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047E6CE3" w:rsidR="00E12B14" w:rsidRPr="00C24EBC" w:rsidRDefault="00E635DF" w:rsidP="00E12B14">
      <w:pPr>
        <w:spacing w:line="360" w:lineRule="auto"/>
        <w:jc w:val="center"/>
        <w:rPr>
          <w:szCs w:val="22"/>
          <w:lang w:val="en-US" w:eastAsia="en-US" w:bidi="en-US"/>
        </w:rPr>
      </w:pPr>
      <w:r>
        <w:rPr>
          <w:noProof/>
          <w:szCs w:val="22"/>
        </w:rPr>
        <w:drawing>
          <wp:inline distT="0" distB="0" distL="0" distR="0" wp14:anchorId="0123F2AC" wp14:editId="5B21586B">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40EB10AD" w14:textId="77777777" w:rsidR="00E635DF" w:rsidRPr="00E635DF" w:rsidRDefault="00E635DF" w:rsidP="00E635DF">
            <w:pPr>
              <w:suppressAutoHyphens/>
              <w:spacing w:after="300"/>
              <w:ind w:firstLine="40"/>
              <w:contextualSpacing/>
              <w:jc w:val="center"/>
              <w:rPr>
                <w:b/>
                <w:caps/>
                <w:sz w:val="32"/>
                <w:szCs w:val="52"/>
                <w:lang w:eastAsia="en-US" w:bidi="en-US"/>
              </w:rPr>
            </w:pPr>
            <w:r w:rsidRPr="00E635DF">
              <w:rPr>
                <w:b/>
                <w:caps/>
                <w:sz w:val="32"/>
                <w:szCs w:val="52"/>
                <w:lang w:eastAsia="en-US" w:bidi="en-US"/>
              </w:rPr>
              <w:t xml:space="preserve">Схема теплоснабжения </w:t>
            </w:r>
          </w:p>
          <w:p w14:paraId="14EB89E0" w14:textId="77777777" w:rsidR="00E635DF" w:rsidRPr="00E635DF" w:rsidRDefault="00E635DF" w:rsidP="00E635DF">
            <w:pPr>
              <w:suppressAutoHyphens/>
              <w:spacing w:after="300"/>
              <w:ind w:firstLine="40"/>
              <w:contextualSpacing/>
              <w:jc w:val="center"/>
              <w:rPr>
                <w:b/>
                <w:caps/>
                <w:sz w:val="32"/>
                <w:szCs w:val="52"/>
                <w:lang w:eastAsia="en-US" w:bidi="en-US"/>
              </w:rPr>
            </w:pPr>
            <w:r w:rsidRPr="00E635DF">
              <w:rPr>
                <w:b/>
                <w:caps/>
                <w:sz w:val="32"/>
                <w:szCs w:val="52"/>
                <w:lang w:eastAsia="en-US" w:bidi="en-US"/>
              </w:rPr>
              <w:t>Муниципального образования</w:t>
            </w:r>
          </w:p>
          <w:p w14:paraId="2B1525BA" w14:textId="77777777" w:rsidR="00E635DF" w:rsidRPr="00E635DF" w:rsidRDefault="00E635DF" w:rsidP="00E635DF">
            <w:pPr>
              <w:suppressAutoHyphens/>
              <w:spacing w:after="300"/>
              <w:ind w:firstLine="40"/>
              <w:contextualSpacing/>
              <w:jc w:val="center"/>
              <w:rPr>
                <w:b/>
                <w:caps/>
                <w:sz w:val="32"/>
                <w:szCs w:val="52"/>
                <w:lang w:eastAsia="en-US" w:bidi="en-US"/>
              </w:rPr>
            </w:pPr>
            <w:r w:rsidRPr="00E635DF">
              <w:rPr>
                <w:b/>
                <w:caps/>
                <w:sz w:val="32"/>
                <w:szCs w:val="52"/>
                <w:lang w:eastAsia="en-US" w:bidi="en-US"/>
              </w:rPr>
              <w:t>городской округ сургут ханты-</w:t>
            </w:r>
          </w:p>
          <w:p w14:paraId="655511C2" w14:textId="77777777" w:rsidR="00E635DF" w:rsidRPr="00E635DF" w:rsidRDefault="00E635DF" w:rsidP="00E635DF">
            <w:pPr>
              <w:suppressAutoHyphens/>
              <w:spacing w:after="300"/>
              <w:ind w:firstLine="40"/>
              <w:contextualSpacing/>
              <w:jc w:val="center"/>
              <w:rPr>
                <w:b/>
                <w:caps/>
                <w:sz w:val="32"/>
                <w:szCs w:val="52"/>
                <w:lang w:eastAsia="en-US" w:bidi="en-US"/>
              </w:rPr>
            </w:pPr>
            <w:r w:rsidRPr="00E635DF">
              <w:rPr>
                <w:b/>
                <w:caps/>
                <w:sz w:val="32"/>
                <w:szCs w:val="52"/>
                <w:lang w:eastAsia="en-US" w:bidi="en-US"/>
              </w:rPr>
              <w:t xml:space="preserve">мансийского автономного округа югры </w:t>
            </w:r>
          </w:p>
          <w:p w14:paraId="1EA96D19" w14:textId="0B971A5E" w:rsidR="00E12B14" w:rsidRPr="00C24EBC" w:rsidRDefault="00E635DF" w:rsidP="00E635DF">
            <w:pPr>
              <w:suppressAutoHyphens/>
              <w:spacing w:line="360" w:lineRule="auto"/>
              <w:ind w:firstLine="40"/>
              <w:contextualSpacing/>
              <w:jc w:val="center"/>
              <w:rPr>
                <w:b/>
                <w:caps/>
                <w:sz w:val="32"/>
                <w:szCs w:val="52"/>
                <w:lang w:eastAsia="en-US" w:bidi="en-US"/>
              </w:rPr>
            </w:pPr>
            <w:r w:rsidRPr="00E635DF">
              <w:rPr>
                <w:b/>
                <w:caps/>
                <w:sz w:val="32"/>
                <w:szCs w:val="52"/>
                <w:lang w:eastAsia="en-US" w:bidi="en-US"/>
              </w:rPr>
              <w:t>(актуализация на 2024 год)</w:t>
            </w:r>
          </w:p>
          <w:p w14:paraId="64CB1359"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5DB2312B" w14:textId="12E52401" w:rsidR="00E12B14" w:rsidRPr="00C24EBC" w:rsidRDefault="00E12B14" w:rsidP="007A7DD3">
            <w:pPr>
              <w:suppressAutoHyphens/>
              <w:spacing w:line="360" w:lineRule="auto"/>
              <w:ind w:firstLine="40"/>
              <w:contextualSpacing/>
              <w:jc w:val="center"/>
              <w:rPr>
                <w:b/>
                <w:caps/>
                <w:sz w:val="32"/>
                <w:szCs w:val="32"/>
                <w:lang w:eastAsia="en-US" w:bidi="en-US"/>
              </w:rPr>
            </w:pPr>
            <w:r w:rsidRPr="00C24EBC">
              <w:rPr>
                <w:b/>
                <w:caps/>
                <w:sz w:val="32"/>
                <w:szCs w:val="32"/>
                <w:lang w:eastAsia="en-US" w:bidi="en-US"/>
              </w:rPr>
              <w:t>Глава 2</w:t>
            </w:r>
            <w:r w:rsidR="00181D67">
              <w:rPr>
                <w:b/>
                <w:caps/>
                <w:sz w:val="32"/>
                <w:szCs w:val="32"/>
                <w:lang w:eastAsia="en-US" w:bidi="en-US"/>
              </w:rPr>
              <w:t xml:space="preserve">. Приложение </w:t>
            </w:r>
            <w:r w:rsidR="004C3893">
              <w:rPr>
                <w:b/>
                <w:caps/>
                <w:sz w:val="32"/>
                <w:szCs w:val="32"/>
                <w:lang w:eastAsia="en-US" w:bidi="en-US"/>
              </w:rPr>
              <w:t>4</w:t>
            </w:r>
          </w:p>
          <w:p w14:paraId="181537C8"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0109C27C" w14:textId="69BF0AC3" w:rsidR="00E12B14" w:rsidRPr="00C24EBC" w:rsidRDefault="004C3893" w:rsidP="007A7DD3">
            <w:pPr>
              <w:suppressAutoHyphens/>
              <w:spacing w:line="360" w:lineRule="auto"/>
              <w:ind w:firstLine="40"/>
              <w:contextualSpacing/>
              <w:jc w:val="center"/>
              <w:rPr>
                <w:b/>
                <w:caps/>
                <w:sz w:val="32"/>
                <w:szCs w:val="32"/>
                <w:lang w:eastAsia="en-US" w:bidi="en-US"/>
              </w:rPr>
            </w:pPr>
            <w:r w:rsidRPr="004C3893">
              <w:rPr>
                <w:b/>
                <w:bCs/>
                <w:caps/>
                <w:sz w:val="32"/>
                <w:szCs w:val="32"/>
                <w:lang w:eastAsia="en-US" w:bidi="en-US"/>
              </w:rPr>
              <w:t>Приложение 27 МУ</w:t>
            </w:r>
          </w:p>
          <w:p w14:paraId="72C474CF" w14:textId="77777777" w:rsidR="00E12B14" w:rsidRPr="00C24EBC" w:rsidRDefault="00E12B14" w:rsidP="007A7DD3">
            <w:pPr>
              <w:keepNext/>
              <w:keepLines/>
              <w:spacing w:line="360" w:lineRule="auto"/>
              <w:contextualSpacing/>
              <w:jc w:val="center"/>
              <w:rPr>
                <w:b/>
                <w:bCs/>
                <w:sz w:val="28"/>
                <w:szCs w:val="22"/>
                <w:lang w:eastAsia="en-US" w:bidi="en-US"/>
              </w:rPr>
            </w:pP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AF4A30">
          <w:headerReference w:type="default" r:id="rId9"/>
          <w:footerReference w:type="default" r:id="rId10"/>
          <w:headerReference w:type="first" r:id="rId11"/>
          <w:footerReference w:type="first" r:id="rId12"/>
          <w:pgSz w:w="11906" w:h="16838"/>
          <w:pgMar w:top="1134" w:right="850" w:bottom="1134" w:left="1701" w:header="283" w:footer="283" w:gutter="0"/>
          <w:cols w:space="708"/>
          <w:titlePg/>
          <w:docGrid w:linePitch="360"/>
        </w:sectPr>
      </w:pPr>
    </w:p>
    <w:p w14:paraId="0D611D23" w14:textId="3AC01DB1" w:rsidR="00C04E72" w:rsidRPr="00847253" w:rsidRDefault="00C04E72" w:rsidP="00C04E72">
      <w:pPr>
        <w:pStyle w:val="23"/>
        <w:numPr>
          <w:ilvl w:val="0"/>
          <w:numId w:val="0"/>
        </w:numPr>
        <w:spacing w:before="0"/>
        <w:jc w:val="both"/>
        <w:rPr>
          <w:rFonts w:ascii="Times New Roman" w:hAnsi="Times New Roman" w:cs="Times New Roman"/>
          <w:b/>
          <w:sz w:val="28"/>
          <w:szCs w:val="28"/>
        </w:rPr>
      </w:pPr>
      <w:bookmarkStart w:id="0" w:name="_Toc107092546"/>
      <w:bookmarkStart w:id="1" w:name="_Toc107526963"/>
      <w:r w:rsidRPr="00847253">
        <w:rPr>
          <w:rFonts w:ascii="Times New Roman" w:hAnsi="Times New Roman" w:cs="Times New Roman"/>
          <w:b/>
          <w:sz w:val="28"/>
          <w:szCs w:val="28"/>
        </w:rPr>
        <w:lastRenderedPageBreak/>
        <w:t xml:space="preserve">Приложение </w:t>
      </w:r>
      <w:r>
        <w:rPr>
          <w:rFonts w:ascii="Times New Roman" w:hAnsi="Times New Roman" w:cs="Times New Roman"/>
          <w:b/>
          <w:sz w:val="28"/>
          <w:szCs w:val="28"/>
        </w:rPr>
        <w:t>4</w:t>
      </w:r>
      <w:r w:rsidRPr="00847253">
        <w:rPr>
          <w:rFonts w:ascii="Times New Roman" w:hAnsi="Times New Roman" w:cs="Times New Roman"/>
          <w:b/>
          <w:sz w:val="28"/>
          <w:szCs w:val="28"/>
        </w:rPr>
        <w:t xml:space="preserve">. </w:t>
      </w:r>
      <w:r w:rsidRPr="00847253">
        <w:rPr>
          <w:rFonts w:ascii="Times New Roman" w:hAnsi="Times New Roman" w:cs="Times New Roman"/>
          <w:b/>
          <w:bCs/>
          <w:sz w:val="28"/>
          <w:szCs w:val="28"/>
        </w:rPr>
        <w:t>Приложение 27 МУ</w:t>
      </w:r>
      <w:bookmarkEnd w:id="0"/>
      <w:bookmarkEnd w:id="1"/>
    </w:p>
    <w:p w14:paraId="39C8B58F" w14:textId="77777777" w:rsidR="00C04E72" w:rsidRPr="00C24EBC" w:rsidRDefault="00C04E72" w:rsidP="00C04E72">
      <w:pPr>
        <w:pStyle w:val="aff8"/>
        <w:keepNext/>
        <w:keepLines/>
        <w:suppressAutoHyphens w:val="0"/>
        <w:spacing w:before="120" w:after="120"/>
        <w:jc w:val="both"/>
        <w:rPr>
          <w:rFonts w:ascii="Times New Roman" w:eastAsiaTheme="majorEastAsia" w:hAnsi="Times New Roman"/>
          <w:color w:val="auto"/>
          <w:lang w:bidi="en-US"/>
        </w:rPr>
      </w:pPr>
      <w:bookmarkStart w:id="2" w:name="_Toc107527011"/>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BC58D4">
        <w:rPr>
          <w:rFonts w:ascii="Times New Roman" w:eastAsiaTheme="majorEastAsia" w:hAnsi="Times New Roman"/>
          <w:noProof/>
          <w:color w:val="auto"/>
          <w:lang w:bidi="en-US"/>
        </w:rPr>
        <w:t>1</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Ввод в эксплуатацию жилых зданий с общей площадью жилищного фонда на период разработки или актуализации схемы теплоснабжения, тыс. кв. м (таблица П27.1 МУ)</w:t>
      </w:r>
      <w:bookmarkEnd w:id="2"/>
    </w:p>
    <w:tbl>
      <w:tblPr>
        <w:tblW w:w="5000" w:type="pct"/>
        <w:tblLook w:val="04A0" w:firstRow="1" w:lastRow="0" w:firstColumn="1" w:lastColumn="0" w:noHBand="0" w:noVBand="1"/>
      </w:tblPr>
      <w:tblGrid>
        <w:gridCol w:w="6244"/>
        <w:gridCol w:w="767"/>
        <w:gridCol w:w="826"/>
        <w:gridCol w:w="825"/>
        <w:gridCol w:w="825"/>
        <w:gridCol w:w="825"/>
        <w:gridCol w:w="952"/>
        <w:gridCol w:w="952"/>
        <w:gridCol w:w="952"/>
        <w:gridCol w:w="952"/>
        <w:gridCol w:w="952"/>
        <w:gridCol w:w="952"/>
        <w:gridCol w:w="952"/>
        <w:gridCol w:w="952"/>
        <w:gridCol w:w="952"/>
        <w:gridCol w:w="952"/>
        <w:gridCol w:w="952"/>
        <w:gridCol w:w="952"/>
        <w:gridCol w:w="934"/>
      </w:tblGrid>
      <w:tr w:rsidR="00411EF8" w:rsidRPr="00411EF8" w14:paraId="2B5431C2" w14:textId="77777777" w:rsidTr="00411EF8">
        <w:trPr>
          <w:trHeight w:val="20"/>
          <w:tblHeader/>
        </w:trPr>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6B8A88" w14:textId="77777777" w:rsidR="00411EF8" w:rsidRPr="00411EF8" w:rsidRDefault="00411EF8" w:rsidP="00411EF8">
            <w:pPr>
              <w:jc w:val="center"/>
              <w:rPr>
                <w:b/>
                <w:bCs/>
                <w:color w:val="000000"/>
                <w:sz w:val="20"/>
                <w:szCs w:val="20"/>
              </w:rPr>
            </w:pPr>
            <w:bookmarkStart w:id="3" w:name="_Toc107527012"/>
            <w:r w:rsidRPr="00411EF8">
              <w:rPr>
                <w:b/>
                <w:bCs/>
                <w:color w:val="000000"/>
                <w:sz w:val="20"/>
                <w:szCs w:val="20"/>
              </w:rPr>
              <w:t>Наименование показателей</w:t>
            </w:r>
          </w:p>
        </w:tc>
        <w:tc>
          <w:tcPr>
            <w:tcW w:w="169" w:type="pct"/>
            <w:tcBorders>
              <w:top w:val="single" w:sz="4" w:space="0" w:color="auto"/>
              <w:left w:val="nil"/>
              <w:bottom w:val="single" w:sz="4" w:space="0" w:color="auto"/>
              <w:right w:val="single" w:sz="4" w:space="0" w:color="auto"/>
            </w:tcBorders>
            <w:shd w:val="clear" w:color="auto" w:fill="auto"/>
            <w:vAlign w:val="center"/>
            <w:hideMark/>
          </w:tcPr>
          <w:p w14:paraId="56AE5706" w14:textId="77777777" w:rsidR="00411EF8" w:rsidRPr="00411EF8" w:rsidRDefault="00411EF8" w:rsidP="00411EF8">
            <w:pPr>
              <w:jc w:val="center"/>
              <w:rPr>
                <w:b/>
                <w:bCs/>
                <w:color w:val="000000"/>
                <w:sz w:val="20"/>
                <w:szCs w:val="20"/>
              </w:rPr>
            </w:pPr>
            <w:r w:rsidRPr="00411EF8">
              <w:rPr>
                <w:b/>
                <w:bCs/>
                <w:color w:val="000000"/>
                <w:sz w:val="20"/>
                <w:szCs w:val="20"/>
              </w:rPr>
              <w:t>2018</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794D764A" w14:textId="77777777" w:rsidR="00411EF8" w:rsidRPr="00411EF8" w:rsidRDefault="00411EF8" w:rsidP="00411EF8">
            <w:pPr>
              <w:jc w:val="center"/>
              <w:rPr>
                <w:b/>
                <w:bCs/>
                <w:color w:val="000000"/>
                <w:sz w:val="20"/>
                <w:szCs w:val="20"/>
              </w:rPr>
            </w:pPr>
            <w:r w:rsidRPr="00411EF8">
              <w:rPr>
                <w:b/>
                <w:bCs/>
                <w:color w:val="000000"/>
                <w:sz w:val="20"/>
                <w:szCs w:val="20"/>
              </w:rPr>
              <w:t>2019</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2BBFF16A" w14:textId="77777777" w:rsidR="00411EF8" w:rsidRPr="00411EF8" w:rsidRDefault="00411EF8" w:rsidP="00411EF8">
            <w:pPr>
              <w:jc w:val="center"/>
              <w:rPr>
                <w:b/>
                <w:bCs/>
                <w:color w:val="000000"/>
                <w:sz w:val="20"/>
                <w:szCs w:val="20"/>
              </w:rPr>
            </w:pPr>
            <w:r w:rsidRPr="00411EF8">
              <w:rPr>
                <w:b/>
                <w:bCs/>
                <w:color w:val="000000"/>
                <w:sz w:val="20"/>
                <w:szCs w:val="20"/>
              </w:rPr>
              <w:t>2020</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7D9D4526" w14:textId="77777777" w:rsidR="00411EF8" w:rsidRPr="00411EF8" w:rsidRDefault="00411EF8" w:rsidP="00411EF8">
            <w:pPr>
              <w:jc w:val="center"/>
              <w:rPr>
                <w:b/>
                <w:bCs/>
                <w:color w:val="000000"/>
                <w:sz w:val="20"/>
                <w:szCs w:val="20"/>
              </w:rPr>
            </w:pPr>
            <w:r w:rsidRPr="00411EF8">
              <w:rPr>
                <w:b/>
                <w:bCs/>
                <w:color w:val="000000"/>
                <w:sz w:val="20"/>
                <w:szCs w:val="20"/>
              </w:rPr>
              <w:t>2021</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572B440" w14:textId="77777777" w:rsidR="00411EF8" w:rsidRPr="00411EF8" w:rsidRDefault="00411EF8" w:rsidP="00411EF8">
            <w:pPr>
              <w:jc w:val="center"/>
              <w:rPr>
                <w:b/>
                <w:bCs/>
                <w:color w:val="000000"/>
                <w:sz w:val="20"/>
                <w:szCs w:val="20"/>
              </w:rPr>
            </w:pPr>
            <w:r w:rsidRPr="00411EF8">
              <w:rPr>
                <w:b/>
                <w:bCs/>
                <w:color w:val="000000"/>
                <w:sz w:val="20"/>
                <w:szCs w:val="20"/>
              </w:rPr>
              <w:t>2022</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6C79AF06" w14:textId="77777777" w:rsidR="00411EF8" w:rsidRPr="00411EF8" w:rsidRDefault="00411EF8" w:rsidP="00411EF8">
            <w:pPr>
              <w:jc w:val="center"/>
              <w:rPr>
                <w:b/>
                <w:bCs/>
                <w:color w:val="000000"/>
                <w:sz w:val="20"/>
                <w:szCs w:val="20"/>
              </w:rPr>
            </w:pPr>
            <w:r w:rsidRPr="00411EF8">
              <w:rPr>
                <w:b/>
                <w:bCs/>
                <w:color w:val="000000"/>
                <w:sz w:val="20"/>
                <w:szCs w:val="20"/>
              </w:rPr>
              <w:t>2023</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133C66BA" w14:textId="77777777" w:rsidR="00411EF8" w:rsidRPr="00411EF8" w:rsidRDefault="00411EF8" w:rsidP="00411EF8">
            <w:pPr>
              <w:jc w:val="center"/>
              <w:rPr>
                <w:b/>
                <w:bCs/>
                <w:color w:val="000000"/>
                <w:sz w:val="20"/>
                <w:szCs w:val="20"/>
              </w:rPr>
            </w:pPr>
            <w:r w:rsidRPr="00411EF8">
              <w:rPr>
                <w:b/>
                <w:bCs/>
                <w:color w:val="000000"/>
                <w:sz w:val="20"/>
                <w:szCs w:val="20"/>
              </w:rPr>
              <w:t>2024</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0F3DB6A1" w14:textId="77777777" w:rsidR="00411EF8" w:rsidRPr="00411EF8" w:rsidRDefault="00411EF8" w:rsidP="00411EF8">
            <w:pPr>
              <w:jc w:val="center"/>
              <w:rPr>
                <w:b/>
                <w:bCs/>
                <w:color w:val="000000"/>
                <w:sz w:val="20"/>
                <w:szCs w:val="20"/>
              </w:rPr>
            </w:pPr>
            <w:r w:rsidRPr="00411EF8">
              <w:rPr>
                <w:b/>
                <w:bCs/>
                <w:color w:val="000000"/>
                <w:sz w:val="20"/>
                <w:szCs w:val="20"/>
              </w:rPr>
              <w:t>2025</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4D93F5C9" w14:textId="77777777" w:rsidR="00411EF8" w:rsidRPr="00411EF8" w:rsidRDefault="00411EF8" w:rsidP="00411EF8">
            <w:pPr>
              <w:jc w:val="center"/>
              <w:rPr>
                <w:b/>
                <w:bCs/>
                <w:color w:val="000000"/>
                <w:sz w:val="20"/>
                <w:szCs w:val="20"/>
              </w:rPr>
            </w:pPr>
            <w:r w:rsidRPr="00411EF8">
              <w:rPr>
                <w:b/>
                <w:bCs/>
                <w:color w:val="000000"/>
                <w:sz w:val="20"/>
                <w:szCs w:val="20"/>
              </w:rPr>
              <w:t>2026</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4048FBCF" w14:textId="77777777" w:rsidR="00411EF8" w:rsidRPr="00411EF8" w:rsidRDefault="00411EF8" w:rsidP="00411EF8">
            <w:pPr>
              <w:jc w:val="center"/>
              <w:rPr>
                <w:b/>
                <w:bCs/>
                <w:color w:val="000000"/>
                <w:sz w:val="20"/>
                <w:szCs w:val="20"/>
              </w:rPr>
            </w:pPr>
            <w:r w:rsidRPr="00411EF8">
              <w:rPr>
                <w:b/>
                <w:bCs/>
                <w:color w:val="000000"/>
                <w:sz w:val="20"/>
                <w:szCs w:val="20"/>
              </w:rPr>
              <w:t>2027</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4AF0FB3B" w14:textId="77777777" w:rsidR="00411EF8" w:rsidRPr="00411EF8" w:rsidRDefault="00411EF8" w:rsidP="00411EF8">
            <w:pPr>
              <w:jc w:val="center"/>
              <w:rPr>
                <w:b/>
                <w:bCs/>
                <w:color w:val="000000"/>
                <w:sz w:val="20"/>
                <w:szCs w:val="20"/>
              </w:rPr>
            </w:pPr>
            <w:r w:rsidRPr="00411EF8">
              <w:rPr>
                <w:b/>
                <w:bCs/>
                <w:color w:val="000000"/>
                <w:sz w:val="20"/>
                <w:szCs w:val="20"/>
              </w:rPr>
              <w:t>2028</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19E2E7C5" w14:textId="77777777" w:rsidR="00411EF8" w:rsidRPr="00411EF8" w:rsidRDefault="00411EF8" w:rsidP="00411EF8">
            <w:pPr>
              <w:jc w:val="center"/>
              <w:rPr>
                <w:b/>
                <w:bCs/>
                <w:color w:val="000000"/>
                <w:sz w:val="20"/>
                <w:szCs w:val="20"/>
              </w:rPr>
            </w:pPr>
            <w:r w:rsidRPr="00411EF8">
              <w:rPr>
                <w:b/>
                <w:bCs/>
                <w:color w:val="000000"/>
                <w:sz w:val="20"/>
                <w:szCs w:val="20"/>
              </w:rPr>
              <w:t>2029</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30E2222C" w14:textId="77777777" w:rsidR="00411EF8" w:rsidRPr="00411EF8" w:rsidRDefault="00411EF8" w:rsidP="00411EF8">
            <w:pPr>
              <w:jc w:val="center"/>
              <w:rPr>
                <w:b/>
                <w:bCs/>
                <w:color w:val="000000"/>
                <w:sz w:val="20"/>
                <w:szCs w:val="20"/>
              </w:rPr>
            </w:pPr>
            <w:r w:rsidRPr="00411EF8">
              <w:rPr>
                <w:b/>
                <w:bCs/>
                <w:color w:val="000000"/>
                <w:sz w:val="20"/>
                <w:szCs w:val="20"/>
              </w:rPr>
              <w:t>2030</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6E45AEE6" w14:textId="77777777" w:rsidR="00411EF8" w:rsidRPr="00411EF8" w:rsidRDefault="00411EF8" w:rsidP="00411EF8">
            <w:pPr>
              <w:jc w:val="center"/>
              <w:rPr>
                <w:b/>
                <w:bCs/>
                <w:color w:val="000000"/>
                <w:sz w:val="20"/>
                <w:szCs w:val="20"/>
              </w:rPr>
            </w:pPr>
            <w:r w:rsidRPr="00411EF8">
              <w:rPr>
                <w:b/>
                <w:bCs/>
                <w:color w:val="000000"/>
                <w:sz w:val="20"/>
                <w:szCs w:val="20"/>
              </w:rPr>
              <w:t>2031</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0253A140" w14:textId="77777777" w:rsidR="00411EF8" w:rsidRPr="00411EF8" w:rsidRDefault="00411EF8" w:rsidP="00411EF8">
            <w:pPr>
              <w:jc w:val="center"/>
              <w:rPr>
                <w:b/>
                <w:bCs/>
                <w:color w:val="000000"/>
                <w:sz w:val="20"/>
                <w:szCs w:val="20"/>
              </w:rPr>
            </w:pPr>
            <w:r w:rsidRPr="00411EF8">
              <w:rPr>
                <w:b/>
                <w:bCs/>
                <w:color w:val="000000"/>
                <w:sz w:val="20"/>
                <w:szCs w:val="20"/>
              </w:rPr>
              <w:t>2032</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5D5DB2BF" w14:textId="77777777" w:rsidR="00411EF8" w:rsidRPr="00411EF8" w:rsidRDefault="00411EF8" w:rsidP="00411EF8">
            <w:pPr>
              <w:jc w:val="center"/>
              <w:rPr>
                <w:b/>
                <w:bCs/>
                <w:color w:val="000000"/>
                <w:sz w:val="20"/>
                <w:szCs w:val="20"/>
              </w:rPr>
            </w:pPr>
            <w:r w:rsidRPr="00411EF8">
              <w:rPr>
                <w:b/>
                <w:bCs/>
                <w:color w:val="000000"/>
                <w:sz w:val="20"/>
                <w:szCs w:val="20"/>
              </w:rPr>
              <w:t>2033</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6E9F2074" w14:textId="77777777" w:rsidR="00411EF8" w:rsidRPr="00411EF8" w:rsidRDefault="00411EF8" w:rsidP="00411EF8">
            <w:pPr>
              <w:jc w:val="center"/>
              <w:rPr>
                <w:b/>
                <w:bCs/>
                <w:color w:val="000000"/>
                <w:sz w:val="20"/>
                <w:szCs w:val="20"/>
              </w:rPr>
            </w:pPr>
            <w:r w:rsidRPr="00411EF8">
              <w:rPr>
                <w:b/>
                <w:bCs/>
                <w:color w:val="000000"/>
                <w:sz w:val="20"/>
                <w:szCs w:val="20"/>
              </w:rPr>
              <w:t>2034</w:t>
            </w:r>
          </w:p>
        </w:tc>
        <w:tc>
          <w:tcPr>
            <w:tcW w:w="210" w:type="pct"/>
            <w:tcBorders>
              <w:top w:val="single" w:sz="4" w:space="0" w:color="auto"/>
              <w:left w:val="nil"/>
              <w:bottom w:val="single" w:sz="4" w:space="0" w:color="auto"/>
              <w:right w:val="single" w:sz="4" w:space="0" w:color="auto"/>
            </w:tcBorders>
            <w:shd w:val="clear" w:color="auto" w:fill="auto"/>
            <w:vAlign w:val="center"/>
            <w:hideMark/>
          </w:tcPr>
          <w:p w14:paraId="69ACF587" w14:textId="77777777" w:rsidR="00411EF8" w:rsidRPr="00411EF8" w:rsidRDefault="00411EF8" w:rsidP="00411EF8">
            <w:pPr>
              <w:jc w:val="center"/>
              <w:rPr>
                <w:b/>
                <w:bCs/>
                <w:color w:val="000000"/>
                <w:sz w:val="20"/>
                <w:szCs w:val="20"/>
              </w:rPr>
            </w:pPr>
            <w:r w:rsidRPr="00411EF8">
              <w:rPr>
                <w:b/>
                <w:bCs/>
                <w:color w:val="000000"/>
                <w:sz w:val="20"/>
                <w:szCs w:val="20"/>
              </w:rPr>
              <w:t>2035</w:t>
            </w:r>
          </w:p>
        </w:tc>
      </w:tr>
      <w:tr w:rsidR="00411EF8" w:rsidRPr="00411EF8" w14:paraId="52B2D9C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5805A0AA" w14:textId="77777777" w:rsidR="00411EF8" w:rsidRPr="00411EF8" w:rsidRDefault="00411EF8" w:rsidP="00411EF8">
            <w:pPr>
              <w:rPr>
                <w:color w:val="000000"/>
                <w:sz w:val="20"/>
                <w:szCs w:val="20"/>
              </w:rPr>
            </w:pPr>
            <w:r w:rsidRPr="00411EF8">
              <w:rPr>
                <w:color w:val="000000"/>
                <w:sz w:val="20"/>
                <w:szCs w:val="20"/>
              </w:rPr>
              <w:t>Прирост жилищного фонда, в том числе:</w:t>
            </w:r>
          </w:p>
        </w:tc>
        <w:tc>
          <w:tcPr>
            <w:tcW w:w="169" w:type="pct"/>
            <w:tcBorders>
              <w:top w:val="nil"/>
              <w:left w:val="nil"/>
              <w:bottom w:val="single" w:sz="4" w:space="0" w:color="auto"/>
              <w:right w:val="single" w:sz="4" w:space="0" w:color="auto"/>
            </w:tcBorders>
            <w:shd w:val="clear" w:color="auto" w:fill="auto"/>
            <w:vAlign w:val="center"/>
            <w:hideMark/>
          </w:tcPr>
          <w:p w14:paraId="6AF174A5" w14:textId="77777777" w:rsidR="00411EF8" w:rsidRPr="00411EF8" w:rsidRDefault="00411EF8" w:rsidP="00411EF8">
            <w:pPr>
              <w:jc w:val="center"/>
              <w:rPr>
                <w:color w:val="000000"/>
                <w:sz w:val="20"/>
                <w:szCs w:val="20"/>
              </w:rPr>
            </w:pPr>
            <w:r w:rsidRPr="00411EF8">
              <w:rPr>
                <w:color w:val="000000"/>
                <w:sz w:val="20"/>
                <w:szCs w:val="20"/>
              </w:rPr>
              <w:t>96,2</w:t>
            </w:r>
          </w:p>
        </w:tc>
        <w:tc>
          <w:tcPr>
            <w:tcW w:w="182" w:type="pct"/>
            <w:tcBorders>
              <w:top w:val="nil"/>
              <w:left w:val="nil"/>
              <w:bottom w:val="single" w:sz="4" w:space="0" w:color="auto"/>
              <w:right w:val="single" w:sz="4" w:space="0" w:color="auto"/>
            </w:tcBorders>
            <w:shd w:val="clear" w:color="auto" w:fill="auto"/>
            <w:vAlign w:val="center"/>
            <w:hideMark/>
          </w:tcPr>
          <w:p w14:paraId="4C14C471" w14:textId="77777777" w:rsidR="00411EF8" w:rsidRPr="00411EF8" w:rsidRDefault="00411EF8" w:rsidP="00411EF8">
            <w:pPr>
              <w:jc w:val="center"/>
              <w:rPr>
                <w:color w:val="000000"/>
                <w:sz w:val="20"/>
                <w:szCs w:val="20"/>
              </w:rPr>
            </w:pPr>
            <w:r w:rsidRPr="00411EF8">
              <w:rPr>
                <w:color w:val="000000"/>
                <w:sz w:val="20"/>
                <w:szCs w:val="20"/>
              </w:rPr>
              <w:t>159,5</w:t>
            </w:r>
          </w:p>
        </w:tc>
        <w:tc>
          <w:tcPr>
            <w:tcW w:w="182" w:type="pct"/>
            <w:tcBorders>
              <w:top w:val="nil"/>
              <w:left w:val="nil"/>
              <w:bottom w:val="single" w:sz="4" w:space="0" w:color="auto"/>
              <w:right w:val="single" w:sz="4" w:space="0" w:color="auto"/>
            </w:tcBorders>
            <w:shd w:val="clear" w:color="auto" w:fill="auto"/>
            <w:vAlign w:val="center"/>
            <w:hideMark/>
          </w:tcPr>
          <w:p w14:paraId="53C10F79" w14:textId="77777777" w:rsidR="00411EF8" w:rsidRPr="00411EF8" w:rsidRDefault="00411EF8" w:rsidP="00411EF8">
            <w:pPr>
              <w:jc w:val="center"/>
              <w:rPr>
                <w:color w:val="000000"/>
                <w:sz w:val="20"/>
                <w:szCs w:val="20"/>
              </w:rPr>
            </w:pPr>
            <w:r w:rsidRPr="00411EF8">
              <w:rPr>
                <w:color w:val="000000"/>
                <w:sz w:val="20"/>
                <w:szCs w:val="20"/>
              </w:rPr>
              <w:t>154,6</w:t>
            </w:r>
          </w:p>
        </w:tc>
        <w:tc>
          <w:tcPr>
            <w:tcW w:w="182" w:type="pct"/>
            <w:tcBorders>
              <w:top w:val="nil"/>
              <w:left w:val="nil"/>
              <w:bottom w:val="single" w:sz="4" w:space="0" w:color="auto"/>
              <w:right w:val="single" w:sz="4" w:space="0" w:color="auto"/>
            </w:tcBorders>
            <w:shd w:val="clear" w:color="auto" w:fill="auto"/>
            <w:vAlign w:val="center"/>
            <w:hideMark/>
          </w:tcPr>
          <w:p w14:paraId="307B686E" w14:textId="77777777" w:rsidR="00411EF8" w:rsidRPr="00411EF8" w:rsidRDefault="00411EF8" w:rsidP="00411EF8">
            <w:pPr>
              <w:jc w:val="center"/>
              <w:rPr>
                <w:color w:val="000000"/>
                <w:sz w:val="20"/>
                <w:szCs w:val="20"/>
              </w:rPr>
            </w:pPr>
            <w:r w:rsidRPr="00411EF8">
              <w:rPr>
                <w:color w:val="000000"/>
                <w:sz w:val="20"/>
                <w:szCs w:val="20"/>
              </w:rPr>
              <w:t>149,1</w:t>
            </w:r>
          </w:p>
        </w:tc>
        <w:tc>
          <w:tcPr>
            <w:tcW w:w="182" w:type="pct"/>
            <w:tcBorders>
              <w:top w:val="nil"/>
              <w:left w:val="nil"/>
              <w:bottom w:val="single" w:sz="4" w:space="0" w:color="auto"/>
              <w:right w:val="single" w:sz="4" w:space="0" w:color="auto"/>
            </w:tcBorders>
            <w:shd w:val="clear" w:color="auto" w:fill="auto"/>
            <w:vAlign w:val="center"/>
            <w:hideMark/>
          </w:tcPr>
          <w:p w14:paraId="096204C7" w14:textId="77777777" w:rsidR="00411EF8" w:rsidRPr="00411EF8" w:rsidRDefault="00411EF8" w:rsidP="00411EF8">
            <w:pPr>
              <w:jc w:val="center"/>
              <w:rPr>
                <w:color w:val="000000"/>
                <w:sz w:val="20"/>
                <w:szCs w:val="20"/>
              </w:rPr>
            </w:pPr>
            <w:r w:rsidRPr="00411EF8">
              <w:rPr>
                <w:color w:val="000000"/>
                <w:sz w:val="20"/>
                <w:szCs w:val="20"/>
              </w:rPr>
              <w:t>285,2</w:t>
            </w:r>
          </w:p>
        </w:tc>
        <w:tc>
          <w:tcPr>
            <w:tcW w:w="210" w:type="pct"/>
            <w:tcBorders>
              <w:top w:val="nil"/>
              <w:left w:val="nil"/>
              <w:bottom w:val="single" w:sz="4" w:space="0" w:color="auto"/>
              <w:right w:val="single" w:sz="4" w:space="0" w:color="auto"/>
            </w:tcBorders>
            <w:shd w:val="clear" w:color="auto" w:fill="auto"/>
            <w:vAlign w:val="center"/>
            <w:hideMark/>
          </w:tcPr>
          <w:p w14:paraId="105DFE58" w14:textId="77777777" w:rsidR="00411EF8" w:rsidRPr="00411EF8" w:rsidRDefault="00411EF8" w:rsidP="00411EF8">
            <w:pPr>
              <w:jc w:val="center"/>
              <w:rPr>
                <w:color w:val="000000"/>
                <w:sz w:val="20"/>
                <w:szCs w:val="20"/>
              </w:rPr>
            </w:pPr>
            <w:r w:rsidRPr="00411EF8">
              <w:rPr>
                <w:color w:val="000000"/>
                <w:sz w:val="20"/>
                <w:szCs w:val="20"/>
              </w:rPr>
              <w:t>334,0</w:t>
            </w:r>
          </w:p>
        </w:tc>
        <w:tc>
          <w:tcPr>
            <w:tcW w:w="210" w:type="pct"/>
            <w:tcBorders>
              <w:top w:val="nil"/>
              <w:left w:val="nil"/>
              <w:bottom w:val="single" w:sz="4" w:space="0" w:color="auto"/>
              <w:right w:val="single" w:sz="4" w:space="0" w:color="auto"/>
            </w:tcBorders>
            <w:shd w:val="clear" w:color="auto" w:fill="auto"/>
            <w:vAlign w:val="center"/>
            <w:hideMark/>
          </w:tcPr>
          <w:p w14:paraId="00F3245B" w14:textId="77777777" w:rsidR="00411EF8" w:rsidRPr="00411EF8" w:rsidRDefault="00411EF8" w:rsidP="00411EF8">
            <w:pPr>
              <w:jc w:val="center"/>
              <w:rPr>
                <w:color w:val="000000"/>
                <w:sz w:val="20"/>
                <w:szCs w:val="20"/>
              </w:rPr>
            </w:pPr>
            <w:r w:rsidRPr="00411EF8">
              <w:rPr>
                <w:color w:val="000000"/>
                <w:sz w:val="20"/>
                <w:szCs w:val="20"/>
              </w:rPr>
              <w:t>315,5</w:t>
            </w:r>
          </w:p>
        </w:tc>
        <w:tc>
          <w:tcPr>
            <w:tcW w:w="210" w:type="pct"/>
            <w:tcBorders>
              <w:top w:val="nil"/>
              <w:left w:val="nil"/>
              <w:bottom w:val="single" w:sz="4" w:space="0" w:color="auto"/>
              <w:right w:val="single" w:sz="4" w:space="0" w:color="auto"/>
            </w:tcBorders>
            <w:shd w:val="clear" w:color="auto" w:fill="auto"/>
            <w:vAlign w:val="center"/>
            <w:hideMark/>
          </w:tcPr>
          <w:p w14:paraId="0AC654E2" w14:textId="77777777" w:rsidR="00411EF8" w:rsidRPr="00411EF8" w:rsidRDefault="00411EF8" w:rsidP="00411EF8">
            <w:pPr>
              <w:jc w:val="center"/>
              <w:rPr>
                <w:color w:val="000000"/>
                <w:sz w:val="20"/>
                <w:szCs w:val="20"/>
              </w:rPr>
            </w:pPr>
            <w:r w:rsidRPr="00411EF8">
              <w:rPr>
                <w:color w:val="000000"/>
                <w:sz w:val="20"/>
                <w:szCs w:val="20"/>
              </w:rPr>
              <w:t>295,6</w:t>
            </w:r>
          </w:p>
        </w:tc>
        <w:tc>
          <w:tcPr>
            <w:tcW w:w="210" w:type="pct"/>
            <w:tcBorders>
              <w:top w:val="nil"/>
              <w:left w:val="nil"/>
              <w:bottom w:val="single" w:sz="4" w:space="0" w:color="auto"/>
              <w:right w:val="single" w:sz="4" w:space="0" w:color="auto"/>
            </w:tcBorders>
            <w:shd w:val="clear" w:color="auto" w:fill="auto"/>
            <w:vAlign w:val="center"/>
            <w:hideMark/>
          </w:tcPr>
          <w:p w14:paraId="75B320D1" w14:textId="77777777" w:rsidR="00411EF8" w:rsidRPr="00411EF8" w:rsidRDefault="00411EF8" w:rsidP="00411EF8">
            <w:pPr>
              <w:jc w:val="center"/>
              <w:rPr>
                <w:color w:val="000000"/>
                <w:sz w:val="20"/>
                <w:szCs w:val="20"/>
              </w:rPr>
            </w:pPr>
            <w:r w:rsidRPr="00411EF8">
              <w:rPr>
                <w:color w:val="000000"/>
                <w:sz w:val="20"/>
                <w:szCs w:val="20"/>
              </w:rPr>
              <w:t>338,3</w:t>
            </w:r>
          </w:p>
        </w:tc>
        <w:tc>
          <w:tcPr>
            <w:tcW w:w="210" w:type="pct"/>
            <w:tcBorders>
              <w:top w:val="nil"/>
              <w:left w:val="nil"/>
              <w:bottom w:val="single" w:sz="4" w:space="0" w:color="auto"/>
              <w:right w:val="single" w:sz="4" w:space="0" w:color="auto"/>
            </w:tcBorders>
            <w:shd w:val="clear" w:color="auto" w:fill="auto"/>
            <w:vAlign w:val="center"/>
            <w:hideMark/>
          </w:tcPr>
          <w:p w14:paraId="73FED88A" w14:textId="77777777" w:rsidR="00411EF8" w:rsidRPr="00411EF8" w:rsidRDefault="00411EF8" w:rsidP="00411EF8">
            <w:pPr>
              <w:jc w:val="center"/>
              <w:rPr>
                <w:color w:val="000000"/>
                <w:sz w:val="20"/>
                <w:szCs w:val="20"/>
              </w:rPr>
            </w:pPr>
            <w:r w:rsidRPr="00411EF8">
              <w:rPr>
                <w:color w:val="000000"/>
                <w:sz w:val="20"/>
                <w:szCs w:val="20"/>
              </w:rPr>
              <w:t>328,2</w:t>
            </w:r>
          </w:p>
        </w:tc>
        <w:tc>
          <w:tcPr>
            <w:tcW w:w="210" w:type="pct"/>
            <w:tcBorders>
              <w:top w:val="nil"/>
              <w:left w:val="nil"/>
              <w:bottom w:val="single" w:sz="4" w:space="0" w:color="auto"/>
              <w:right w:val="single" w:sz="4" w:space="0" w:color="auto"/>
            </w:tcBorders>
            <w:shd w:val="clear" w:color="auto" w:fill="auto"/>
            <w:vAlign w:val="center"/>
            <w:hideMark/>
          </w:tcPr>
          <w:p w14:paraId="12C609DE" w14:textId="77777777" w:rsidR="00411EF8" w:rsidRPr="00411EF8" w:rsidRDefault="00411EF8" w:rsidP="00411EF8">
            <w:pPr>
              <w:jc w:val="center"/>
              <w:rPr>
                <w:color w:val="000000"/>
                <w:sz w:val="20"/>
                <w:szCs w:val="20"/>
              </w:rPr>
            </w:pPr>
            <w:r w:rsidRPr="00411EF8">
              <w:rPr>
                <w:color w:val="000000"/>
                <w:sz w:val="20"/>
                <w:szCs w:val="20"/>
              </w:rPr>
              <w:t>345,7</w:t>
            </w:r>
          </w:p>
        </w:tc>
        <w:tc>
          <w:tcPr>
            <w:tcW w:w="210" w:type="pct"/>
            <w:tcBorders>
              <w:top w:val="nil"/>
              <w:left w:val="nil"/>
              <w:bottom w:val="single" w:sz="4" w:space="0" w:color="auto"/>
              <w:right w:val="single" w:sz="4" w:space="0" w:color="auto"/>
            </w:tcBorders>
            <w:shd w:val="clear" w:color="auto" w:fill="auto"/>
            <w:vAlign w:val="center"/>
            <w:hideMark/>
          </w:tcPr>
          <w:p w14:paraId="52753422" w14:textId="77777777" w:rsidR="00411EF8" w:rsidRPr="00411EF8" w:rsidRDefault="00411EF8" w:rsidP="00411EF8">
            <w:pPr>
              <w:jc w:val="center"/>
              <w:rPr>
                <w:color w:val="000000"/>
                <w:sz w:val="20"/>
                <w:szCs w:val="20"/>
              </w:rPr>
            </w:pPr>
            <w:r w:rsidRPr="00411EF8">
              <w:rPr>
                <w:color w:val="000000"/>
                <w:sz w:val="20"/>
                <w:szCs w:val="20"/>
              </w:rPr>
              <w:t>346,9</w:t>
            </w:r>
          </w:p>
        </w:tc>
        <w:tc>
          <w:tcPr>
            <w:tcW w:w="210" w:type="pct"/>
            <w:tcBorders>
              <w:top w:val="nil"/>
              <w:left w:val="nil"/>
              <w:bottom w:val="single" w:sz="4" w:space="0" w:color="auto"/>
              <w:right w:val="single" w:sz="4" w:space="0" w:color="auto"/>
            </w:tcBorders>
            <w:shd w:val="clear" w:color="auto" w:fill="auto"/>
            <w:vAlign w:val="center"/>
            <w:hideMark/>
          </w:tcPr>
          <w:p w14:paraId="755DD5D0" w14:textId="77777777" w:rsidR="00411EF8" w:rsidRPr="00411EF8" w:rsidRDefault="00411EF8" w:rsidP="00411EF8">
            <w:pPr>
              <w:jc w:val="center"/>
              <w:rPr>
                <w:color w:val="000000"/>
                <w:sz w:val="20"/>
                <w:szCs w:val="20"/>
              </w:rPr>
            </w:pPr>
            <w:r w:rsidRPr="00411EF8">
              <w:rPr>
                <w:color w:val="000000"/>
                <w:sz w:val="20"/>
                <w:szCs w:val="20"/>
              </w:rPr>
              <w:t>506,5</w:t>
            </w:r>
          </w:p>
        </w:tc>
        <w:tc>
          <w:tcPr>
            <w:tcW w:w="210" w:type="pct"/>
            <w:tcBorders>
              <w:top w:val="nil"/>
              <w:left w:val="nil"/>
              <w:bottom w:val="single" w:sz="4" w:space="0" w:color="auto"/>
              <w:right w:val="single" w:sz="4" w:space="0" w:color="auto"/>
            </w:tcBorders>
            <w:shd w:val="clear" w:color="auto" w:fill="auto"/>
            <w:vAlign w:val="center"/>
            <w:hideMark/>
          </w:tcPr>
          <w:p w14:paraId="2BE0881F" w14:textId="77777777" w:rsidR="00411EF8" w:rsidRPr="00411EF8" w:rsidRDefault="00411EF8" w:rsidP="00411EF8">
            <w:pPr>
              <w:jc w:val="center"/>
              <w:rPr>
                <w:color w:val="000000"/>
                <w:sz w:val="20"/>
                <w:szCs w:val="20"/>
              </w:rPr>
            </w:pPr>
            <w:r w:rsidRPr="00411EF8">
              <w:rPr>
                <w:color w:val="000000"/>
                <w:sz w:val="20"/>
                <w:szCs w:val="20"/>
              </w:rPr>
              <w:t>320,7</w:t>
            </w:r>
          </w:p>
        </w:tc>
        <w:tc>
          <w:tcPr>
            <w:tcW w:w="210" w:type="pct"/>
            <w:tcBorders>
              <w:top w:val="nil"/>
              <w:left w:val="nil"/>
              <w:bottom w:val="single" w:sz="4" w:space="0" w:color="auto"/>
              <w:right w:val="single" w:sz="4" w:space="0" w:color="auto"/>
            </w:tcBorders>
            <w:shd w:val="clear" w:color="auto" w:fill="auto"/>
            <w:vAlign w:val="center"/>
            <w:hideMark/>
          </w:tcPr>
          <w:p w14:paraId="5FD2D4F7" w14:textId="77777777" w:rsidR="00411EF8" w:rsidRPr="00411EF8" w:rsidRDefault="00411EF8" w:rsidP="00411EF8">
            <w:pPr>
              <w:jc w:val="center"/>
              <w:rPr>
                <w:color w:val="000000"/>
                <w:sz w:val="20"/>
                <w:szCs w:val="20"/>
              </w:rPr>
            </w:pPr>
            <w:r w:rsidRPr="00411EF8">
              <w:rPr>
                <w:color w:val="000000"/>
                <w:sz w:val="20"/>
                <w:szCs w:val="20"/>
              </w:rPr>
              <w:t>115,1</w:t>
            </w:r>
          </w:p>
        </w:tc>
        <w:tc>
          <w:tcPr>
            <w:tcW w:w="210" w:type="pct"/>
            <w:tcBorders>
              <w:top w:val="nil"/>
              <w:left w:val="nil"/>
              <w:bottom w:val="single" w:sz="4" w:space="0" w:color="auto"/>
              <w:right w:val="single" w:sz="4" w:space="0" w:color="auto"/>
            </w:tcBorders>
            <w:shd w:val="clear" w:color="auto" w:fill="auto"/>
            <w:vAlign w:val="center"/>
            <w:hideMark/>
          </w:tcPr>
          <w:p w14:paraId="3641016A" w14:textId="77777777" w:rsidR="00411EF8" w:rsidRPr="00411EF8" w:rsidRDefault="00411EF8" w:rsidP="00411EF8">
            <w:pPr>
              <w:jc w:val="center"/>
              <w:rPr>
                <w:color w:val="000000"/>
                <w:sz w:val="20"/>
                <w:szCs w:val="20"/>
              </w:rPr>
            </w:pPr>
            <w:r w:rsidRPr="00411EF8">
              <w:rPr>
                <w:color w:val="000000"/>
                <w:sz w:val="20"/>
                <w:szCs w:val="20"/>
              </w:rPr>
              <w:t>919,6</w:t>
            </w:r>
          </w:p>
        </w:tc>
        <w:tc>
          <w:tcPr>
            <w:tcW w:w="210" w:type="pct"/>
            <w:tcBorders>
              <w:top w:val="nil"/>
              <w:left w:val="nil"/>
              <w:bottom w:val="single" w:sz="4" w:space="0" w:color="auto"/>
              <w:right w:val="single" w:sz="4" w:space="0" w:color="auto"/>
            </w:tcBorders>
            <w:shd w:val="clear" w:color="auto" w:fill="auto"/>
            <w:vAlign w:val="center"/>
            <w:hideMark/>
          </w:tcPr>
          <w:p w14:paraId="76E018BF" w14:textId="77777777" w:rsidR="00411EF8" w:rsidRPr="00411EF8" w:rsidRDefault="00411EF8" w:rsidP="00411EF8">
            <w:pPr>
              <w:jc w:val="center"/>
              <w:rPr>
                <w:color w:val="000000"/>
                <w:sz w:val="20"/>
                <w:szCs w:val="20"/>
              </w:rPr>
            </w:pPr>
            <w:r w:rsidRPr="00411EF8">
              <w:rPr>
                <w:color w:val="000000"/>
                <w:sz w:val="20"/>
                <w:szCs w:val="20"/>
              </w:rPr>
              <w:t>256,3</w:t>
            </w:r>
          </w:p>
        </w:tc>
        <w:tc>
          <w:tcPr>
            <w:tcW w:w="210" w:type="pct"/>
            <w:tcBorders>
              <w:top w:val="nil"/>
              <w:left w:val="nil"/>
              <w:bottom w:val="single" w:sz="4" w:space="0" w:color="auto"/>
              <w:right w:val="single" w:sz="4" w:space="0" w:color="auto"/>
            </w:tcBorders>
            <w:shd w:val="clear" w:color="auto" w:fill="auto"/>
            <w:vAlign w:val="center"/>
            <w:hideMark/>
          </w:tcPr>
          <w:p w14:paraId="0E223E0B" w14:textId="77777777" w:rsidR="00411EF8" w:rsidRPr="00411EF8" w:rsidRDefault="00411EF8" w:rsidP="00411EF8">
            <w:pPr>
              <w:jc w:val="center"/>
              <w:rPr>
                <w:color w:val="000000"/>
                <w:sz w:val="20"/>
                <w:szCs w:val="20"/>
              </w:rPr>
            </w:pPr>
            <w:r w:rsidRPr="00411EF8">
              <w:rPr>
                <w:color w:val="000000"/>
                <w:sz w:val="20"/>
                <w:szCs w:val="20"/>
              </w:rPr>
              <w:t>448,2</w:t>
            </w:r>
          </w:p>
        </w:tc>
      </w:tr>
      <w:tr w:rsidR="00411EF8" w:rsidRPr="00411EF8" w14:paraId="38D7777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32598075" w14:textId="77777777" w:rsidR="00411EF8" w:rsidRPr="00411EF8" w:rsidRDefault="00411EF8" w:rsidP="00411EF8">
            <w:pPr>
              <w:rPr>
                <w:color w:val="000000"/>
                <w:sz w:val="20"/>
                <w:szCs w:val="20"/>
              </w:rPr>
            </w:pPr>
            <w:r w:rsidRPr="00411EF8">
              <w:rPr>
                <w:color w:val="000000"/>
                <w:sz w:val="20"/>
                <w:szCs w:val="20"/>
              </w:rPr>
              <w:t>накопительным итогом:</w:t>
            </w:r>
          </w:p>
        </w:tc>
        <w:tc>
          <w:tcPr>
            <w:tcW w:w="169" w:type="pct"/>
            <w:tcBorders>
              <w:top w:val="nil"/>
              <w:left w:val="nil"/>
              <w:bottom w:val="single" w:sz="4" w:space="0" w:color="auto"/>
              <w:right w:val="single" w:sz="4" w:space="0" w:color="auto"/>
            </w:tcBorders>
            <w:shd w:val="clear" w:color="auto" w:fill="auto"/>
            <w:vAlign w:val="center"/>
            <w:hideMark/>
          </w:tcPr>
          <w:p w14:paraId="2EA1E830" w14:textId="77777777" w:rsidR="00411EF8" w:rsidRPr="00411EF8" w:rsidRDefault="00411EF8" w:rsidP="00411EF8">
            <w:pPr>
              <w:jc w:val="center"/>
              <w:rPr>
                <w:color w:val="000000"/>
                <w:sz w:val="20"/>
                <w:szCs w:val="20"/>
              </w:rPr>
            </w:pPr>
            <w:r w:rsidRPr="00411EF8">
              <w:rPr>
                <w:color w:val="000000"/>
                <w:sz w:val="20"/>
                <w:szCs w:val="20"/>
              </w:rPr>
              <w:t>96,2</w:t>
            </w:r>
          </w:p>
        </w:tc>
        <w:tc>
          <w:tcPr>
            <w:tcW w:w="182" w:type="pct"/>
            <w:tcBorders>
              <w:top w:val="nil"/>
              <w:left w:val="nil"/>
              <w:bottom w:val="single" w:sz="4" w:space="0" w:color="auto"/>
              <w:right w:val="single" w:sz="4" w:space="0" w:color="auto"/>
            </w:tcBorders>
            <w:shd w:val="clear" w:color="auto" w:fill="auto"/>
            <w:vAlign w:val="center"/>
            <w:hideMark/>
          </w:tcPr>
          <w:p w14:paraId="1455518E" w14:textId="77777777" w:rsidR="00411EF8" w:rsidRPr="00411EF8" w:rsidRDefault="00411EF8" w:rsidP="00411EF8">
            <w:pPr>
              <w:jc w:val="center"/>
              <w:rPr>
                <w:color w:val="000000"/>
                <w:sz w:val="20"/>
                <w:szCs w:val="20"/>
              </w:rPr>
            </w:pPr>
            <w:r w:rsidRPr="00411EF8">
              <w:rPr>
                <w:color w:val="000000"/>
                <w:sz w:val="20"/>
                <w:szCs w:val="20"/>
              </w:rPr>
              <w:t>255,7</w:t>
            </w:r>
          </w:p>
        </w:tc>
        <w:tc>
          <w:tcPr>
            <w:tcW w:w="182" w:type="pct"/>
            <w:tcBorders>
              <w:top w:val="nil"/>
              <w:left w:val="nil"/>
              <w:bottom w:val="single" w:sz="4" w:space="0" w:color="auto"/>
              <w:right w:val="single" w:sz="4" w:space="0" w:color="auto"/>
            </w:tcBorders>
            <w:shd w:val="clear" w:color="auto" w:fill="auto"/>
            <w:vAlign w:val="center"/>
            <w:hideMark/>
          </w:tcPr>
          <w:p w14:paraId="28267F71" w14:textId="77777777" w:rsidR="00411EF8" w:rsidRPr="00411EF8" w:rsidRDefault="00411EF8" w:rsidP="00411EF8">
            <w:pPr>
              <w:jc w:val="center"/>
              <w:rPr>
                <w:color w:val="000000"/>
                <w:sz w:val="20"/>
                <w:szCs w:val="20"/>
              </w:rPr>
            </w:pPr>
            <w:r w:rsidRPr="00411EF8">
              <w:rPr>
                <w:color w:val="000000"/>
                <w:sz w:val="20"/>
                <w:szCs w:val="20"/>
              </w:rPr>
              <w:t>410,3</w:t>
            </w:r>
          </w:p>
        </w:tc>
        <w:tc>
          <w:tcPr>
            <w:tcW w:w="182" w:type="pct"/>
            <w:tcBorders>
              <w:top w:val="nil"/>
              <w:left w:val="nil"/>
              <w:bottom w:val="single" w:sz="4" w:space="0" w:color="auto"/>
              <w:right w:val="single" w:sz="4" w:space="0" w:color="auto"/>
            </w:tcBorders>
            <w:shd w:val="clear" w:color="auto" w:fill="auto"/>
            <w:vAlign w:val="center"/>
            <w:hideMark/>
          </w:tcPr>
          <w:p w14:paraId="67F3D722" w14:textId="77777777" w:rsidR="00411EF8" w:rsidRPr="00411EF8" w:rsidRDefault="00411EF8" w:rsidP="00411EF8">
            <w:pPr>
              <w:jc w:val="center"/>
              <w:rPr>
                <w:color w:val="000000"/>
                <w:sz w:val="20"/>
                <w:szCs w:val="20"/>
              </w:rPr>
            </w:pPr>
            <w:r w:rsidRPr="00411EF8">
              <w:rPr>
                <w:color w:val="000000"/>
                <w:sz w:val="20"/>
                <w:szCs w:val="20"/>
              </w:rPr>
              <w:t>559,4</w:t>
            </w:r>
          </w:p>
        </w:tc>
        <w:tc>
          <w:tcPr>
            <w:tcW w:w="182" w:type="pct"/>
            <w:tcBorders>
              <w:top w:val="nil"/>
              <w:left w:val="nil"/>
              <w:bottom w:val="single" w:sz="4" w:space="0" w:color="auto"/>
              <w:right w:val="single" w:sz="4" w:space="0" w:color="auto"/>
            </w:tcBorders>
            <w:shd w:val="clear" w:color="auto" w:fill="auto"/>
            <w:vAlign w:val="center"/>
            <w:hideMark/>
          </w:tcPr>
          <w:p w14:paraId="10911F54" w14:textId="77777777" w:rsidR="00411EF8" w:rsidRPr="00411EF8" w:rsidRDefault="00411EF8" w:rsidP="00411EF8">
            <w:pPr>
              <w:jc w:val="center"/>
              <w:rPr>
                <w:color w:val="000000"/>
                <w:sz w:val="20"/>
                <w:szCs w:val="20"/>
              </w:rPr>
            </w:pPr>
            <w:r w:rsidRPr="00411EF8">
              <w:rPr>
                <w:color w:val="000000"/>
                <w:sz w:val="20"/>
                <w:szCs w:val="20"/>
              </w:rPr>
              <w:t>844,6</w:t>
            </w:r>
          </w:p>
        </w:tc>
        <w:tc>
          <w:tcPr>
            <w:tcW w:w="210" w:type="pct"/>
            <w:tcBorders>
              <w:top w:val="nil"/>
              <w:left w:val="nil"/>
              <w:bottom w:val="single" w:sz="4" w:space="0" w:color="auto"/>
              <w:right w:val="single" w:sz="4" w:space="0" w:color="auto"/>
            </w:tcBorders>
            <w:shd w:val="clear" w:color="auto" w:fill="auto"/>
            <w:vAlign w:val="center"/>
            <w:hideMark/>
          </w:tcPr>
          <w:p w14:paraId="2A6B832D" w14:textId="77777777" w:rsidR="00411EF8" w:rsidRPr="00411EF8" w:rsidRDefault="00411EF8" w:rsidP="00411EF8">
            <w:pPr>
              <w:jc w:val="center"/>
              <w:rPr>
                <w:color w:val="000000"/>
                <w:sz w:val="20"/>
                <w:szCs w:val="20"/>
              </w:rPr>
            </w:pPr>
            <w:r w:rsidRPr="00411EF8">
              <w:rPr>
                <w:color w:val="000000"/>
                <w:sz w:val="20"/>
                <w:szCs w:val="20"/>
              </w:rPr>
              <w:t>1178,6</w:t>
            </w:r>
          </w:p>
        </w:tc>
        <w:tc>
          <w:tcPr>
            <w:tcW w:w="210" w:type="pct"/>
            <w:tcBorders>
              <w:top w:val="nil"/>
              <w:left w:val="nil"/>
              <w:bottom w:val="single" w:sz="4" w:space="0" w:color="auto"/>
              <w:right w:val="single" w:sz="4" w:space="0" w:color="auto"/>
            </w:tcBorders>
            <w:shd w:val="clear" w:color="auto" w:fill="auto"/>
            <w:vAlign w:val="center"/>
            <w:hideMark/>
          </w:tcPr>
          <w:p w14:paraId="79942EE2" w14:textId="77777777" w:rsidR="00411EF8" w:rsidRPr="00411EF8" w:rsidRDefault="00411EF8" w:rsidP="00411EF8">
            <w:pPr>
              <w:jc w:val="center"/>
              <w:rPr>
                <w:color w:val="000000"/>
                <w:sz w:val="20"/>
                <w:szCs w:val="20"/>
              </w:rPr>
            </w:pPr>
            <w:r w:rsidRPr="00411EF8">
              <w:rPr>
                <w:color w:val="000000"/>
                <w:sz w:val="20"/>
                <w:szCs w:val="20"/>
              </w:rPr>
              <w:t>1494,1</w:t>
            </w:r>
          </w:p>
        </w:tc>
        <w:tc>
          <w:tcPr>
            <w:tcW w:w="210" w:type="pct"/>
            <w:tcBorders>
              <w:top w:val="nil"/>
              <w:left w:val="nil"/>
              <w:bottom w:val="single" w:sz="4" w:space="0" w:color="auto"/>
              <w:right w:val="single" w:sz="4" w:space="0" w:color="auto"/>
            </w:tcBorders>
            <w:shd w:val="clear" w:color="auto" w:fill="auto"/>
            <w:vAlign w:val="center"/>
            <w:hideMark/>
          </w:tcPr>
          <w:p w14:paraId="44D796A0" w14:textId="77777777" w:rsidR="00411EF8" w:rsidRPr="00411EF8" w:rsidRDefault="00411EF8" w:rsidP="00411EF8">
            <w:pPr>
              <w:jc w:val="center"/>
              <w:rPr>
                <w:color w:val="000000"/>
                <w:sz w:val="20"/>
                <w:szCs w:val="20"/>
              </w:rPr>
            </w:pPr>
            <w:r w:rsidRPr="00411EF8">
              <w:rPr>
                <w:color w:val="000000"/>
                <w:sz w:val="20"/>
                <w:szCs w:val="20"/>
              </w:rPr>
              <w:t>1789,7</w:t>
            </w:r>
          </w:p>
        </w:tc>
        <w:tc>
          <w:tcPr>
            <w:tcW w:w="210" w:type="pct"/>
            <w:tcBorders>
              <w:top w:val="nil"/>
              <w:left w:val="nil"/>
              <w:bottom w:val="single" w:sz="4" w:space="0" w:color="auto"/>
              <w:right w:val="single" w:sz="4" w:space="0" w:color="auto"/>
            </w:tcBorders>
            <w:shd w:val="clear" w:color="auto" w:fill="auto"/>
            <w:vAlign w:val="center"/>
            <w:hideMark/>
          </w:tcPr>
          <w:p w14:paraId="1DBA6227" w14:textId="77777777" w:rsidR="00411EF8" w:rsidRPr="00411EF8" w:rsidRDefault="00411EF8" w:rsidP="00411EF8">
            <w:pPr>
              <w:jc w:val="center"/>
              <w:rPr>
                <w:color w:val="000000"/>
                <w:sz w:val="20"/>
                <w:szCs w:val="20"/>
              </w:rPr>
            </w:pPr>
            <w:r w:rsidRPr="00411EF8">
              <w:rPr>
                <w:color w:val="000000"/>
                <w:sz w:val="20"/>
                <w:szCs w:val="20"/>
              </w:rPr>
              <w:t>2128,0</w:t>
            </w:r>
          </w:p>
        </w:tc>
        <w:tc>
          <w:tcPr>
            <w:tcW w:w="210" w:type="pct"/>
            <w:tcBorders>
              <w:top w:val="nil"/>
              <w:left w:val="nil"/>
              <w:bottom w:val="single" w:sz="4" w:space="0" w:color="auto"/>
              <w:right w:val="single" w:sz="4" w:space="0" w:color="auto"/>
            </w:tcBorders>
            <w:shd w:val="clear" w:color="auto" w:fill="auto"/>
            <w:vAlign w:val="center"/>
            <w:hideMark/>
          </w:tcPr>
          <w:p w14:paraId="12542679" w14:textId="77777777" w:rsidR="00411EF8" w:rsidRPr="00411EF8" w:rsidRDefault="00411EF8" w:rsidP="00411EF8">
            <w:pPr>
              <w:jc w:val="center"/>
              <w:rPr>
                <w:color w:val="000000"/>
                <w:sz w:val="20"/>
                <w:szCs w:val="20"/>
              </w:rPr>
            </w:pPr>
            <w:r w:rsidRPr="00411EF8">
              <w:rPr>
                <w:color w:val="000000"/>
                <w:sz w:val="20"/>
                <w:szCs w:val="20"/>
              </w:rPr>
              <w:t>2456,2</w:t>
            </w:r>
          </w:p>
        </w:tc>
        <w:tc>
          <w:tcPr>
            <w:tcW w:w="210" w:type="pct"/>
            <w:tcBorders>
              <w:top w:val="nil"/>
              <w:left w:val="nil"/>
              <w:bottom w:val="single" w:sz="4" w:space="0" w:color="auto"/>
              <w:right w:val="single" w:sz="4" w:space="0" w:color="auto"/>
            </w:tcBorders>
            <w:shd w:val="clear" w:color="auto" w:fill="auto"/>
            <w:vAlign w:val="center"/>
            <w:hideMark/>
          </w:tcPr>
          <w:p w14:paraId="41549B31" w14:textId="77777777" w:rsidR="00411EF8" w:rsidRPr="00411EF8" w:rsidRDefault="00411EF8" w:rsidP="00411EF8">
            <w:pPr>
              <w:jc w:val="center"/>
              <w:rPr>
                <w:color w:val="000000"/>
                <w:sz w:val="20"/>
                <w:szCs w:val="20"/>
              </w:rPr>
            </w:pPr>
            <w:r w:rsidRPr="00411EF8">
              <w:rPr>
                <w:color w:val="000000"/>
                <w:sz w:val="20"/>
                <w:szCs w:val="20"/>
              </w:rPr>
              <w:t>2801,9</w:t>
            </w:r>
          </w:p>
        </w:tc>
        <w:tc>
          <w:tcPr>
            <w:tcW w:w="210" w:type="pct"/>
            <w:tcBorders>
              <w:top w:val="nil"/>
              <w:left w:val="nil"/>
              <w:bottom w:val="single" w:sz="4" w:space="0" w:color="auto"/>
              <w:right w:val="single" w:sz="4" w:space="0" w:color="auto"/>
            </w:tcBorders>
            <w:shd w:val="clear" w:color="auto" w:fill="auto"/>
            <w:vAlign w:val="center"/>
            <w:hideMark/>
          </w:tcPr>
          <w:p w14:paraId="65D27938" w14:textId="77777777" w:rsidR="00411EF8" w:rsidRPr="00411EF8" w:rsidRDefault="00411EF8" w:rsidP="00411EF8">
            <w:pPr>
              <w:jc w:val="center"/>
              <w:rPr>
                <w:color w:val="000000"/>
                <w:sz w:val="20"/>
                <w:szCs w:val="20"/>
              </w:rPr>
            </w:pPr>
            <w:r w:rsidRPr="00411EF8">
              <w:rPr>
                <w:color w:val="000000"/>
                <w:sz w:val="20"/>
                <w:szCs w:val="20"/>
              </w:rPr>
              <w:t>3148,7</w:t>
            </w:r>
          </w:p>
        </w:tc>
        <w:tc>
          <w:tcPr>
            <w:tcW w:w="210" w:type="pct"/>
            <w:tcBorders>
              <w:top w:val="nil"/>
              <w:left w:val="nil"/>
              <w:bottom w:val="single" w:sz="4" w:space="0" w:color="auto"/>
              <w:right w:val="single" w:sz="4" w:space="0" w:color="auto"/>
            </w:tcBorders>
            <w:shd w:val="clear" w:color="auto" w:fill="auto"/>
            <w:vAlign w:val="center"/>
            <w:hideMark/>
          </w:tcPr>
          <w:p w14:paraId="5681520D" w14:textId="77777777" w:rsidR="00411EF8" w:rsidRPr="00411EF8" w:rsidRDefault="00411EF8" w:rsidP="00411EF8">
            <w:pPr>
              <w:jc w:val="center"/>
              <w:rPr>
                <w:color w:val="000000"/>
                <w:sz w:val="20"/>
                <w:szCs w:val="20"/>
              </w:rPr>
            </w:pPr>
            <w:r w:rsidRPr="00411EF8">
              <w:rPr>
                <w:color w:val="000000"/>
                <w:sz w:val="20"/>
                <w:szCs w:val="20"/>
              </w:rPr>
              <w:t>3655,2</w:t>
            </w:r>
          </w:p>
        </w:tc>
        <w:tc>
          <w:tcPr>
            <w:tcW w:w="210" w:type="pct"/>
            <w:tcBorders>
              <w:top w:val="nil"/>
              <w:left w:val="nil"/>
              <w:bottom w:val="single" w:sz="4" w:space="0" w:color="auto"/>
              <w:right w:val="single" w:sz="4" w:space="0" w:color="auto"/>
            </w:tcBorders>
            <w:shd w:val="clear" w:color="auto" w:fill="auto"/>
            <w:vAlign w:val="center"/>
            <w:hideMark/>
          </w:tcPr>
          <w:p w14:paraId="3A35AE77" w14:textId="77777777" w:rsidR="00411EF8" w:rsidRPr="00411EF8" w:rsidRDefault="00411EF8" w:rsidP="00411EF8">
            <w:pPr>
              <w:jc w:val="center"/>
              <w:rPr>
                <w:color w:val="000000"/>
                <w:sz w:val="20"/>
                <w:szCs w:val="20"/>
              </w:rPr>
            </w:pPr>
            <w:r w:rsidRPr="00411EF8">
              <w:rPr>
                <w:color w:val="000000"/>
                <w:sz w:val="20"/>
                <w:szCs w:val="20"/>
              </w:rPr>
              <w:t>3975,9</w:t>
            </w:r>
          </w:p>
        </w:tc>
        <w:tc>
          <w:tcPr>
            <w:tcW w:w="210" w:type="pct"/>
            <w:tcBorders>
              <w:top w:val="nil"/>
              <w:left w:val="nil"/>
              <w:bottom w:val="single" w:sz="4" w:space="0" w:color="auto"/>
              <w:right w:val="single" w:sz="4" w:space="0" w:color="auto"/>
            </w:tcBorders>
            <w:shd w:val="clear" w:color="auto" w:fill="auto"/>
            <w:vAlign w:val="center"/>
            <w:hideMark/>
          </w:tcPr>
          <w:p w14:paraId="3872DABB" w14:textId="77777777" w:rsidR="00411EF8" w:rsidRPr="00411EF8" w:rsidRDefault="00411EF8" w:rsidP="00411EF8">
            <w:pPr>
              <w:jc w:val="center"/>
              <w:rPr>
                <w:color w:val="000000"/>
                <w:sz w:val="20"/>
                <w:szCs w:val="20"/>
              </w:rPr>
            </w:pPr>
            <w:r w:rsidRPr="00411EF8">
              <w:rPr>
                <w:color w:val="000000"/>
                <w:sz w:val="20"/>
                <w:szCs w:val="20"/>
              </w:rPr>
              <w:t>4091,1</w:t>
            </w:r>
          </w:p>
        </w:tc>
        <w:tc>
          <w:tcPr>
            <w:tcW w:w="210" w:type="pct"/>
            <w:tcBorders>
              <w:top w:val="nil"/>
              <w:left w:val="nil"/>
              <w:bottom w:val="single" w:sz="4" w:space="0" w:color="auto"/>
              <w:right w:val="single" w:sz="4" w:space="0" w:color="auto"/>
            </w:tcBorders>
            <w:shd w:val="clear" w:color="auto" w:fill="auto"/>
            <w:vAlign w:val="center"/>
            <w:hideMark/>
          </w:tcPr>
          <w:p w14:paraId="293E070F" w14:textId="77777777" w:rsidR="00411EF8" w:rsidRPr="00411EF8" w:rsidRDefault="00411EF8" w:rsidP="00411EF8">
            <w:pPr>
              <w:jc w:val="center"/>
              <w:rPr>
                <w:color w:val="000000"/>
                <w:sz w:val="20"/>
                <w:szCs w:val="20"/>
              </w:rPr>
            </w:pPr>
            <w:r w:rsidRPr="00411EF8">
              <w:rPr>
                <w:color w:val="000000"/>
                <w:sz w:val="20"/>
                <w:szCs w:val="20"/>
              </w:rPr>
              <w:t>5010,6</w:t>
            </w:r>
          </w:p>
        </w:tc>
        <w:tc>
          <w:tcPr>
            <w:tcW w:w="210" w:type="pct"/>
            <w:tcBorders>
              <w:top w:val="nil"/>
              <w:left w:val="nil"/>
              <w:bottom w:val="single" w:sz="4" w:space="0" w:color="auto"/>
              <w:right w:val="single" w:sz="4" w:space="0" w:color="auto"/>
            </w:tcBorders>
            <w:shd w:val="clear" w:color="auto" w:fill="auto"/>
            <w:vAlign w:val="center"/>
            <w:hideMark/>
          </w:tcPr>
          <w:p w14:paraId="4BA19D18" w14:textId="77777777" w:rsidR="00411EF8" w:rsidRPr="00411EF8" w:rsidRDefault="00411EF8" w:rsidP="00411EF8">
            <w:pPr>
              <w:jc w:val="center"/>
              <w:rPr>
                <w:color w:val="000000"/>
                <w:sz w:val="20"/>
                <w:szCs w:val="20"/>
              </w:rPr>
            </w:pPr>
            <w:r w:rsidRPr="00411EF8">
              <w:rPr>
                <w:color w:val="000000"/>
                <w:sz w:val="20"/>
                <w:szCs w:val="20"/>
              </w:rPr>
              <w:t>5266,9</w:t>
            </w:r>
          </w:p>
        </w:tc>
        <w:tc>
          <w:tcPr>
            <w:tcW w:w="210" w:type="pct"/>
            <w:tcBorders>
              <w:top w:val="nil"/>
              <w:left w:val="nil"/>
              <w:bottom w:val="single" w:sz="4" w:space="0" w:color="auto"/>
              <w:right w:val="single" w:sz="4" w:space="0" w:color="auto"/>
            </w:tcBorders>
            <w:shd w:val="clear" w:color="auto" w:fill="auto"/>
            <w:vAlign w:val="center"/>
            <w:hideMark/>
          </w:tcPr>
          <w:p w14:paraId="121488F9" w14:textId="77777777" w:rsidR="00411EF8" w:rsidRPr="00411EF8" w:rsidRDefault="00411EF8" w:rsidP="00411EF8">
            <w:pPr>
              <w:jc w:val="center"/>
              <w:rPr>
                <w:color w:val="000000"/>
                <w:sz w:val="20"/>
                <w:szCs w:val="20"/>
              </w:rPr>
            </w:pPr>
            <w:r w:rsidRPr="00411EF8">
              <w:rPr>
                <w:color w:val="000000"/>
                <w:sz w:val="20"/>
                <w:szCs w:val="20"/>
              </w:rPr>
              <w:t>5715,1</w:t>
            </w:r>
          </w:p>
        </w:tc>
      </w:tr>
      <w:tr w:rsidR="00411EF8" w:rsidRPr="00411EF8" w14:paraId="3C8CB38B"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3D0F2D95" w14:textId="77777777" w:rsidR="00411EF8" w:rsidRPr="00411EF8" w:rsidRDefault="00411EF8" w:rsidP="00411EF8">
            <w:pPr>
              <w:rPr>
                <w:color w:val="000000"/>
                <w:sz w:val="20"/>
                <w:szCs w:val="20"/>
              </w:rPr>
            </w:pPr>
            <w:r w:rsidRPr="00411EF8">
              <w:rPr>
                <w:color w:val="000000"/>
                <w:sz w:val="20"/>
                <w:szCs w:val="20"/>
              </w:rPr>
              <w:t>Многоэтажный жилищный фонд</w:t>
            </w:r>
          </w:p>
        </w:tc>
        <w:tc>
          <w:tcPr>
            <w:tcW w:w="169" w:type="pct"/>
            <w:tcBorders>
              <w:top w:val="nil"/>
              <w:left w:val="nil"/>
              <w:bottom w:val="single" w:sz="4" w:space="0" w:color="auto"/>
              <w:right w:val="single" w:sz="4" w:space="0" w:color="auto"/>
            </w:tcBorders>
            <w:shd w:val="clear" w:color="auto" w:fill="auto"/>
            <w:vAlign w:val="center"/>
            <w:hideMark/>
          </w:tcPr>
          <w:p w14:paraId="0A5471B1" w14:textId="77777777" w:rsidR="00411EF8" w:rsidRPr="00411EF8" w:rsidRDefault="00411EF8" w:rsidP="00411EF8">
            <w:pPr>
              <w:jc w:val="center"/>
              <w:rPr>
                <w:color w:val="000000"/>
                <w:sz w:val="20"/>
                <w:szCs w:val="20"/>
              </w:rPr>
            </w:pPr>
            <w:r w:rsidRPr="00411EF8">
              <w:rPr>
                <w:color w:val="000000"/>
                <w:sz w:val="20"/>
                <w:szCs w:val="20"/>
              </w:rPr>
              <w:t>88,2</w:t>
            </w:r>
          </w:p>
        </w:tc>
        <w:tc>
          <w:tcPr>
            <w:tcW w:w="182" w:type="pct"/>
            <w:tcBorders>
              <w:top w:val="nil"/>
              <w:left w:val="nil"/>
              <w:bottom w:val="single" w:sz="4" w:space="0" w:color="auto"/>
              <w:right w:val="single" w:sz="4" w:space="0" w:color="auto"/>
            </w:tcBorders>
            <w:shd w:val="clear" w:color="auto" w:fill="auto"/>
            <w:vAlign w:val="center"/>
            <w:hideMark/>
          </w:tcPr>
          <w:p w14:paraId="649A4E7E" w14:textId="77777777" w:rsidR="00411EF8" w:rsidRPr="00411EF8" w:rsidRDefault="00411EF8" w:rsidP="00411EF8">
            <w:pPr>
              <w:jc w:val="center"/>
              <w:rPr>
                <w:color w:val="000000"/>
                <w:sz w:val="20"/>
                <w:szCs w:val="20"/>
              </w:rPr>
            </w:pPr>
            <w:r w:rsidRPr="00411EF8">
              <w:rPr>
                <w:color w:val="000000"/>
                <w:sz w:val="20"/>
                <w:szCs w:val="20"/>
              </w:rPr>
              <w:t>152,9</w:t>
            </w:r>
          </w:p>
        </w:tc>
        <w:tc>
          <w:tcPr>
            <w:tcW w:w="182" w:type="pct"/>
            <w:tcBorders>
              <w:top w:val="nil"/>
              <w:left w:val="nil"/>
              <w:bottom w:val="single" w:sz="4" w:space="0" w:color="auto"/>
              <w:right w:val="single" w:sz="4" w:space="0" w:color="auto"/>
            </w:tcBorders>
            <w:shd w:val="clear" w:color="auto" w:fill="auto"/>
            <w:vAlign w:val="center"/>
            <w:hideMark/>
          </w:tcPr>
          <w:p w14:paraId="0EC224A6" w14:textId="77777777" w:rsidR="00411EF8" w:rsidRPr="00411EF8" w:rsidRDefault="00411EF8" w:rsidP="00411EF8">
            <w:pPr>
              <w:jc w:val="center"/>
              <w:rPr>
                <w:color w:val="000000"/>
                <w:sz w:val="20"/>
                <w:szCs w:val="20"/>
              </w:rPr>
            </w:pPr>
            <w:r w:rsidRPr="00411EF8">
              <w:rPr>
                <w:color w:val="000000"/>
                <w:sz w:val="20"/>
                <w:szCs w:val="20"/>
              </w:rPr>
              <w:t>147,1</w:t>
            </w:r>
          </w:p>
        </w:tc>
        <w:tc>
          <w:tcPr>
            <w:tcW w:w="182" w:type="pct"/>
            <w:tcBorders>
              <w:top w:val="nil"/>
              <w:left w:val="nil"/>
              <w:bottom w:val="single" w:sz="4" w:space="0" w:color="auto"/>
              <w:right w:val="single" w:sz="4" w:space="0" w:color="auto"/>
            </w:tcBorders>
            <w:shd w:val="clear" w:color="auto" w:fill="auto"/>
            <w:vAlign w:val="center"/>
            <w:hideMark/>
          </w:tcPr>
          <w:p w14:paraId="4904A4DC" w14:textId="77777777" w:rsidR="00411EF8" w:rsidRPr="00411EF8" w:rsidRDefault="00411EF8" w:rsidP="00411EF8">
            <w:pPr>
              <w:jc w:val="center"/>
              <w:rPr>
                <w:color w:val="000000"/>
                <w:sz w:val="20"/>
                <w:szCs w:val="20"/>
              </w:rPr>
            </w:pPr>
            <w:r w:rsidRPr="00411EF8">
              <w:rPr>
                <w:color w:val="000000"/>
                <w:sz w:val="20"/>
                <w:szCs w:val="20"/>
              </w:rPr>
              <w:t>135,1</w:t>
            </w:r>
          </w:p>
        </w:tc>
        <w:tc>
          <w:tcPr>
            <w:tcW w:w="182" w:type="pct"/>
            <w:tcBorders>
              <w:top w:val="nil"/>
              <w:left w:val="nil"/>
              <w:bottom w:val="single" w:sz="4" w:space="0" w:color="auto"/>
              <w:right w:val="single" w:sz="4" w:space="0" w:color="auto"/>
            </w:tcBorders>
            <w:shd w:val="clear" w:color="auto" w:fill="auto"/>
            <w:vAlign w:val="center"/>
            <w:hideMark/>
          </w:tcPr>
          <w:p w14:paraId="52355A5F" w14:textId="77777777" w:rsidR="00411EF8" w:rsidRPr="00411EF8" w:rsidRDefault="00411EF8" w:rsidP="00411EF8">
            <w:pPr>
              <w:jc w:val="center"/>
              <w:rPr>
                <w:color w:val="000000"/>
                <w:sz w:val="20"/>
                <w:szCs w:val="20"/>
              </w:rPr>
            </w:pPr>
            <w:r w:rsidRPr="00411EF8">
              <w:rPr>
                <w:color w:val="000000"/>
                <w:sz w:val="20"/>
                <w:szCs w:val="20"/>
              </w:rPr>
              <w:t>256,4</w:t>
            </w:r>
          </w:p>
        </w:tc>
        <w:tc>
          <w:tcPr>
            <w:tcW w:w="210" w:type="pct"/>
            <w:tcBorders>
              <w:top w:val="nil"/>
              <w:left w:val="nil"/>
              <w:bottom w:val="single" w:sz="4" w:space="0" w:color="auto"/>
              <w:right w:val="single" w:sz="4" w:space="0" w:color="auto"/>
            </w:tcBorders>
            <w:shd w:val="clear" w:color="auto" w:fill="auto"/>
            <w:vAlign w:val="center"/>
            <w:hideMark/>
          </w:tcPr>
          <w:p w14:paraId="63D8CF2B" w14:textId="77777777" w:rsidR="00411EF8" w:rsidRPr="00411EF8" w:rsidRDefault="00411EF8" w:rsidP="00411EF8">
            <w:pPr>
              <w:jc w:val="center"/>
              <w:rPr>
                <w:color w:val="000000"/>
                <w:sz w:val="20"/>
                <w:szCs w:val="20"/>
              </w:rPr>
            </w:pPr>
            <w:r w:rsidRPr="00411EF8">
              <w:rPr>
                <w:color w:val="000000"/>
                <w:sz w:val="20"/>
                <w:szCs w:val="20"/>
              </w:rPr>
              <w:t>292,2</w:t>
            </w:r>
          </w:p>
        </w:tc>
        <w:tc>
          <w:tcPr>
            <w:tcW w:w="210" w:type="pct"/>
            <w:tcBorders>
              <w:top w:val="nil"/>
              <w:left w:val="nil"/>
              <w:bottom w:val="single" w:sz="4" w:space="0" w:color="auto"/>
              <w:right w:val="single" w:sz="4" w:space="0" w:color="auto"/>
            </w:tcBorders>
            <w:shd w:val="clear" w:color="auto" w:fill="auto"/>
            <w:vAlign w:val="center"/>
            <w:hideMark/>
          </w:tcPr>
          <w:p w14:paraId="0F908A9A" w14:textId="77777777" w:rsidR="00411EF8" w:rsidRPr="00411EF8" w:rsidRDefault="00411EF8" w:rsidP="00411EF8">
            <w:pPr>
              <w:jc w:val="center"/>
              <w:rPr>
                <w:color w:val="000000"/>
                <w:sz w:val="20"/>
                <w:szCs w:val="20"/>
              </w:rPr>
            </w:pPr>
            <w:r w:rsidRPr="00411EF8">
              <w:rPr>
                <w:color w:val="000000"/>
                <w:sz w:val="20"/>
                <w:szCs w:val="20"/>
              </w:rPr>
              <w:t>315,5</w:t>
            </w:r>
          </w:p>
        </w:tc>
        <w:tc>
          <w:tcPr>
            <w:tcW w:w="210" w:type="pct"/>
            <w:tcBorders>
              <w:top w:val="nil"/>
              <w:left w:val="nil"/>
              <w:bottom w:val="single" w:sz="4" w:space="0" w:color="auto"/>
              <w:right w:val="single" w:sz="4" w:space="0" w:color="auto"/>
            </w:tcBorders>
            <w:shd w:val="clear" w:color="auto" w:fill="auto"/>
            <w:vAlign w:val="center"/>
            <w:hideMark/>
          </w:tcPr>
          <w:p w14:paraId="3721F197" w14:textId="77777777" w:rsidR="00411EF8" w:rsidRPr="00411EF8" w:rsidRDefault="00411EF8" w:rsidP="00411EF8">
            <w:pPr>
              <w:jc w:val="center"/>
              <w:rPr>
                <w:color w:val="000000"/>
                <w:sz w:val="20"/>
                <w:szCs w:val="20"/>
              </w:rPr>
            </w:pPr>
            <w:r w:rsidRPr="00411EF8">
              <w:rPr>
                <w:color w:val="000000"/>
                <w:sz w:val="20"/>
                <w:szCs w:val="20"/>
              </w:rPr>
              <w:t>295,6</w:t>
            </w:r>
          </w:p>
        </w:tc>
        <w:tc>
          <w:tcPr>
            <w:tcW w:w="210" w:type="pct"/>
            <w:tcBorders>
              <w:top w:val="nil"/>
              <w:left w:val="nil"/>
              <w:bottom w:val="single" w:sz="4" w:space="0" w:color="auto"/>
              <w:right w:val="single" w:sz="4" w:space="0" w:color="auto"/>
            </w:tcBorders>
            <w:shd w:val="clear" w:color="auto" w:fill="auto"/>
            <w:vAlign w:val="center"/>
            <w:hideMark/>
          </w:tcPr>
          <w:p w14:paraId="2C3DF7D0" w14:textId="77777777" w:rsidR="00411EF8" w:rsidRPr="00411EF8" w:rsidRDefault="00411EF8" w:rsidP="00411EF8">
            <w:pPr>
              <w:jc w:val="center"/>
              <w:rPr>
                <w:color w:val="000000"/>
                <w:sz w:val="20"/>
                <w:szCs w:val="20"/>
              </w:rPr>
            </w:pPr>
            <w:r w:rsidRPr="00411EF8">
              <w:rPr>
                <w:color w:val="000000"/>
                <w:sz w:val="20"/>
                <w:szCs w:val="20"/>
              </w:rPr>
              <w:t>307,2</w:t>
            </w:r>
          </w:p>
        </w:tc>
        <w:tc>
          <w:tcPr>
            <w:tcW w:w="210" w:type="pct"/>
            <w:tcBorders>
              <w:top w:val="nil"/>
              <w:left w:val="nil"/>
              <w:bottom w:val="single" w:sz="4" w:space="0" w:color="auto"/>
              <w:right w:val="single" w:sz="4" w:space="0" w:color="auto"/>
            </w:tcBorders>
            <w:shd w:val="clear" w:color="auto" w:fill="auto"/>
            <w:vAlign w:val="center"/>
            <w:hideMark/>
          </w:tcPr>
          <w:p w14:paraId="6058A4C0" w14:textId="77777777" w:rsidR="00411EF8" w:rsidRPr="00411EF8" w:rsidRDefault="00411EF8" w:rsidP="00411EF8">
            <w:pPr>
              <w:jc w:val="center"/>
              <w:rPr>
                <w:color w:val="000000"/>
                <w:sz w:val="20"/>
                <w:szCs w:val="20"/>
              </w:rPr>
            </w:pPr>
            <w:r w:rsidRPr="00411EF8">
              <w:rPr>
                <w:color w:val="000000"/>
                <w:sz w:val="20"/>
                <w:szCs w:val="20"/>
              </w:rPr>
              <w:t>328,2</w:t>
            </w:r>
          </w:p>
        </w:tc>
        <w:tc>
          <w:tcPr>
            <w:tcW w:w="210" w:type="pct"/>
            <w:tcBorders>
              <w:top w:val="nil"/>
              <w:left w:val="nil"/>
              <w:bottom w:val="single" w:sz="4" w:space="0" w:color="auto"/>
              <w:right w:val="single" w:sz="4" w:space="0" w:color="auto"/>
            </w:tcBorders>
            <w:shd w:val="clear" w:color="auto" w:fill="auto"/>
            <w:vAlign w:val="center"/>
            <w:hideMark/>
          </w:tcPr>
          <w:p w14:paraId="43B550D0" w14:textId="77777777" w:rsidR="00411EF8" w:rsidRPr="00411EF8" w:rsidRDefault="00411EF8" w:rsidP="00411EF8">
            <w:pPr>
              <w:jc w:val="center"/>
              <w:rPr>
                <w:color w:val="000000"/>
                <w:sz w:val="20"/>
                <w:szCs w:val="20"/>
              </w:rPr>
            </w:pPr>
            <w:r w:rsidRPr="00411EF8">
              <w:rPr>
                <w:color w:val="000000"/>
                <w:sz w:val="20"/>
                <w:szCs w:val="20"/>
              </w:rPr>
              <w:t>345,7</w:t>
            </w:r>
          </w:p>
        </w:tc>
        <w:tc>
          <w:tcPr>
            <w:tcW w:w="210" w:type="pct"/>
            <w:tcBorders>
              <w:top w:val="nil"/>
              <w:left w:val="nil"/>
              <w:bottom w:val="single" w:sz="4" w:space="0" w:color="auto"/>
              <w:right w:val="single" w:sz="4" w:space="0" w:color="auto"/>
            </w:tcBorders>
            <w:shd w:val="clear" w:color="auto" w:fill="auto"/>
            <w:vAlign w:val="center"/>
            <w:hideMark/>
          </w:tcPr>
          <w:p w14:paraId="1DEA0718" w14:textId="77777777" w:rsidR="00411EF8" w:rsidRPr="00411EF8" w:rsidRDefault="00411EF8" w:rsidP="00411EF8">
            <w:pPr>
              <w:jc w:val="center"/>
              <w:rPr>
                <w:color w:val="000000"/>
                <w:sz w:val="20"/>
                <w:szCs w:val="20"/>
              </w:rPr>
            </w:pPr>
            <w:r w:rsidRPr="00411EF8">
              <w:rPr>
                <w:color w:val="000000"/>
                <w:sz w:val="20"/>
                <w:szCs w:val="20"/>
              </w:rPr>
              <w:t>346,9</w:t>
            </w:r>
          </w:p>
        </w:tc>
        <w:tc>
          <w:tcPr>
            <w:tcW w:w="210" w:type="pct"/>
            <w:tcBorders>
              <w:top w:val="nil"/>
              <w:left w:val="nil"/>
              <w:bottom w:val="single" w:sz="4" w:space="0" w:color="auto"/>
              <w:right w:val="single" w:sz="4" w:space="0" w:color="auto"/>
            </w:tcBorders>
            <w:shd w:val="clear" w:color="auto" w:fill="auto"/>
            <w:vAlign w:val="center"/>
            <w:hideMark/>
          </w:tcPr>
          <w:p w14:paraId="361EDACB" w14:textId="77777777" w:rsidR="00411EF8" w:rsidRPr="00411EF8" w:rsidRDefault="00411EF8" w:rsidP="00411EF8">
            <w:pPr>
              <w:jc w:val="center"/>
              <w:rPr>
                <w:color w:val="000000"/>
                <w:sz w:val="20"/>
                <w:szCs w:val="20"/>
              </w:rPr>
            </w:pPr>
            <w:r w:rsidRPr="00411EF8">
              <w:rPr>
                <w:color w:val="000000"/>
                <w:sz w:val="20"/>
                <w:szCs w:val="20"/>
              </w:rPr>
              <w:t>506,5</w:t>
            </w:r>
          </w:p>
        </w:tc>
        <w:tc>
          <w:tcPr>
            <w:tcW w:w="210" w:type="pct"/>
            <w:tcBorders>
              <w:top w:val="nil"/>
              <w:left w:val="nil"/>
              <w:bottom w:val="single" w:sz="4" w:space="0" w:color="auto"/>
              <w:right w:val="single" w:sz="4" w:space="0" w:color="auto"/>
            </w:tcBorders>
            <w:shd w:val="clear" w:color="auto" w:fill="auto"/>
            <w:vAlign w:val="center"/>
            <w:hideMark/>
          </w:tcPr>
          <w:p w14:paraId="58BC64A1" w14:textId="77777777" w:rsidR="00411EF8" w:rsidRPr="00411EF8" w:rsidRDefault="00411EF8" w:rsidP="00411EF8">
            <w:pPr>
              <w:jc w:val="center"/>
              <w:rPr>
                <w:color w:val="000000"/>
                <w:sz w:val="20"/>
                <w:szCs w:val="20"/>
              </w:rPr>
            </w:pPr>
            <w:r w:rsidRPr="00411EF8">
              <w:rPr>
                <w:color w:val="000000"/>
                <w:sz w:val="20"/>
                <w:szCs w:val="20"/>
              </w:rPr>
              <w:t>320,7</w:t>
            </w:r>
          </w:p>
        </w:tc>
        <w:tc>
          <w:tcPr>
            <w:tcW w:w="210" w:type="pct"/>
            <w:tcBorders>
              <w:top w:val="nil"/>
              <w:left w:val="nil"/>
              <w:bottom w:val="single" w:sz="4" w:space="0" w:color="auto"/>
              <w:right w:val="single" w:sz="4" w:space="0" w:color="auto"/>
            </w:tcBorders>
            <w:shd w:val="clear" w:color="auto" w:fill="auto"/>
            <w:vAlign w:val="center"/>
            <w:hideMark/>
          </w:tcPr>
          <w:p w14:paraId="4E6D47E2" w14:textId="77777777" w:rsidR="00411EF8" w:rsidRPr="00411EF8" w:rsidRDefault="00411EF8" w:rsidP="00411EF8">
            <w:pPr>
              <w:jc w:val="center"/>
              <w:rPr>
                <w:color w:val="000000"/>
                <w:sz w:val="20"/>
                <w:szCs w:val="20"/>
              </w:rPr>
            </w:pPr>
            <w:r w:rsidRPr="00411EF8">
              <w:rPr>
                <w:color w:val="000000"/>
                <w:sz w:val="20"/>
                <w:szCs w:val="20"/>
              </w:rPr>
              <w:t>115,1</w:t>
            </w:r>
          </w:p>
        </w:tc>
        <w:tc>
          <w:tcPr>
            <w:tcW w:w="210" w:type="pct"/>
            <w:tcBorders>
              <w:top w:val="nil"/>
              <w:left w:val="nil"/>
              <w:bottom w:val="single" w:sz="4" w:space="0" w:color="auto"/>
              <w:right w:val="single" w:sz="4" w:space="0" w:color="auto"/>
            </w:tcBorders>
            <w:shd w:val="clear" w:color="auto" w:fill="auto"/>
            <w:vAlign w:val="center"/>
            <w:hideMark/>
          </w:tcPr>
          <w:p w14:paraId="516B894F" w14:textId="77777777" w:rsidR="00411EF8" w:rsidRPr="00411EF8" w:rsidRDefault="00411EF8" w:rsidP="00411EF8">
            <w:pPr>
              <w:jc w:val="center"/>
              <w:rPr>
                <w:color w:val="000000"/>
                <w:sz w:val="20"/>
                <w:szCs w:val="20"/>
              </w:rPr>
            </w:pPr>
            <w:r w:rsidRPr="00411EF8">
              <w:rPr>
                <w:color w:val="000000"/>
                <w:sz w:val="20"/>
                <w:szCs w:val="20"/>
              </w:rPr>
              <w:t>919,6</w:t>
            </w:r>
          </w:p>
        </w:tc>
        <w:tc>
          <w:tcPr>
            <w:tcW w:w="210" w:type="pct"/>
            <w:tcBorders>
              <w:top w:val="nil"/>
              <w:left w:val="nil"/>
              <w:bottom w:val="single" w:sz="4" w:space="0" w:color="auto"/>
              <w:right w:val="single" w:sz="4" w:space="0" w:color="auto"/>
            </w:tcBorders>
            <w:shd w:val="clear" w:color="auto" w:fill="auto"/>
            <w:vAlign w:val="center"/>
            <w:hideMark/>
          </w:tcPr>
          <w:p w14:paraId="257F7E3B" w14:textId="77777777" w:rsidR="00411EF8" w:rsidRPr="00411EF8" w:rsidRDefault="00411EF8" w:rsidP="00411EF8">
            <w:pPr>
              <w:jc w:val="center"/>
              <w:rPr>
                <w:color w:val="000000"/>
                <w:sz w:val="20"/>
                <w:szCs w:val="20"/>
              </w:rPr>
            </w:pPr>
            <w:r w:rsidRPr="00411EF8">
              <w:rPr>
                <w:color w:val="000000"/>
                <w:sz w:val="20"/>
                <w:szCs w:val="20"/>
              </w:rPr>
              <w:t>256,3</w:t>
            </w:r>
          </w:p>
        </w:tc>
        <w:tc>
          <w:tcPr>
            <w:tcW w:w="210" w:type="pct"/>
            <w:tcBorders>
              <w:top w:val="nil"/>
              <w:left w:val="nil"/>
              <w:bottom w:val="single" w:sz="4" w:space="0" w:color="auto"/>
              <w:right w:val="single" w:sz="4" w:space="0" w:color="auto"/>
            </w:tcBorders>
            <w:shd w:val="clear" w:color="auto" w:fill="auto"/>
            <w:vAlign w:val="center"/>
            <w:hideMark/>
          </w:tcPr>
          <w:p w14:paraId="271A71CE" w14:textId="77777777" w:rsidR="00411EF8" w:rsidRPr="00411EF8" w:rsidRDefault="00411EF8" w:rsidP="00411EF8">
            <w:pPr>
              <w:jc w:val="center"/>
              <w:rPr>
                <w:color w:val="000000"/>
                <w:sz w:val="20"/>
                <w:szCs w:val="20"/>
              </w:rPr>
            </w:pPr>
            <w:r w:rsidRPr="00411EF8">
              <w:rPr>
                <w:color w:val="000000"/>
                <w:sz w:val="20"/>
                <w:szCs w:val="20"/>
              </w:rPr>
              <w:t>431,7</w:t>
            </w:r>
          </w:p>
        </w:tc>
      </w:tr>
      <w:tr w:rsidR="00411EF8" w:rsidRPr="00411EF8" w14:paraId="052D843D"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7CD0AED0" w14:textId="77777777" w:rsidR="00411EF8" w:rsidRPr="00411EF8" w:rsidRDefault="00411EF8" w:rsidP="00411EF8">
            <w:pPr>
              <w:rPr>
                <w:color w:val="000000"/>
                <w:sz w:val="20"/>
                <w:szCs w:val="20"/>
              </w:rPr>
            </w:pPr>
            <w:r w:rsidRPr="00411EF8">
              <w:rPr>
                <w:color w:val="000000"/>
                <w:sz w:val="20"/>
                <w:szCs w:val="20"/>
              </w:rPr>
              <w:t>Средне- и малоэтажный жилищный фонд</w:t>
            </w:r>
          </w:p>
        </w:tc>
        <w:tc>
          <w:tcPr>
            <w:tcW w:w="169" w:type="pct"/>
            <w:tcBorders>
              <w:top w:val="nil"/>
              <w:left w:val="nil"/>
              <w:bottom w:val="single" w:sz="4" w:space="0" w:color="auto"/>
              <w:right w:val="single" w:sz="4" w:space="0" w:color="auto"/>
            </w:tcBorders>
            <w:shd w:val="clear" w:color="auto" w:fill="auto"/>
            <w:vAlign w:val="center"/>
            <w:hideMark/>
          </w:tcPr>
          <w:p w14:paraId="6CCF612A" w14:textId="77777777" w:rsidR="00411EF8" w:rsidRPr="00411EF8" w:rsidRDefault="00411EF8" w:rsidP="00411EF8">
            <w:pPr>
              <w:jc w:val="center"/>
              <w:rPr>
                <w:color w:val="000000"/>
                <w:sz w:val="20"/>
                <w:szCs w:val="20"/>
              </w:rPr>
            </w:pPr>
            <w:r w:rsidRPr="00411EF8">
              <w:rPr>
                <w:color w:val="000000"/>
                <w:sz w:val="20"/>
                <w:szCs w:val="20"/>
              </w:rPr>
              <w:t>8,0</w:t>
            </w:r>
          </w:p>
        </w:tc>
        <w:tc>
          <w:tcPr>
            <w:tcW w:w="182" w:type="pct"/>
            <w:tcBorders>
              <w:top w:val="nil"/>
              <w:left w:val="nil"/>
              <w:bottom w:val="single" w:sz="4" w:space="0" w:color="auto"/>
              <w:right w:val="single" w:sz="4" w:space="0" w:color="auto"/>
            </w:tcBorders>
            <w:shd w:val="clear" w:color="auto" w:fill="auto"/>
            <w:vAlign w:val="center"/>
            <w:hideMark/>
          </w:tcPr>
          <w:p w14:paraId="6ACF6EFB" w14:textId="77777777" w:rsidR="00411EF8" w:rsidRPr="00411EF8" w:rsidRDefault="00411EF8" w:rsidP="00411EF8">
            <w:pPr>
              <w:jc w:val="center"/>
              <w:rPr>
                <w:color w:val="000000"/>
                <w:sz w:val="20"/>
                <w:szCs w:val="20"/>
              </w:rPr>
            </w:pPr>
            <w:r w:rsidRPr="00411EF8">
              <w:rPr>
                <w:color w:val="000000"/>
                <w:sz w:val="20"/>
                <w:szCs w:val="20"/>
              </w:rPr>
              <w:t>6,6</w:t>
            </w:r>
          </w:p>
        </w:tc>
        <w:tc>
          <w:tcPr>
            <w:tcW w:w="182" w:type="pct"/>
            <w:tcBorders>
              <w:top w:val="nil"/>
              <w:left w:val="nil"/>
              <w:bottom w:val="single" w:sz="4" w:space="0" w:color="auto"/>
              <w:right w:val="single" w:sz="4" w:space="0" w:color="auto"/>
            </w:tcBorders>
            <w:shd w:val="clear" w:color="auto" w:fill="auto"/>
            <w:vAlign w:val="center"/>
            <w:hideMark/>
          </w:tcPr>
          <w:p w14:paraId="32E19496" w14:textId="77777777" w:rsidR="00411EF8" w:rsidRPr="00411EF8" w:rsidRDefault="00411EF8" w:rsidP="00411EF8">
            <w:pPr>
              <w:jc w:val="center"/>
              <w:rPr>
                <w:color w:val="000000"/>
                <w:sz w:val="20"/>
                <w:szCs w:val="20"/>
              </w:rPr>
            </w:pPr>
            <w:r w:rsidRPr="00411EF8">
              <w:rPr>
                <w:color w:val="000000"/>
                <w:sz w:val="20"/>
                <w:szCs w:val="20"/>
              </w:rPr>
              <w:t>7,5</w:t>
            </w:r>
          </w:p>
        </w:tc>
        <w:tc>
          <w:tcPr>
            <w:tcW w:w="182" w:type="pct"/>
            <w:tcBorders>
              <w:top w:val="nil"/>
              <w:left w:val="nil"/>
              <w:bottom w:val="single" w:sz="4" w:space="0" w:color="auto"/>
              <w:right w:val="single" w:sz="4" w:space="0" w:color="auto"/>
            </w:tcBorders>
            <w:shd w:val="clear" w:color="auto" w:fill="auto"/>
            <w:vAlign w:val="center"/>
            <w:hideMark/>
          </w:tcPr>
          <w:p w14:paraId="130E0CA5" w14:textId="77777777" w:rsidR="00411EF8" w:rsidRPr="00411EF8" w:rsidRDefault="00411EF8" w:rsidP="00411EF8">
            <w:pPr>
              <w:jc w:val="center"/>
              <w:rPr>
                <w:color w:val="000000"/>
                <w:sz w:val="20"/>
                <w:szCs w:val="20"/>
              </w:rPr>
            </w:pPr>
            <w:r w:rsidRPr="00411EF8">
              <w:rPr>
                <w:color w:val="000000"/>
                <w:sz w:val="20"/>
                <w:szCs w:val="20"/>
              </w:rPr>
              <w:t>14,0</w:t>
            </w:r>
          </w:p>
        </w:tc>
        <w:tc>
          <w:tcPr>
            <w:tcW w:w="182" w:type="pct"/>
            <w:tcBorders>
              <w:top w:val="nil"/>
              <w:left w:val="nil"/>
              <w:bottom w:val="single" w:sz="4" w:space="0" w:color="auto"/>
              <w:right w:val="single" w:sz="4" w:space="0" w:color="auto"/>
            </w:tcBorders>
            <w:shd w:val="clear" w:color="auto" w:fill="auto"/>
            <w:vAlign w:val="center"/>
            <w:hideMark/>
          </w:tcPr>
          <w:p w14:paraId="1D07DABA" w14:textId="77777777" w:rsidR="00411EF8" w:rsidRPr="00411EF8" w:rsidRDefault="00411EF8" w:rsidP="00411EF8">
            <w:pPr>
              <w:jc w:val="center"/>
              <w:rPr>
                <w:color w:val="000000"/>
                <w:sz w:val="20"/>
                <w:szCs w:val="20"/>
              </w:rPr>
            </w:pPr>
            <w:r w:rsidRPr="00411EF8">
              <w:rPr>
                <w:color w:val="000000"/>
                <w:sz w:val="20"/>
                <w:szCs w:val="20"/>
              </w:rPr>
              <w:t>28,8</w:t>
            </w:r>
          </w:p>
        </w:tc>
        <w:tc>
          <w:tcPr>
            <w:tcW w:w="210" w:type="pct"/>
            <w:tcBorders>
              <w:top w:val="nil"/>
              <w:left w:val="nil"/>
              <w:bottom w:val="single" w:sz="4" w:space="0" w:color="auto"/>
              <w:right w:val="single" w:sz="4" w:space="0" w:color="auto"/>
            </w:tcBorders>
            <w:shd w:val="clear" w:color="auto" w:fill="auto"/>
            <w:vAlign w:val="center"/>
            <w:hideMark/>
          </w:tcPr>
          <w:p w14:paraId="515EE1AB" w14:textId="77777777" w:rsidR="00411EF8" w:rsidRPr="00411EF8" w:rsidRDefault="00411EF8" w:rsidP="00411EF8">
            <w:pPr>
              <w:jc w:val="center"/>
              <w:rPr>
                <w:color w:val="000000"/>
                <w:sz w:val="20"/>
                <w:szCs w:val="20"/>
              </w:rPr>
            </w:pPr>
            <w:r w:rsidRPr="00411EF8">
              <w:rPr>
                <w:color w:val="000000"/>
                <w:sz w:val="20"/>
                <w:szCs w:val="20"/>
              </w:rPr>
              <w:t>41,8</w:t>
            </w:r>
          </w:p>
        </w:tc>
        <w:tc>
          <w:tcPr>
            <w:tcW w:w="210" w:type="pct"/>
            <w:tcBorders>
              <w:top w:val="nil"/>
              <w:left w:val="nil"/>
              <w:bottom w:val="single" w:sz="4" w:space="0" w:color="auto"/>
              <w:right w:val="single" w:sz="4" w:space="0" w:color="auto"/>
            </w:tcBorders>
            <w:shd w:val="clear" w:color="auto" w:fill="auto"/>
            <w:vAlign w:val="center"/>
            <w:hideMark/>
          </w:tcPr>
          <w:p w14:paraId="40043DA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BD21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BC224A" w14:textId="77777777" w:rsidR="00411EF8" w:rsidRPr="00411EF8" w:rsidRDefault="00411EF8" w:rsidP="00411EF8">
            <w:pPr>
              <w:jc w:val="center"/>
              <w:rPr>
                <w:color w:val="000000"/>
                <w:sz w:val="20"/>
                <w:szCs w:val="20"/>
              </w:rPr>
            </w:pPr>
            <w:r w:rsidRPr="00411EF8">
              <w:rPr>
                <w:color w:val="000000"/>
                <w:sz w:val="20"/>
                <w:szCs w:val="20"/>
              </w:rPr>
              <w:t>31,1</w:t>
            </w:r>
          </w:p>
        </w:tc>
        <w:tc>
          <w:tcPr>
            <w:tcW w:w="210" w:type="pct"/>
            <w:tcBorders>
              <w:top w:val="nil"/>
              <w:left w:val="nil"/>
              <w:bottom w:val="single" w:sz="4" w:space="0" w:color="auto"/>
              <w:right w:val="single" w:sz="4" w:space="0" w:color="auto"/>
            </w:tcBorders>
            <w:shd w:val="clear" w:color="auto" w:fill="auto"/>
            <w:vAlign w:val="center"/>
            <w:hideMark/>
          </w:tcPr>
          <w:p w14:paraId="5B7C609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92C71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ED95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81B46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F3667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AF4E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74D1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9862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15CB85" w14:textId="77777777" w:rsidR="00411EF8" w:rsidRPr="00411EF8" w:rsidRDefault="00411EF8" w:rsidP="00411EF8">
            <w:pPr>
              <w:jc w:val="center"/>
              <w:rPr>
                <w:color w:val="000000"/>
                <w:sz w:val="20"/>
                <w:szCs w:val="20"/>
              </w:rPr>
            </w:pPr>
            <w:r w:rsidRPr="00411EF8">
              <w:rPr>
                <w:color w:val="000000"/>
                <w:sz w:val="20"/>
                <w:szCs w:val="20"/>
              </w:rPr>
              <w:t>16,4</w:t>
            </w:r>
          </w:p>
        </w:tc>
      </w:tr>
      <w:tr w:rsidR="00411EF8" w:rsidRPr="00411EF8" w14:paraId="3BE9BCE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3E36C03F" w14:textId="77777777" w:rsidR="00411EF8" w:rsidRPr="00411EF8" w:rsidRDefault="00411EF8" w:rsidP="00411EF8">
            <w:pPr>
              <w:rPr>
                <w:color w:val="000000"/>
                <w:sz w:val="20"/>
                <w:szCs w:val="20"/>
              </w:rPr>
            </w:pPr>
            <w:r w:rsidRPr="00411EF8">
              <w:rPr>
                <w:color w:val="000000"/>
                <w:sz w:val="20"/>
                <w:szCs w:val="20"/>
              </w:rPr>
              <w:t>Всего по городскому округу, в том числе:</w:t>
            </w:r>
          </w:p>
        </w:tc>
        <w:tc>
          <w:tcPr>
            <w:tcW w:w="169" w:type="pct"/>
            <w:tcBorders>
              <w:top w:val="nil"/>
              <w:left w:val="nil"/>
              <w:bottom w:val="single" w:sz="4" w:space="0" w:color="auto"/>
              <w:right w:val="single" w:sz="4" w:space="0" w:color="auto"/>
            </w:tcBorders>
            <w:shd w:val="clear" w:color="auto" w:fill="auto"/>
            <w:vAlign w:val="center"/>
            <w:hideMark/>
          </w:tcPr>
          <w:p w14:paraId="557A118B" w14:textId="77777777" w:rsidR="00411EF8" w:rsidRPr="00411EF8" w:rsidRDefault="00411EF8" w:rsidP="00411EF8">
            <w:pPr>
              <w:jc w:val="center"/>
              <w:rPr>
                <w:color w:val="000000"/>
                <w:sz w:val="20"/>
                <w:szCs w:val="20"/>
              </w:rPr>
            </w:pPr>
            <w:r w:rsidRPr="00411EF8">
              <w:rPr>
                <w:color w:val="000000"/>
                <w:sz w:val="20"/>
                <w:szCs w:val="20"/>
              </w:rPr>
              <w:t>96,2</w:t>
            </w:r>
          </w:p>
        </w:tc>
        <w:tc>
          <w:tcPr>
            <w:tcW w:w="182" w:type="pct"/>
            <w:tcBorders>
              <w:top w:val="nil"/>
              <w:left w:val="nil"/>
              <w:bottom w:val="single" w:sz="4" w:space="0" w:color="auto"/>
              <w:right w:val="single" w:sz="4" w:space="0" w:color="auto"/>
            </w:tcBorders>
            <w:shd w:val="clear" w:color="auto" w:fill="auto"/>
            <w:vAlign w:val="center"/>
            <w:hideMark/>
          </w:tcPr>
          <w:p w14:paraId="46FFE779" w14:textId="77777777" w:rsidR="00411EF8" w:rsidRPr="00411EF8" w:rsidRDefault="00411EF8" w:rsidP="00411EF8">
            <w:pPr>
              <w:jc w:val="center"/>
              <w:rPr>
                <w:color w:val="000000"/>
                <w:sz w:val="20"/>
                <w:szCs w:val="20"/>
              </w:rPr>
            </w:pPr>
            <w:r w:rsidRPr="00411EF8">
              <w:rPr>
                <w:color w:val="000000"/>
                <w:sz w:val="20"/>
                <w:szCs w:val="20"/>
              </w:rPr>
              <w:t>159,5</w:t>
            </w:r>
          </w:p>
        </w:tc>
        <w:tc>
          <w:tcPr>
            <w:tcW w:w="182" w:type="pct"/>
            <w:tcBorders>
              <w:top w:val="nil"/>
              <w:left w:val="nil"/>
              <w:bottom w:val="single" w:sz="4" w:space="0" w:color="auto"/>
              <w:right w:val="single" w:sz="4" w:space="0" w:color="auto"/>
            </w:tcBorders>
            <w:shd w:val="clear" w:color="auto" w:fill="auto"/>
            <w:vAlign w:val="center"/>
            <w:hideMark/>
          </w:tcPr>
          <w:p w14:paraId="625FEEF6" w14:textId="77777777" w:rsidR="00411EF8" w:rsidRPr="00411EF8" w:rsidRDefault="00411EF8" w:rsidP="00411EF8">
            <w:pPr>
              <w:jc w:val="center"/>
              <w:rPr>
                <w:color w:val="000000"/>
                <w:sz w:val="20"/>
                <w:szCs w:val="20"/>
              </w:rPr>
            </w:pPr>
            <w:r w:rsidRPr="00411EF8">
              <w:rPr>
                <w:color w:val="000000"/>
                <w:sz w:val="20"/>
                <w:szCs w:val="20"/>
              </w:rPr>
              <w:t>154,6</w:t>
            </w:r>
          </w:p>
        </w:tc>
        <w:tc>
          <w:tcPr>
            <w:tcW w:w="182" w:type="pct"/>
            <w:tcBorders>
              <w:top w:val="nil"/>
              <w:left w:val="nil"/>
              <w:bottom w:val="single" w:sz="4" w:space="0" w:color="auto"/>
              <w:right w:val="single" w:sz="4" w:space="0" w:color="auto"/>
            </w:tcBorders>
            <w:shd w:val="clear" w:color="auto" w:fill="auto"/>
            <w:vAlign w:val="center"/>
            <w:hideMark/>
          </w:tcPr>
          <w:p w14:paraId="155F43B0" w14:textId="77777777" w:rsidR="00411EF8" w:rsidRPr="00411EF8" w:rsidRDefault="00411EF8" w:rsidP="00411EF8">
            <w:pPr>
              <w:jc w:val="center"/>
              <w:rPr>
                <w:color w:val="000000"/>
                <w:sz w:val="20"/>
                <w:szCs w:val="20"/>
              </w:rPr>
            </w:pPr>
            <w:r w:rsidRPr="00411EF8">
              <w:rPr>
                <w:color w:val="000000"/>
                <w:sz w:val="20"/>
                <w:szCs w:val="20"/>
              </w:rPr>
              <w:t>149,1</w:t>
            </w:r>
          </w:p>
        </w:tc>
        <w:tc>
          <w:tcPr>
            <w:tcW w:w="182" w:type="pct"/>
            <w:tcBorders>
              <w:top w:val="nil"/>
              <w:left w:val="nil"/>
              <w:bottom w:val="single" w:sz="4" w:space="0" w:color="auto"/>
              <w:right w:val="single" w:sz="4" w:space="0" w:color="auto"/>
            </w:tcBorders>
            <w:shd w:val="clear" w:color="auto" w:fill="auto"/>
            <w:vAlign w:val="center"/>
            <w:hideMark/>
          </w:tcPr>
          <w:p w14:paraId="02B47522" w14:textId="77777777" w:rsidR="00411EF8" w:rsidRPr="00411EF8" w:rsidRDefault="00411EF8" w:rsidP="00411EF8">
            <w:pPr>
              <w:jc w:val="center"/>
              <w:rPr>
                <w:color w:val="000000"/>
                <w:sz w:val="20"/>
                <w:szCs w:val="20"/>
              </w:rPr>
            </w:pPr>
            <w:r w:rsidRPr="00411EF8">
              <w:rPr>
                <w:color w:val="000000"/>
                <w:sz w:val="20"/>
                <w:szCs w:val="20"/>
              </w:rPr>
              <w:t>285,2</w:t>
            </w:r>
          </w:p>
        </w:tc>
        <w:tc>
          <w:tcPr>
            <w:tcW w:w="210" w:type="pct"/>
            <w:tcBorders>
              <w:top w:val="nil"/>
              <w:left w:val="nil"/>
              <w:bottom w:val="single" w:sz="4" w:space="0" w:color="auto"/>
              <w:right w:val="single" w:sz="4" w:space="0" w:color="auto"/>
            </w:tcBorders>
            <w:shd w:val="clear" w:color="auto" w:fill="auto"/>
            <w:vAlign w:val="center"/>
            <w:hideMark/>
          </w:tcPr>
          <w:p w14:paraId="5FFE43AF" w14:textId="77777777" w:rsidR="00411EF8" w:rsidRPr="00411EF8" w:rsidRDefault="00411EF8" w:rsidP="00411EF8">
            <w:pPr>
              <w:jc w:val="center"/>
              <w:rPr>
                <w:color w:val="000000"/>
                <w:sz w:val="20"/>
                <w:szCs w:val="20"/>
              </w:rPr>
            </w:pPr>
            <w:r w:rsidRPr="00411EF8">
              <w:rPr>
                <w:color w:val="000000"/>
                <w:sz w:val="20"/>
                <w:szCs w:val="20"/>
              </w:rPr>
              <w:t>334,0</w:t>
            </w:r>
          </w:p>
        </w:tc>
        <w:tc>
          <w:tcPr>
            <w:tcW w:w="210" w:type="pct"/>
            <w:tcBorders>
              <w:top w:val="nil"/>
              <w:left w:val="nil"/>
              <w:bottom w:val="single" w:sz="4" w:space="0" w:color="auto"/>
              <w:right w:val="single" w:sz="4" w:space="0" w:color="auto"/>
            </w:tcBorders>
            <w:shd w:val="clear" w:color="auto" w:fill="auto"/>
            <w:vAlign w:val="center"/>
            <w:hideMark/>
          </w:tcPr>
          <w:p w14:paraId="38778278" w14:textId="77777777" w:rsidR="00411EF8" w:rsidRPr="00411EF8" w:rsidRDefault="00411EF8" w:rsidP="00411EF8">
            <w:pPr>
              <w:jc w:val="center"/>
              <w:rPr>
                <w:color w:val="000000"/>
                <w:sz w:val="20"/>
                <w:szCs w:val="20"/>
              </w:rPr>
            </w:pPr>
            <w:r w:rsidRPr="00411EF8">
              <w:rPr>
                <w:color w:val="000000"/>
                <w:sz w:val="20"/>
                <w:szCs w:val="20"/>
              </w:rPr>
              <w:t>315,5</w:t>
            </w:r>
          </w:p>
        </w:tc>
        <w:tc>
          <w:tcPr>
            <w:tcW w:w="210" w:type="pct"/>
            <w:tcBorders>
              <w:top w:val="nil"/>
              <w:left w:val="nil"/>
              <w:bottom w:val="single" w:sz="4" w:space="0" w:color="auto"/>
              <w:right w:val="single" w:sz="4" w:space="0" w:color="auto"/>
            </w:tcBorders>
            <w:shd w:val="clear" w:color="auto" w:fill="auto"/>
            <w:vAlign w:val="center"/>
            <w:hideMark/>
          </w:tcPr>
          <w:p w14:paraId="5BD503AB" w14:textId="77777777" w:rsidR="00411EF8" w:rsidRPr="00411EF8" w:rsidRDefault="00411EF8" w:rsidP="00411EF8">
            <w:pPr>
              <w:jc w:val="center"/>
              <w:rPr>
                <w:color w:val="000000"/>
                <w:sz w:val="20"/>
                <w:szCs w:val="20"/>
              </w:rPr>
            </w:pPr>
            <w:r w:rsidRPr="00411EF8">
              <w:rPr>
                <w:color w:val="000000"/>
                <w:sz w:val="20"/>
                <w:szCs w:val="20"/>
              </w:rPr>
              <w:t>295,6</w:t>
            </w:r>
          </w:p>
        </w:tc>
        <w:tc>
          <w:tcPr>
            <w:tcW w:w="210" w:type="pct"/>
            <w:tcBorders>
              <w:top w:val="nil"/>
              <w:left w:val="nil"/>
              <w:bottom w:val="single" w:sz="4" w:space="0" w:color="auto"/>
              <w:right w:val="single" w:sz="4" w:space="0" w:color="auto"/>
            </w:tcBorders>
            <w:shd w:val="clear" w:color="auto" w:fill="auto"/>
            <w:vAlign w:val="center"/>
            <w:hideMark/>
          </w:tcPr>
          <w:p w14:paraId="15FA9B4E" w14:textId="77777777" w:rsidR="00411EF8" w:rsidRPr="00411EF8" w:rsidRDefault="00411EF8" w:rsidP="00411EF8">
            <w:pPr>
              <w:jc w:val="center"/>
              <w:rPr>
                <w:color w:val="000000"/>
                <w:sz w:val="20"/>
                <w:szCs w:val="20"/>
              </w:rPr>
            </w:pPr>
            <w:r w:rsidRPr="00411EF8">
              <w:rPr>
                <w:color w:val="000000"/>
                <w:sz w:val="20"/>
                <w:szCs w:val="20"/>
              </w:rPr>
              <w:t>338,3</w:t>
            </w:r>
          </w:p>
        </w:tc>
        <w:tc>
          <w:tcPr>
            <w:tcW w:w="210" w:type="pct"/>
            <w:tcBorders>
              <w:top w:val="nil"/>
              <w:left w:val="nil"/>
              <w:bottom w:val="single" w:sz="4" w:space="0" w:color="auto"/>
              <w:right w:val="single" w:sz="4" w:space="0" w:color="auto"/>
            </w:tcBorders>
            <w:shd w:val="clear" w:color="auto" w:fill="auto"/>
            <w:vAlign w:val="center"/>
            <w:hideMark/>
          </w:tcPr>
          <w:p w14:paraId="4A24AD31" w14:textId="77777777" w:rsidR="00411EF8" w:rsidRPr="00411EF8" w:rsidRDefault="00411EF8" w:rsidP="00411EF8">
            <w:pPr>
              <w:jc w:val="center"/>
              <w:rPr>
                <w:color w:val="000000"/>
                <w:sz w:val="20"/>
                <w:szCs w:val="20"/>
              </w:rPr>
            </w:pPr>
            <w:r w:rsidRPr="00411EF8">
              <w:rPr>
                <w:color w:val="000000"/>
                <w:sz w:val="20"/>
                <w:szCs w:val="20"/>
              </w:rPr>
              <w:t>328,2</w:t>
            </w:r>
          </w:p>
        </w:tc>
        <w:tc>
          <w:tcPr>
            <w:tcW w:w="210" w:type="pct"/>
            <w:tcBorders>
              <w:top w:val="nil"/>
              <w:left w:val="nil"/>
              <w:bottom w:val="single" w:sz="4" w:space="0" w:color="auto"/>
              <w:right w:val="single" w:sz="4" w:space="0" w:color="auto"/>
            </w:tcBorders>
            <w:shd w:val="clear" w:color="auto" w:fill="auto"/>
            <w:vAlign w:val="center"/>
            <w:hideMark/>
          </w:tcPr>
          <w:p w14:paraId="7C1510EE" w14:textId="77777777" w:rsidR="00411EF8" w:rsidRPr="00411EF8" w:rsidRDefault="00411EF8" w:rsidP="00411EF8">
            <w:pPr>
              <w:jc w:val="center"/>
              <w:rPr>
                <w:color w:val="000000"/>
                <w:sz w:val="20"/>
                <w:szCs w:val="20"/>
              </w:rPr>
            </w:pPr>
            <w:r w:rsidRPr="00411EF8">
              <w:rPr>
                <w:color w:val="000000"/>
                <w:sz w:val="20"/>
                <w:szCs w:val="20"/>
              </w:rPr>
              <w:t>345,7</w:t>
            </w:r>
          </w:p>
        </w:tc>
        <w:tc>
          <w:tcPr>
            <w:tcW w:w="210" w:type="pct"/>
            <w:tcBorders>
              <w:top w:val="nil"/>
              <w:left w:val="nil"/>
              <w:bottom w:val="single" w:sz="4" w:space="0" w:color="auto"/>
              <w:right w:val="single" w:sz="4" w:space="0" w:color="auto"/>
            </w:tcBorders>
            <w:shd w:val="clear" w:color="auto" w:fill="auto"/>
            <w:vAlign w:val="center"/>
            <w:hideMark/>
          </w:tcPr>
          <w:p w14:paraId="4F377C63" w14:textId="77777777" w:rsidR="00411EF8" w:rsidRPr="00411EF8" w:rsidRDefault="00411EF8" w:rsidP="00411EF8">
            <w:pPr>
              <w:jc w:val="center"/>
              <w:rPr>
                <w:color w:val="000000"/>
                <w:sz w:val="20"/>
                <w:szCs w:val="20"/>
              </w:rPr>
            </w:pPr>
            <w:r w:rsidRPr="00411EF8">
              <w:rPr>
                <w:color w:val="000000"/>
                <w:sz w:val="20"/>
                <w:szCs w:val="20"/>
              </w:rPr>
              <w:t>346,9</w:t>
            </w:r>
          </w:p>
        </w:tc>
        <w:tc>
          <w:tcPr>
            <w:tcW w:w="210" w:type="pct"/>
            <w:tcBorders>
              <w:top w:val="nil"/>
              <w:left w:val="nil"/>
              <w:bottom w:val="single" w:sz="4" w:space="0" w:color="auto"/>
              <w:right w:val="single" w:sz="4" w:space="0" w:color="auto"/>
            </w:tcBorders>
            <w:shd w:val="clear" w:color="auto" w:fill="auto"/>
            <w:vAlign w:val="center"/>
            <w:hideMark/>
          </w:tcPr>
          <w:p w14:paraId="1EABBA9B" w14:textId="77777777" w:rsidR="00411EF8" w:rsidRPr="00411EF8" w:rsidRDefault="00411EF8" w:rsidP="00411EF8">
            <w:pPr>
              <w:jc w:val="center"/>
              <w:rPr>
                <w:color w:val="000000"/>
                <w:sz w:val="20"/>
                <w:szCs w:val="20"/>
              </w:rPr>
            </w:pPr>
            <w:r w:rsidRPr="00411EF8">
              <w:rPr>
                <w:color w:val="000000"/>
                <w:sz w:val="20"/>
                <w:szCs w:val="20"/>
              </w:rPr>
              <w:t>506,5</w:t>
            </w:r>
          </w:p>
        </w:tc>
        <w:tc>
          <w:tcPr>
            <w:tcW w:w="210" w:type="pct"/>
            <w:tcBorders>
              <w:top w:val="nil"/>
              <w:left w:val="nil"/>
              <w:bottom w:val="single" w:sz="4" w:space="0" w:color="auto"/>
              <w:right w:val="single" w:sz="4" w:space="0" w:color="auto"/>
            </w:tcBorders>
            <w:shd w:val="clear" w:color="auto" w:fill="auto"/>
            <w:vAlign w:val="center"/>
            <w:hideMark/>
          </w:tcPr>
          <w:p w14:paraId="3D22A194" w14:textId="77777777" w:rsidR="00411EF8" w:rsidRPr="00411EF8" w:rsidRDefault="00411EF8" w:rsidP="00411EF8">
            <w:pPr>
              <w:jc w:val="center"/>
              <w:rPr>
                <w:color w:val="000000"/>
                <w:sz w:val="20"/>
                <w:szCs w:val="20"/>
              </w:rPr>
            </w:pPr>
            <w:r w:rsidRPr="00411EF8">
              <w:rPr>
                <w:color w:val="000000"/>
                <w:sz w:val="20"/>
                <w:szCs w:val="20"/>
              </w:rPr>
              <w:t>320,7</w:t>
            </w:r>
          </w:p>
        </w:tc>
        <w:tc>
          <w:tcPr>
            <w:tcW w:w="210" w:type="pct"/>
            <w:tcBorders>
              <w:top w:val="nil"/>
              <w:left w:val="nil"/>
              <w:bottom w:val="single" w:sz="4" w:space="0" w:color="auto"/>
              <w:right w:val="single" w:sz="4" w:space="0" w:color="auto"/>
            </w:tcBorders>
            <w:shd w:val="clear" w:color="auto" w:fill="auto"/>
            <w:vAlign w:val="center"/>
            <w:hideMark/>
          </w:tcPr>
          <w:p w14:paraId="749D795D" w14:textId="77777777" w:rsidR="00411EF8" w:rsidRPr="00411EF8" w:rsidRDefault="00411EF8" w:rsidP="00411EF8">
            <w:pPr>
              <w:jc w:val="center"/>
              <w:rPr>
                <w:color w:val="000000"/>
                <w:sz w:val="20"/>
                <w:szCs w:val="20"/>
              </w:rPr>
            </w:pPr>
            <w:r w:rsidRPr="00411EF8">
              <w:rPr>
                <w:color w:val="000000"/>
                <w:sz w:val="20"/>
                <w:szCs w:val="20"/>
              </w:rPr>
              <w:t>115,1</w:t>
            </w:r>
          </w:p>
        </w:tc>
        <w:tc>
          <w:tcPr>
            <w:tcW w:w="210" w:type="pct"/>
            <w:tcBorders>
              <w:top w:val="nil"/>
              <w:left w:val="nil"/>
              <w:bottom w:val="single" w:sz="4" w:space="0" w:color="auto"/>
              <w:right w:val="single" w:sz="4" w:space="0" w:color="auto"/>
            </w:tcBorders>
            <w:shd w:val="clear" w:color="auto" w:fill="auto"/>
            <w:vAlign w:val="center"/>
            <w:hideMark/>
          </w:tcPr>
          <w:p w14:paraId="5845D361" w14:textId="77777777" w:rsidR="00411EF8" w:rsidRPr="00411EF8" w:rsidRDefault="00411EF8" w:rsidP="00411EF8">
            <w:pPr>
              <w:jc w:val="center"/>
              <w:rPr>
                <w:color w:val="000000"/>
                <w:sz w:val="20"/>
                <w:szCs w:val="20"/>
              </w:rPr>
            </w:pPr>
            <w:r w:rsidRPr="00411EF8">
              <w:rPr>
                <w:color w:val="000000"/>
                <w:sz w:val="20"/>
                <w:szCs w:val="20"/>
              </w:rPr>
              <w:t>919,6</w:t>
            </w:r>
          </w:p>
        </w:tc>
        <w:tc>
          <w:tcPr>
            <w:tcW w:w="210" w:type="pct"/>
            <w:tcBorders>
              <w:top w:val="nil"/>
              <w:left w:val="nil"/>
              <w:bottom w:val="single" w:sz="4" w:space="0" w:color="auto"/>
              <w:right w:val="single" w:sz="4" w:space="0" w:color="auto"/>
            </w:tcBorders>
            <w:shd w:val="clear" w:color="auto" w:fill="auto"/>
            <w:vAlign w:val="center"/>
            <w:hideMark/>
          </w:tcPr>
          <w:p w14:paraId="09CB0DFA" w14:textId="77777777" w:rsidR="00411EF8" w:rsidRPr="00411EF8" w:rsidRDefault="00411EF8" w:rsidP="00411EF8">
            <w:pPr>
              <w:jc w:val="center"/>
              <w:rPr>
                <w:color w:val="000000"/>
                <w:sz w:val="20"/>
                <w:szCs w:val="20"/>
              </w:rPr>
            </w:pPr>
            <w:r w:rsidRPr="00411EF8">
              <w:rPr>
                <w:color w:val="000000"/>
                <w:sz w:val="20"/>
                <w:szCs w:val="20"/>
              </w:rPr>
              <w:t>256,3</w:t>
            </w:r>
          </w:p>
        </w:tc>
        <w:tc>
          <w:tcPr>
            <w:tcW w:w="210" w:type="pct"/>
            <w:tcBorders>
              <w:top w:val="nil"/>
              <w:left w:val="nil"/>
              <w:bottom w:val="single" w:sz="4" w:space="0" w:color="auto"/>
              <w:right w:val="single" w:sz="4" w:space="0" w:color="auto"/>
            </w:tcBorders>
            <w:shd w:val="clear" w:color="auto" w:fill="auto"/>
            <w:vAlign w:val="center"/>
            <w:hideMark/>
          </w:tcPr>
          <w:p w14:paraId="4DE3EC36" w14:textId="77777777" w:rsidR="00411EF8" w:rsidRPr="00411EF8" w:rsidRDefault="00411EF8" w:rsidP="00411EF8">
            <w:pPr>
              <w:jc w:val="center"/>
              <w:rPr>
                <w:color w:val="000000"/>
                <w:sz w:val="20"/>
                <w:szCs w:val="20"/>
              </w:rPr>
            </w:pPr>
            <w:r w:rsidRPr="00411EF8">
              <w:rPr>
                <w:color w:val="000000"/>
                <w:sz w:val="20"/>
                <w:szCs w:val="20"/>
              </w:rPr>
              <w:t>448,2</w:t>
            </w:r>
          </w:p>
        </w:tc>
      </w:tr>
      <w:tr w:rsidR="00411EF8" w:rsidRPr="00411EF8" w14:paraId="51EA96B8"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1100588A" w14:textId="77777777" w:rsidR="00411EF8" w:rsidRPr="00411EF8" w:rsidRDefault="00411EF8" w:rsidP="00411EF8">
            <w:pPr>
              <w:rPr>
                <w:color w:val="000000"/>
                <w:sz w:val="20"/>
                <w:szCs w:val="20"/>
              </w:rPr>
            </w:pPr>
            <w:r w:rsidRPr="00411EF8">
              <w:rPr>
                <w:color w:val="000000"/>
                <w:sz w:val="20"/>
                <w:szCs w:val="20"/>
              </w:rPr>
              <w:t>Многоэтажный жилищный фонд, в том числе, по РЭТД:</w:t>
            </w:r>
          </w:p>
        </w:tc>
        <w:tc>
          <w:tcPr>
            <w:tcW w:w="169" w:type="pct"/>
            <w:tcBorders>
              <w:top w:val="nil"/>
              <w:left w:val="nil"/>
              <w:bottom w:val="single" w:sz="4" w:space="0" w:color="auto"/>
              <w:right w:val="single" w:sz="4" w:space="0" w:color="auto"/>
            </w:tcBorders>
            <w:shd w:val="clear" w:color="auto" w:fill="auto"/>
            <w:vAlign w:val="center"/>
            <w:hideMark/>
          </w:tcPr>
          <w:p w14:paraId="55515436" w14:textId="77777777" w:rsidR="00411EF8" w:rsidRPr="00411EF8" w:rsidRDefault="00411EF8" w:rsidP="00411EF8">
            <w:pPr>
              <w:jc w:val="center"/>
              <w:rPr>
                <w:color w:val="000000"/>
                <w:sz w:val="20"/>
                <w:szCs w:val="20"/>
              </w:rPr>
            </w:pPr>
            <w:r w:rsidRPr="00411EF8">
              <w:rPr>
                <w:color w:val="000000"/>
                <w:sz w:val="20"/>
                <w:szCs w:val="20"/>
              </w:rPr>
              <w:t>88,2</w:t>
            </w:r>
          </w:p>
        </w:tc>
        <w:tc>
          <w:tcPr>
            <w:tcW w:w="182" w:type="pct"/>
            <w:tcBorders>
              <w:top w:val="nil"/>
              <w:left w:val="nil"/>
              <w:bottom w:val="single" w:sz="4" w:space="0" w:color="auto"/>
              <w:right w:val="single" w:sz="4" w:space="0" w:color="auto"/>
            </w:tcBorders>
            <w:shd w:val="clear" w:color="auto" w:fill="auto"/>
            <w:vAlign w:val="center"/>
            <w:hideMark/>
          </w:tcPr>
          <w:p w14:paraId="2C1890A8" w14:textId="77777777" w:rsidR="00411EF8" w:rsidRPr="00411EF8" w:rsidRDefault="00411EF8" w:rsidP="00411EF8">
            <w:pPr>
              <w:jc w:val="center"/>
              <w:rPr>
                <w:color w:val="000000"/>
                <w:sz w:val="20"/>
                <w:szCs w:val="20"/>
              </w:rPr>
            </w:pPr>
            <w:r w:rsidRPr="00411EF8">
              <w:rPr>
                <w:color w:val="000000"/>
                <w:sz w:val="20"/>
                <w:szCs w:val="20"/>
              </w:rPr>
              <w:t>152,9</w:t>
            </w:r>
          </w:p>
        </w:tc>
        <w:tc>
          <w:tcPr>
            <w:tcW w:w="182" w:type="pct"/>
            <w:tcBorders>
              <w:top w:val="nil"/>
              <w:left w:val="nil"/>
              <w:bottom w:val="single" w:sz="4" w:space="0" w:color="auto"/>
              <w:right w:val="single" w:sz="4" w:space="0" w:color="auto"/>
            </w:tcBorders>
            <w:shd w:val="clear" w:color="auto" w:fill="auto"/>
            <w:vAlign w:val="center"/>
            <w:hideMark/>
          </w:tcPr>
          <w:p w14:paraId="45724C3B" w14:textId="77777777" w:rsidR="00411EF8" w:rsidRPr="00411EF8" w:rsidRDefault="00411EF8" w:rsidP="00411EF8">
            <w:pPr>
              <w:jc w:val="center"/>
              <w:rPr>
                <w:color w:val="000000"/>
                <w:sz w:val="20"/>
                <w:szCs w:val="20"/>
              </w:rPr>
            </w:pPr>
            <w:r w:rsidRPr="00411EF8">
              <w:rPr>
                <w:color w:val="000000"/>
                <w:sz w:val="20"/>
                <w:szCs w:val="20"/>
              </w:rPr>
              <w:t>147,1</w:t>
            </w:r>
          </w:p>
        </w:tc>
        <w:tc>
          <w:tcPr>
            <w:tcW w:w="182" w:type="pct"/>
            <w:tcBorders>
              <w:top w:val="nil"/>
              <w:left w:val="nil"/>
              <w:bottom w:val="single" w:sz="4" w:space="0" w:color="auto"/>
              <w:right w:val="single" w:sz="4" w:space="0" w:color="auto"/>
            </w:tcBorders>
            <w:shd w:val="clear" w:color="auto" w:fill="auto"/>
            <w:vAlign w:val="center"/>
            <w:hideMark/>
          </w:tcPr>
          <w:p w14:paraId="4CE34D0C" w14:textId="77777777" w:rsidR="00411EF8" w:rsidRPr="00411EF8" w:rsidRDefault="00411EF8" w:rsidP="00411EF8">
            <w:pPr>
              <w:jc w:val="center"/>
              <w:rPr>
                <w:color w:val="000000"/>
                <w:sz w:val="20"/>
                <w:szCs w:val="20"/>
              </w:rPr>
            </w:pPr>
            <w:r w:rsidRPr="00411EF8">
              <w:rPr>
                <w:color w:val="000000"/>
                <w:sz w:val="20"/>
                <w:szCs w:val="20"/>
              </w:rPr>
              <w:t>135,1</w:t>
            </w:r>
          </w:p>
        </w:tc>
        <w:tc>
          <w:tcPr>
            <w:tcW w:w="182" w:type="pct"/>
            <w:tcBorders>
              <w:top w:val="nil"/>
              <w:left w:val="nil"/>
              <w:bottom w:val="single" w:sz="4" w:space="0" w:color="auto"/>
              <w:right w:val="single" w:sz="4" w:space="0" w:color="auto"/>
            </w:tcBorders>
            <w:shd w:val="clear" w:color="auto" w:fill="auto"/>
            <w:vAlign w:val="center"/>
            <w:hideMark/>
          </w:tcPr>
          <w:p w14:paraId="470FA87D" w14:textId="77777777" w:rsidR="00411EF8" w:rsidRPr="00411EF8" w:rsidRDefault="00411EF8" w:rsidP="00411EF8">
            <w:pPr>
              <w:jc w:val="center"/>
              <w:rPr>
                <w:color w:val="000000"/>
                <w:sz w:val="20"/>
                <w:szCs w:val="20"/>
              </w:rPr>
            </w:pPr>
            <w:r w:rsidRPr="00411EF8">
              <w:rPr>
                <w:color w:val="000000"/>
                <w:sz w:val="20"/>
                <w:szCs w:val="20"/>
              </w:rPr>
              <w:t>256,4</w:t>
            </w:r>
          </w:p>
        </w:tc>
        <w:tc>
          <w:tcPr>
            <w:tcW w:w="210" w:type="pct"/>
            <w:tcBorders>
              <w:top w:val="nil"/>
              <w:left w:val="nil"/>
              <w:bottom w:val="single" w:sz="4" w:space="0" w:color="auto"/>
              <w:right w:val="single" w:sz="4" w:space="0" w:color="auto"/>
            </w:tcBorders>
            <w:shd w:val="clear" w:color="auto" w:fill="auto"/>
            <w:vAlign w:val="center"/>
            <w:hideMark/>
          </w:tcPr>
          <w:p w14:paraId="3EBFA92A" w14:textId="77777777" w:rsidR="00411EF8" w:rsidRPr="00411EF8" w:rsidRDefault="00411EF8" w:rsidP="00411EF8">
            <w:pPr>
              <w:jc w:val="center"/>
              <w:rPr>
                <w:color w:val="000000"/>
                <w:sz w:val="20"/>
                <w:szCs w:val="20"/>
              </w:rPr>
            </w:pPr>
            <w:r w:rsidRPr="00411EF8">
              <w:rPr>
                <w:color w:val="000000"/>
                <w:sz w:val="20"/>
                <w:szCs w:val="20"/>
              </w:rPr>
              <w:t>292,2</w:t>
            </w:r>
          </w:p>
        </w:tc>
        <w:tc>
          <w:tcPr>
            <w:tcW w:w="210" w:type="pct"/>
            <w:tcBorders>
              <w:top w:val="nil"/>
              <w:left w:val="nil"/>
              <w:bottom w:val="single" w:sz="4" w:space="0" w:color="auto"/>
              <w:right w:val="single" w:sz="4" w:space="0" w:color="auto"/>
            </w:tcBorders>
            <w:shd w:val="clear" w:color="auto" w:fill="auto"/>
            <w:vAlign w:val="center"/>
            <w:hideMark/>
          </w:tcPr>
          <w:p w14:paraId="59C97D5C" w14:textId="77777777" w:rsidR="00411EF8" w:rsidRPr="00411EF8" w:rsidRDefault="00411EF8" w:rsidP="00411EF8">
            <w:pPr>
              <w:jc w:val="center"/>
              <w:rPr>
                <w:color w:val="000000"/>
                <w:sz w:val="20"/>
                <w:szCs w:val="20"/>
              </w:rPr>
            </w:pPr>
            <w:r w:rsidRPr="00411EF8">
              <w:rPr>
                <w:color w:val="000000"/>
                <w:sz w:val="20"/>
                <w:szCs w:val="20"/>
              </w:rPr>
              <w:t>315,5</w:t>
            </w:r>
          </w:p>
        </w:tc>
        <w:tc>
          <w:tcPr>
            <w:tcW w:w="210" w:type="pct"/>
            <w:tcBorders>
              <w:top w:val="nil"/>
              <w:left w:val="nil"/>
              <w:bottom w:val="single" w:sz="4" w:space="0" w:color="auto"/>
              <w:right w:val="single" w:sz="4" w:space="0" w:color="auto"/>
            </w:tcBorders>
            <w:shd w:val="clear" w:color="auto" w:fill="auto"/>
            <w:vAlign w:val="center"/>
            <w:hideMark/>
          </w:tcPr>
          <w:p w14:paraId="21DB08BE" w14:textId="77777777" w:rsidR="00411EF8" w:rsidRPr="00411EF8" w:rsidRDefault="00411EF8" w:rsidP="00411EF8">
            <w:pPr>
              <w:jc w:val="center"/>
              <w:rPr>
                <w:color w:val="000000"/>
                <w:sz w:val="20"/>
                <w:szCs w:val="20"/>
              </w:rPr>
            </w:pPr>
            <w:r w:rsidRPr="00411EF8">
              <w:rPr>
                <w:color w:val="000000"/>
                <w:sz w:val="20"/>
                <w:szCs w:val="20"/>
              </w:rPr>
              <w:t>295,6</w:t>
            </w:r>
          </w:p>
        </w:tc>
        <w:tc>
          <w:tcPr>
            <w:tcW w:w="210" w:type="pct"/>
            <w:tcBorders>
              <w:top w:val="nil"/>
              <w:left w:val="nil"/>
              <w:bottom w:val="single" w:sz="4" w:space="0" w:color="auto"/>
              <w:right w:val="single" w:sz="4" w:space="0" w:color="auto"/>
            </w:tcBorders>
            <w:shd w:val="clear" w:color="auto" w:fill="auto"/>
            <w:vAlign w:val="center"/>
            <w:hideMark/>
          </w:tcPr>
          <w:p w14:paraId="6AEB1E16" w14:textId="77777777" w:rsidR="00411EF8" w:rsidRPr="00411EF8" w:rsidRDefault="00411EF8" w:rsidP="00411EF8">
            <w:pPr>
              <w:jc w:val="center"/>
              <w:rPr>
                <w:color w:val="000000"/>
                <w:sz w:val="20"/>
                <w:szCs w:val="20"/>
              </w:rPr>
            </w:pPr>
            <w:r w:rsidRPr="00411EF8">
              <w:rPr>
                <w:color w:val="000000"/>
                <w:sz w:val="20"/>
                <w:szCs w:val="20"/>
              </w:rPr>
              <w:t>307,2</w:t>
            </w:r>
          </w:p>
        </w:tc>
        <w:tc>
          <w:tcPr>
            <w:tcW w:w="210" w:type="pct"/>
            <w:tcBorders>
              <w:top w:val="nil"/>
              <w:left w:val="nil"/>
              <w:bottom w:val="single" w:sz="4" w:space="0" w:color="auto"/>
              <w:right w:val="single" w:sz="4" w:space="0" w:color="auto"/>
            </w:tcBorders>
            <w:shd w:val="clear" w:color="auto" w:fill="auto"/>
            <w:vAlign w:val="center"/>
            <w:hideMark/>
          </w:tcPr>
          <w:p w14:paraId="58EE339E" w14:textId="77777777" w:rsidR="00411EF8" w:rsidRPr="00411EF8" w:rsidRDefault="00411EF8" w:rsidP="00411EF8">
            <w:pPr>
              <w:jc w:val="center"/>
              <w:rPr>
                <w:color w:val="000000"/>
                <w:sz w:val="20"/>
                <w:szCs w:val="20"/>
              </w:rPr>
            </w:pPr>
            <w:r w:rsidRPr="00411EF8">
              <w:rPr>
                <w:color w:val="000000"/>
                <w:sz w:val="20"/>
                <w:szCs w:val="20"/>
              </w:rPr>
              <w:t>328,2</w:t>
            </w:r>
          </w:p>
        </w:tc>
        <w:tc>
          <w:tcPr>
            <w:tcW w:w="210" w:type="pct"/>
            <w:tcBorders>
              <w:top w:val="nil"/>
              <w:left w:val="nil"/>
              <w:bottom w:val="single" w:sz="4" w:space="0" w:color="auto"/>
              <w:right w:val="single" w:sz="4" w:space="0" w:color="auto"/>
            </w:tcBorders>
            <w:shd w:val="clear" w:color="auto" w:fill="auto"/>
            <w:vAlign w:val="center"/>
            <w:hideMark/>
          </w:tcPr>
          <w:p w14:paraId="453F1787" w14:textId="77777777" w:rsidR="00411EF8" w:rsidRPr="00411EF8" w:rsidRDefault="00411EF8" w:rsidP="00411EF8">
            <w:pPr>
              <w:jc w:val="center"/>
              <w:rPr>
                <w:color w:val="000000"/>
                <w:sz w:val="20"/>
                <w:szCs w:val="20"/>
              </w:rPr>
            </w:pPr>
            <w:r w:rsidRPr="00411EF8">
              <w:rPr>
                <w:color w:val="000000"/>
                <w:sz w:val="20"/>
                <w:szCs w:val="20"/>
              </w:rPr>
              <w:t>345,7</w:t>
            </w:r>
          </w:p>
        </w:tc>
        <w:tc>
          <w:tcPr>
            <w:tcW w:w="210" w:type="pct"/>
            <w:tcBorders>
              <w:top w:val="nil"/>
              <w:left w:val="nil"/>
              <w:bottom w:val="single" w:sz="4" w:space="0" w:color="auto"/>
              <w:right w:val="single" w:sz="4" w:space="0" w:color="auto"/>
            </w:tcBorders>
            <w:shd w:val="clear" w:color="auto" w:fill="auto"/>
            <w:vAlign w:val="center"/>
            <w:hideMark/>
          </w:tcPr>
          <w:p w14:paraId="20767BCC" w14:textId="77777777" w:rsidR="00411EF8" w:rsidRPr="00411EF8" w:rsidRDefault="00411EF8" w:rsidP="00411EF8">
            <w:pPr>
              <w:jc w:val="center"/>
              <w:rPr>
                <w:color w:val="000000"/>
                <w:sz w:val="20"/>
                <w:szCs w:val="20"/>
              </w:rPr>
            </w:pPr>
            <w:r w:rsidRPr="00411EF8">
              <w:rPr>
                <w:color w:val="000000"/>
                <w:sz w:val="20"/>
                <w:szCs w:val="20"/>
              </w:rPr>
              <w:t>346,9</w:t>
            </w:r>
          </w:p>
        </w:tc>
        <w:tc>
          <w:tcPr>
            <w:tcW w:w="210" w:type="pct"/>
            <w:tcBorders>
              <w:top w:val="nil"/>
              <w:left w:val="nil"/>
              <w:bottom w:val="single" w:sz="4" w:space="0" w:color="auto"/>
              <w:right w:val="single" w:sz="4" w:space="0" w:color="auto"/>
            </w:tcBorders>
            <w:shd w:val="clear" w:color="auto" w:fill="auto"/>
            <w:vAlign w:val="center"/>
            <w:hideMark/>
          </w:tcPr>
          <w:p w14:paraId="7C780E35" w14:textId="77777777" w:rsidR="00411EF8" w:rsidRPr="00411EF8" w:rsidRDefault="00411EF8" w:rsidP="00411EF8">
            <w:pPr>
              <w:jc w:val="center"/>
              <w:rPr>
                <w:color w:val="000000"/>
                <w:sz w:val="20"/>
                <w:szCs w:val="20"/>
              </w:rPr>
            </w:pPr>
            <w:r w:rsidRPr="00411EF8">
              <w:rPr>
                <w:color w:val="000000"/>
                <w:sz w:val="20"/>
                <w:szCs w:val="20"/>
              </w:rPr>
              <w:t>506,5</w:t>
            </w:r>
          </w:p>
        </w:tc>
        <w:tc>
          <w:tcPr>
            <w:tcW w:w="210" w:type="pct"/>
            <w:tcBorders>
              <w:top w:val="nil"/>
              <w:left w:val="nil"/>
              <w:bottom w:val="single" w:sz="4" w:space="0" w:color="auto"/>
              <w:right w:val="single" w:sz="4" w:space="0" w:color="auto"/>
            </w:tcBorders>
            <w:shd w:val="clear" w:color="auto" w:fill="auto"/>
            <w:vAlign w:val="center"/>
            <w:hideMark/>
          </w:tcPr>
          <w:p w14:paraId="24C603F0" w14:textId="77777777" w:rsidR="00411EF8" w:rsidRPr="00411EF8" w:rsidRDefault="00411EF8" w:rsidP="00411EF8">
            <w:pPr>
              <w:jc w:val="center"/>
              <w:rPr>
                <w:color w:val="000000"/>
                <w:sz w:val="20"/>
                <w:szCs w:val="20"/>
              </w:rPr>
            </w:pPr>
            <w:r w:rsidRPr="00411EF8">
              <w:rPr>
                <w:color w:val="000000"/>
                <w:sz w:val="20"/>
                <w:szCs w:val="20"/>
              </w:rPr>
              <w:t>320,7</w:t>
            </w:r>
          </w:p>
        </w:tc>
        <w:tc>
          <w:tcPr>
            <w:tcW w:w="210" w:type="pct"/>
            <w:tcBorders>
              <w:top w:val="nil"/>
              <w:left w:val="nil"/>
              <w:bottom w:val="single" w:sz="4" w:space="0" w:color="auto"/>
              <w:right w:val="single" w:sz="4" w:space="0" w:color="auto"/>
            </w:tcBorders>
            <w:shd w:val="clear" w:color="auto" w:fill="auto"/>
            <w:vAlign w:val="center"/>
            <w:hideMark/>
          </w:tcPr>
          <w:p w14:paraId="5B91CB41" w14:textId="77777777" w:rsidR="00411EF8" w:rsidRPr="00411EF8" w:rsidRDefault="00411EF8" w:rsidP="00411EF8">
            <w:pPr>
              <w:jc w:val="center"/>
              <w:rPr>
                <w:color w:val="000000"/>
                <w:sz w:val="20"/>
                <w:szCs w:val="20"/>
              </w:rPr>
            </w:pPr>
            <w:r w:rsidRPr="00411EF8">
              <w:rPr>
                <w:color w:val="000000"/>
                <w:sz w:val="20"/>
                <w:szCs w:val="20"/>
              </w:rPr>
              <w:t>115,1</w:t>
            </w:r>
          </w:p>
        </w:tc>
        <w:tc>
          <w:tcPr>
            <w:tcW w:w="210" w:type="pct"/>
            <w:tcBorders>
              <w:top w:val="nil"/>
              <w:left w:val="nil"/>
              <w:bottom w:val="single" w:sz="4" w:space="0" w:color="auto"/>
              <w:right w:val="single" w:sz="4" w:space="0" w:color="auto"/>
            </w:tcBorders>
            <w:shd w:val="clear" w:color="auto" w:fill="auto"/>
            <w:vAlign w:val="center"/>
            <w:hideMark/>
          </w:tcPr>
          <w:p w14:paraId="032F57E1" w14:textId="77777777" w:rsidR="00411EF8" w:rsidRPr="00411EF8" w:rsidRDefault="00411EF8" w:rsidP="00411EF8">
            <w:pPr>
              <w:jc w:val="center"/>
              <w:rPr>
                <w:color w:val="000000"/>
                <w:sz w:val="20"/>
                <w:szCs w:val="20"/>
              </w:rPr>
            </w:pPr>
            <w:r w:rsidRPr="00411EF8">
              <w:rPr>
                <w:color w:val="000000"/>
                <w:sz w:val="20"/>
                <w:szCs w:val="20"/>
              </w:rPr>
              <w:t>919,6</w:t>
            </w:r>
          </w:p>
        </w:tc>
        <w:tc>
          <w:tcPr>
            <w:tcW w:w="210" w:type="pct"/>
            <w:tcBorders>
              <w:top w:val="nil"/>
              <w:left w:val="nil"/>
              <w:bottom w:val="single" w:sz="4" w:space="0" w:color="auto"/>
              <w:right w:val="single" w:sz="4" w:space="0" w:color="auto"/>
            </w:tcBorders>
            <w:shd w:val="clear" w:color="auto" w:fill="auto"/>
            <w:vAlign w:val="center"/>
            <w:hideMark/>
          </w:tcPr>
          <w:p w14:paraId="4A4B0F5B" w14:textId="77777777" w:rsidR="00411EF8" w:rsidRPr="00411EF8" w:rsidRDefault="00411EF8" w:rsidP="00411EF8">
            <w:pPr>
              <w:jc w:val="center"/>
              <w:rPr>
                <w:color w:val="000000"/>
                <w:sz w:val="20"/>
                <w:szCs w:val="20"/>
              </w:rPr>
            </w:pPr>
            <w:r w:rsidRPr="00411EF8">
              <w:rPr>
                <w:color w:val="000000"/>
                <w:sz w:val="20"/>
                <w:szCs w:val="20"/>
              </w:rPr>
              <w:t>256,3</w:t>
            </w:r>
          </w:p>
        </w:tc>
        <w:tc>
          <w:tcPr>
            <w:tcW w:w="210" w:type="pct"/>
            <w:tcBorders>
              <w:top w:val="nil"/>
              <w:left w:val="nil"/>
              <w:bottom w:val="single" w:sz="4" w:space="0" w:color="auto"/>
              <w:right w:val="single" w:sz="4" w:space="0" w:color="auto"/>
            </w:tcBorders>
            <w:shd w:val="clear" w:color="auto" w:fill="auto"/>
            <w:vAlign w:val="center"/>
            <w:hideMark/>
          </w:tcPr>
          <w:p w14:paraId="3C98EDE1" w14:textId="77777777" w:rsidR="00411EF8" w:rsidRPr="00411EF8" w:rsidRDefault="00411EF8" w:rsidP="00411EF8">
            <w:pPr>
              <w:jc w:val="center"/>
              <w:rPr>
                <w:color w:val="000000"/>
                <w:sz w:val="20"/>
                <w:szCs w:val="20"/>
              </w:rPr>
            </w:pPr>
            <w:r w:rsidRPr="00411EF8">
              <w:rPr>
                <w:color w:val="000000"/>
                <w:sz w:val="20"/>
                <w:szCs w:val="20"/>
              </w:rPr>
              <w:t>431,7</w:t>
            </w:r>
          </w:p>
        </w:tc>
      </w:tr>
      <w:tr w:rsidR="00411EF8" w:rsidRPr="00411EF8" w14:paraId="2E1513D6"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FA503B6" w14:textId="77777777" w:rsidR="00411EF8" w:rsidRPr="00411EF8" w:rsidRDefault="00411EF8" w:rsidP="00411EF8">
            <w:pPr>
              <w:jc w:val="center"/>
              <w:rPr>
                <w:color w:val="000000"/>
                <w:sz w:val="20"/>
                <w:szCs w:val="20"/>
              </w:rPr>
            </w:pPr>
            <w:r w:rsidRPr="00411EF8">
              <w:rPr>
                <w:color w:val="000000"/>
                <w:sz w:val="20"/>
                <w:szCs w:val="20"/>
              </w:rPr>
              <w:t>ВЖ1.</w:t>
            </w:r>
          </w:p>
        </w:tc>
        <w:tc>
          <w:tcPr>
            <w:tcW w:w="169" w:type="pct"/>
            <w:tcBorders>
              <w:top w:val="nil"/>
              <w:left w:val="nil"/>
              <w:bottom w:val="single" w:sz="4" w:space="0" w:color="auto"/>
              <w:right w:val="single" w:sz="4" w:space="0" w:color="auto"/>
            </w:tcBorders>
            <w:shd w:val="clear" w:color="auto" w:fill="auto"/>
            <w:vAlign w:val="center"/>
            <w:hideMark/>
          </w:tcPr>
          <w:p w14:paraId="688C220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3032AC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B8C2CB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B9D4DD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CBF07C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99D6E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D70B2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D3B4D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CD04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43D99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000E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43278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514ED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49BF2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3643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D9E83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AE7A7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9E1EE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8C3342A"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9A6B2E2" w14:textId="77777777" w:rsidR="00411EF8" w:rsidRPr="00411EF8" w:rsidRDefault="00411EF8" w:rsidP="00411EF8">
            <w:pPr>
              <w:jc w:val="center"/>
              <w:rPr>
                <w:color w:val="000000"/>
                <w:sz w:val="20"/>
                <w:szCs w:val="20"/>
              </w:rPr>
            </w:pPr>
            <w:r w:rsidRPr="00411EF8">
              <w:rPr>
                <w:color w:val="000000"/>
                <w:sz w:val="20"/>
                <w:szCs w:val="20"/>
              </w:rPr>
              <w:t>Восточный промрайон</w:t>
            </w:r>
          </w:p>
        </w:tc>
        <w:tc>
          <w:tcPr>
            <w:tcW w:w="169" w:type="pct"/>
            <w:tcBorders>
              <w:top w:val="nil"/>
              <w:left w:val="nil"/>
              <w:bottom w:val="single" w:sz="4" w:space="0" w:color="auto"/>
              <w:right w:val="single" w:sz="4" w:space="0" w:color="auto"/>
            </w:tcBorders>
            <w:shd w:val="clear" w:color="auto" w:fill="auto"/>
            <w:vAlign w:val="center"/>
            <w:hideMark/>
          </w:tcPr>
          <w:p w14:paraId="0B29868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319ED3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4AD1A9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FE2BA2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80C17B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F6FE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9AF71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04F7C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A36F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EFED2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69B1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BE2A2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6476E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32807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773B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2FE1E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F90C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4FC84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A98C490"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3B53082" w14:textId="77777777" w:rsidR="00411EF8" w:rsidRPr="00411EF8" w:rsidRDefault="00411EF8" w:rsidP="00411EF8">
            <w:pPr>
              <w:jc w:val="center"/>
              <w:rPr>
                <w:color w:val="000000"/>
                <w:sz w:val="20"/>
                <w:szCs w:val="20"/>
              </w:rPr>
            </w:pPr>
            <w:r w:rsidRPr="00411EF8">
              <w:rPr>
                <w:color w:val="000000"/>
                <w:sz w:val="20"/>
                <w:szCs w:val="20"/>
              </w:rPr>
              <w:t>Восточный промышленный район</w:t>
            </w:r>
          </w:p>
        </w:tc>
        <w:tc>
          <w:tcPr>
            <w:tcW w:w="169" w:type="pct"/>
            <w:tcBorders>
              <w:top w:val="nil"/>
              <w:left w:val="nil"/>
              <w:bottom w:val="single" w:sz="4" w:space="0" w:color="auto"/>
              <w:right w:val="single" w:sz="4" w:space="0" w:color="auto"/>
            </w:tcBorders>
            <w:shd w:val="clear" w:color="auto" w:fill="auto"/>
            <w:vAlign w:val="center"/>
            <w:hideMark/>
          </w:tcPr>
          <w:p w14:paraId="0912D1C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20798F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883058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77094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2AC5D8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8C27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C8F4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482BE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C852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1854B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77E9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352E8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46ECD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F837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6A29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D2262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0EF5C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F8531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305CAE8"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1B9CA63" w14:textId="77777777" w:rsidR="00411EF8" w:rsidRPr="00411EF8" w:rsidRDefault="00411EF8" w:rsidP="00411EF8">
            <w:pPr>
              <w:jc w:val="center"/>
              <w:rPr>
                <w:color w:val="000000"/>
                <w:sz w:val="20"/>
                <w:szCs w:val="20"/>
              </w:rPr>
            </w:pPr>
            <w:r w:rsidRPr="00411EF8">
              <w:rPr>
                <w:color w:val="000000"/>
                <w:sz w:val="20"/>
                <w:szCs w:val="20"/>
              </w:rPr>
              <w:t>Восточный</w:t>
            </w:r>
            <w:r w:rsidRPr="00411EF8">
              <w:rPr>
                <w:color w:val="000000"/>
                <w:sz w:val="20"/>
                <w:szCs w:val="20"/>
              </w:rPr>
              <w:br/>
              <w:t>рекреационный район</w:t>
            </w:r>
          </w:p>
        </w:tc>
        <w:tc>
          <w:tcPr>
            <w:tcW w:w="169" w:type="pct"/>
            <w:tcBorders>
              <w:top w:val="nil"/>
              <w:left w:val="nil"/>
              <w:bottom w:val="single" w:sz="4" w:space="0" w:color="auto"/>
              <w:right w:val="single" w:sz="4" w:space="0" w:color="auto"/>
            </w:tcBorders>
            <w:shd w:val="clear" w:color="auto" w:fill="auto"/>
            <w:vAlign w:val="center"/>
            <w:hideMark/>
          </w:tcPr>
          <w:p w14:paraId="5F961E6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D18C7C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AB51B3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0E326B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5500F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7DA1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991F2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4E1A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58A4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BD314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186E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5A9C5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2BB5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DDF24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A51EF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A0F72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357AB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B099B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D831B36"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04626C9" w14:textId="77777777" w:rsidR="00411EF8" w:rsidRPr="00411EF8" w:rsidRDefault="00411EF8" w:rsidP="00411EF8">
            <w:pPr>
              <w:jc w:val="center"/>
              <w:rPr>
                <w:color w:val="000000"/>
                <w:sz w:val="20"/>
                <w:szCs w:val="20"/>
              </w:rPr>
            </w:pPr>
            <w:r w:rsidRPr="00411EF8">
              <w:rPr>
                <w:color w:val="000000"/>
                <w:sz w:val="20"/>
                <w:szCs w:val="20"/>
              </w:rPr>
              <w:t>ВПЛ1.</w:t>
            </w:r>
          </w:p>
        </w:tc>
        <w:tc>
          <w:tcPr>
            <w:tcW w:w="169" w:type="pct"/>
            <w:tcBorders>
              <w:top w:val="nil"/>
              <w:left w:val="nil"/>
              <w:bottom w:val="single" w:sz="4" w:space="0" w:color="auto"/>
              <w:right w:val="single" w:sz="4" w:space="0" w:color="auto"/>
            </w:tcBorders>
            <w:shd w:val="clear" w:color="auto" w:fill="auto"/>
            <w:vAlign w:val="center"/>
            <w:hideMark/>
          </w:tcPr>
          <w:p w14:paraId="5E4AB44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2F2D7A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94886B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E654BB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F1568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5D37C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315D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E1B3E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BF19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4EB8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03227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F4E444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9DA30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84BBA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1EF92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4891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120AC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33850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251F81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9B7ACF9" w14:textId="77777777" w:rsidR="00411EF8" w:rsidRPr="00411EF8" w:rsidRDefault="00411EF8" w:rsidP="00411EF8">
            <w:pPr>
              <w:jc w:val="center"/>
              <w:rPr>
                <w:color w:val="000000"/>
                <w:sz w:val="20"/>
                <w:szCs w:val="20"/>
              </w:rPr>
            </w:pPr>
            <w:r w:rsidRPr="00411EF8">
              <w:rPr>
                <w:color w:val="000000"/>
                <w:sz w:val="20"/>
                <w:szCs w:val="20"/>
              </w:rPr>
              <w:t>Железнодорожный район</w:t>
            </w:r>
          </w:p>
        </w:tc>
        <w:tc>
          <w:tcPr>
            <w:tcW w:w="169" w:type="pct"/>
            <w:tcBorders>
              <w:top w:val="nil"/>
              <w:left w:val="nil"/>
              <w:bottom w:val="single" w:sz="4" w:space="0" w:color="auto"/>
              <w:right w:val="single" w:sz="4" w:space="0" w:color="auto"/>
            </w:tcBorders>
            <w:shd w:val="clear" w:color="auto" w:fill="auto"/>
            <w:vAlign w:val="center"/>
            <w:hideMark/>
          </w:tcPr>
          <w:p w14:paraId="4673BBC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0F87E2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80CF12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38CC54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A7919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D9BB8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FB71F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51229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A831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745C8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0E69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E6D8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11E2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394FF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BCB3A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45FF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7973D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5D88B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C971C0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DA78C0E" w14:textId="77777777" w:rsidR="00411EF8" w:rsidRPr="00411EF8" w:rsidRDefault="00411EF8" w:rsidP="00411EF8">
            <w:pPr>
              <w:jc w:val="center"/>
              <w:rPr>
                <w:color w:val="000000"/>
                <w:sz w:val="20"/>
                <w:szCs w:val="20"/>
              </w:rPr>
            </w:pPr>
            <w:r w:rsidRPr="00411EF8">
              <w:rPr>
                <w:color w:val="000000"/>
                <w:sz w:val="20"/>
                <w:szCs w:val="20"/>
              </w:rPr>
              <w:t>Жилой квартал 30Б, 30В, 30Г</w:t>
            </w:r>
          </w:p>
        </w:tc>
        <w:tc>
          <w:tcPr>
            <w:tcW w:w="169" w:type="pct"/>
            <w:tcBorders>
              <w:top w:val="nil"/>
              <w:left w:val="nil"/>
              <w:bottom w:val="single" w:sz="4" w:space="0" w:color="auto"/>
              <w:right w:val="single" w:sz="4" w:space="0" w:color="auto"/>
            </w:tcBorders>
            <w:shd w:val="clear" w:color="auto" w:fill="auto"/>
            <w:vAlign w:val="center"/>
            <w:hideMark/>
          </w:tcPr>
          <w:p w14:paraId="2FB4DF1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8E00FD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6CC565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8191A0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60850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14064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41CE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A37B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B27E0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9A846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D628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D9C2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0E41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054F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C44F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1F527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AC3BA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79895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EB5FD1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C1C4788" w14:textId="77777777" w:rsidR="00411EF8" w:rsidRPr="00411EF8" w:rsidRDefault="00411EF8" w:rsidP="00411EF8">
            <w:pPr>
              <w:jc w:val="center"/>
              <w:rPr>
                <w:color w:val="000000"/>
                <w:sz w:val="20"/>
                <w:szCs w:val="20"/>
              </w:rPr>
            </w:pPr>
            <w:r w:rsidRPr="00411EF8">
              <w:rPr>
                <w:color w:val="000000"/>
                <w:sz w:val="20"/>
                <w:szCs w:val="20"/>
              </w:rPr>
              <w:t>Жилой квартал Ю.1.</w:t>
            </w:r>
          </w:p>
        </w:tc>
        <w:tc>
          <w:tcPr>
            <w:tcW w:w="169" w:type="pct"/>
            <w:tcBorders>
              <w:top w:val="nil"/>
              <w:left w:val="nil"/>
              <w:bottom w:val="single" w:sz="4" w:space="0" w:color="auto"/>
              <w:right w:val="single" w:sz="4" w:space="0" w:color="auto"/>
            </w:tcBorders>
            <w:shd w:val="clear" w:color="auto" w:fill="auto"/>
            <w:vAlign w:val="center"/>
            <w:hideMark/>
          </w:tcPr>
          <w:p w14:paraId="63F135B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7A7DEA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E1515E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9F59D4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E9F714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C98B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F4F94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0D02E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35EC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C0CE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C809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25E4E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CAC749" w14:textId="77777777" w:rsidR="00411EF8" w:rsidRPr="00411EF8" w:rsidRDefault="00411EF8" w:rsidP="00411EF8">
            <w:pPr>
              <w:jc w:val="center"/>
              <w:rPr>
                <w:color w:val="000000"/>
                <w:sz w:val="20"/>
                <w:szCs w:val="20"/>
              </w:rPr>
            </w:pPr>
            <w:r w:rsidRPr="00411EF8">
              <w:rPr>
                <w:color w:val="000000"/>
                <w:sz w:val="20"/>
                <w:szCs w:val="20"/>
              </w:rPr>
              <w:t>16,7</w:t>
            </w:r>
          </w:p>
        </w:tc>
        <w:tc>
          <w:tcPr>
            <w:tcW w:w="210" w:type="pct"/>
            <w:tcBorders>
              <w:top w:val="nil"/>
              <w:left w:val="nil"/>
              <w:bottom w:val="single" w:sz="4" w:space="0" w:color="auto"/>
              <w:right w:val="single" w:sz="4" w:space="0" w:color="auto"/>
            </w:tcBorders>
            <w:shd w:val="clear" w:color="auto" w:fill="auto"/>
            <w:vAlign w:val="center"/>
            <w:hideMark/>
          </w:tcPr>
          <w:p w14:paraId="574C07CC" w14:textId="77777777" w:rsidR="00411EF8" w:rsidRPr="00411EF8" w:rsidRDefault="00411EF8" w:rsidP="00411EF8">
            <w:pPr>
              <w:jc w:val="center"/>
              <w:rPr>
                <w:color w:val="000000"/>
                <w:sz w:val="20"/>
                <w:szCs w:val="20"/>
              </w:rPr>
            </w:pPr>
            <w:r w:rsidRPr="00411EF8">
              <w:rPr>
                <w:color w:val="000000"/>
                <w:sz w:val="20"/>
                <w:szCs w:val="20"/>
              </w:rPr>
              <w:t>10,4</w:t>
            </w:r>
          </w:p>
        </w:tc>
        <w:tc>
          <w:tcPr>
            <w:tcW w:w="210" w:type="pct"/>
            <w:tcBorders>
              <w:top w:val="nil"/>
              <w:left w:val="nil"/>
              <w:bottom w:val="single" w:sz="4" w:space="0" w:color="auto"/>
              <w:right w:val="single" w:sz="4" w:space="0" w:color="auto"/>
            </w:tcBorders>
            <w:shd w:val="clear" w:color="auto" w:fill="auto"/>
            <w:vAlign w:val="center"/>
            <w:hideMark/>
          </w:tcPr>
          <w:p w14:paraId="1AD3F381" w14:textId="77777777" w:rsidR="00411EF8" w:rsidRPr="00411EF8" w:rsidRDefault="00411EF8" w:rsidP="00411EF8">
            <w:pPr>
              <w:jc w:val="center"/>
              <w:rPr>
                <w:color w:val="000000"/>
                <w:sz w:val="20"/>
                <w:szCs w:val="20"/>
              </w:rPr>
            </w:pPr>
            <w:r w:rsidRPr="00411EF8">
              <w:rPr>
                <w:color w:val="000000"/>
                <w:sz w:val="20"/>
                <w:szCs w:val="20"/>
              </w:rPr>
              <w:t>51,0</w:t>
            </w:r>
          </w:p>
        </w:tc>
        <w:tc>
          <w:tcPr>
            <w:tcW w:w="210" w:type="pct"/>
            <w:tcBorders>
              <w:top w:val="nil"/>
              <w:left w:val="nil"/>
              <w:bottom w:val="single" w:sz="4" w:space="0" w:color="auto"/>
              <w:right w:val="single" w:sz="4" w:space="0" w:color="auto"/>
            </w:tcBorders>
            <w:shd w:val="clear" w:color="auto" w:fill="auto"/>
            <w:vAlign w:val="center"/>
            <w:hideMark/>
          </w:tcPr>
          <w:p w14:paraId="50315FE6" w14:textId="77777777" w:rsidR="00411EF8" w:rsidRPr="00411EF8" w:rsidRDefault="00411EF8" w:rsidP="00411EF8">
            <w:pPr>
              <w:jc w:val="center"/>
              <w:rPr>
                <w:color w:val="000000"/>
                <w:sz w:val="20"/>
                <w:szCs w:val="20"/>
              </w:rPr>
            </w:pPr>
            <w:r w:rsidRPr="00411EF8">
              <w:rPr>
                <w:color w:val="000000"/>
                <w:sz w:val="20"/>
                <w:szCs w:val="20"/>
              </w:rPr>
              <w:t>34,7</w:t>
            </w:r>
          </w:p>
        </w:tc>
        <w:tc>
          <w:tcPr>
            <w:tcW w:w="210" w:type="pct"/>
            <w:tcBorders>
              <w:top w:val="nil"/>
              <w:left w:val="nil"/>
              <w:bottom w:val="single" w:sz="4" w:space="0" w:color="auto"/>
              <w:right w:val="single" w:sz="4" w:space="0" w:color="auto"/>
            </w:tcBorders>
            <w:shd w:val="clear" w:color="auto" w:fill="auto"/>
            <w:vAlign w:val="center"/>
            <w:hideMark/>
          </w:tcPr>
          <w:p w14:paraId="1138D1B3" w14:textId="77777777" w:rsidR="00411EF8" w:rsidRPr="00411EF8" w:rsidRDefault="00411EF8" w:rsidP="00411EF8">
            <w:pPr>
              <w:jc w:val="center"/>
              <w:rPr>
                <w:color w:val="000000"/>
                <w:sz w:val="20"/>
                <w:szCs w:val="20"/>
              </w:rPr>
            </w:pPr>
            <w:r w:rsidRPr="00411EF8">
              <w:rPr>
                <w:color w:val="000000"/>
                <w:sz w:val="20"/>
                <w:szCs w:val="20"/>
              </w:rPr>
              <w:t>31,2</w:t>
            </w:r>
          </w:p>
        </w:tc>
        <w:tc>
          <w:tcPr>
            <w:tcW w:w="210" w:type="pct"/>
            <w:tcBorders>
              <w:top w:val="nil"/>
              <w:left w:val="nil"/>
              <w:bottom w:val="single" w:sz="4" w:space="0" w:color="auto"/>
              <w:right w:val="single" w:sz="4" w:space="0" w:color="auto"/>
            </w:tcBorders>
            <w:shd w:val="clear" w:color="auto" w:fill="auto"/>
            <w:vAlign w:val="center"/>
            <w:hideMark/>
          </w:tcPr>
          <w:p w14:paraId="4BD17D05" w14:textId="77777777" w:rsidR="00411EF8" w:rsidRPr="00411EF8" w:rsidRDefault="00411EF8" w:rsidP="00411EF8">
            <w:pPr>
              <w:jc w:val="center"/>
              <w:rPr>
                <w:color w:val="000000"/>
                <w:sz w:val="20"/>
                <w:szCs w:val="20"/>
              </w:rPr>
            </w:pPr>
            <w:r w:rsidRPr="00411EF8">
              <w:rPr>
                <w:color w:val="000000"/>
                <w:sz w:val="20"/>
                <w:szCs w:val="20"/>
              </w:rPr>
              <w:t>31,0</w:t>
            </w:r>
          </w:p>
        </w:tc>
      </w:tr>
      <w:tr w:rsidR="00411EF8" w:rsidRPr="00411EF8" w14:paraId="39F6293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6BC0245" w14:textId="77777777" w:rsidR="00411EF8" w:rsidRPr="00411EF8" w:rsidRDefault="00411EF8" w:rsidP="00411EF8">
            <w:pPr>
              <w:jc w:val="center"/>
              <w:rPr>
                <w:color w:val="000000"/>
                <w:sz w:val="20"/>
                <w:szCs w:val="20"/>
              </w:rPr>
            </w:pPr>
            <w:r w:rsidRPr="00411EF8">
              <w:rPr>
                <w:color w:val="000000"/>
                <w:sz w:val="20"/>
                <w:szCs w:val="20"/>
              </w:rPr>
              <w:t>Жилой квартал Ю.1.</w:t>
            </w:r>
            <w:r w:rsidRPr="00411EF8">
              <w:rPr>
                <w:color w:val="000000"/>
                <w:sz w:val="20"/>
                <w:szCs w:val="20"/>
              </w:rPr>
              <w:br/>
              <w:t>ОД.2.</w:t>
            </w:r>
          </w:p>
        </w:tc>
        <w:tc>
          <w:tcPr>
            <w:tcW w:w="169" w:type="pct"/>
            <w:tcBorders>
              <w:top w:val="nil"/>
              <w:left w:val="nil"/>
              <w:bottom w:val="single" w:sz="4" w:space="0" w:color="auto"/>
              <w:right w:val="single" w:sz="4" w:space="0" w:color="auto"/>
            </w:tcBorders>
            <w:shd w:val="clear" w:color="auto" w:fill="auto"/>
            <w:vAlign w:val="center"/>
            <w:hideMark/>
          </w:tcPr>
          <w:p w14:paraId="55B00ED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E3759E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C7FD08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E70737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B0A3F3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2840E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4DC30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40458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B81F4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952C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CBBEF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68F72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DF21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1DFF7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DE4D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5895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7729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75241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D07247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3974EC3" w14:textId="77777777" w:rsidR="00411EF8" w:rsidRPr="00411EF8" w:rsidRDefault="00411EF8" w:rsidP="00411EF8">
            <w:pPr>
              <w:jc w:val="center"/>
              <w:rPr>
                <w:color w:val="000000"/>
                <w:sz w:val="20"/>
                <w:szCs w:val="20"/>
              </w:rPr>
            </w:pPr>
            <w:r w:rsidRPr="00411EF8">
              <w:rPr>
                <w:color w:val="000000"/>
                <w:sz w:val="20"/>
                <w:szCs w:val="20"/>
              </w:rPr>
              <w:t>Жилой квартал Ю.10-1.</w:t>
            </w:r>
          </w:p>
        </w:tc>
        <w:tc>
          <w:tcPr>
            <w:tcW w:w="169" w:type="pct"/>
            <w:tcBorders>
              <w:top w:val="nil"/>
              <w:left w:val="nil"/>
              <w:bottom w:val="single" w:sz="4" w:space="0" w:color="auto"/>
              <w:right w:val="single" w:sz="4" w:space="0" w:color="auto"/>
            </w:tcBorders>
            <w:shd w:val="clear" w:color="auto" w:fill="auto"/>
            <w:vAlign w:val="center"/>
            <w:hideMark/>
          </w:tcPr>
          <w:p w14:paraId="4EB5626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F8C37C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14374A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3DFE5F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F861BC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E3B20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3174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4401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09BCE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A1D14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E649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B052E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6987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8948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A9BE1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EDB1C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C9CEB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0C683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558675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60E5681" w14:textId="77777777" w:rsidR="00411EF8" w:rsidRPr="00411EF8" w:rsidRDefault="00411EF8" w:rsidP="00411EF8">
            <w:pPr>
              <w:jc w:val="center"/>
              <w:rPr>
                <w:color w:val="000000"/>
                <w:sz w:val="20"/>
                <w:szCs w:val="20"/>
              </w:rPr>
            </w:pPr>
            <w:r w:rsidRPr="00411EF8">
              <w:rPr>
                <w:color w:val="000000"/>
                <w:sz w:val="20"/>
                <w:szCs w:val="20"/>
              </w:rPr>
              <w:t>Жилой квартал Ю.10-2.</w:t>
            </w:r>
          </w:p>
        </w:tc>
        <w:tc>
          <w:tcPr>
            <w:tcW w:w="169" w:type="pct"/>
            <w:tcBorders>
              <w:top w:val="nil"/>
              <w:left w:val="nil"/>
              <w:bottom w:val="single" w:sz="4" w:space="0" w:color="auto"/>
              <w:right w:val="single" w:sz="4" w:space="0" w:color="auto"/>
            </w:tcBorders>
            <w:shd w:val="clear" w:color="auto" w:fill="auto"/>
            <w:vAlign w:val="center"/>
            <w:hideMark/>
          </w:tcPr>
          <w:p w14:paraId="6F19369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550A47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1C1252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9BAC8B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DB311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AED4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2BCA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F4921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95965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B51F2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78368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D1282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FDEF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D531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CD977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39A3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3F60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69727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EB541EA"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B814BF8" w14:textId="77777777" w:rsidR="00411EF8" w:rsidRPr="00411EF8" w:rsidRDefault="00411EF8" w:rsidP="00411EF8">
            <w:pPr>
              <w:jc w:val="center"/>
              <w:rPr>
                <w:color w:val="000000"/>
                <w:sz w:val="20"/>
                <w:szCs w:val="20"/>
              </w:rPr>
            </w:pPr>
            <w:r w:rsidRPr="00411EF8">
              <w:rPr>
                <w:color w:val="000000"/>
                <w:sz w:val="20"/>
                <w:szCs w:val="20"/>
              </w:rPr>
              <w:t>Жилой квартал Ю.11.</w:t>
            </w:r>
          </w:p>
        </w:tc>
        <w:tc>
          <w:tcPr>
            <w:tcW w:w="169" w:type="pct"/>
            <w:tcBorders>
              <w:top w:val="nil"/>
              <w:left w:val="nil"/>
              <w:bottom w:val="single" w:sz="4" w:space="0" w:color="auto"/>
              <w:right w:val="single" w:sz="4" w:space="0" w:color="auto"/>
            </w:tcBorders>
            <w:shd w:val="clear" w:color="auto" w:fill="auto"/>
            <w:vAlign w:val="center"/>
            <w:hideMark/>
          </w:tcPr>
          <w:p w14:paraId="5A4C6CD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F7745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037862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D22376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4B404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20179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3547A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09D48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2B7F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B737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D4233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569C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C210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0072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39E8F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AC511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FAE7EC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43237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AF1A39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AAE56C4" w14:textId="77777777" w:rsidR="00411EF8" w:rsidRPr="00411EF8" w:rsidRDefault="00411EF8" w:rsidP="00411EF8">
            <w:pPr>
              <w:jc w:val="center"/>
              <w:rPr>
                <w:color w:val="000000"/>
                <w:sz w:val="20"/>
                <w:szCs w:val="20"/>
              </w:rPr>
            </w:pPr>
            <w:r w:rsidRPr="00411EF8">
              <w:rPr>
                <w:color w:val="000000"/>
                <w:sz w:val="20"/>
                <w:szCs w:val="20"/>
              </w:rPr>
              <w:t>Жилой квартал Ю.2.</w:t>
            </w:r>
          </w:p>
        </w:tc>
        <w:tc>
          <w:tcPr>
            <w:tcW w:w="169" w:type="pct"/>
            <w:tcBorders>
              <w:top w:val="nil"/>
              <w:left w:val="nil"/>
              <w:bottom w:val="single" w:sz="4" w:space="0" w:color="auto"/>
              <w:right w:val="single" w:sz="4" w:space="0" w:color="auto"/>
            </w:tcBorders>
            <w:shd w:val="clear" w:color="auto" w:fill="auto"/>
            <w:vAlign w:val="center"/>
            <w:hideMark/>
          </w:tcPr>
          <w:p w14:paraId="6D43963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4E67CD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951362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B983AE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A18B8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7C97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D387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FADC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DEB66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0906B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530D7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37910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C37F61" w14:textId="77777777" w:rsidR="00411EF8" w:rsidRPr="00411EF8" w:rsidRDefault="00411EF8" w:rsidP="00411EF8">
            <w:pPr>
              <w:jc w:val="center"/>
              <w:rPr>
                <w:color w:val="000000"/>
                <w:sz w:val="20"/>
                <w:szCs w:val="20"/>
              </w:rPr>
            </w:pPr>
            <w:r w:rsidRPr="00411EF8">
              <w:rPr>
                <w:color w:val="000000"/>
                <w:sz w:val="20"/>
                <w:szCs w:val="20"/>
              </w:rPr>
              <w:t>2,7</w:t>
            </w:r>
          </w:p>
        </w:tc>
        <w:tc>
          <w:tcPr>
            <w:tcW w:w="210" w:type="pct"/>
            <w:tcBorders>
              <w:top w:val="nil"/>
              <w:left w:val="nil"/>
              <w:bottom w:val="single" w:sz="4" w:space="0" w:color="auto"/>
              <w:right w:val="single" w:sz="4" w:space="0" w:color="auto"/>
            </w:tcBorders>
            <w:shd w:val="clear" w:color="auto" w:fill="auto"/>
            <w:vAlign w:val="center"/>
            <w:hideMark/>
          </w:tcPr>
          <w:p w14:paraId="63FA6A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E02E0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520660" w14:textId="77777777" w:rsidR="00411EF8" w:rsidRPr="00411EF8" w:rsidRDefault="00411EF8" w:rsidP="00411EF8">
            <w:pPr>
              <w:jc w:val="center"/>
              <w:rPr>
                <w:color w:val="000000"/>
                <w:sz w:val="20"/>
                <w:szCs w:val="20"/>
              </w:rPr>
            </w:pPr>
            <w:r w:rsidRPr="00411EF8">
              <w:rPr>
                <w:color w:val="000000"/>
                <w:sz w:val="20"/>
                <w:szCs w:val="20"/>
              </w:rPr>
              <w:t>2,7</w:t>
            </w:r>
          </w:p>
        </w:tc>
        <w:tc>
          <w:tcPr>
            <w:tcW w:w="210" w:type="pct"/>
            <w:tcBorders>
              <w:top w:val="nil"/>
              <w:left w:val="nil"/>
              <w:bottom w:val="single" w:sz="4" w:space="0" w:color="auto"/>
              <w:right w:val="single" w:sz="4" w:space="0" w:color="auto"/>
            </w:tcBorders>
            <w:shd w:val="clear" w:color="auto" w:fill="auto"/>
            <w:vAlign w:val="center"/>
            <w:hideMark/>
          </w:tcPr>
          <w:p w14:paraId="44CB702F" w14:textId="77777777" w:rsidR="00411EF8" w:rsidRPr="00411EF8" w:rsidRDefault="00411EF8" w:rsidP="00411EF8">
            <w:pPr>
              <w:jc w:val="center"/>
              <w:rPr>
                <w:color w:val="000000"/>
                <w:sz w:val="20"/>
                <w:szCs w:val="20"/>
              </w:rPr>
            </w:pPr>
            <w:r w:rsidRPr="00411EF8">
              <w:rPr>
                <w:color w:val="000000"/>
                <w:sz w:val="20"/>
                <w:szCs w:val="20"/>
              </w:rPr>
              <w:t>2,7</w:t>
            </w:r>
          </w:p>
        </w:tc>
        <w:tc>
          <w:tcPr>
            <w:tcW w:w="210" w:type="pct"/>
            <w:tcBorders>
              <w:top w:val="nil"/>
              <w:left w:val="nil"/>
              <w:bottom w:val="single" w:sz="4" w:space="0" w:color="auto"/>
              <w:right w:val="single" w:sz="4" w:space="0" w:color="auto"/>
            </w:tcBorders>
            <w:shd w:val="clear" w:color="auto" w:fill="auto"/>
            <w:vAlign w:val="center"/>
            <w:hideMark/>
          </w:tcPr>
          <w:p w14:paraId="4B9B96B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38CDF36"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31D27FB" w14:textId="77777777" w:rsidR="00411EF8" w:rsidRPr="00411EF8" w:rsidRDefault="00411EF8" w:rsidP="00411EF8">
            <w:pPr>
              <w:jc w:val="center"/>
              <w:rPr>
                <w:color w:val="000000"/>
                <w:sz w:val="20"/>
                <w:szCs w:val="20"/>
              </w:rPr>
            </w:pPr>
            <w:r w:rsidRPr="00411EF8">
              <w:rPr>
                <w:color w:val="000000"/>
                <w:sz w:val="20"/>
                <w:szCs w:val="20"/>
              </w:rPr>
              <w:t>Жилой квартал Ю.2.</w:t>
            </w:r>
            <w:r w:rsidRPr="00411EF8">
              <w:rPr>
                <w:color w:val="000000"/>
                <w:sz w:val="20"/>
                <w:szCs w:val="20"/>
              </w:rPr>
              <w:br/>
              <w:t>ОД.2.</w:t>
            </w:r>
          </w:p>
        </w:tc>
        <w:tc>
          <w:tcPr>
            <w:tcW w:w="169" w:type="pct"/>
            <w:tcBorders>
              <w:top w:val="nil"/>
              <w:left w:val="nil"/>
              <w:bottom w:val="single" w:sz="4" w:space="0" w:color="auto"/>
              <w:right w:val="single" w:sz="4" w:space="0" w:color="auto"/>
            </w:tcBorders>
            <w:shd w:val="clear" w:color="auto" w:fill="auto"/>
            <w:vAlign w:val="center"/>
            <w:hideMark/>
          </w:tcPr>
          <w:p w14:paraId="6093790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497389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862EF6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686B6C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91FD0C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9866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5AA265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8DD4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2FB6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8419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D542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75CF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ACD5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7BC5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58174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8309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0842A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F3158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020B07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E5C034A" w14:textId="77777777" w:rsidR="00411EF8" w:rsidRPr="00411EF8" w:rsidRDefault="00411EF8" w:rsidP="00411EF8">
            <w:pPr>
              <w:jc w:val="center"/>
              <w:rPr>
                <w:color w:val="000000"/>
                <w:sz w:val="20"/>
                <w:szCs w:val="20"/>
              </w:rPr>
            </w:pPr>
            <w:r w:rsidRPr="00411EF8">
              <w:rPr>
                <w:color w:val="000000"/>
                <w:sz w:val="20"/>
                <w:szCs w:val="20"/>
              </w:rPr>
              <w:t>Жилой квартал Ю.6-1.</w:t>
            </w:r>
          </w:p>
        </w:tc>
        <w:tc>
          <w:tcPr>
            <w:tcW w:w="169" w:type="pct"/>
            <w:tcBorders>
              <w:top w:val="nil"/>
              <w:left w:val="nil"/>
              <w:bottom w:val="single" w:sz="4" w:space="0" w:color="auto"/>
              <w:right w:val="single" w:sz="4" w:space="0" w:color="auto"/>
            </w:tcBorders>
            <w:shd w:val="clear" w:color="auto" w:fill="auto"/>
            <w:vAlign w:val="center"/>
            <w:hideMark/>
          </w:tcPr>
          <w:p w14:paraId="2AF724A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645A40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8B2BBC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BDB426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58E18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49B0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0617D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CD630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5DE2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CD27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6A11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3371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93734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BA87B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F478C7" w14:textId="77777777" w:rsidR="00411EF8" w:rsidRPr="00411EF8" w:rsidRDefault="00411EF8" w:rsidP="00411EF8">
            <w:pPr>
              <w:jc w:val="center"/>
              <w:rPr>
                <w:color w:val="000000"/>
                <w:sz w:val="20"/>
                <w:szCs w:val="20"/>
              </w:rPr>
            </w:pPr>
            <w:r w:rsidRPr="00411EF8">
              <w:rPr>
                <w:color w:val="000000"/>
                <w:sz w:val="20"/>
                <w:szCs w:val="20"/>
              </w:rPr>
              <w:t>3,6</w:t>
            </w:r>
          </w:p>
        </w:tc>
        <w:tc>
          <w:tcPr>
            <w:tcW w:w="210" w:type="pct"/>
            <w:tcBorders>
              <w:top w:val="nil"/>
              <w:left w:val="nil"/>
              <w:bottom w:val="single" w:sz="4" w:space="0" w:color="auto"/>
              <w:right w:val="single" w:sz="4" w:space="0" w:color="auto"/>
            </w:tcBorders>
            <w:shd w:val="clear" w:color="auto" w:fill="auto"/>
            <w:vAlign w:val="center"/>
            <w:hideMark/>
          </w:tcPr>
          <w:p w14:paraId="0ACA3E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C4681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DAE21A" w14:textId="77777777" w:rsidR="00411EF8" w:rsidRPr="00411EF8" w:rsidRDefault="00411EF8" w:rsidP="00411EF8">
            <w:pPr>
              <w:jc w:val="center"/>
              <w:rPr>
                <w:color w:val="000000"/>
                <w:sz w:val="20"/>
                <w:szCs w:val="20"/>
              </w:rPr>
            </w:pPr>
            <w:r w:rsidRPr="00411EF8">
              <w:rPr>
                <w:color w:val="000000"/>
                <w:sz w:val="20"/>
                <w:szCs w:val="20"/>
              </w:rPr>
              <w:t>1,8</w:t>
            </w:r>
          </w:p>
        </w:tc>
      </w:tr>
      <w:tr w:rsidR="00411EF8" w:rsidRPr="00411EF8" w14:paraId="4818E45A"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11DFDAD" w14:textId="77777777" w:rsidR="00411EF8" w:rsidRPr="00411EF8" w:rsidRDefault="00411EF8" w:rsidP="00411EF8">
            <w:pPr>
              <w:jc w:val="center"/>
              <w:rPr>
                <w:color w:val="000000"/>
                <w:sz w:val="20"/>
                <w:szCs w:val="20"/>
              </w:rPr>
            </w:pPr>
            <w:r w:rsidRPr="00411EF8">
              <w:rPr>
                <w:color w:val="000000"/>
                <w:sz w:val="20"/>
                <w:szCs w:val="20"/>
              </w:rPr>
              <w:t>Жилой квартал Ю.7.</w:t>
            </w:r>
          </w:p>
        </w:tc>
        <w:tc>
          <w:tcPr>
            <w:tcW w:w="169" w:type="pct"/>
            <w:tcBorders>
              <w:top w:val="nil"/>
              <w:left w:val="nil"/>
              <w:bottom w:val="single" w:sz="4" w:space="0" w:color="auto"/>
              <w:right w:val="single" w:sz="4" w:space="0" w:color="auto"/>
            </w:tcBorders>
            <w:shd w:val="clear" w:color="auto" w:fill="auto"/>
            <w:vAlign w:val="center"/>
            <w:hideMark/>
          </w:tcPr>
          <w:p w14:paraId="46999DC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E46C38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BC7923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240499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7537C3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D0644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A4CB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2076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64386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D5B7F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0051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459D1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A923ED" w14:textId="77777777" w:rsidR="00411EF8" w:rsidRPr="00411EF8" w:rsidRDefault="00411EF8" w:rsidP="00411EF8">
            <w:pPr>
              <w:jc w:val="center"/>
              <w:rPr>
                <w:color w:val="000000"/>
                <w:sz w:val="20"/>
                <w:szCs w:val="20"/>
              </w:rPr>
            </w:pPr>
            <w:r w:rsidRPr="00411EF8">
              <w:rPr>
                <w:color w:val="000000"/>
                <w:sz w:val="20"/>
                <w:szCs w:val="20"/>
              </w:rPr>
              <w:t>31,9</w:t>
            </w:r>
          </w:p>
        </w:tc>
        <w:tc>
          <w:tcPr>
            <w:tcW w:w="210" w:type="pct"/>
            <w:tcBorders>
              <w:top w:val="nil"/>
              <w:left w:val="nil"/>
              <w:bottom w:val="single" w:sz="4" w:space="0" w:color="auto"/>
              <w:right w:val="single" w:sz="4" w:space="0" w:color="auto"/>
            </w:tcBorders>
            <w:shd w:val="clear" w:color="auto" w:fill="auto"/>
            <w:vAlign w:val="center"/>
            <w:hideMark/>
          </w:tcPr>
          <w:p w14:paraId="7ED3EC06" w14:textId="77777777" w:rsidR="00411EF8" w:rsidRPr="00411EF8" w:rsidRDefault="00411EF8" w:rsidP="00411EF8">
            <w:pPr>
              <w:jc w:val="center"/>
              <w:rPr>
                <w:color w:val="000000"/>
                <w:sz w:val="20"/>
                <w:szCs w:val="20"/>
              </w:rPr>
            </w:pPr>
            <w:r w:rsidRPr="00411EF8">
              <w:rPr>
                <w:color w:val="000000"/>
                <w:sz w:val="20"/>
                <w:szCs w:val="20"/>
              </w:rPr>
              <w:t>3,6</w:t>
            </w:r>
          </w:p>
        </w:tc>
        <w:tc>
          <w:tcPr>
            <w:tcW w:w="210" w:type="pct"/>
            <w:tcBorders>
              <w:top w:val="nil"/>
              <w:left w:val="nil"/>
              <w:bottom w:val="single" w:sz="4" w:space="0" w:color="auto"/>
              <w:right w:val="single" w:sz="4" w:space="0" w:color="auto"/>
            </w:tcBorders>
            <w:shd w:val="clear" w:color="auto" w:fill="auto"/>
            <w:vAlign w:val="center"/>
            <w:hideMark/>
          </w:tcPr>
          <w:p w14:paraId="2312937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B0550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BA159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DA9F2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93DFFB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DFD1F4B" w14:textId="77777777" w:rsidR="00411EF8" w:rsidRPr="00411EF8" w:rsidRDefault="00411EF8" w:rsidP="00411EF8">
            <w:pPr>
              <w:jc w:val="center"/>
              <w:rPr>
                <w:color w:val="000000"/>
                <w:sz w:val="20"/>
                <w:szCs w:val="20"/>
              </w:rPr>
            </w:pPr>
            <w:r w:rsidRPr="00411EF8">
              <w:rPr>
                <w:color w:val="000000"/>
                <w:sz w:val="20"/>
                <w:szCs w:val="20"/>
              </w:rPr>
              <w:t>Жилой квартал Ю.8.</w:t>
            </w:r>
          </w:p>
        </w:tc>
        <w:tc>
          <w:tcPr>
            <w:tcW w:w="169" w:type="pct"/>
            <w:tcBorders>
              <w:top w:val="nil"/>
              <w:left w:val="nil"/>
              <w:bottom w:val="single" w:sz="4" w:space="0" w:color="auto"/>
              <w:right w:val="single" w:sz="4" w:space="0" w:color="auto"/>
            </w:tcBorders>
            <w:shd w:val="clear" w:color="auto" w:fill="auto"/>
            <w:vAlign w:val="center"/>
            <w:hideMark/>
          </w:tcPr>
          <w:p w14:paraId="72A66ED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F70BD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18E19F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385D62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07507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B2A28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12C6C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5F913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51A55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400E2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6D014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D7181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C3607B" w14:textId="77777777" w:rsidR="00411EF8" w:rsidRPr="00411EF8" w:rsidRDefault="00411EF8" w:rsidP="00411EF8">
            <w:pPr>
              <w:jc w:val="center"/>
              <w:rPr>
                <w:color w:val="000000"/>
                <w:sz w:val="20"/>
                <w:szCs w:val="20"/>
              </w:rPr>
            </w:pPr>
            <w:r w:rsidRPr="00411EF8">
              <w:rPr>
                <w:color w:val="000000"/>
                <w:sz w:val="20"/>
                <w:szCs w:val="20"/>
              </w:rPr>
              <w:t>25,0</w:t>
            </w:r>
          </w:p>
        </w:tc>
        <w:tc>
          <w:tcPr>
            <w:tcW w:w="210" w:type="pct"/>
            <w:tcBorders>
              <w:top w:val="nil"/>
              <w:left w:val="nil"/>
              <w:bottom w:val="single" w:sz="4" w:space="0" w:color="auto"/>
              <w:right w:val="single" w:sz="4" w:space="0" w:color="auto"/>
            </w:tcBorders>
            <w:shd w:val="clear" w:color="auto" w:fill="auto"/>
            <w:vAlign w:val="center"/>
            <w:hideMark/>
          </w:tcPr>
          <w:p w14:paraId="1B58FE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24F70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25D58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7DA44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1380B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28D11A1"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A87E665" w14:textId="77777777" w:rsidR="00411EF8" w:rsidRPr="00411EF8" w:rsidRDefault="00411EF8" w:rsidP="00411EF8">
            <w:pPr>
              <w:jc w:val="center"/>
              <w:rPr>
                <w:color w:val="000000"/>
                <w:sz w:val="20"/>
                <w:szCs w:val="20"/>
              </w:rPr>
            </w:pPr>
            <w:r w:rsidRPr="00411EF8">
              <w:rPr>
                <w:color w:val="000000"/>
                <w:sz w:val="20"/>
                <w:szCs w:val="20"/>
              </w:rPr>
              <w:t>Жилой квартал Ю.9.</w:t>
            </w:r>
          </w:p>
        </w:tc>
        <w:tc>
          <w:tcPr>
            <w:tcW w:w="169" w:type="pct"/>
            <w:tcBorders>
              <w:top w:val="nil"/>
              <w:left w:val="nil"/>
              <w:bottom w:val="single" w:sz="4" w:space="0" w:color="auto"/>
              <w:right w:val="single" w:sz="4" w:space="0" w:color="auto"/>
            </w:tcBorders>
            <w:shd w:val="clear" w:color="auto" w:fill="auto"/>
            <w:vAlign w:val="center"/>
            <w:hideMark/>
          </w:tcPr>
          <w:p w14:paraId="7A9EA58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340268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F12A27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8EEB8F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93BD0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B4CB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F4F5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8934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B74B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DD5DD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6509B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3240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EB7B23" w14:textId="77777777" w:rsidR="00411EF8" w:rsidRPr="00411EF8" w:rsidRDefault="00411EF8" w:rsidP="00411EF8">
            <w:pPr>
              <w:jc w:val="center"/>
              <w:rPr>
                <w:color w:val="000000"/>
                <w:sz w:val="20"/>
                <w:szCs w:val="20"/>
              </w:rPr>
            </w:pPr>
            <w:r w:rsidRPr="00411EF8">
              <w:rPr>
                <w:color w:val="000000"/>
                <w:sz w:val="20"/>
                <w:szCs w:val="20"/>
              </w:rPr>
              <w:t>99,0</w:t>
            </w:r>
          </w:p>
        </w:tc>
        <w:tc>
          <w:tcPr>
            <w:tcW w:w="210" w:type="pct"/>
            <w:tcBorders>
              <w:top w:val="nil"/>
              <w:left w:val="nil"/>
              <w:bottom w:val="single" w:sz="4" w:space="0" w:color="auto"/>
              <w:right w:val="single" w:sz="4" w:space="0" w:color="auto"/>
            </w:tcBorders>
            <w:shd w:val="clear" w:color="auto" w:fill="auto"/>
            <w:vAlign w:val="center"/>
            <w:hideMark/>
          </w:tcPr>
          <w:p w14:paraId="2CDFE92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FF2A5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0760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096C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E8940E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D2E591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8EA0A42" w14:textId="77777777" w:rsidR="00411EF8" w:rsidRPr="00411EF8" w:rsidRDefault="00411EF8" w:rsidP="00411EF8">
            <w:pPr>
              <w:jc w:val="center"/>
              <w:rPr>
                <w:color w:val="000000"/>
                <w:sz w:val="20"/>
                <w:szCs w:val="20"/>
              </w:rPr>
            </w:pPr>
            <w:r w:rsidRPr="00411EF8">
              <w:rPr>
                <w:color w:val="000000"/>
                <w:sz w:val="20"/>
                <w:szCs w:val="20"/>
              </w:rPr>
              <w:t>Жилой квартал Ю.9.</w:t>
            </w:r>
            <w:r w:rsidRPr="00411EF8">
              <w:rPr>
                <w:color w:val="000000"/>
                <w:sz w:val="20"/>
                <w:szCs w:val="20"/>
              </w:rPr>
              <w:br/>
              <w:t>ОД.2.</w:t>
            </w:r>
          </w:p>
        </w:tc>
        <w:tc>
          <w:tcPr>
            <w:tcW w:w="169" w:type="pct"/>
            <w:tcBorders>
              <w:top w:val="nil"/>
              <w:left w:val="nil"/>
              <w:bottom w:val="single" w:sz="4" w:space="0" w:color="auto"/>
              <w:right w:val="single" w:sz="4" w:space="0" w:color="auto"/>
            </w:tcBorders>
            <w:shd w:val="clear" w:color="auto" w:fill="auto"/>
            <w:vAlign w:val="center"/>
            <w:hideMark/>
          </w:tcPr>
          <w:p w14:paraId="6598455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DA9F44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C0C119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60ACB1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71EA6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D5E3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863D2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E416B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4780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0F4D6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197B9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EA6ACB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3CBB0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E0C2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8549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65875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04F7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8E67B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691B7F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61C66E6" w14:textId="77777777" w:rsidR="00411EF8" w:rsidRPr="00411EF8" w:rsidRDefault="00411EF8" w:rsidP="00411EF8">
            <w:pPr>
              <w:jc w:val="center"/>
              <w:rPr>
                <w:color w:val="000000"/>
                <w:sz w:val="20"/>
                <w:szCs w:val="20"/>
              </w:rPr>
            </w:pPr>
            <w:r w:rsidRPr="00411EF8">
              <w:rPr>
                <w:color w:val="000000"/>
                <w:sz w:val="20"/>
                <w:szCs w:val="20"/>
              </w:rPr>
              <w:t>ЗП1</w:t>
            </w:r>
          </w:p>
        </w:tc>
        <w:tc>
          <w:tcPr>
            <w:tcW w:w="169" w:type="pct"/>
            <w:tcBorders>
              <w:top w:val="nil"/>
              <w:left w:val="nil"/>
              <w:bottom w:val="single" w:sz="4" w:space="0" w:color="auto"/>
              <w:right w:val="single" w:sz="4" w:space="0" w:color="auto"/>
            </w:tcBorders>
            <w:shd w:val="clear" w:color="auto" w:fill="auto"/>
            <w:vAlign w:val="center"/>
            <w:hideMark/>
          </w:tcPr>
          <w:p w14:paraId="1AA4717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1A1383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0F5B3D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D00817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772931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816D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644E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1DF6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7950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075F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EA14B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2A996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4C29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E339A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287CD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48FE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5ECE6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21D91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A46BC4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F4C8269" w14:textId="77777777" w:rsidR="00411EF8" w:rsidRPr="00411EF8" w:rsidRDefault="00411EF8" w:rsidP="00411EF8">
            <w:pPr>
              <w:jc w:val="center"/>
              <w:rPr>
                <w:color w:val="000000"/>
                <w:sz w:val="20"/>
                <w:szCs w:val="20"/>
              </w:rPr>
            </w:pPr>
            <w:r w:rsidRPr="00411EF8">
              <w:rPr>
                <w:color w:val="000000"/>
                <w:sz w:val="20"/>
                <w:szCs w:val="20"/>
              </w:rPr>
              <w:t>кв. 23А</w:t>
            </w:r>
          </w:p>
        </w:tc>
        <w:tc>
          <w:tcPr>
            <w:tcW w:w="169" w:type="pct"/>
            <w:tcBorders>
              <w:top w:val="nil"/>
              <w:left w:val="nil"/>
              <w:bottom w:val="single" w:sz="4" w:space="0" w:color="auto"/>
              <w:right w:val="single" w:sz="4" w:space="0" w:color="auto"/>
            </w:tcBorders>
            <w:shd w:val="clear" w:color="auto" w:fill="auto"/>
            <w:vAlign w:val="center"/>
            <w:hideMark/>
          </w:tcPr>
          <w:p w14:paraId="4533C8C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EAAD4A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AAC303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AC3182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9819B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45E42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4F59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1EFF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4948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64953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BE198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E63E1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E9B1D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58F7C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2733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F993D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A943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A1690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BC809ED"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6B108D7" w14:textId="77777777" w:rsidR="00411EF8" w:rsidRPr="00411EF8" w:rsidRDefault="00411EF8" w:rsidP="00411EF8">
            <w:pPr>
              <w:jc w:val="center"/>
              <w:rPr>
                <w:color w:val="000000"/>
                <w:sz w:val="20"/>
                <w:szCs w:val="20"/>
              </w:rPr>
            </w:pPr>
            <w:r w:rsidRPr="00411EF8">
              <w:rPr>
                <w:color w:val="000000"/>
                <w:sz w:val="20"/>
                <w:szCs w:val="20"/>
              </w:rPr>
              <w:t>Квартал 28А</w:t>
            </w:r>
          </w:p>
        </w:tc>
        <w:tc>
          <w:tcPr>
            <w:tcW w:w="169" w:type="pct"/>
            <w:tcBorders>
              <w:top w:val="nil"/>
              <w:left w:val="nil"/>
              <w:bottom w:val="single" w:sz="4" w:space="0" w:color="auto"/>
              <w:right w:val="single" w:sz="4" w:space="0" w:color="auto"/>
            </w:tcBorders>
            <w:shd w:val="clear" w:color="auto" w:fill="auto"/>
            <w:vAlign w:val="center"/>
            <w:hideMark/>
          </w:tcPr>
          <w:p w14:paraId="60AD0A4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9702E6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FB0A20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645798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25421B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9E0BA5" w14:textId="77777777" w:rsidR="00411EF8" w:rsidRPr="00411EF8" w:rsidRDefault="00411EF8" w:rsidP="00411EF8">
            <w:pPr>
              <w:jc w:val="center"/>
              <w:rPr>
                <w:color w:val="000000"/>
                <w:sz w:val="20"/>
                <w:szCs w:val="20"/>
              </w:rPr>
            </w:pPr>
            <w:r w:rsidRPr="00411EF8">
              <w:rPr>
                <w:color w:val="000000"/>
                <w:sz w:val="20"/>
                <w:szCs w:val="20"/>
              </w:rPr>
              <w:t>42,7</w:t>
            </w:r>
          </w:p>
        </w:tc>
        <w:tc>
          <w:tcPr>
            <w:tcW w:w="210" w:type="pct"/>
            <w:tcBorders>
              <w:top w:val="nil"/>
              <w:left w:val="nil"/>
              <w:bottom w:val="single" w:sz="4" w:space="0" w:color="auto"/>
              <w:right w:val="single" w:sz="4" w:space="0" w:color="auto"/>
            </w:tcBorders>
            <w:shd w:val="clear" w:color="auto" w:fill="auto"/>
            <w:vAlign w:val="center"/>
            <w:hideMark/>
          </w:tcPr>
          <w:p w14:paraId="2A31B28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9B9D7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F5D58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0E2F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4050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5A887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331F6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4916F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02424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B50A5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5970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32969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662D24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431B897" w14:textId="77777777" w:rsidR="00411EF8" w:rsidRPr="00411EF8" w:rsidRDefault="00411EF8" w:rsidP="00411EF8">
            <w:pPr>
              <w:jc w:val="center"/>
              <w:rPr>
                <w:color w:val="000000"/>
                <w:sz w:val="20"/>
                <w:szCs w:val="20"/>
              </w:rPr>
            </w:pPr>
            <w:r w:rsidRPr="00411EF8">
              <w:rPr>
                <w:color w:val="000000"/>
                <w:sz w:val="20"/>
                <w:szCs w:val="20"/>
              </w:rPr>
              <w:t>Квартал 29Б</w:t>
            </w:r>
          </w:p>
        </w:tc>
        <w:tc>
          <w:tcPr>
            <w:tcW w:w="169" w:type="pct"/>
            <w:tcBorders>
              <w:top w:val="nil"/>
              <w:left w:val="nil"/>
              <w:bottom w:val="single" w:sz="4" w:space="0" w:color="auto"/>
              <w:right w:val="single" w:sz="4" w:space="0" w:color="auto"/>
            </w:tcBorders>
            <w:shd w:val="clear" w:color="auto" w:fill="auto"/>
            <w:vAlign w:val="center"/>
            <w:hideMark/>
          </w:tcPr>
          <w:p w14:paraId="12835D7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4A635B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76774E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6FC064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D8995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2BDE5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FCD1D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0C28E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8B39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206A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941C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1A04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316A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C296F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2737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8B460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09AB7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04E8C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789ED98"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829487A" w14:textId="77777777" w:rsidR="00411EF8" w:rsidRPr="00411EF8" w:rsidRDefault="00411EF8" w:rsidP="00411EF8">
            <w:pPr>
              <w:jc w:val="center"/>
              <w:rPr>
                <w:color w:val="000000"/>
                <w:sz w:val="20"/>
                <w:szCs w:val="20"/>
              </w:rPr>
            </w:pPr>
            <w:r w:rsidRPr="00411EF8">
              <w:rPr>
                <w:color w:val="000000"/>
                <w:sz w:val="20"/>
                <w:szCs w:val="20"/>
              </w:rPr>
              <w:t>Квартал А</w:t>
            </w:r>
          </w:p>
        </w:tc>
        <w:tc>
          <w:tcPr>
            <w:tcW w:w="169" w:type="pct"/>
            <w:tcBorders>
              <w:top w:val="nil"/>
              <w:left w:val="nil"/>
              <w:bottom w:val="single" w:sz="4" w:space="0" w:color="auto"/>
              <w:right w:val="single" w:sz="4" w:space="0" w:color="auto"/>
            </w:tcBorders>
            <w:shd w:val="clear" w:color="auto" w:fill="auto"/>
            <w:vAlign w:val="center"/>
            <w:hideMark/>
          </w:tcPr>
          <w:p w14:paraId="62CE5EF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21EF4B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89DE98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D1538A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22B89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5838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7B43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E6465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24D95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EB2836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679A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A4ADF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B1D60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6BF44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8805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3BECC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F6C50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F0EB9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2E1B7E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16CCAD8"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П-10.</w:t>
            </w:r>
          </w:p>
        </w:tc>
        <w:tc>
          <w:tcPr>
            <w:tcW w:w="169" w:type="pct"/>
            <w:tcBorders>
              <w:top w:val="nil"/>
              <w:left w:val="nil"/>
              <w:bottom w:val="single" w:sz="4" w:space="0" w:color="auto"/>
              <w:right w:val="single" w:sz="4" w:space="0" w:color="auto"/>
            </w:tcBorders>
            <w:shd w:val="clear" w:color="auto" w:fill="auto"/>
            <w:vAlign w:val="center"/>
            <w:hideMark/>
          </w:tcPr>
          <w:p w14:paraId="35AE862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35D5D2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FCBC35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710B09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653C3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9086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7D60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E8829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E6007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ADB95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AD0B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A25B6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9A279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ED67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B9D9E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6E939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5861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8DFAF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1C4A80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858575B"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П-12.</w:t>
            </w:r>
          </w:p>
        </w:tc>
        <w:tc>
          <w:tcPr>
            <w:tcW w:w="169" w:type="pct"/>
            <w:tcBorders>
              <w:top w:val="nil"/>
              <w:left w:val="nil"/>
              <w:bottom w:val="single" w:sz="4" w:space="0" w:color="auto"/>
              <w:right w:val="single" w:sz="4" w:space="0" w:color="auto"/>
            </w:tcBorders>
            <w:shd w:val="clear" w:color="auto" w:fill="auto"/>
            <w:vAlign w:val="center"/>
            <w:hideMark/>
          </w:tcPr>
          <w:p w14:paraId="201C1A5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12C7FF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335C4D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0CDB9E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F62DE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FA70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BFA34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E7F65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E26B1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33BC2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C7149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6DC3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F45BE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7793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63624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BD4B0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F334B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3A11A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AE521D6"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06E3B3A"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П-5.</w:t>
            </w:r>
          </w:p>
        </w:tc>
        <w:tc>
          <w:tcPr>
            <w:tcW w:w="169" w:type="pct"/>
            <w:tcBorders>
              <w:top w:val="nil"/>
              <w:left w:val="nil"/>
              <w:bottom w:val="single" w:sz="4" w:space="0" w:color="auto"/>
              <w:right w:val="single" w:sz="4" w:space="0" w:color="auto"/>
            </w:tcBorders>
            <w:shd w:val="clear" w:color="auto" w:fill="auto"/>
            <w:vAlign w:val="center"/>
            <w:hideMark/>
          </w:tcPr>
          <w:p w14:paraId="7FE30C7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463113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7995ED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1D8972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D2C8C3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0BDEE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73950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299F4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CFA62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25234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C6DB6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DB768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5FD6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ACB16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1F3C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56439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6B5BA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A9170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A73FF0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34FF4DF"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П-9.</w:t>
            </w:r>
          </w:p>
        </w:tc>
        <w:tc>
          <w:tcPr>
            <w:tcW w:w="169" w:type="pct"/>
            <w:tcBorders>
              <w:top w:val="nil"/>
              <w:left w:val="nil"/>
              <w:bottom w:val="single" w:sz="4" w:space="0" w:color="auto"/>
              <w:right w:val="single" w:sz="4" w:space="0" w:color="auto"/>
            </w:tcBorders>
            <w:shd w:val="clear" w:color="auto" w:fill="auto"/>
            <w:vAlign w:val="center"/>
            <w:hideMark/>
          </w:tcPr>
          <w:p w14:paraId="4D71D89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8F00E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238FC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F4F1BD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8EC8F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4DE82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CF040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D9F8F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315B6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8C23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4C47F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72BA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78413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6C03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C48CC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599D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070C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7D13F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9737B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F0B01D7"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П-12.</w:t>
            </w:r>
          </w:p>
        </w:tc>
        <w:tc>
          <w:tcPr>
            <w:tcW w:w="169" w:type="pct"/>
            <w:tcBorders>
              <w:top w:val="nil"/>
              <w:left w:val="nil"/>
              <w:bottom w:val="single" w:sz="4" w:space="0" w:color="auto"/>
              <w:right w:val="single" w:sz="4" w:space="0" w:color="auto"/>
            </w:tcBorders>
            <w:shd w:val="clear" w:color="auto" w:fill="auto"/>
            <w:vAlign w:val="center"/>
            <w:hideMark/>
          </w:tcPr>
          <w:p w14:paraId="0452503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4DC809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A3EBBB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3B4033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BEB53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E0FB2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0F92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6DA3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1A604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EB3BB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5F75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3A501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1F7F4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61FF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8C85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0FC2FC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C166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8B85C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A9880F1"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A4087CC"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П-4.</w:t>
            </w:r>
          </w:p>
        </w:tc>
        <w:tc>
          <w:tcPr>
            <w:tcW w:w="169" w:type="pct"/>
            <w:tcBorders>
              <w:top w:val="nil"/>
              <w:left w:val="nil"/>
              <w:bottom w:val="single" w:sz="4" w:space="0" w:color="auto"/>
              <w:right w:val="single" w:sz="4" w:space="0" w:color="auto"/>
            </w:tcBorders>
            <w:shd w:val="clear" w:color="auto" w:fill="auto"/>
            <w:vAlign w:val="center"/>
            <w:hideMark/>
          </w:tcPr>
          <w:p w14:paraId="08A678A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7036F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CF9DC2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87F9B0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26A89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2F6AB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1CC36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81C5C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8D17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DD532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CC7C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DC98B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DA9E7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FCE3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BF53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04A56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4A8A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C19C5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37602FA"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7975945"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П-5.</w:t>
            </w:r>
          </w:p>
        </w:tc>
        <w:tc>
          <w:tcPr>
            <w:tcW w:w="169" w:type="pct"/>
            <w:tcBorders>
              <w:top w:val="nil"/>
              <w:left w:val="nil"/>
              <w:bottom w:val="single" w:sz="4" w:space="0" w:color="auto"/>
              <w:right w:val="single" w:sz="4" w:space="0" w:color="auto"/>
            </w:tcBorders>
            <w:shd w:val="clear" w:color="auto" w:fill="auto"/>
            <w:vAlign w:val="center"/>
            <w:hideMark/>
          </w:tcPr>
          <w:p w14:paraId="24487CF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BEFD65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AFEBF0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9F3D10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9A5DC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FD32E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9749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EC5FB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21A9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623E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FD6F6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A7DB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A7F3F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47B9F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B684E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15B75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2820A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79BDD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28997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15D3167"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П-9.</w:t>
            </w:r>
          </w:p>
        </w:tc>
        <w:tc>
          <w:tcPr>
            <w:tcW w:w="169" w:type="pct"/>
            <w:tcBorders>
              <w:top w:val="nil"/>
              <w:left w:val="nil"/>
              <w:bottom w:val="single" w:sz="4" w:space="0" w:color="auto"/>
              <w:right w:val="single" w:sz="4" w:space="0" w:color="auto"/>
            </w:tcBorders>
            <w:shd w:val="clear" w:color="auto" w:fill="auto"/>
            <w:vAlign w:val="center"/>
            <w:hideMark/>
          </w:tcPr>
          <w:p w14:paraId="3F3CE43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E0B8A0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BBB71B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106F37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2B60E1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4772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046D8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EA263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C7D2F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F5D5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05D1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4EA0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8197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A44B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F4E3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BD2BB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41EB0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E37C6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5C19DC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69360F7" w14:textId="77777777" w:rsidR="00411EF8" w:rsidRPr="00411EF8" w:rsidRDefault="00411EF8" w:rsidP="00411EF8">
            <w:pPr>
              <w:jc w:val="center"/>
              <w:rPr>
                <w:color w:val="000000"/>
                <w:sz w:val="20"/>
                <w:szCs w:val="20"/>
              </w:rPr>
            </w:pPr>
            <w:r w:rsidRPr="00411EF8">
              <w:rPr>
                <w:color w:val="000000"/>
                <w:sz w:val="20"/>
                <w:szCs w:val="20"/>
              </w:rPr>
              <w:t>Квартал Ю.10 ОД.2.</w:t>
            </w:r>
          </w:p>
        </w:tc>
        <w:tc>
          <w:tcPr>
            <w:tcW w:w="169" w:type="pct"/>
            <w:tcBorders>
              <w:top w:val="nil"/>
              <w:left w:val="nil"/>
              <w:bottom w:val="single" w:sz="4" w:space="0" w:color="auto"/>
              <w:right w:val="single" w:sz="4" w:space="0" w:color="auto"/>
            </w:tcBorders>
            <w:shd w:val="clear" w:color="auto" w:fill="auto"/>
            <w:vAlign w:val="center"/>
            <w:hideMark/>
          </w:tcPr>
          <w:p w14:paraId="2EFBA03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63D8E6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28D095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7AD2FF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A16084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4750D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F567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86FA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567AB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AFC0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8793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35DA8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0C47C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2976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A5A0B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124B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E5F1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74F40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98CDF0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FCDFBC3" w14:textId="77777777" w:rsidR="00411EF8" w:rsidRPr="00411EF8" w:rsidRDefault="00411EF8" w:rsidP="00411EF8">
            <w:pPr>
              <w:jc w:val="center"/>
              <w:rPr>
                <w:color w:val="000000"/>
                <w:sz w:val="20"/>
                <w:szCs w:val="20"/>
              </w:rPr>
            </w:pPr>
            <w:r w:rsidRPr="00411EF8">
              <w:rPr>
                <w:color w:val="000000"/>
                <w:sz w:val="20"/>
                <w:szCs w:val="20"/>
              </w:rPr>
              <w:t>Квартал Ю.11 ОД.2.</w:t>
            </w:r>
          </w:p>
        </w:tc>
        <w:tc>
          <w:tcPr>
            <w:tcW w:w="169" w:type="pct"/>
            <w:tcBorders>
              <w:top w:val="nil"/>
              <w:left w:val="nil"/>
              <w:bottom w:val="single" w:sz="4" w:space="0" w:color="auto"/>
              <w:right w:val="single" w:sz="4" w:space="0" w:color="auto"/>
            </w:tcBorders>
            <w:shd w:val="clear" w:color="auto" w:fill="auto"/>
            <w:vAlign w:val="center"/>
            <w:hideMark/>
          </w:tcPr>
          <w:p w14:paraId="0C402AF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4BD891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6403F9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9D5869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F9806F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4F5A7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4D638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EF76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AF50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9D02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80E3B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AC9F4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67185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1CDE1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815CE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D581C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DF846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E6711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AC71076"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C5637B6" w14:textId="77777777" w:rsidR="00411EF8" w:rsidRPr="00411EF8" w:rsidRDefault="00411EF8" w:rsidP="00411EF8">
            <w:pPr>
              <w:jc w:val="center"/>
              <w:rPr>
                <w:color w:val="000000"/>
                <w:sz w:val="20"/>
                <w:szCs w:val="20"/>
              </w:rPr>
            </w:pPr>
            <w:r w:rsidRPr="00411EF8">
              <w:rPr>
                <w:color w:val="000000"/>
                <w:sz w:val="20"/>
                <w:szCs w:val="20"/>
              </w:rPr>
              <w:t>Квартал Ю.2-1 ОД.2.</w:t>
            </w:r>
          </w:p>
        </w:tc>
        <w:tc>
          <w:tcPr>
            <w:tcW w:w="169" w:type="pct"/>
            <w:tcBorders>
              <w:top w:val="nil"/>
              <w:left w:val="nil"/>
              <w:bottom w:val="single" w:sz="4" w:space="0" w:color="auto"/>
              <w:right w:val="single" w:sz="4" w:space="0" w:color="auto"/>
            </w:tcBorders>
            <w:shd w:val="clear" w:color="auto" w:fill="auto"/>
            <w:vAlign w:val="center"/>
            <w:hideMark/>
          </w:tcPr>
          <w:p w14:paraId="72A4253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E34C8F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A0E435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39F60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AA08F2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A0F4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C566B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01CBE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F72A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38105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D86F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4C28B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C25BC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46D7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BAA28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F92D0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41D45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7BE32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320CAC1"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1CF53E9" w14:textId="77777777" w:rsidR="00411EF8" w:rsidRPr="00411EF8" w:rsidRDefault="00411EF8" w:rsidP="00411EF8">
            <w:pPr>
              <w:jc w:val="center"/>
              <w:rPr>
                <w:color w:val="000000"/>
                <w:sz w:val="20"/>
                <w:szCs w:val="20"/>
              </w:rPr>
            </w:pPr>
            <w:r w:rsidRPr="00411EF8">
              <w:rPr>
                <w:color w:val="000000"/>
                <w:sz w:val="20"/>
                <w:szCs w:val="20"/>
              </w:rPr>
              <w:t>Квартал Ю.3 ОД.2.</w:t>
            </w:r>
          </w:p>
        </w:tc>
        <w:tc>
          <w:tcPr>
            <w:tcW w:w="169" w:type="pct"/>
            <w:tcBorders>
              <w:top w:val="nil"/>
              <w:left w:val="nil"/>
              <w:bottom w:val="single" w:sz="4" w:space="0" w:color="auto"/>
              <w:right w:val="single" w:sz="4" w:space="0" w:color="auto"/>
            </w:tcBorders>
            <w:shd w:val="clear" w:color="auto" w:fill="auto"/>
            <w:vAlign w:val="center"/>
            <w:hideMark/>
          </w:tcPr>
          <w:p w14:paraId="19D2F1B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C8F5AF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2A2522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836B5D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EB46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FEB8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E7142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FDD3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9BFEA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843B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F82FF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54418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6310D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88F8E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C224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0A35E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C35E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15BDD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795571B"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C0F2C4B" w14:textId="77777777" w:rsidR="00411EF8" w:rsidRPr="00411EF8" w:rsidRDefault="00411EF8" w:rsidP="00411EF8">
            <w:pPr>
              <w:jc w:val="center"/>
              <w:rPr>
                <w:color w:val="000000"/>
                <w:sz w:val="20"/>
                <w:szCs w:val="20"/>
              </w:rPr>
            </w:pPr>
            <w:r w:rsidRPr="00411EF8">
              <w:rPr>
                <w:color w:val="000000"/>
                <w:sz w:val="20"/>
                <w:szCs w:val="20"/>
              </w:rPr>
              <w:t>Квартал Ю.3 П.1.</w:t>
            </w:r>
          </w:p>
        </w:tc>
        <w:tc>
          <w:tcPr>
            <w:tcW w:w="169" w:type="pct"/>
            <w:tcBorders>
              <w:top w:val="nil"/>
              <w:left w:val="nil"/>
              <w:bottom w:val="single" w:sz="4" w:space="0" w:color="auto"/>
              <w:right w:val="single" w:sz="4" w:space="0" w:color="auto"/>
            </w:tcBorders>
            <w:shd w:val="clear" w:color="auto" w:fill="auto"/>
            <w:vAlign w:val="center"/>
            <w:hideMark/>
          </w:tcPr>
          <w:p w14:paraId="6D2345C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D3A0D1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715CF3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ABAC43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A0794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CE72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FD158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2FEF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010D7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E6DE15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6B003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F511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B7F5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532E0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18E72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67C61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281A4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85FF0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BC01EB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73B7D0E" w14:textId="77777777" w:rsidR="00411EF8" w:rsidRPr="00411EF8" w:rsidRDefault="00411EF8" w:rsidP="00411EF8">
            <w:pPr>
              <w:jc w:val="center"/>
              <w:rPr>
                <w:color w:val="000000"/>
                <w:sz w:val="20"/>
                <w:szCs w:val="20"/>
              </w:rPr>
            </w:pPr>
            <w:r w:rsidRPr="00411EF8">
              <w:rPr>
                <w:color w:val="000000"/>
                <w:sz w:val="20"/>
                <w:szCs w:val="20"/>
              </w:rPr>
              <w:t>Квартал Ю.4 ОД.2.</w:t>
            </w:r>
          </w:p>
        </w:tc>
        <w:tc>
          <w:tcPr>
            <w:tcW w:w="169" w:type="pct"/>
            <w:tcBorders>
              <w:top w:val="nil"/>
              <w:left w:val="nil"/>
              <w:bottom w:val="single" w:sz="4" w:space="0" w:color="auto"/>
              <w:right w:val="single" w:sz="4" w:space="0" w:color="auto"/>
            </w:tcBorders>
            <w:shd w:val="clear" w:color="auto" w:fill="auto"/>
            <w:vAlign w:val="center"/>
            <w:hideMark/>
          </w:tcPr>
          <w:p w14:paraId="6039382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E2D427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95B651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242BE8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5936B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8650E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DAF2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99F6B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9B364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7E338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68BDE4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DACC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D8467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136AA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EFE12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9CCC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5ACA0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0598B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E63A6E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467067B" w14:textId="77777777" w:rsidR="00411EF8" w:rsidRPr="00411EF8" w:rsidRDefault="00411EF8" w:rsidP="00411EF8">
            <w:pPr>
              <w:jc w:val="center"/>
              <w:rPr>
                <w:color w:val="000000"/>
                <w:sz w:val="20"/>
                <w:szCs w:val="20"/>
              </w:rPr>
            </w:pPr>
            <w:r w:rsidRPr="00411EF8">
              <w:rPr>
                <w:color w:val="000000"/>
                <w:sz w:val="20"/>
                <w:szCs w:val="20"/>
              </w:rPr>
              <w:t>Квартал Ю.4 П.1.</w:t>
            </w:r>
          </w:p>
        </w:tc>
        <w:tc>
          <w:tcPr>
            <w:tcW w:w="169" w:type="pct"/>
            <w:tcBorders>
              <w:top w:val="nil"/>
              <w:left w:val="nil"/>
              <w:bottom w:val="single" w:sz="4" w:space="0" w:color="auto"/>
              <w:right w:val="single" w:sz="4" w:space="0" w:color="auto"/>
            </w:tcBorders>
            <w:shd w:val="clear" w:color="auto" w:fill="auto"/>
            <w:vAlign w:val="center"/>
            <w:hideMark/>
          </w:tcPr>
          <w:p w14:paraId="3F7078E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8DBC03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169C69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1F442B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2AFE7E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607F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094C7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C827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95075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46EA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A4A0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B0D8B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765F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2D85C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7213F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758B9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788F4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1E2AF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41CF06B"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0064C27" w14:textId="77777777" w:rsidR="00411EF8" w:rsidRPr="00411EF8" w:rsidRDefault="00411EF8" w:rsidP="00411EF8">
            <w:pPr>
              <w:jc w:val="center"/>
              <w:rPr>
                <w:color w:val="000000"/>
                <w:sz w:val="20"/>
                <w:szCs w:val="20"/>
              </w:rPr>
            </w:pPr>
            <w:r w:rsidRPr="00411EF8">
              <w:rPr>
                <w:color w:val="000000"/>
                <w:sz w:val="20"/>
                <w:szCs w:val="20"/>
              </w:rPr>
              <w:t>Квартал Ю.5 ОД.2.</w:t>
            </w:r>
          </w:p>
        </w:tc>
        <w:tc>
          <w:tcPr>
            <w:tcW w:w="169" w:type="pct"/>
            <w:tcBorders>
              <w:top w:val="nil"/>
              <w:left w:val="nil"/>
              <w:bottom w:val="single" w:sz="4" w:space="0" w:color="auto"/>
              <w:right w:val="single" w:sz="4" w:space="0" w:color="auto"/>
            </w:tcBorders>
            <w:shd w:val="clear" w:color="auto" w:fill="auto"/>
            <w:vAlign w:val="center"/>
            <w:hideMark/>
          </w:tcPr>
          <w:p w14:paraId="0CA4270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07AB7A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EE43CF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50348A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A06370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791E7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93AE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9FFF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0E531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978EF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53CD1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EF591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38FB7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136AE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F910F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0D710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B71A4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78CB5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94173D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53FF45E" w14:textId="77777777" w:rsidR="00411EF8" w:rsidRPr="00411EF8" w:rsidRDefault="00411EF8" w:rsidP="00411EF8">
            <w:pPr>
              <w:jc w:val="center"/>
              <w:rPr>
                <w:color w:val="000000"/>
                <w:sz w:val="20"/>
                <w:szCs w:val="20"/>
              </w:rPr>
            </w:pPr>
            <w:r w:rsidRPr="00411EF8">
              <w:rPr>
                <w:color w:val="000000"/>
                <w:sz w:val="20"/>
                <w:szCs w:val="20"/>
              </w:rPr>
              <w:t>Квартал Ю.6. ОД.2.</w:t>
            </w:r>
          </w:p>
        </w:tc>
        <w:tc>
          <w:tcPr>
            <w:tcW w:w="169" w:type="pct"/>
            <w:tcBorders>
              <w:top w:val="nil"/>
              <w:left w:val="nil"/>
              <w:bottom w:val="single" w:sz="4" w:space="0" w:color="auto"/>
              <w:right w:val="single" w:sz="4" w:space="0" w:color="auto"/>
            </w:tcBorders>
            <w:shd w:val="clear" w:color="auto" w:fill="auto"/>
            <w:vAlign w:val="center"/>
            <w:hideMark/>
          </w:tcPr>
          <w:p w14:paraId="018E762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158160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B52E70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676224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D0EE2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1806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CCFD3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1C180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6D1A81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2A705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25A33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F3190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13BCD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3F7C4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8EE41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D21B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6A7E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876BD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713866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F0603CE" w14:textId="77777777" w:rsidR="00411EF8" w:rsidRPr="00411EF8" w:rsidRDefault="00411EF8" w:rsidP="00411EF8">
            <w:pPr>
              <w:jc w:val="center"/>
              <w:rPr>
                <w:color w:val="000000"/>
                <w:sz w:val="20"/>
                <w:szCs w:val="20"/>
              </w:rPr>
            </w:pPr>
            <w:r w:rsidRPr="00411EF8">
              <w:rPr>
                <w:color w:val="000000"/>
                <w:sz w:val="20"/>
                <w:szCs w:val="20"/>
              </w:rPr>
              <w:t>КК2А</w:t>
            </w:r>
          </w:p>
        </w:tc>
        <w:tc>
          <w:tcPr>
            <w:tcW w:w="169" w:type="pct"/>
            <w:tcBorders>
              <w:top w:val="nil"/>
              <w:left w:val="nil"/>
              <w:bottom w:val="single" w:sz="4" w:space="0" w:color="auto"/>
              <w:right w:val="single" w:sz="4" w:space="0" w:color="auto"/>
            </w:tcBorders>
            <w:shd w:val="clear" w:color="auto" w:fill="auto"/>
            <w:vAlign w:val="center"/>
            <w:hideMark/>
          </w:tcPr>
          <w:p w14:paraId="14CCC39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E79265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8C0BC4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05015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C1103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C130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69C70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04ACC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64734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A66A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48856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31B4A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ED33E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ED03B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B3E19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E319F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6872C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07DF6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D10761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3191364" w14:textId="77777777" w:rsidR="00411EF8" w:rsidRPr="00411EF8" w:rsidRDefault="00411EF8" w:rsidP="00411EF8">
            <w:pPr>
              <w:jc w:val="center"/>
              <w:rPr>
                <w:color w:val="000000"/>
                <w:sz w:val="20"/>
                <w:szCs w:val="20"/>
              </w:rPr>
            </w:pPr>
            <w:r w:rsidRPr="00411EF8">
              <w:rPr>
                <w:color w:val="000000"/>
                <w:sz w:val="20"/>
                <w:szCs w:val="20"/>
              </w:rPr>
              <w:t>КК3А</w:t>
            </w:r>
          </w:p>
        </w:tc>
        <w:tc>
          <w:tcPr>
            <w:tcW w:w="169" w:type="pct"/>
            <w:tcBorders>
              <w:top w:val="nil"/>
              <w:left w:val="nil"/>
              <w:bottom w:val="single" w:sz="4" w:space="0" w:color="auto"/>
              <w:right w:val="single" w:sz="4" w:space="0" w:color="auto"/>
            </w:tcBorders>
            <w:shd w:val="clear" w:color="auto" w:fill="auto"/>
            <w:vAlign w:val="center"/>
            <w:hideMark/>
          </w:tcPr>
          <w:p w14:paraId="7409863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C6FEB1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C9AB7C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689591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E2C5E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73C45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48868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5D129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9E7A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C3E1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7A840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CC2C1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C4E3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67AB1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1BAEE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12B9E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738E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269AE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81865A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B8F2DB7" w14:textId="77777777" w:rsidR="00411EF8" w:rsidRPr="00411EF8" w:rsidRDefault="00411EF8" w:rsidP="00411EF8">
            <w:pPr>
              <w:jc w:val="center"/>
              <w:rPr>
                <w:color w:val="000000"/>
                <w:sz w:val="20"/>
                <w:szCs w:val="20"/>
              </w:rPr>
            </w:pPr>
            <w:r w:rsidRPr="00411EF8">
              <w:rPr>
                <w:color w:val="000000"/>
                <w:sz w:val="20"/>
                <w:szCs w:val="20"/>
              </w:rPr>
              <w:t>КК4.</w:t>
            </w:r>
          </w:p>
        </w:tc>
        <w:tc>
          <w:tcPr>
            <w:tcW w:w="169" w:type="pct"/>
            <w:tcBorders>
              <w:top w:val="nil"/>
              <w:left w:val="nil"/>
              <w:bottom w:val="single" w:sz="4" w:space="0" w:color="auto"/>
              <w:right w:val="single" w:sz="4" w:space="0" w:color="auto"/>
            </w:tcBorders>
            <w:shd w:val="clear" w:color="auto" w:fill="auto"/>
            <w:vAlign w:val="center"/>
            <w:hideMark/>
          </w:tcPr>
          <w:p w14:paraId="7ED9ABC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F9F08F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328D81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0F769F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EA7E5C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26784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E1211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BF85B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7A6C5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9B26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2BDD6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D9F0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F29C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724A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B1665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B1498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5E22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53B37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F0A890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B014CFA" w14:textId="77777777" w:rsidR="00411EF8" w:rsidRPr="00411EF8" w:rsidRDefault="00411EF8" w:rsidP="00411EF8">
            <w:pPr>
              <w:jc w:val="center"/>
              <w:rPr>
                <w:color w:val="000000"/>
                <w:sz w:val="20"/>
                <w:szCs w:val="20"/>
              </w:rPr>
            </w:pPr>
            <w:r w:rsidRPr="00411EF8">
              <w:rPr>
                <w:color w:val="000000"/>
                <w:sz w:val="20"/>
                <w:szCs w:val="20"/>
              </w:rPr>
              <w:lastRenderedPageBreak/>
              <w:t>КК5.</w:t>
            </w:r>
          </w:p>
        </w:tc>
        <w:tc>
          <w:tcPr>
            <w:tcW w:w="169" w:type="pct"/>
            <w:tcBorders>
              <w:top w:val="nil"/>
              <w:left w:val="nil"/>
              <w:bottom w:val="single" w:sz="4" w:space="0" w:color="auto"/>
              <w:right w:val="single" w:sz="4" w:space="0" w:color="auto"/>
            </w:tcBorders>
            <w:shd w:val="clear" w:color="auto" w:fill="auto"/>
            <w:vAlign w:val="center"/>
            <w:hideMark/>
          </w:tcPr>
          <w:p w14:paraId="0BF2F65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2E0B06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0DB7E7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F8F4D0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78C214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E51F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EB884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D8CD7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4EF9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C23C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A29B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28C58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2D8E6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BCC3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97E0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81CC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9FF20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158E8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9E0739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2385253" w14:textId="77777777" w:rsidR="00411EF8" w:rsidRPr="00411EF8" w:rsidRDefault="00411EF8" w:rsidP="00411EF8">
            <w:pPr>
              <w:jc w:val="center"/>
              <w:rPr>
                <w:color w:val="000000"/>
                <w:sz w:val="20"/>
                <w:szCs w:val="20"/>
              </w:rPr>
            </w:pPr>
            <w:r w:rsidRPr="00411EF8">
              <w:rPr>
                <w:color w:val="000000"/>
                <w:sz w:val="20"/>
                <w:szCs w:val="20"/>
              </w:rPr>
              <w:t>КК8.</w:t>
            </w:r>
          </w:p>
        </w:tc>
        <w:tc>
          <w:tcPr>
            <w:tcW w:w="169" w:type="pct"/>
            <w:tcBorders>
              <w:top w:val="nil"/>
              <w:left w:val="nil"/>
              <w:bottom w:val="single" w:sz="4" w:space="0" w:color="auto"/>
              <w:right w:val="single" w:sz="4" w:space="0" w:color="auto"/>
            </w:tcBorders>
            <w:shd w:val="clear" w:color="auto" w:fill="auto"/>
            <w:vAlign w:val="center"/>
            <w:hideMark/>
          </w:tcPr>
          <w:p w14:paraId="65BB002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2010B3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D18284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2CE09D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55BE2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04BD1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D732D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C7066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4D67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7DCC5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14651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77147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5A309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07E7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3AAC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FDC64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AC5C3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59D22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FEED5A8"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2BF5C00" w14:textId="77777777" w:rsidR="00411EF8" w:rsidRPr="00411EF8" w:rsidRDefault="00411EF8" w:rsidP="00411EF8">
            <w:pPr>
              <w:jc w:val="center"/>
              <w:rPr>
                <w:color w:val="000000"/>
                <w:sz w:val="20"/>
                <w:szCs w:val="20"/>
              </w:rPr>
            </w:pPr>
            <w:r w:rsidRPr="00411EF8">
              <w:rPr>
                <w:color w:val="000000"/>
                <w:sz w:val="20"/>
                <w:szCs w:val="20"/>
              </w:rPr>
              <w:t>Коммунальный квартал 36.</w:t>
            </w:r>
          </w:p>
        </w:tc>
        <w:tc>
          <w:tcPr>
            <w:tcW w:w="169" w:type="pct"/>
            <w:tcBorders>
              <w:top w:val="nil"/>
              <w:left w:val="nil"/>
              <w:bottom w:val="single" w:sz="4" w:space="0" w:color="auto"/>
              <w:right w:val="single" w:sz="4" w:space="0" w:color="auto"/>
            </w:tcBorders>
            <w:shd w:val="clear" w:color="auto" w:fill="auto"/>
            <w:vAlign w:val="center"/>
            <w:hideMark/>
          </w:tcPr>
          <w:p w14:paraId="02390DF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1D8BB4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294A23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B2123D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16846C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70BE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3E80C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E0081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A46A5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8FBC8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417BA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31E7B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9287A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6C0D4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4557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45F73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29C52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7E6B8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5A3288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88764CD" w14:textId="77777777" w:rsidR="00411EF8" w:rsidRPr="00411EF8" w:rsidRDefault="00411EF8" w:rsidP="00411EF8">
            <w:pPr>
              <w:jc w:val="center"/>
              <w:rPr>
                <w:color w:val="000000"/>
                <w:sz w:val="20"/>
                <w:szCs w:val="20"/>
              </w:rPr>
            </w:pPr>
            <w:r w:rsidRPr="00411EF8">
              <w:rPr>
                <w:color w:val="000000"/>
                <w:sz w:val="20"/>
                <w:szCs w:val="20"/>
              </w:rPr>
              <w:t>Коммунальный квартал 45.</w:t>
            </w:r>
          </w:p>
        </w:tc>
        <w:tc>
          <w:tcPr>
            <w:tcW w:w="169" w:type="pct"/>
            <w:tcBorders>
              <w:top w:val="nil"/>
              <w:left w:val="nil"/>
              <w:bottom w:val="single" w:sz="4" w:space="0" w:color="auto"/>
              <w:right w:val="single" w:sz="4" w:space="0" w:color="auto"/>
            </w:tcBorders>
            <w:shd w:val="clear" w:color="auto" w:fill="auto"/>
            <w:vAlign w:val="center"/>
            <w:hideMark/>
          </w:tcPr>
          <w:p w14:paraId="1D32CCF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EEC87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8CA2A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54856A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302B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F996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16D1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7D71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89B5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F4510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D62D9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9F2FA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F4E0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52BA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DBA23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EB2E5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5E6E7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C0AC6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2AAA08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F56FB4B" w14:textId="77777777" w:rsidR="00411EF8" w:rsidRPr="00411EF8" w:rsidRDefault="00411EF8" w:rsidP="00411EF8">
            <w:pPr>
              <w:jc w:val="center"/>
              <w:rPr>
                <w:color w:val="000000"/>
                <w:sz w:val="20"/>
                <w:szCs w:val="20"/>
              </w:rPr>
            </w:pPr>
            <w:r w:rsidRPr="00411EF8">
              <w:rPr>
                <w:color w:val="000000"/>
                <w:sz w:val="20"/>
                <w:szCs w:val="20"/>
              </w:rPr>
              <w:t>Коммунальный квартал П-4.</w:t>
            </w:r>
          </w:p>
        </w:tc>
        <w:tc>
          <w:tcPr>
            <w:tcW w:w="169" w:type="pct"/>
            <w:tcBorders>
              <w:top w:val="nil"/>
              <w:left w:val="nil"/>
              <w:bottom w:val="single" w:sz="4" w:space="0" w:color="auto"/>
              <w:right w:val="single" w:sz="4" w:space="0" w:color="auto"/>
            </w:tcBorders>
            <w:shd w:val="clear" w:color="auto" w:fill="auto"/>
            <w:vAlign w:val="center"/>
            <w:hideMark/>
          </w:tcPr>
          <w:p w14:paraId="66F338D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BD7C28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F4F9B8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C0D562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6AE785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4BBD1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A1A4C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3BFBC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35E6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CCBF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E687F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FBEC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A9BA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596E5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EA55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E47F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FEDBB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3F764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739B8C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6DCF6C5" w14:textId="77777777" w:rsidR="00411EF8" w:rsidRPr="00411EF8" w:rsidRDefault="00411EF8" w:rsidP="00411EF8">
            <w:pPr>
              <w:jc w:val="center"/>
              <w:rPr>
                <w:color w:val="000000"/>
                <w:sz w:val="20"/>
                <w:szCs w:val="20"/>
              </w:rPr>
            </w:pPr>
            <w:r w:rsidRPr="00411EF8">
              <w:rPr>
                <w:color w:val="000000"/>
                <w:sz w:val="20"/>
                <w:szCs w:val="20"/>
              </w:rPr>
              <w:t>Коммунальный квартал</w:t>
            </w:r>
            <w:r w:rsidRPr="00411EF8">
              <w:rPr>
                <w:color w:val="000000"/>
                <w:sz w:val="20"/>
                <w:szCs w:val="20"/>
              </w:rPr>
              <w:br/>
              <w:t>45.</w:t>
            </w:r>
          </w:p>
        </w:tc>
        <w:tc>
          <w:tcPr>
            <w:tcW w:w="169" w:type="pct"/>
            <w:tcBorders>
              <w:top w:val="nil"/>
              <w:left w:val="nil"/>
              <w:bottom w:val="single" w:sz="4" w:space="0" w:color="auto"/>
              <w:right w:val="single" w:sz="4" w:space="0" w:color="auto"/>
            </w:tcBorders>
            <w:shd w:val="clear" w:color="auto" w:fill="auto"/>
            <w:vAlign w:val="center"/>
            <w:hideMark/>
          </w:tcPr>
          <w:p w14:paraId="35F39F2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E2CC4B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682EFB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8329CB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8B2E7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6918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CDC90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A4EA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B1FC8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30E06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1D3C0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942E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BD55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9691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675F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CF0C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16D2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F8CCA4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A122B21"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C7264BC" w14:textId="77777777" w:rsidR="00411EF8" w:rsidRPr="00411EF8" w:rsidRDefault="00411EF8" w:rsidP="00411EF8">
            <w:pPr>
              <w:jc w:val="center"/>
              <w:rPr>
                <w:color w:val="000000"/>
                <w:sz w:val="20"/>
                <w:szCs w:val="20"/>
              </w:rPr>
            </w:pPr>
            <w:r w:rsidRPr="00411EF8">
              <w:rPr>
                <w:color w:val="000000"/>
                <w:sz w:val="20"/>
                <w:szCs w:val="20"/>
              </w:rPr>
              <w:t>Микрорайон 1.</w:t>
            </w:r>
          </w:p>
        </w:tc>
        <w:tc>
          <w:tcPr>
            <w:tcW w:w="169" w:type="pct"/>
            <w:tcBorders>
              <w:top w:val="nil"/>
              <w:left w:val="nil"/>
              <w:bottom w:val="single" w:sz="4" w:space="0" w:color="auto"/>
              <w:right w:val="single" w:sz="4" w:space="0" w:color="auto"/>
            </w:tcBorders>
            <w:shd w:val="clear" w:color="auto" w:fill="auto"/>
            <w:vAlign w:val="center"/>
            <w:hideMark/>
          </w:tcPr>
          <w:p w14:paraId="7B8F743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96A157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C5FB4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744A69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FB878C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FE366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7A95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CD739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D7CB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99A7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CC2C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D7F34D" w14:textId="77777777" w:rsidR="00411EF8" w:rsidRPr="00411EF8" w:rsidRDefault="00411EF8" w:rsidP="00411EF8">
            <w:pPr>
              <w:jc w:val="center"/>
              <w:rPr>
                <w:color w:val="000000"/>
                <w:sz w:val="20"/>
                <w:szCs w:val="20"/>
              </w:rPr>
            </w:pPr>
            <w:r w:rsidRPr="00411EF8">
              <w:rPr>
                <w:color w:val="000000"/>
                <w:sz w:val="20"/>
                <w:szCs w:val="20"/>
              </w:rPr>
              <w:t>1,6</w:t>
            </w:r>
          </w:p>
        </w:tc>
        <w:tc>
          <w:tcPr>
            <w:tcW w:w="210" w:type="pct"/>
            <w:tcBorders>
              <w:top w:val="nil"/>
              <w:left w:val="nil"/>
              <w:bottom w:val="single" w:sz="4" w:space="0" w:color="auto"/>
              <w:right w:val="single" w:sz="4" w:space="0" w:color="auto"/>
            </w:tcBorders>
            <w:shd w:val="clear" w:color="auto" w:fill="auto"/>
            <w:vAlign w:val="center"/>
            <w:hideMark/>
          </w:tcPr>
          <w:p w14:paraId="0A9DA545" w14:textId="77777777" w:rsidR="00411EF8" w:rsidRPr="00411EF8" w:rsidRDefault="00411EF8" w:rsidP="00411EF8">
            <w:pPr>
              <w:jc w:val="center"/>
              <w:rPr>
                <w:color w:val="000000"/>
                <w:sz w:val="20"/>
                <w:szCs w:val="20"/>
              </w:rPr>
            </w:pPr>
            <w:r w:rsidRPr="00411EF8">
              <w:rPr>
                <w:color w:val="000000"/>
                <w:sz w:val="20"/>
                <w:szCs w:val="20"/>
              </w:rPr>
              <w:t>9,6</w:t>
            </w:r>
          </w:p>
        </w:tc>
        <w:tc>
          <w:tcPr>
            <w:tcW w:w="210" w:type="pct"/>
            <w:tcBorders>
              <w:top w:val="nil"/>
              <w:left w:val="nil"/>
              <w:bottom w:val="single" w:sz="4" w:space="0" w:color="auto"/>
              <w:right w:val="single" w:sz="4" w:space="0" w:color="auto"/>
            </w:tcBorders>
            <w:shd w:val="clear" w:color="auto" w:fill="auto"/>
            <w:vAlign w:val="center"/>
            <w:hideMark/>
          </w:tcPr>
          <w:p w14:paraId="5CDA08CE" w14:textId="77777777" w:rsidR="00411EF8" w:rsidRPr="00411EF8" w:rsidRDefault="00411EF8" w:rsidP="00411EF8">
            <w:pPr>
              <w:jc w:val="center"/>
              <w:rPr>
                <w:color w:val="000000"/>
                <w:sz w:val="20"/>
                <w:szCs w:val="20"/>
              </w:rPr>
            </w:pPr>
            <w:r w:rsidRPr="00411EF8">
              <w:rPr>
                <w:color w:val="000000"/>
                <w:sz w:val="20"/>
                <w:szCs w:val="20"/>
              </w:rPr>
              <w:t>11,2</w:t>
            </w:r>
          </w:p>
        </w:tc>
        <w:tc>
          <w:tcPr>
            <w:tcW w:w="210" w:type="pct"/>
            <w:tcBorders>
              <w:top w:val="nil"/>
              <w:left w:val="nil"/>
              <w:bottom w:val="single" w:sz="4" w:space="0" w:color="auto"/>
              <w:right w:val="single" w:sz="4" w:space="0" w:color="auto"/>
            </w:tcBorders>
            <w:shd w:val="clear" w:color="auto" w:fill="auto"/>
            <w:vAlign w:val="center"/>
            <w:hideMark/>
          </w:tcPr>
          <w:p w14:paraId="33909E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14E2A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4831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94807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E7A887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60D643B" w14:textId="77777777" w:rsidR="00411EF8" w:rsidRPr="00411EF8" w:rsidRDefault="00411EF8" w:rsidP="00411EF8">
            <w:pPr>
              <w:jc w:val="center"/>
              <w:rPr>
                <w:color w:val="000000"/>
                <w:sz w:val="20"/>
                <w:szCs w:val="20"/>
              </w:rPr>
            </w:pPr>
            <w:r w:rsidRPr="00411EF8">
              <w:rPr>
                <w:color w:val="000000"/>
                <w:sz w:val="20"/>
                <w:szCs w:val="20"/>
              </w:rPr>
              <w:t>Микрорайон 11.</w:t>
            </w:r>
          </w:p>
        </w:tc>
        <w:tc>
          <w:tcPr>
            <w:tcW w:w="169" w:type="pct"/>
            <w:tcBorders>
              <w:top w:val="nil"/>
              <w:left w:val="nil"/>
              <w:bottom w:val="single" w:sz="4" w:space="0" w:color="auto"/>
              <w:right w:val="single" w:sz="4" w:space="0" w:color="auto"/>
            </w:tcBorders>
            <w:shd w:val="clear" w:color="auto" w:fill="auto"/>
            <w:vAlign w:val="center"/>
            <w:hideMark/>
          </w:tcPr>
          <w:p w14:paraId="2ACB241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E338AF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A665FE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479C94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F2C8B8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F0A95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9DEB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62D58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0A7146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C79F1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3035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93062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5F82D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2C7F2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16C2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2ABF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0546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74F22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668050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DD18C28" w14:textId="77777777" w:rsidR="00411EF8" w:rsidRPr="00411EF8" w:rsidRDefault="00411EF8" w:rsidP="00411EF8">
            <w:pPr>
              <w:jc w:val="center"/>
              <w:rPr>
                <w:color w:val="000000"/>
                <w:sz w:val="20"/>
                <w:szCs w:val="20"/>
              </w:rPr>
            </w:pPr>
            <w:r w:rsidRPr="00411EF8">
              <w:rPr>
                <w:color w:val="000000"/>
                <w:sz w:val="20"/>
                <w:szCs w:val="20"/>
              </w:rPr>
              <w:t>Микрорайон 11А</w:t>
            </w:r>
          </w:p>
        </w:tc>
        <w:tc>
          <w:tcPr>
            <w:tcW w:w="169" w:type="pct"/>
            <w:tcBorders>
              <w:top w:val="nil"/>
              <w:left w:val="nil"/>
              <w:bottom w:val="single" w:sz="4" w:space="0" w:color="auto"/>
              <w:right w:val="single" w:sz="4" w:space="0" w:color="auto"/>
            </w:tcBorders>
            <w:shd w:val="clear" w:color="auto" w:fill="auto"/>
            <w:vAlign w:val="center"/>
            <w:hideMark/>
          </w:tcPr>
          <w:p w14:paraId="3AFA8EF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94C12B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676E70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A89A447" w14:textId="77777777" w:rsidR="00411EF8" w:rsidRPr="00411EF8" w:rsidRDefault="00411EF8" w:rsidP="00411EF8">
            <w:pPr>
              <w:jc w:val="center"/>
              <w:rPr>
                <w:color w:val="000000"/>
                <w:sz w:val="20"/>
                <w:szCs w:val="20"/>
              </w:rPr>
            </w:pPr>
            <w:r w:rsidRPr="00411EF8">
              <w:rPr>
                <w:color w:val="000000"/>
                <w:sz w:val="20"/>
                <w:szCs w:val="20"/>
              </w:rPr>
              <w:t>7,7</w:t>
            </w:r>
          </w:p>
        </w:tc>
        <w:tc>
          <w:tcPr>
            <w:tcW w:w="182" w:type="pct"/>
            <w:tcBorders>
              <w:top w:val="nil"/>
              <w:left w:val="nil"/>
              <w:bottom w:val="single" w:sz="4" w:space="0" w:color="auto"/>
              <w:right w:val="single" w:sz="4" w:space="0" w:color="auto"/>
            </w:tcBorders>
            <w:shd w:val="clear" w:color="auto" w:fill="auto"/>
            <w:vAlign w:val="center"/>
            <w:hideMark/>
          </w:tcPr>
          <w:p w14:paraId="5D6FFC2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284A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C4487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1C399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D96F0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863DD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FEF4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FFC0C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92EB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5AE45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F6838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205BB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6B19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B0C45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D138EF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F967FB4" w14:textId="77777777" w:rsidR="00411EF8" w:rsidRPr="00411EF8" w:rsidRDefault="00411EF8" w:rsidP="00411EF8">
            <w:pPr>
              <w:jc w:val="center"/>
              <w:rPr>
                <w:color w:val="000000"/>
                <w:sz w:val="20"/>
                <w:szCs w:val="20"/>
              </w:rPr>
            </w:pPr>
            <w:r w:rsidRPr="00411EF8">
              <w:rPr>
                <w:color w:val="000000"/>
                <w:sz w:val="20"/>
                <w:szCs w:val="20"/>
              </w:rPr>
              <w:t>Микрорайон 13А.</w:t>
            </w:r>
          </w:p>
        </w:tc>
        <w:tc>
          <w:tcPr>
            <w:tcW w:w="169" w:type="pct"/>
            <w:tcBorders>
              <w:top w:val="nil"/>
              <w:left w:val="nil"/>
              <w:bottom w:val="single" w:sz="4" w:space="0" w:color="auto"/>
              <w:right w:val="single" w:sz="4" w:space="0" w:color="auto"/>
            </w:tcBorders>
            <w:shd w:val="clear" w:color="auto" w:fill="auto"/>
            <w:vAlign w:val="center"/>
            <w:hideMark/>
          </w:tcPr>
          <w:p w14:paraId="0BADF29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B3F2D7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1BF2B8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DF6C8D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F82D8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C36F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8E3C7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B17C0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EF6B7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F974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EB40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1F4A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73772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AE9F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1F7D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23C2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FA3A2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965A4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ADF6176"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260AD1D" w14:textId="77777777" w:rsidR="00411EF8" w:rsidRPr="00411EF8" w:rsidRDefault="00411EF8" w:rsidP="00411EF8">
            <w:pPr>
              <w:jc w:val="center"/>
              <w:rPr>
                <w:color w:val="000000"/>
                <w:sz w:val="20"/>
                <w:szCs w:val="20"/>
              </w:rPr>
            </w:pPr>
            <w:r w:rsidRPr="00411EF8">
              <w:rPr>
                <w:color w:val="000000"/>
                <w:sz w:val="20"/>
                <w:szCs w:val="20"/>
              </w:rPr>
              <w:t>Микрорайон 15А</w:t>
            </w:r>
          </w:p>
        </w:tc>
        <w:tc>
          <w:tcPr>
            <w:tcW w:w="169" w:type="pct"/>
            <w:tcBorders>
              <w:top w:val="nil"/>
              <w:left w:val="nil"/>
              <w:bottom w:val="single" w:sz="4" w:space="0" w:color="auto"/>
              <w:right w:val="single" w:sz="4" w:space="0" w:color="auto"/>
            </w:tcBorders>
            <w:shd w:val="clear" w:color="auto" w:fill="auto"/>
            <w:vAlign w:val="center"/>
            <w:hideMark/>
          </w:tcPr>
          <w:p w14:paraId="11DE166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00DC08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AA0292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D58824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78AE3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42481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D3C5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3FA1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34718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F4B6F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1CEB6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8023B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E7E88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D00E8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C9631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EC8A8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8C51D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2B657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D7BCC31"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6AADBAA" w14:textId="77777777" w:rsidR="00411EF8" w:rsidRPr="00411EF8" w:rsidRDefault="00411EF8" w:rsidP="00411EF8">
            <w:pPr>
              <w:jc w:val="center"/>
              <w:rPr>
                <w:color w:val="000000"/>
                <w:sz w:val="20"/>
                <w:szCs w:val="20"/>
              </w:rPr>
            </w:pPr>
            <w:r w:rsidRPr="00411EF8">
              <w:rPr>
                <w:color w:val="000000"/>
                <w:sz w:val="20"/>
                <w:szCs w:val="20"/>
              </w:rPr>
              <w:t>Микрорайон 16А</w:t>
            </w:r>
          </w:p>
        </w:tc>
        <w:tc>
          <w:tcPr>
            <w:tcW w:w="169" w:type="pct"/>
            <w:tcBorders>
              <w:top w:val="nil"/>
              <w:left w:val="nil"/>
              <w:bottom w:val="single" w:sz="4" w:space="0" w:color="auto"/>
              <w:right w:val="single" w:sz="4" w:space="0" w:color="auto"/>
            </w:tcBorders>
            <w:shd w:val="clear" w:color="auto" w:fill="auto"/>
            <w:vAlign w:val="center"/>
            <w:hideMark/>
          </w:tcPr>
          <w:p w14:paraId="33B9BC8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7829AF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87F4B8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68209A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B95D0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32BE1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B27B0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258D4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A90A2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F720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9C5BC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7929F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4CF3A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2D1E1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E86E7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E191D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A570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CF299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92F39E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1554613" w14:textId="77777777" w:rsidR="00411EF8" w:rsidRPr="00411EF8" w:rsidRDefault="00411EF8" w:rsidP="00411EF8">
            <w:pPr>
              <w:jc w:val="center"/>
              <w:rPr>
                <w:color w:val="000000"/>
                <w:sz w:val="20"/>
                <w:szCs w:val="20"/>
              </w:rPr>
            </w:pPr>
            <w:r w:rsidRPr="00411EF8">
              <w:rPr>
                <w:color w:val="000000"/>
                <w:sz w:val="20"/>
                <w:szCs w:val="20"/>
              </w:rPr>
              <w:t>Микрорайон 17.</w:t>
            </w:r>
          </w:p>
        </w:tc>
        <w:tc>
          <w:tcPr>
            <w:tcW w:w="169" w:type="pct"/>
            <w:tcBorders>
              <w:top w:val="nil"/>
              <w:left w:val="nil"/>
              <w:bottom w:val="single" w:sz="4" w:space="0" w:color="auto"/>
              <w:right w:val="single" w:sz="4" w:space="0" w:color="auto"/>
            </w:tcBorders>
            <w:shd w:val="clear" w:color="auto" w:fill="auto"/>
            <w:vAlign w:val="center"/>
            <w:hideMark/>
          </w:tcPr>
          <w:p w14:paraId="2F6E0B5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BB4CFA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2903B5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240B55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778E04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410DA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B605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026B4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DA0CF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30EDF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2730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7493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40D3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09BD4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B039C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A50B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BC5A9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EBF55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3BE338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3CD616F" w14:textId="77777777" w:rsidR="00411EF8" w:rsidRPr="00411EF8" w:rsidRDefault="00411EF8" w:rsidP="00411EF8">
            <w:pPr>
              <w:jc w:val="center"/>
              <w:rPr>
                <w:color w:val="000000"/>
                <w:sz w:val="20"/>
                <w:szCs w:val="20"/>
              </w:rPr>
            </w:pPr>
            <w:r w:rsidRPr="00411EF8">
              <w:rPr>
                <w:color w:val="000000"/>
                <w:sz w:val="20"/>
                <w:szCs w:val="20"/>
              </w:rPr>
              <w:t>Микрорайон 19.</w:t>
            </w:r>
          </w:p>
        </w:tc>
        <w:tc>
          <w:tcPr>
            <w:tcW w:w="169" w:type="pct"/>
            <w:tcBorders>
              <w:top w:val="nil"/>
              <w:left w:val="nil"/>
              <w:bottom w:val="single" w:sz="4" w:space="0" w:color="auto"/>
              <w:right w:val="single" w:sz="4" w:space="0" w:color="auto"/>
            </w:tcBorders>
            <w:shd w:val="clear" w:color="auto" w:fill="auto"/>
            <w:vAlign w:val="center"/>
            <w:hideMark/>
          </w:tcPr>
          <w:p w14:paraId="391FA53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E12B45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E9CE9E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4C7537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DDA97F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05738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2D680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FD46B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8E90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44BD8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281FB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566FE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0EB2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E3A9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F6FA1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E60B0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427D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C3AC8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4D12206"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2CB60E9" w14:textId="77777777" w:rsidR="00411EF8" w:rsidRPr="00411EF8" w:rsidRDefault="00411EF8" w:rsidP="00411EF8">
            <w:pPr>
              <w:jc w:val="center"/>
              <w:rPr>
                <w:color w:val="000000"/>
                <w:sz w:val="20"/>
                <w:szCs w:val="20"/>
              </w:rPr>
            </w:pPr>
            <w:r w:rsidRPr="00411EF8">
              <w:rPr>
                <w:color w:val="000000"/>
                <w:sz w:val="20"/>
                <w:szCs w:val="20"/>
              </w:rPr>
              <w:t>Микрорайон 2.</w:t>
            </w:r>
          </w:p>
        </w:tc>
        <w:tc>
          <w:tcPr>
            <w:tcW w:w="169" w:type="pct"/>
            <w:tcBorders>
              <w:top w:val="nil"/>
              <w:left w:val="nil"/>
              <w:bottom w:val="single" w:sz="4" w:space="0" w:color="auto"/>
              <w:right w:val="single" w:sz="4" w:space="0" w:color="auto"/>
            </w:tcBorders>
            <w:shd w:val="clear" w:color="auto" w:fill="auto"/>
            <w:vAlign w:val="center"/>
            <w:hideMark/>
          </w:tcPr>
          <w:p w14:paraId="2F51C48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EEE435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59B477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11068E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D946DB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4291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DA6A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3AE2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FE4A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87E0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C9F13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38E6D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FD721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0FCDD3" w14:textId="77777777" w:rsidR="00411EF8" w:rsidRPr="00411EF8" w:rsidRDefault="00411EF8" w:rsidP="00411EF8">
            <w:pPr>
              <w:jc w:val="center"/>
              <w:rPr>
                <w:color w:val="000000"/>
                <w:sz w:val="20"/>
                <w:szCs w:val="20"/>
              </w:rPr>
            </w:pPr>
            <w:r w:rsidRPr="00411EF8">
              <w:rPr>
                <w:color w:val="000000"/>
                <w:sz w:val="20"/>
                <w:szCs w:val="20"/>
              </w:rPr>
              <w:t>23,8</w:t>
            </w:r>
          </w:p>
        </w:tc>
        <w:tc>
          <w:tcPr>
            <w:tcW w:w="210" w:type="pct"/>
            <w:tcBorders>
              <w:top w:val="nil"/>
              <w:left w:val="nil"/>
              <w:bottom w:val="single" w:sz="4" w:space="0" w:color="auto"/>
              <w:right w:val="single" w:sz="4" w:space="0" w:color="auto"/>
            </w:tcBorders>
            <w:shd w:val="clear" w:color="auto" w:fill="auto"/>
            <w:vAlign w:val="center"/>
            <w:hideMark/>
          </w:tcPr>
          <w:p w14:paraId="7C580B3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B234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850F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ABB87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94E7B8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61303C4" w14:textId="77777777" w:rsidR="00411EF8" w:rsidRPr="00411EF8" w:rsidRDefault="00411EF8" w:rsidP="00411EF8">
            <w:pPr>
              <w:jc w:val="center"/>
              <w:rPr>
                <w:color w:val="000000"/>
                <w:sz w:val="20"/>
                <w:szCs w:val="20"/>
              </w:rPr>
            </w:pPr>
            <w:r w:rsidRPr="00411EF8">
              <w:rPr>
                <w:color w:val="000000"/>
                <w:sz w:val="20"/>
                <w:szCs w:val="20"/>
              </w:rPr>
              <w:t>Микрорайон 20А</w:t>
            </w:r>
          </w:p>
        </w:tc>
        <w:tc>
          <w:tcPr>
            <w:tcW w:w="169" w:type="pct"/>
            <w:tcBorders>
              <w:top w:val="nil"/>
              <w:left w:val="nil"/>
              <w:bottom w:val="single" w:sz="4" w:space="0" w:color="auto"/>
              <w:right w:val="single" w:sz="4" w:space="0" w:color="auto"/>
            </w:tcBorders>
            <w:shd w:val="clear" w:color="auto" w:fill="auto"/>
            <w:vAlign w:val="center"/>
            <w:hideMark/>
          </w:tcPr>
          <w:p w14:paraId="128449E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813D24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B76997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FEAB34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9EBF84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A11EE7" w14:textId="77777777" w:rsidR="00411EF8" w:rsidRPr="00411EF8" w:rsidRDefault="00411EF8" w:rsidP="00411EF8">
            <w:pPr>
              <w:jc w:val="center"/>
              <w:rPr>
                <w:color w:val="000000"/>
                <w:sz w:val="20"/>
                <w:szCs w:val="20"/>
              </w:rPr>
            </w:pPr>
            <w:r w:rsidRPr="00411EF8">
              <w:rPr>
                <w:color w:val="000000"/>
                <w:sz w:val="20"/>
                <w:szCs w:val="20"/>
              </w:rPr>
              <w:t>60,8</w:t>
            </w:r>
          </w:p>
        </w:tc>
        <w:tc>
          <w:tcPr>
            <w:tcW w:w="210" w:type="pct"/>
            <w:tcBorders>
              <w:top w:val="nil"/>
              <w:left w:val="nil"/>
              <w:bottom w:val="single" w:sz="4" w:space="0" w:color="auto"/>
              <w:right w:val="single" w:sz="4" w:space="0" w:color="auto"/>
            </w:tcBorders>
            <w:shd w:val="clear" w:color="auto" w:fill="auto"/>
            <w:vAlign w:val="center"/>
            <w:hideMark/>
          </w:tcPr>
          <w:p w14:paraId="6C2B4C9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266A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DAAB4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EAC1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1AAA7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0AB03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17C4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CE4FD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D99B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3E107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0A2CC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65753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FE88C6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2E59487" w14:textId="77777777" w:rsidR="00411EF8" w:rsidRPr="00411EF8" w:rsidRDefault="00411EF8" w:rsidP="00411EF8">
            <w:pPr>
              <w:jc w:val="center"/>
              <w:rPr>
                <w:color w:val="000000"/>
                <w:sz w:val="20"/>
                <w:szCs w:val="20"/>
              </w:rPr>
            </w:pPr>
            <w:r w:rsidRPr="00411EF8">
              <w:rPr>
                <w:color w:val="000000"/>
                <w:sz w:val="20"/>
                <w:szCs w:val="20"/>
              </w:rPr>
              <w:t>Микрорайон 21-22.</w:t>
            </w:r>
          </w:p>
        </w:tc>
        <w:tc>
          <w:tcPr>
            <w:tcW w:w="169" w:type="pct"/>
            <w:tcBorders>
              <w:top w:val="nil"/>
              <w:left w:val="nil"/>
              <w:bottom w:val="single" w:sz="4" w:space="0" w:color="auto"/>
              <w:right w:val="single" w:sz="4" w:space="0" w:color="auto"/>
            </w:tcBorders>
            <w:shd w:val="clear" w:color="auto" w:fill="auto"/>
            <w:vAlign w:val="center"/>
            <w:hideMark/>
          </w:tcPr>
          <w:p w14:paraId="4C7FD89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FA4A84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AD908C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331C73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7B3EFB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00AA9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9DECB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8E7A8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003FC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9C6761" w14:textId="77777777" w:rsidR="00411EF8" w:rsidRPr="00411EF8" w:rsidRDefault="00411EF8" w:rsidP="00411EF8">
            <w:pPr>
              <w:jc w:val="center"/>
              <w:rPr>
                <w:color w:val="000000"/>
                <w:sz w:val="20"/>
                <w:szCs w:val="20"/>
              </w:rPr>
            </w:pPr>
            <w:r w:rsidRPr="00411EF8">
              <w:rPr>
                <w:color w:val="000000"/>
                <w:sz w:val="20"/>
                <w:szCs w:val="20"/>
              </w:rPr>
              <w:t>47,1</w:t>
            </w:r>
          </w:p>
        </w:tc>
        <w:tc>
          <w:tcPr>
            <w:tcW w:w="210" w:type="pct"/>
            <w:tcBorders>
              <w:top w:val="nil"/>
              <w:left w:val="nil"/>
              <w:bottom w:val="single" w:sz="4" w:space="0" w:color="auto"/>
              <w:right w:val="single" w:sz="4" w:space="0" w:color="auto"/>
            </w:tcBorders>
            <w:shd w:val="clear" w:color="auto" w:fill="auto"/>
            <w:vAlign w:val="center"/>
            <w:hideMark/>
          </w:tcPr>
          <w:p w14:paraId="4236A7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CFC906" w14:textId="77777777" w:rsidR="00411EF8" w:rsidRPr="00411EF8" w:rsidRDefault="00411EF8" w:rsidP="00411EF8">
            <w:pPr>
              <w:jc w:val="center"/>
              <w:rPr>
                <w:color w:val="000000"/>
                <w:sz w:val="20"/>
                <w:szCs w:val="20"/>
              </w:rPr>
            </w:pPr>
            <w:r w:rsidRPr="00411EF8">
              <w:rPr>
                <w:color w:val="000000"/>
                <w:sz w:val="20"/>
                <w:szCs w:val="20"/>
              </w:rPr>
              <w:t>27,6</w:t>
            </w:r>
          </w:p>
        </w:tc>
        <w:tc>
          <w:tcPr>
            <w:tcW w:w="210" w:type="pct"/>
            <w:tcBorders>
              <w:top w:val="nil"/>
              <w:left w:val="nil"/>
              <w:bottom w:val="single" w:sz="4" w:space="0" w:color="auto"/>
              <w:right w:val="single" w:sz="4" w:space="0" w:color="auto"/>
            </w:tcBorders>
            <w:shd w:val="clear" w:color="auto" w:fill="auto"/>
            <w:vAlign w:val="center"/>
            <w:hideMark/>
          </w:tcPr>
          <w:p w14:paraId="4F5FC073" w14:textId="77777777" w:rsidR="00411EF8" w:rsidRPr="00411EF8" w:rsidRDefault="00411EF8" w:rsidP="00411EF8">
            <w:pPr>
              <w:jc w:val="center"/>
              <w:rPr>
                <w:color w:val="000000"/>
                <w:sz w:val="20"/>
                <w:szCs w:val="20"/>
              </w:rPr>
            </w:pPr>
            <w:r w:rsidRPr="00411EF8">
              <w:rPr>
                <w:color w:val="000000"/>
                <w:sz w:val="20"/>
                <w:szCs w:val="20"/>
              </w:rPr>
              <w:t>25,9</w:t>
            </w:r>
          </w:p>
        </w:tc>
        <w:tc>
          <w:tcPr>
            <w:tcW w:w="210" w:type="pct"/>
            <w:tcBorders>
              <w:top w:val="nil"/>
              <w:left w:val="nil"/>
              <w:bottom w:val="single" w:sz="4" w:space="0" w:color="auto"/>
              <w:right w:val="single" w:sz="4" w:space="0" w:color="auto"/>
            </w:tcBorders>
            <w:shd w:val="clear" w:color="auto" w:fill="auto"/>
            <w:vAlign w:val="center"/>
            <w:hideMark/>
          </w:tcPr>
          <w:p w14:paraId="2766CA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6EB3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E7E0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95D94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BD155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8C7805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75E8D60" w14:textId="77777777" w:rsidR="00411EF8" w:rsidRPr="00411EF8" w:rsidRDefault="00411EF8" w:rsidP="00411EF8">
            <w:pPr>
              <w:jc w:val="center"/>
              <w:rPr>
                <w:color w:val="000000"/>
                <w:sz w:val="20"/>
                <w:szCs w:val="20"/>
              </w:rPr>
            </w:pPr>
            <w:r w:rsidRPr="00411EF8">
              <w:rPr>
                <w:color w:val="000000"/>
                <w:sz w:val="20"/>
                <w:szCs w:val="20"/>
              </w:rPr>
              <w:t>Микрорайон 23А</w:t>
            </w:r>
          </w:p>
        </w:tc>
        <w:tc>
          <w:tcPr>
            <w:tcW w:w="169" w:type="pct"/>
            <w:tcBorders>
              <w:top w:val="nil"/>
              <w:left w:val="nil"/>
              <w:bottom w:val="single" w:sz="4" w:space="0" w:color="auto"/>
              <w:right w:val="single" w:sz="4" w:space="0" w:color="auto"/>
            </w:tcBorders>
            <w:shd w:val="clear" w:color="auto" w:fill="auto"/>
            <w:vAlign w:val="center"/>
            <w:hideMark/>
          </w:tcPr>
          <w:p w14:paraId="61628CC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CC0175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04B7AE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AB5FEA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2F627B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5FD2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1F66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B91A7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39820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3E19D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730C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B46E5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F9A42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1BF8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07591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F2CAA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558B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D5090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628D3C1"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892A786" w14:textId="77777777" w:rsidR="00411EF8" w:rsidRPr="00411EF8" w:rsidRDefault="00411EF8" w:rsidP="00411EF8">
            <w:pPr>
              <w:jc w:val="center"/>
              <w:rPr>
                <w:color w:val="000000"/>
                <w:sz w:val="20"/>
                <w:szCs w:val="20"/>
              </w:rPr>
            </w:pPr>
            <w:r w:rsidRPr="00411EF8">
              <w:rPr>
                <w:color w:val="000000"/>
                <w:sz w:val="20"/>
                <w:szCs w:val="20"/>
              </w:rPr>
              <w:t>Микрорайон 24.</w:t>
            </w:r>
          </w:p>
        </w:tc>
        <w:tc>
          <w:tcPr>
            <w:tcW w:w="169" w:type="pct"/>
            <w:tcBorders>
              <w:top w:val="nil"/>
              <w:left w:val="nil"/>
              <w:bottom w:val="single" w:sz="4" w:space="0" w:color="auto"/>
              <w:right w:val="single" w:sz="4" w:space="0" w:color="auto"/>
            </w:tcBorders>
            <w:shd w:val="clear" w:color="auto" w:fill="auto"/>
            <w:vAlign w:val="center"/>
            <w:hideMark/>
          </w:tcPr>
          <w:p w14:paraId="6D31A26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431659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613805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304B3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8C1AE15" w14:textId="77777777" w:rsidR="00411EF8" w:rsidRPr="00411EF8" w:rsidRDefault="00411EF8" w:rsidP="00411EF8">
            <w:pPr>
              <w:jc w:val="center"/>
              <w:rPr>
                <w:color w:val="000000"/>
                <w:sz w:val="20"/>
                <w:szCs w:val="20"/>
              </w:rPr>
            </w:pPr>
            <w:r w:rsidRPr="00411EF8">
              <w:rPr>
                <w:color w:val="000000"/>
                <w:sz w:val="20"/>
                <w:szCs w:val="20"/>
              </w:rPr>
              <w:t>48,3</w:t>
            </w:r>
          </w:p>
        </w:tc>
        <w:tc>
          <w:tcPr>
            <w:tcW w:w="210" w:type="pct"/>
            <w:tcBorders>
              <w:top w:val="nil"/>
              <w:left w:val="nil"/>
              <w:bottom w:val="single" w:sz="4" w:space="0" w:color="auto"/>
              <w:right w:val="single" w:sz="4" w:space="0" w:color="auto"/>
            </w:tcBorders>
            <w:shd w:val="clear" w:color="auto" w:fill="auto"/>
            <w:vAlign w:val="center"/>
            <w:hideMark/>
          </w:tcPr>
          <w:p w14:paraId="29402B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C63FF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9175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451B2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2FFC1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E7C6E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C6EB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510D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8AAA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BF432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7F7F3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4031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AD6C8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2EEA961"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7506340" w14:textId="77777777" w:rsidR="00411EF8" w:rsidRPr="00411EF8" w:rsidRDefault="00411EF8" w:rsidP="00411EF8">
            <w:pPr>
              <w:jc w:val="center"/>
              <w:rPr>
                <w:color w:val="000000"/>
                <w:sz w:val="20"/>
                <w:szCs w:val="20"/>
              </w:rPr>
            </w:pPr>
            <w:r w:rsidRPr="00411EF8">
              <w:rPr>
                <w:color w:val="000000"/>
                <w:sz w:val="20"/>
                <w:szCs w:val="20"/>
              </w:rPr>
              <w:t>Микрорайон 25.</w:t>
            </w:r>
          </w:p>
        </w:tc>
        <w:tc>
          <w:tcPr>
            <w:tcW w:w="169" w:type="pct"/>
            <w:tcBorders>
              <w:top w:val="nil"/>
              <w:left w:val="nil"/>
              <w:bottom w:val="single" w:sz="4" w:space="0" w:color="auto"/>
              <w:right w:val="single" w:sz="4" w:space="0" w:color="auto"/>
            </w:tcBorders>
            <w:shd w:val="clear" w:color="auto" w:fill="auto"/>
            <w:vAlign w:val="center"/>
            <w:hideMark/>
          </w:tcPr>
          <w:p w14:paraId="21FC5F1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9D7ABA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1E0DA0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A19B08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697529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64923D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F071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33B50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B49EE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415A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48952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8FA9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6A530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FF5A4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383AD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370E3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2A582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85DFF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AC921E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8E4B831" w14:textId="77777777" w:rsidR="00411EF8" w:rsidRPr="00411EF8" w:rsidRDefault="00411EF8" w:rsidP="00411EF8">
            <w:pPr>
              <w:jc w:val="center"/>
              <w:rPr>
                <w:color w:val="000000"/>
                <w:sz w:val="20"/>
                <w:szCs w:val="20"/>
              </w:rPr>
            </w:pPr>
            <w:r w:rsidRPr="00411EF8">
              <w:rPr>
                <w:color w:val="000000"/>
                <w:sz w:val="20"/>
                <w:szCs w:val="20"/>
              </w:rPr>
              <w:t>Микрорайон 26.</w:t>
            </w:r>
          </w:p>
        </w:tc>
        <w:tc>
          <w:tcPr>
            <w:tcW w:w="169" w:type="pct"/>
            <w:tcBorders>
              <w:top w:val="nil"/>
              <w:left w:val="nil"/>
              <w:bottom w:val="single" w:sz="4" w:space="0" w:color="auto"/>
              <w:right w:val="single" w:sz="4" w:space="0" w:color="auto"/>
            </w:tcBorders>
            <w:shd w:val="clear" w:color="auto" w:fill="auto"/>
            <w:vAlign w:val="center"/>
            <w:hideMark/>
          </w:tcPr>
          <w:p w14:paraId="597B145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1C8B7C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C3E590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EE958C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90077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F2915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BDF93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0F7C1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17690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24E4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64632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3BFD5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730BB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9415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1A581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B2B4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D521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67879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66562F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125FB9A" w14:textId="77777777" w:rsidR="00411EF8" w:rsidRPr="00411EF8" w:rsidRDefault="00411EF8" w:rsidP="00411EF8">
            <w:pPr>
              <w:jc w:val="center"/>
              <w:rPr>
                <w:color w:val="000000"/>
                <w:sz w:val="20"/>
                <w:szCs w:val="20"/>
              </w:rPr>
            </w:pPr>
            <w:r w:rsidRPr="00411EF8">
              <w:rPr>
                <w:color w:val="000000"/>
                <w:sz w:val="20"/>
                <w:szCs w:val="20"/>
              </w:rPr>
              <w:t>Микрорайон 27.</w:t>
            </w:r>
          </w:p>
        </w:tc>
        <w:tc>
          <w:tcPr>
            <w:tcW w:w="169" w:type="pct"/>
            <w:tcBorders>
              <w:top w:val="nil"/>
              <w:left w:val="nil"/>
              <w:bottom w:val="single" w:sz="4" w:space="0" w:color="auto"/>
              <w:right w:val="single" w:sz="4" w:space="0" w:color="auto"/>
            </w:tcBorders>
            <w:shd w:val="clear" w:color="auto" w:fill="auto"/>
            <w:vAlign w:val="center"/>
            <w:hideMark/>
          </w:tcPr>
          <w:p w14:paraId="7931F96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D3A59B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2914F7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BA1B38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5726B6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8F7BB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8A6D9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9AACE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E7A26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4D77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F4D4C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94BC1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000B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0C81A9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B091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C537F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0195E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E1040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5CCF07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A920A9F" w14:textId="77777777" w:rsidR="00411EF8" w:rsidRPr="00411EF8" w:rsidRDefault="00411EF8" w:rsidP="00411EF8">
            <w:pPr>
              <w:jc w:val="center"/>
              <w:rPr>
                <w:color w:val="000000"/>
                <w:sz w:val="20"/>
                <w:szCs w:val="20"/>
              </w:rPr>
            </w:pPr>
            <w:r w:rsidRPr="00411EF8">
              <w:rPr>
                <w:color w:val="000000"/>
                <w:sz w:val="20"/>
                <w:szCs w:val="20"/>
              </w:rPr>
              <w:t>Микрорайон 27А</w:t>
            </w:r>
          </w:p>
        </w:tc>
        <w:tc>
          <w:tcPr>
            <w:tcW w:w="169" w:type="pct"/>
            <w:tcBorders>
              <w:top w:val="nil"/>
              <w:left w:val="nil"/>
              <w:bottom w:val="single" w:sz="4" w:space="0" w:color="auto"/>
              <w:right w:val="single" w:sz="4" w:space="0" w:color="auto"/>
            </w:tcBorders>
            <w:shd w:val="clear" w:color="auto" w:fill="auto"/>
            <w:vAlign w:val="center"/>
            <w:hideMark/>
          </w:tcPr>
          <w:p w14:paraId="4FAE69C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11BCB7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25A1AA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5BC708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9359CF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D2C8B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6A84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6DA7F2" w14:textId="77777777" w:rsidR="00411EF8" w:rsidRPr="00411EF8" w:rsidRDefault="00411EF8" w:rsidP="00411EF8">
            <w:pPr>
              <w:jc w:val="center"/>
              <w:rPr>
                <w:color w:val="000000"/>
                <w:sz w:val="20"/>
                <w:szCs w:val="20"/>
              </w:rPr>
            </w:pPr>
            <w:r w:rsidRPr="00411EF8">
              <w:rPr>
                <w:color w:val="000000"/>
                <w:sz w:val="20"/>
                <w:szCs w:val="20"/>
              </w:rPr>
              <w:t>11,6</w:t>
            </w:r>
          </w:p>
        </w:tc>
        <w:tc>
          <w:tcPr>
            <w:tcW w:w="210" w:type="pct"/>
            <w:tcBorders>
              <w:top w:val="nil"/>
              <w:left w:val="nil"/>
              <w:bottom w:val="single" w:sz="4" w:space="0" w:color="auto"/>
              <w:right w:val="single" w:sz="4" w:space="0" w:color="auto"/>
            </w:tcBorders>
            <w:shd w:val="clear" w:color="auto" w:fill="auto"/>
            <w:vAlign w:val="center"/>
            <w:hideMark/>
          </w:tcPr>
          <w:p w14:paraId="37D091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6EC4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8739E1" w14:textId="77777777" w:rsidR="00411EF8" w:rsidRPr="00411EF8" w:rsidRDefault="00411EF8" w:rsidP="00411EF8">
            <w:pPr>
              <w:jc w:val="center"/>
              <w:rPr>
                <w:color w:val="000000"/>
                <w:sz w:val="20"/>
                <w:szCs w:val="20"/>
              </w:rPr>
            </w:pPr>
            <w:r w:rsidRPr="00411EF8">
              <w:rPr>
                <w:color w:val="000000"/>
                <w:sz w:val="20"/>
                <w:szCs w:val="20"/>
              </w:rPr>
              <w:t>49,6</w:t>
            </w:r>
          </w:p>
        </w:tc>
        <w:tc>
          <w:tcPr>
            <w:tcW w:w="210" w:type="pct"/>
            <w:tcBorders>
              <w:top w:val="nil"/>
              <w:left w:val="nil"/>
              <w:bottom w:val="single" w:sz="4" w:space="0" w:color="auto"/>
              <w:right w:val="single" w:sz="4" w:space="0" w:color="auto"/>
            </w:tcBorders>
            <w:shd w:val="clear" w:color="auto" w:fill="auto"/>
            <w:vAlign w:val="center"/>
            <w:hideMark/>
          </w:tcPr>
          <w:p w14:paraId="11C45A23" w14:textId="77777777" w:rsidR="00411EF8" w:rsidRPr="00411EF8" w:rsidRDefault="00411EF8" w:rsidP="00411EF8">
            <w:pPr>
              <w:jc w:val="center"/>
              <w:rPr>
                <w:color w:val="000000"/>
                <w:sz w:val="20"/>
                <w:szCs w:val="20"/>
              </w:rPr>
            </w:pPr>
            <w:r w:rsidRPr="00411EF8">
              <w:rPr>
                <w:color w:val="000000"/>
                <w:sz w:val="20"/>
                <w:szCs w:val="20"/>
              </w:rPr>
              <w:t>26,4</w:t>
            </w:r>
          </w:p>
        </w:tc>
        <w:tc>
          <w:tcPr>
            <w:tcW w:w="210" w:type="pct"/>
            <w:tcBorders>
              <w:top w:val="nil"/>
              <w:left w:val="nil"/>
              <w:bottom w:val="single" w:sz="4" w:space="0" w:color="auto"/>
              <w:right w:val="single" w:sz="4" w:space="0" w:color="auto"/>
            </w:tcBorders>
            <w:shd w:val="clear" w:color="auto" w:fill="auto"/>
            <w:vAlign w:val="center"/>
            <w:hideMark/>
          </w:tcPr>
          <w:p w14:paraId="34C2ABAF" w14:textId="77777777" w:rsidR="00411EF8" w:rsidRPr="00411EF8" w:rsidRDefault="00411EF8" w:rsidP="00411EF8">
            <w:pPr>
              <w:jc w:val="center"/>
              <w:rPr>
                <w:color w:val="000000"/>
                <w:sz w:val="20"/>
                <w:szCs w:val="20"/>
              </w:rPr>
            </w:pPr>
            <w:r w:rsidRPr="00411EF8">
              <w:rPr>
                <w:color w:val="000000"/>
                <w:sz w:val="20"/>
                <w:szCs w:val="20"/>
              </w:rPr>
              <w:t>9,9</w:t>
            </w:r>
          </w:p>
        </w:tc>
        <w:tc>
          <w:tcPr>
            <w:tcW w:w="210" w:type="pct"/>
            <w:tcBorders>
              <w:top w:val="nil"/>
              <w:left w:val="nil"/>
              <w:bottom w:val="single" w:sz="4" w:space="0" w:color="auto"/>
              <w:right w:val="single" w:sz="4" w:space="0" w:color="auto"/>
            </w:tcBorders>
            <w:shd w:val="clear" w:color="auto" w:fill="auto"/>
            <w:vAlign w:val="center"/>
            <w:hideMark/>
          </w:tcPr>
          <w:p w14:paraId="2B41308B" w14:textId="77777777" w:rsidR="00411EF8" w:rsidRPr="00411EF8" w:rsidRDefault="00411EF8" w:rsidP="00411EF8">
            <w:pPr>
              <w:jc w:val="center"/>
              <w:rPr>
                <w:color w:val="000000"/>
                <w:sz w:val="20"/>
                <w:szCs w:val="20"/>
              </w:rPr>
            </w:pPr>
            <w:r w:rsidRPr="00411EF8">
              <w:rPr>
                <w:color w:val="000000"/>
                <w:sz w:val="20"/>
                <w:szCs w:val="20"/>
              </w:rPr>
              <w:t>17,2</w:t>
            </w:r>
          </w:p>
        </w:tc>
        <w:tc>
          <w:tcPr>
            <w:tcW w:w="210" w:type="pct"/>
            <w:tcBorders>
              <w:top w:val="nil"/>
              <w:left w:val="nil"/>
              <w:bottom w:val="single" w:sz="4" w:space="0" w:color="auto"/>
              <w:right w:val="single" w:sz="4" w:space="0" w:color="auto"/>
            </w:tcBorders>
            <w:shd w:val="clear" w:color="auto" w:fill="auto"/>
            <w:vAlign w:val="center"/>
            <w:hideMark/>
          </w:tcPr>
          <w:p w14:paraId="7EF0016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730CD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C032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62150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D6A2D6D"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23250D1" w14:textId="77777777" w:rsidR="00411EF8" w:rsidRPr="00411EF8" w:rsidRDefault="00411EF8" w:rsidP="00411EF8">
            <w:pPr>
              <w:jc w:val="center"/>
              <w:rPr>
                <w:color w:val="000000"/>
                <w:sz w:val="20"/>
                <w:szCs w:val="20"/>
              </w:rPr>
            </w:pPr>
            <w:r w:rsidRPr="00411EF8">
              <w:rPr>
                <w:color w:val="000000"/>
                <w:sz w:val="20"/>
                <w:szCs w:val="20"/>
              </w:rPr>
              <w:t>Микрорайон 28.</w:t>
            </w:r>
          </w:p>
        </w:tc>
        <w:tc>
          <w:tcPr>
            <w:tcW w:w="169" w:type="pct"/>
            <w:tcBorders>
              <w:top w:val="nil"/>
              <w:left w:val="nil"/>
              <w:bottom w:val="single" w:sz="4" w:space="0" w:color="auto"/>
              <w:right w:val="single" w:sz="4" w:space="0" w:color="auto"/>
            </w:tcBorders>
            <w:shd w:val="clear" w:color="auto" w:fill="auto"/>
            <w:vAlign w:val="center"/>
            <w:hideMark/>
          </w:tcPr>
          <w:p w14:paraId="5F5302E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EA2E20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9C651C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83B34D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2666914" w14:textId="77777777" w:rsidR="00411EF8" w:rsidRPr="00411EF8" w:rsidRDefault="00411EF8" w:rsidP="00411EF8">
            <w:pPr>
              <w:jc w:val="center"/>
              <w:rPr>
                <w:color w:val="000000"/>
                <w:sz w:val="20"/>
                <w:szCs w:val="20"/>
              </w:rPr>
            </w:pPr>
            <w:r w:rsidRPr="00411EF8">
              <w:rPr>
                <w:color w:val="000000"/>
                <w:sz w:val="20"/>
                <w:szCs w:val="20"/>
              </w:rPr>
              <w:t>4,7</w:t>
            </w:r>
          </w:p>
        </w:tc>
        <w:tc>
          <w:tcPr>
            <w:tcW w:w="210" w:type="pct"/>
            <w:tcBorders>
              <w:top w:val="nil"/>
              <w:left w:val="nil"/>
              <w:bottom w:val="single" w:sz="4" w:space="0" w:color="auto"/>
              <w:right w:val="single" w:sz="4" w:space="0" w:color="auto"/>
            </w:tcBorders>
            <w:shd w:val="clear" w:color="auto" w:fill="auto"/>
            <w:vAlign w:val="center"/>
            <w:hideMark/>
          </w:tcPr>
          <w:p w14:paraId="6DDA09B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B3AF6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5E1C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6CB96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126FD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58DAC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CDD81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E6BA8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8D8E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9DC1D7" w14:textId="77777777" w:rsidR="00411EF8" w:rsidRPr="00411EF8" w:rsidRDefault="00411EF8" w:rsidP="00411EF8">
            <w:pPr>
              <w:jc w:val="center"/>
              <w:rPr>
                <w:color w:val="000000"/>
                <w:sz w:val="20"/>
                <w:szCs w:val="20"/>
              </w:rPr>
            </w:pPr>
            <w:r w:rsidRPr="00411EF8">
              <w:rPr>
                <w:color w:val="000000"/>
                <w:sz w:val="20"/>
                <w:szCs w:val="20"/>
              </w:rPr>
              <w:t>8,1</w:t>
            </w:r>
          </w:p>
        </w:tc>
        <w:tc>
          <w:tcPr>
            <w:tcW w:w="210" w:type="pct"/>
            <w:tcBorders>
              <w:top w:val="nil"/>
              <w:left w:val="nil"/>
              <w:bottom w:val="single" w:sz="4" w:space="0" w:color="auto"/>
              <w:right w:val="single" w:sz="4" w:space="0" w:color="auto"/>
            </w:tcBorders>
            <w:shd w:val="clear" w:color="auto" w:fill="auto"/>
            <w:vAlign w:val="center"/>
            <w:hideMark/>
          </w:tcPr>
          <w:p w14:paraId="21223192" w14:textId="77777777" w:rsidR="00411EF8" w:rsidRPr="00411EF8" w:rsidRDefault="00411EF8" w:rsidP="00411EF8">
            <w:pPr>
              <w:jc w:val="center"/>
              <w:rPr>
                <w:color w:val="000000"/>
                <w:sz w:val="20"/>
                <w:szCs w:val="20"/>
              </w:rPr>
            </w:pPr>
            <w:r w:rsidRPr="00411EF8">
              <w:rPr>
                <w:color w:val="000000"/>
                <w:sz w:val="20"/>
                <w:szCs w:val="20"/>
              </w:rPr>
              <w:t>5,5</w:t>
            </w:r>
          </w:p>
        </w:tc>
        <w:tc>
          <w:tcPr>
            <w:tcW w:w="210" w:type="pct"/>
            <w:tcBorders>
              <w:top w:val="nil"/>
              <w:left w:val="nil"/>
              <w:bottom w:val="single" w:sz="4" w:space="0" w:color="auto"/>
              <w:right w:val="single" w:sz="4" w:space="0" w:color="auto"/>
            </w:tcBorders>
            <w:shd w:val="clear" w:color="auto" w:fill="auto"/>
            <w:vAlign w:val="center"/>
            <w:hideMark/>
          </w:tcPr>
          <w:p w14:paraId="37D4670F" w14:textId="77777777" w:rsidR="00411EF8" w:rsidRPr="00411EF8" w:rsidRDefault="00411EF8" w:rsidP="00411EF8">
            <w:pPr>
              <w:jc w:val="center"/>
              <w:rPr>
                <w:color w:val="000000"/>
                <w:sz w:val="20"/>
                <w:szCs w:val="20"/>
              </w:rPr>
            </w:pPr>
            <w:r w:rsidRPr="00411EF8">
              <w:rPr>
                <w:color w:val="000000"/>
                <w:sz w:val="20"/>
                <w:szCs w:val="20"/>
              </w:rPr>
              <w:t>4,9</w:t>
            </w:r>
          </w:p>
        </w:tc>
        <w:tc>
          <w:tcPr>
            <w:tcW w:w="210" w:type="pct"/>
            <w:tcBorders>
              <w:top w:val="nil"/>
              <w:left w:val="nil"/>
              <w:bottom w:val="single" w:sz="4" w:space="0" w:color="auto"/>
              <w:right w:val="single" w:sz="4" w:space="0" w:color="auto"/>
            </w:tcBorders>
            <w:shd w:val="clear" w:color="auto" w:fill="auto"/>
            <w:vAlign w:val="center"/>
            <w:hideMark/>
          </w:tcPr>
          <w:p w14:paraId="6A828D0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6BB42C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D5D722E" w14:textId="77777777" w:rsidR="00411EF8" w:rsidRPr="00411EF8" w:rsidRDefault="00411EF8" w:rsidP="00411EF8">
            <w:pPr>
              <w:jc w:val="center"/>
              <w:rPr>
                <w:color w:val="000000"/>
                <w:sz w:val="20"/>
                <w:szCs w:val="20"/>
              </w:rPr>
            </w:pPr>
            <w:r w:rsidRPr="00411EF8">
              <w:rPr>
                <w:color w:val="000000"/>
                <w:sz w:val="20"/>
                <w:szCs w:val="20"/>
              </w:rPr>
              <w:t>Микрорайон 29.</w:t>
            </w:r>
          </w:p>
        </w:tc>
        <w:tc>
          <w:tcPr>
            <w:tcW w:w="169" w:type="pct"/>
            <w:tcBorders>
              <w:top w:val="nil"/>
              <w:left w:val="nil"/>
              <w:bottom w:val="single" w:sz="4" w:space="0" w:color="auto"/>
              <w:right w:val="single" w:sz="4" w:space="0" w:color="auto"/>
            </w:tcBorders>
            <w:shd w:val="clear" w:color="auto" w:fill="auto"/>
            <w:vAlign w:val="center"/>
            <w:hideMark/>
          </w:tcPr>
          <w:p w14:paraId="64F248C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DDE834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C5F599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0FBE58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AA1E5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ED6D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8750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2578E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9C3A5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760D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F8181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C10D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3213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29767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B289E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6202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0C3A9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30E48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732DE9A"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8FD367D" w14:textId="77777777" w:rsidR="00411EF8" w:rsidRPr="00411EF8" w:rsidRDefault="00411EF8" w:rsidP="00411EF8">
            <w:pPr>
              <w:jc w:val="center"/>
              <w:rPr>
                <w:color w:val="000000"/>
                <w:sz w:val="20"/>
                <w:szCs w:val="20"/>
              </w:rPr>
            </w:pPr>
            <w:r w:rsidRPr="00411EF8">
              <w:rPr>
                <w:color w:val="000000"/>
                <w:sz w:val="20"/>
                <w:szCs w:val="20"/>
              </w:rPr>
              <w:t>Микрорайон 3.</w:t>
            </w:r>
          </w:p>
        </w:tc>
        <w:tc>
          <w:tcPr>
            <w:tcW w:w="169" w:type="pct"/>
            <w:tcBorders>
              <w:top w:val="nil"/>
              <w:left w:val="nil"/>
              <w:bottom w:val="single" w:sz="4" w:space="0" w:color="auto"/>
              <w:right w:val="single" w:sz="4" w:space="0" w:color="auto"/>
            </w:tcBorders>
            <w:shd w:val="clear" w:color="auto" w:fill="auto"/>
            <w:vAlign w:val="center"/>
            <w:hideMark/>
          </w:tcPr>
          <w:p w14:paraId="352038B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02CC67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C73C2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65B1AA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01A4F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777B6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C6D4C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DD71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4C46A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3F7D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C0D1A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38EE4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1A137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6A08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D73C9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3CB3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CFEFD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316D1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851424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5928C37" w14:textId="77777777" w:rsidR="00411EF8" w:rsidRPr="00411EF8" w:rsidRDefault="00411EF8" w:rsidP="00411EF8">
            <w:pPr>
              <w:jc w:val="center"/>
              <w:rPr>
                <w:color w:val="000000"/>
                <w:sz w:val="20"/>
                <w:szCs w:val="20"/>
              </w:rPr>
            </w:pPr>
            <w:r w:rsidRPr="00411EF8">
              <w:rPr>
                <w:color w:val="000000"/>
                <w:sz w:val="20"/>
                <w:szCs w:val="20"/>
              </w:rPr>
              <w:t>Микрорайон 30.</w:t>
            </w:r>
          </w:p>
        </w:tc>
        <w:tc>
          <w:tcPr>
            <w:tcW w:w="169" w:type="pct"/>
            <w:tcBorders>
              <w:top w:val="nil"/>
              <w:left w:val="nil"/>
              <w:bottom w:val="single" w:sz="4" w:space="0" w:color="auto"/>
              <w:right w:val="single" w:sz="4" w:space="0" w:color="auto"/>
            </w:tcBorders>
            <w:shd w:val="clear" w:color="auto" w:fill="auto"/>
            <w:vAlign w:val="center"/>
            <w:hideMark/>
          </w:tcPr>
          <w:p w14:paraId="721A04C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B3533B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30E820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E9FDC9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5DEDC7C" w14:textId="77777777" w:rsidR="00411EF8" w:rsidRPr="00411EF8" w:rsidRDefault="00411EF8" w:rsidP="00411EF8">
            <w:pPr>
              <w:jc w:val="center"/>
              <w:rPr>
                <w:color w:val="000000"/>
                <w:sz w:val="20"/>
                <w:szCs w:val="20"/>
              </w:rPr>
            </w:pPr>
            <w:r w:rsidRPr="00411EF8">
              <w:rPr>
                <w:color w:val="000000"/>
                <w:sz w:val="20"/>
                <w:szCs w:val="20"/>
              </w:rPr>
              <w:t>42,3</w:t>
            </w:r>
          </w:p>
        </w:tc>
        <w:tc>
          <w:tcPr>
            <w:tcW w:w="210" w:type="pct"/>
            <w:tcBorders>
              <w:top w:val="nil"/>
              <w:left w:val="nil"/>
              <w:bottom w:val="single" w:sz="4" w:space="0" w:color="auto"/>
              <w:right w:val="single" w:sz="4" w:space="0" w:color="auto"/>
            </w:tcBorders>
            <w:shd w:val="clear" w:color="auto" w:fill="auto"/>
            <w:vAlign w:val="center"/>
            <w:hideMark/>
          </w:tcPr>
          <w:p w14:paraId="71BD4108" w14:textId="77777777" w:rsidR="00411EF8" w:rsidRPr="00411EF8" w:rsidRDefault="00411EF8" w:rsidP="00411EF8">
            <w:pPr>
              <w:jc w:val="center"/>
              <w:rPr>
                <w:color w:val="000000"/>
                <w:sz w:val="20"/>
                <w:szCs w:val="20"/>
              </w:rPr>
            </w:pPr>
            <w:r w:rsidRPr="00411EF8">
              <w:rPr>
                <w:color w:val="000000"/>
                <w:sz w:val="20"/>
                <w:szCs w:val="20"/>
              </w:rPr>
              <w:t>29,1</w:t>
            </w:r>
          </w:p>
        </w:tc>
        <w:tc>
          <w:tcPr>
            <w:tcW w:w="210" w:type="pct"/>
            <w:tcBorders>
              <w:top w:val="nil"/>
              <w:left w:val="nil"/>
              <w:bottom w:val="single" w:sz="4" w:space="0" w:color="auto"/>
              <w:right w:val="single" w:sz="4" w:space="0" w:color="auto"/>
            </w:tcBorders>
            <w:shd w:val="clear" w:color="auto" w:fill="auto"/>
            <w:vAlign w:val="center"/>
            <w:hideMark/>
          </w:tcPr>
          <w:p w14:paraId="0474D4C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12CBE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2523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E1029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2DF2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C23A7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4AE77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9E85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649A6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84FDC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0854E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AE99D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8C5D2B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068377E" w14:textId="77777777" w:rsidR="00411EF8" w:rsidRPr="00411EF8" w:rsidRDefault="00411EF8" w:rsidP="00411EF8">
            <w:pPr>
              <w:jc w:val="center"/>
              <w:rPr>
                <w:color w:val="000000"/>
                <w:sz w:val="20"/>
                <w:szCs w:val="20"/>
              </w:rPr>
            </w:pPr>
            <w:r w:rsidRPr="00411EF8">
              <w:rPr>
                <w:color w:val="000000"/>
                <w:sz w:val="20"/>
                <w:szCs w:val="20"/>
              </w:rPr>
              <w:t>Микрорайон 30А</w:t>
            </w:r>
          </w:p>
        </w:tc>
        <w:tc>
          <w:tcPr>
            <w:tcW w:w="169" w:type="pct"/>
            <w:tcBorders>
              <w:top w:val="nil"/>
              <w:left w:val="nil"/>
              <w:bottom w:val="single" w:sz="4" w:space="0" w:color="auto"/>
              <w:right w:val="single" w:sz="4" w:space="0" w:color="auto"/>
            </w:tcBorders>
            <w:shd w:val="clear" w:color="auto" w:fill="auto"/>
            <w:vAlign w:val="center"/>
            <w:hideMark/>
          </w:tcPr>
          <w:p w14:paraId="6925C23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89902C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10DB3F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5BCD7E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8B2967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4381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CF4B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89CEAC" w14:textId="77777777" w:rsidR="00411EF8" w:rsidRPr="00411EF8" w:rsidRDefault="00411EF8" w:rsidP="00411EF8">
            <w:pPr>
              <w:jc w:val="center"/>
              <w:rPr>
                <w:color w:val="000000"/>
                <w:sz w:val="20"/>
                <w:szCs w:val="20"/>
              </w:rPr>
            </w:pPr>
            <w:r w:rsidRPr="00411EF8">
              <w:rPr>
                <w:color w:val="000000"/>
                <w:sz w:val="20"/>
                <w:szCs w:val="20"/>
              </w:rPr>
              <w:t>70,8</w:t>
            </w:r>
          </w:p>
        </w:tc>
        <w:tc>
          <w:tcPr>
            <w:tcW w:w="210" w:type="pct"/>
            <w:tcBorders>
              <w:top w:val="nil"/>
              <w:left w:val="nil"/>
              <w:bottom w:val="single" w:sz="4" w:space="0" w:color="auto"/>
              <w:right w:val="single" w:sz="4" w:space="0" w:color="auto"/>
            </w:tcBorders>
            <w:shd w:val="clear" w:color="auto" w:fill="auto"/>
            <w:vAlign w:val="center"/>
            <w:hideMark/>
          </w:tcPr>
          <w:p w14:paraId="36CA91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4350A0" w14:textId="77777777" w:rsidR="00411EF8" w:rsidRPr="00411EF8" w:rsidRDefault="00411EF8" w:rsidP="00411EF8">
            <w:pPr>
              <w:jc w:val="center"/>
              <w:rPr>
                <w:color w:val="000000"/>
                <w:sz w:val="20"/>
                <w:szCs w:val="20"/>
              </w:rPr>
            </w:pPr>
            <w:r w:rsidRPr="00411EF8">
              <w:rPr>
                <w:color w:val="000000"/>
                <w:sz w:val="20"/>
                <w:szCs w:val="20"/>
              </w:rPr>
              <w:t>45,7</w:t>
            </w:r>
          </w:p>
        </w:tc>
        <w:tc>
          <w:tcPr>
            <w:tcW w:w="210" w:type="pct"/>
            <w:tcBorders>
              <w:top w:val="nil"/>
              <w:left w:val="nil"/>
              <w:bottom w:val="single" w:sz="4" w:space="0" w:color="auto"/>
              <w:right w:val="single" w:sz="4" w:space="0" w:color="auto"/>
            </w:tcBorders>
            <w:shd w:val="clear" w:color="auto" w:fill="auto"/>
            <w:vAlign w:val="center"/>
            <w:hideMark/>
          </w:tcPr>
          <w:p w14:paraId="7578B522" w14:textId="77777777" w:rsidR="00411EF8" w:rsidRPr="00411EF8" w:rsidRDefault="00411EF8" w:rsidP="00411EF8">
            <w:pPr>
              <w:jc w:val="center"/>
              <w:rPr>
                <w:color w:val="000000"/>
                <w:sz w:val="20"/>
                <w:szCs w:val="20"/>
              </w:rPr>
            </w:pPr>
            <w:r w:rsidRPr="00411EF8">
              <w:rPr>
                <w:color w:val="000000"/>
                <w:sz w:val="20"/>
                <w:szCs w:val="20"/>
              </w:rPr>
              <w:t>30,9</w:t>
            </w:r>
          </w:p>
        </w:tc>
        <w:tc>
          <w:tcPr>
            <w:tcW w:w="210" w:type="pct"/>
            <w:tcBorders>
              <w:top w:val="nil"/>
              <w:left w:val="nil"/>
              <w:bottom w:val="single" w:sz="4" w:space="0" w:color="auto"/>
              <w:right w:val="single" w:sz="4" w:space="0" w:color="auto"/>
            </w:tcBorders>
            <w:shd w:val="clear" w:color="auto" w:fill="auto"/>
            <w:vAlign w:val="center"/>
            <w:hideMark/>
          </w:tcPr>
          <w:p w14:paraId="32C9BD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6D5F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EAB8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B768A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3567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E23E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774CB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79D1D1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8312A44" w14:textId="77777777" w:rsidR="00411EF8" w:rsidRPr="00411EF8" w:rsidRDefault="00411EF8" w:rsidP="00411EF8">
            <w:pPr>
              <w:jc w:val="center"/>
              <w:rPr>
                <w:color w:val="000000"/>
                <w:sz w:val="20"/>
                <w:szCs w:val="20"/>
              </w:rPr>
            </w:pPr>
            <w:r w:rsidRPr="00411EF8">
              <w:rPr>
                <w:color w:val="000000"/>
                <w:sz w:val="20"/>
                <w:szCs w:val="20"/>
              </w:rPr>
              <w:t>Микрорайон 31.</w:t>
            </w:r>
          </w:p>
        </w:tc>
        <w:tc>
          <w:tcPr>
            <w:tcW w:w="169" w:type="pct"/>
            <w:tcBorders>
              <w:top w:val="nil"/>
              <w:left w:val="nil"/>
              <w:bottom w:val="single" w:sz="4" w:space="0" w:color="auto"/>
              <w:right w:val="single" w:sz="4" w:space="0" w:color="auto"/>
            </w:tcBorders>
            <w:shd w:val="clear" w:color="auto" w:fill="auto"/>
            <w:vAlign w:val="center"/>
            <w:hideMark/>
          </w:tcPr>
          <w:p w14:paraId="712F5BA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DCE80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BED2E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4AE9B4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987A9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8C708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C5E4C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E76CA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4131B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1E1A6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E75C6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D088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0CA41D" w14:textId="77777777" w:rsidR="00411EF8" w:rsidRPr="00411EF8" w:rsidRDefault="00411EF8" w:rsidP="00411EF8">
            <w:pPr>
              <w:jc w:val="center"/>
              <w:rPr>
                <w:color w:val="000000"/>
                <w:sz w:val="20"/>
                <w:szCs w:val="20"/>
              </w:rPr>
            </w:pPr>
            <w:r w:rsidRPr="00411EF8">
              <w:rPr>
                <w:color w:val="000000"/>
                <w:sz w:val="20"/>
                <w:szCs w:val="20"/>
              </w:rPr>
              <w:t>20,3</w:t>
            </w:r>
          </w:p>
        </w:tc>
        <w:tc>
          <w:tcPr>
            <w:tcW w:w="210" w:type="pct"/>
            <w:tcBorders>
              <w:top w:val="nil"/>
              <w:left w:val="nil"/>
              <w:bottom w:val="single" w:sz="4" w:space="0" w:color="auto"/>
              <w:right w:val="single" w:sz="4" w:space="0" w:color="auto"/>
            </w:tcBorders>
            <w:shd w:val="clear" w:color="auto" w:fill="auto"/>
            <w:vAlign w:val="center"/>
            <w:hideMark/>
          </w:tcPr>
          <w:p w14:paraId="6F00D32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B2AC6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8DE9A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488E0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7D290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7FB76F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1719966" w14:textId="77777777" w:rsidR="00411EF8" w:rsidRPr="00411EF8" w:rsidRDefault="00411EF8" w:rsidP="00411EF8">
            <w:pPr>
              <w:jc w:val="center"/>
              <w:rPr>
                <w:color w:val="000000"/>
                <w:sz w:val="20"/>
                <w:szCs w:val="20"/>
              </w:rPr>
            </w:pPr>
            <w:r w:rsidRPr="00411EF8">
              <w:rPr>
                <w:color w:val="000000"/>
                <w:sz w:val="20"/>
                <w:szCs w:val="20"/>
              </w:rPr>
              <w:t>Микрорайон 31А</w:t>
            </w:r>
          </w:p>
        </w:tc>
        <w:tc>
          <w:tcPr>
            <w:tcW w:w="169" w:type="pct"/>
            <w:tcBorders>
              <w:top w:val="nil"/>
              <w:left w:val="nil"/>
              <w:bottom w:val="single" w:sz="4" w:space="0" w:color="auto"/>
              <w:right w:val="single" w:sz="4" w:space="0" w:color="auto"/>
            </w:tcBorders>
            <w:shd w:val="clear" w:color="auto" w:fill="auto"/>
            <w:vAlign w:val="center"/>
            <w:hideMark/>
          </w:tcPr>
          <w:p w14:paraId="2E16D80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D6AC66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44973C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0EB220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7867C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747EE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340F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51B6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C7BAB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52BF7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873E6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719B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6981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A8992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07ABF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5D94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28F7A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5B1FB1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A452A56"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50F4C4E" w14:textId="77777777" w:rsidR="00411EF8" w:rsidRPr="00411EF8" w:rsidRDefault="00411EF8" w:rsidP="00411EF8">
            <w:pPr>
              <w:jc w:val="center"/>
              <w:rPr>
                <w:color w:val="000000"/>
                <w:sz w:val="20"/>
                <w:szCs w:val="20"/>
              </w:rPr>
            </w:pPr>
            <w:r w:rsidRPr="00411EF8">
              <w:rPr>
                <w:color w:val="000000"/>
                <w:sz w:val="20"/>
                <w:szCs w:val="20"/>
              </w:rPr>
              <w:t>Микрорайон 31Б</w:t>
            </w:r>
          </w:p>
        </w:tc>
        <w:tc>
          <w:tcPr>
            <w:tcW w:w="169" w:type="pct"/>
            <w:tcBorders>
              <w:top w:val="nil"/>
              <w:left w:val="nil"/>
              <w:bottom w:val="single" w:sz="4" w:space="0" w:color="auto"/>
              <w:right w:val="single" w:sz="4" w:space="0" w:color="auto"/>
            </w:tcBorders>
            <w:shd w:val="clear" w:color="auto" w:fill="auto"/>
            <w:vAlign w:val="center"/>
            <w:hideMark/>
          </w:tcPr>
          <w:p w14:paraId="56EF01C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A235CE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9AEB85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EE2DFF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0B5B71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3E5422" w14:textId="77777777" w:rsidR="00411EF8" w:rsidRPr="00411EF8" w:rsidRDefault="00411EF8" w:rsidP="00411EF8">
            <w:pPr>
              <w:jc w:val="center"/>
              <w:rPr>
                <w:color w:val="000000"/>
                <w:sz w:val="20"/>
                <w:szCs w:val="20"/>
              </w:rPr>
            </w:pPr>
            <w:r w:rsidRPr="00411EF8">
              <w:rPr>
                <w:color w:val="000000"/>
                <w:sz w:val="20"/>
                <w:szCs w:val="20"/>
              </w:rPr>
              <w:t>35,6</w:t>
            </w:r>
          </w:p>
        </w:tc>
        <w:tc>
          <w:tcPr>
            <w:tcW w:w="210" w:type="pct"/>
            <w:tcBorders>
              <w:top w:val="nil"/>
              <w:left w:val="nil"/>
              <w:bottom w:val="single" w:sz="4" w:space="0" w:color="auto"/>
              <w:right w:val="single" w:sz="4" w:space="0" w:color="auto"/>
            </w:tcBorders>
            <w:shd w:val="clear" w:color="auto" w:fill="auto"/>
            <w:vAlign w:val="center"/>
            <w:hideMark/>
          </w:tcPr>
          <w:p w14:paraId="002E8794" w14:textId="77777777" w:rsidR="00411EF8" w:rsidRPr="00411EF8" w:rsidRDefault="00411EF8" w:rsidP="00411EF8">
            <w:pPr>
              <w:jc w:val="center"/>
              <w:rPr>
                <w:color w:val="000000"/>
                <w:sz w:val="20"/>
                <w:szCs w:val="20"/>
              </w:rPr>
            </w:pPr>
            <w:r w:rsidRPr="00411EF8">
              <w:rPr>
                <w:color w:val="000000"/>
                <w:sz w:val="20"/>
                <w:szCs w:val="20"/>
              </w:rPr>
              <w:t>60,1</w:t>
            </w:r>
          </w:p>
        </w:tc>
        <w:tc>
          <w:tcPr>
            <w:tcW w:w="210" w:type="pct"/>
            <w:tcBorders>
              <w:top w:val="nil"/>
              <w:left w:val="nil"/>
              <w:bottom w:val="single" w:sz="4" w:space="0" w:color="auto"/>
              <w:right w:val="single" w:sz="4" w:space="0" w:color="auto"/>
            </w:tcBorders>
            <w:shd w:val="clear" w:color="auto" w:fill="auto"/>
            <w:vAlign w:val="center"/>
            <w:hideMark/>
          </w:tcPr>
          <w:p w14:paraId="1413E97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F07CF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F78F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5AE0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64872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A234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BCF98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BCEF6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383F7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E6BEC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317AE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965102A"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A762272" w14:textId="77777777" w:rsidR="00411EF8" w:rsidRPr="00411EF8" w:rsidRDefault="00411EF8" w:rsidP="00411EF8">
            <w:pPr>
              <w:jc w:val="center"/>
              <w:rPr>
                <w:color w:val="000000"/>
                <w:sz w:val="20"/>
                <w:szCs w:val="20"/>
              </w:rPr>
            </w:pPr>
            <w:r w:rsidRPr="00411EF8">
              <w:rPr>
                <w:color w:val="000000"/>
                <w:sz w:val="20"/>
                <w:szCs w:val="20"/>
              </w:rPr>
              <w:t>Микрорайон 31В</w:t>
            </w:r>
          </w:p>
        </w:tc>
        <w:tc>
          <w:tcPr>
            <w:tcW w:w="169" w:type="pct"/>
            <w:tcBorders>
              <w:top w:val="nil"/>
              <w:left w:val="nil"/>
              <w:bottom w:val="single" w:sz="4" w:space="0" w:color="auto"/>
              <w:right w:val="single" w:sz="4" w:space="0" w:color="auto"/>
            </w:tcBorders>
            <w:shd w:val="clear" w:color="auto" w:fill="auto"/>
            <w:vAlign w:val="center"/>
            <w:hideMark/>
          </w:tcPr>
          <w:p w14:paraId="21145D4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54A91E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8CC3E7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E84EBC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C5683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06F8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88EE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3819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37B42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07BFF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5B77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F46E7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3EC58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2C1D3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69A3A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B8A50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A093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4B576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7EE727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529FDDE" w14:textId="77777777" w:rsidR="00411EF8" w:rsidRPr="00411EF8" w:rsidRDefault="00411EF8" w:rsidP="00411EF8">
            <w:pPr>
              <w:jc w:val="center"/>
              <w:rPr>
                <w:color w:val="000000"/>
                <w:sz w:val="20"/>
                <w:szCs w:val="20"/>
              </w:rPr>
            </w:pPr>
            <w:r w:rsidRPr="00411EF8">
              <w:rPr>
                <w:color w:val="000000"/>
                <w:sz w:val="20"/>
                <w:szCs w:val="20"/>
              </w:rPr>
              <w:t>Микрорайон 32.</w:t>
            </w:r>
          </w:p>
        </w:tc>
        <w:tc>
          <w:tcPr>
            <w:tcW w:w="169" w:type="pct"/>
            <w:tcBorders>
              <w:top w:val="nil"/>
              <w:left w:val="nil"/>
              <w:bottom w:val="single" w:sz="4" w:space="0" w:color="auto"/>
              <w:right w:val="single" w:sz="4" w:space="0" w:color="auto"/>
            </w:tcBorders>
            <w:shd w:val="clear" w:color="auto" w:fill="auto"/>
            <w:vAlign w:val="center"/>
            <w:hideMark/>
          </w:tcPr>
          <w:p w14:paraId="06FCE2A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E8ED7B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8F634D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854E54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BECCD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8919C2" w14:textId="77777777" w:rsidR="00411EF8" w:rsidRPr="00411EF8" w:rsidRDefault="00411EF8" w:rsidP="00411EF8">
            <w:pPr>
              <w:jc w:val="center"/>
              <w:rPr>
                <w:color w:val="000000"/>
                <w:sz w:val="20"/>
                <w:szCs w:val="20"/>
              </w:rPr>
            </w:pPr>
            <w:r w:rsidRPr="00411EF8">
              <w:rPr>
                <w:color w:val="000000"/>
                <w:sz w:val="20"/>
                <w:szCs w:val="20"/>
              </w:rPr>
              <w:t>31,1</w:t>
            </w:r>
          </w:p>
        </w:tc>
        <w:tc>
          <w:tcPr>
            <w:tcW w:w="210" w:type="pct"/>
            <w:tcBorders>
              <w:top w:val="nil"/>
              <w:left w:val="nil"/>
              <w:bottom w:val="single" w:sz="4" w:space="0" w:color="auto"/>
              <w:right w:val="single" w:sz="4" w:space="0" w:color="auto"/>
            </w:tcBorders>
            <w:shd w:val="clear" w:color="auto" w:fill="auto"/>
            <w:vAlign w:val="center"/>
            <w:hideMark/>
          </w:tcPr>
          <w:p w14:paraId="64AE077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61077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694D8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CF3AC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0FF51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3A175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9D85D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23ABB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80A2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F1AC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79158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3C935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55B7A7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1AAEA1F" w14:textId="77777777" w:rsidR="00411EF8" w:rsidRPr="00411EF8" w:rsidRDefault="00411EF8" w:rsidP="00411EF8">
            <w:pPr>
              <w:jc w:val="center"/>
              <w:rPr>
                <w:color w:val="000000"/>
                <w:sz w:val="20"/>
                <w:szCs w:val="20"/>
              </w:rPr>
            </w:pPr>
            <w:r w:rsidRPr="00411EF8">
              <w:rPr>
                <w:color w:val="000000"/>
                <w:sz w:val="20"/>
                <w:szCs w:val="20"/>
              </w:rPr>
              <w:t>Микрорайон 35.</w:t>
            </w:r>
          </w:p>
        </w:tc>
        <w:tc>
          <w:tcPr>
            <w:tcW w:w="169" w:type="pct"/>
            <w:tcBorders>
              <w:top w:val="nil"/>
              <w:left w:val="nil"/>
              <w:bottom w:val="single" w:sz="4" w:space="0" w:color="auto"/>
              <w:right w:val="single" w:sz="4" w:space="0" w:color="auto"/>
            </w:tcBorders>
            <w:shd w:val="clear" w:color="auto" w:fill="auto"/>
            <w:vAlign w:val="center"/>
            <w:hideMark/>
          </w:tcPr>
          <w:p w14:paraId="64E4707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ABB70D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3E4488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7C0841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F9867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BA4C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18F5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867604" w14:textId="77777777" w:rsidR="00411EF8" w:rsidRPr="00411EF8" w:rsidRDefault="00411EF8" w:rsidP="00411EF8">
            <w:pPr>
              <w:jc w:val="center"/>
              <w:rPr>
                <w:color w:val="000000"/>
                <w:sz w:val="20"/>
                <w:szCs w:val="20"/>
              </w:rPr>
            </w:pPr>
            <w:r w:rsidRPr="00411EF8">
              <w:rPr>
                <w:color w:val="000000"/>
                <w:sz w:val="20"/>
                <w:szCs w:val="20"/>
              </w:rPr>
              <w:t>111,1</w:t>
            </w:r>
          </w:p>
        </w:tc>
        <w:tc>
          <w:tcPr>
            <w:tcW w:w="210" w:type="pct"/>
            <w:tcBorders>
              <w:top w:val="nil"/>
              <w:left w:val="nil"/>
              <w:bottom w:val="single" w:sz="4" w:space="0" w:color="auto"/>
              <w:right w:val="single" w:sz="4" w:space="0" w:color="auto"/>
            </w:tcBorders>
            <w:shd w:val="clear" w:color="auto" w:fill="auto"/>
            <w:vAlign w:val="center"/>
            <w:hideMark/>
          </w:tcPr>
          <w:p w14:paraId="236A4D66" w14:textId="77777777" w:rsidR="00411EF8" w:rsidRPr="00411EF8" w:rsidRDefault="00411EF8" w:rsidP="00411EF8">
            <w:pPr>
              <w:jc w:val="center"/>
              <w:rPr>
                <w:color w:val="000000"/>
                <w:sz w:val="20"/>
                <w:szCs w:val="20"/>
              </w:rPr>
            </w:pPr>
            <w:r w:rsidRPr="00411EF8">
              <w:rPr>
                <w:color w:val="000000"/>
                <w:sz w:val="20"/>
                <w:szCs w:val="20"/>
              </w:rPr>
              <w:t>145,8</w:t>
            </w:r>
          </w:p>
        </w:tc>
        <w:tc>
          <w:tcPr>
            <w:tcW w:w="210" w:type="pct"/>
            <w:tcBorders>
              <w:top w:val="nil"/>
              <w:left w:val="nil"/>
              <w:bottom w:val="single" w:sz="4" w:space="0" w:color="auto"/>
              <w:right w:val="single" w:sz="4" w:space="0" w:color="auto"/>
            </w:tcBorders>
            <w:shd w:val="clear" w:color="auto" w:fill="auto"/>
            <w:vAlign w:val="center"/>
            <w:hideMark/>
          </w:tcPr>
          <w:p w14:paraId="402802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FA3D72" w14:textId="77777777" w:rsidR="00411EF8" w:rsidRPr="00411EF8" w:rsidRDefault="00411EF8" w:rsidP="00411EF8">
            <w:pPr>
              <w:jc w:val="center"/>
              <w:rPr>
                <w:color w:val="000000"/>
                <w:sz w:val="20"/>
                <w:szCs w:val="20"/>
              </w:rPr>
            </w:pPr>
            <w:r w:rsidRPr="00411EF8">
              <w:rPr>
                <w:color w:val="000000"/>
                <w:sz w:val="20"/>
                <w:szCs w:val="20"/>
              </w:rPr>
              <w:t>57,4</w:t>
            </w:r>
          </w:p>
        </w:tc>
        <w:tc>
          <w:tcPr>
            <w:tcW w:w="210" w:type="pct"/>
            <w:tcBorders>
              <w:top w:val="nil"/>
              <w:left w:val="nil"/>
              <w:bottom w:val="single" w:sz="4" w:space="0" w:color="auto"/>
              <w:right w:val="single" w:sz="4" w:space="0" w:color="auto"/>
            </w:tcBorders>
            <w:shd w:val="clear" w:color="auto" w:fill="auto"/>
            <w:vAlign w:val="center"/>
            <w:hideMark/>
          </w:tcPr>
          <w:p w14:paraId="70141F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0A1ABD" w14:textId="77777777" w:rsidR="00411EF8" w:rsidRPr="00411EF8" w:rsidRDefault="00411EF8" w:rsidP="00411EF8">
            <w:pPr>
              <w:jc w:val="center"/>
              <w:rPr>
                <w:color w:val="000000"/>
                <w:sz w:val="20"/>
                <w:szCs w:val="20"/>
              </w:rPr>
            </w:pPr>
            <w:r w:rsidRPr="00411EF8">
              <w:rPr>
                <w:color w:val="000000"/>
                <w:sz w:val="20"/>
                <w:szCs w:val="20"/>
              </w:rPr>
              <w:t>21,4</w:t>
            </w:r>
          </w:p>
        </w:tc>
        <w:tc>
          <w:tcPr>
            <w:tcW w:w="210" w:type="pct"/>
            <w:tcBorders>
              <w:top w:val="nil"/>
              <w:left w:val="nil"/>
              <w:bottom w:val="single" w:sz="4" w:space="0" w:color="auto"/>
              <w:right w:val="single" w:sz="4" w:space="0" w:color="auto"/>
            </w:tcBorders>
            <w:shd w:val="clear" w:color="auto" w:fill="auto"/>
            <w:vAlign w:val="center"/>
            <w:hideMark/>
          </w:tcPr>
          <w:p w14:paraId="51B0B461" w14:textId="77777777" w:rsidR="00411EF8" w:rsidRPr="00411EF8" w:rsidRDefault="00411EF8" w:rsidP="00411EF8">
            <w:pPr>
              <w:jc w:val="center"/>
              <w:rPr>
                <w:color w:val="000000"/>
                <w:sz w:val="20"/>
                <w:szCs w:val="20"/>
              </w:rPr>
            </w:pPr>
            <w:r w:rsidRPr="00411EF8">
              <w:rPr>
                <w:color w:val="000000"/>
                <w:sz w:val="20"/>
                <w:szCs w:val="20"/>
              </w:rPr>
              <w:t>17,7</w:t>
            </w:r>
          </w:p>
        </w:tc>
        <w:tc>
          <w:tcPr>
            <w:tcW w:w="210" w:type="pct"/>
            <w:tcBorders>
              <w:top w:val="nil"/>
              <w:left w:val="nil"/>
              <w:bottom w:val="single" w:sz="4" w:space="0" w:color="auto"/>
              <w:right w:val="single" w:sz="4" w:space="0" w:color="auto"/>
            </w:tcBorders>
            <w:shd w:val="clear" w:color="auto" w:fill="auto"/>
            <w:vAlign w:val="center"/>
            <w:hideMark/>
          </w:tcPr>
          <w:p w14:paraId="0304C06A" w14:textId="77777777" w:rsidR="00411EF8" w:rsidRPr="00411EF8" w:rsidRDefault="00411EF8" w:rsidP="00411EF8">
            <w:pPr>
              <w:jc w:val="center"/>
              <w:rPr>
                <w:color w:val="000000"/>
                <w:sz w:val="20"/>
                <w:szCs w:val="20"/>
              </w:rPr>
            </w:pPr>
            <w:r w:rsidRPr="00411EF8">
              <w:rPr>
                <w:color w:val="000000"/>
                <w:sz w:val="20"/>
                <w:szCs w:val="20"/>
              </w:rPr>
              <w:t>17,7</w:t>
            </w:r>
          </w:p>
        </w:tc>
        <w:tc>
          <w:tcPr>
            <w:tcW w:w="210" w:type="pct"/>
            <w:tcBorders>
              <w:top w:val="nil"/>
              <w:left w:val="nil"/>
              <w:bottom w:val="single" w:sz="4" w:space="0" w:color="auto"/>
              <w:right w:val="single" w:sz="4" w:space="0" w:color="auto"/>
            </w:tcBorders>
            <w:shd w:val="clear" w:color="auto" w:fill="auto"/>
            <w:vAlign w:val="center"/>
            <w:hideMark/>
          </w:tcPr>
          <w:p w14:paraId="68564772" w14:textId="77777777" w:rsidR="00411EF8" w:rsidRPr="00411EF8" w:rsidRDefault="00411EF8" w:rsidP="00411EF8">
            <w:pPr>
              <w:jc w:val="center"/>
              <w:rPr>
                <w:color w:val="000000"/>
                <w:sz w:val="20"/>
                <w:szCs w:val="20"/>
              </w:rPr>
            </w:pPr>
            <w:r w:rsidRPr="00411EF8">
              <w:rPr>
                <w:color w:val="000000"/>
                <w:sz w:val="20"/>
                <w:szCs w:val="20"/>
              </w:rPr>
              <w:t>17,7</w:t>
            </w:r>
          </w:p>
        </w:tc>
        <w:tc>
          <w:tcPr>
            <w:tcW w:w="210" w:type="pct"/>
            <w:tcBorders>
              <w:top w:val="nil"/>
              <w:left w:val="nil"/>
              <w:bottom w:val="single" w:sz="4" w:space="0" w:color="auto"/>
              <w:right w:val="single" w:sz="4" w:space="0" w:color="auto"/>
            </w:tcBorders>
            <w:shd w:val="clear" w:color="auto" w:fill="auto"/>
            <w:vAlign w:val="center"/>
            <w:hideMark/>
          </w:tcPr>
          <w:p w14:paraId="50FFCF4F" w14:textId="77777777" w:rsidR="00411EF8" w:rsidRPr="00411EF8" w:rsidRDefault="00411EF8" w:rsidP="00411EF8">
            <w:pPr>
              <w:jc w:val="center"/>
              <w:rPr>
                <w:color w:val="000000"/>
                <w:sz w:val="20"/>
                <w:szCs w:val="20"/>
              </w:rPr>
            </w:pPr>
            <w:r w:rsidRPr="00411EF8">
              <w:rPr>
                <w:color w:val="000000"/>
                <w:sz w:val="20"/>
                <w:szCs w:val="20"/>
              </w:rPr>
              <w:t>17,7</w:t>
            </w:r>
          </w:p>
        </w:tc>
        <w:tc>
          <w:tcPr>
            <w:tcW w:w="210" w:type="pct"/>
            <w:tcBorders>
              <w:top w:val="nil"/>
              <w:left w:val="nil"/>
              <w:bottom w:val="single" w:sz="4" w:space="0" w:color="auto"/>
              <w:right w:val="single" w:sz="4" w:space="0" w:color="auto"/>
            </w:tcBorders>
            <w:shd w:val="clear" w:color="auto" w:fill="auto"/>
            <w:vAlign w:val="center"/>
            <w:hideMark/>
          </w:tcPr>
          <w:p w14:paraId="00C0F3F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24C157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176AC49" w14:textId="77777777" w:rsidR="00411EF8" w:rsidRPr="00411EF8" w:rsidRDefault="00411EF8" w:rsidP="00411EF8">
            <w:pPr>
              <w:jc w:val="center"/>
              <w:rPr>
                <w:color w:val="000000"/>
                <w:sz w:val="20"/>
                <w:szCs w:val="20"/>
              </w:rPr>
            </w:pPr>
            <w:r w:rsidRPr="00411EF8">
              <w:rPr>
                <w:color w:val="000000"/>
                <w:sz w:val="20"/>
                <w:szCs w:val="20"/>
              </w:rPr>
              <w:t>Микрорайон 35А</w:t>
            </w:r>
          </w:p>
        </w:tc>
        <w:tc>
          <w:tcPr>
            <w:tcW w:w="169" w:type="pct"/>
            <w:tcBorders>
              <w:top w:val="nil"/>
              <w:left w:val="nil"/>
              <w:bottom w:val="single" w:sz="4" w:space="0" w:color="auto"/>
              <w:right w:val="single" w:sz="4" w:space="0" w:color="auto"/>
            </w:tcBorders>
            <w:shd w:val="clear" w:color="auto" w:fill="auto"/>
            <w:vAlign w:val="center"/>
            <w:hideMark/>
          </w:tcPr>
          <w:p w14:paraId="60BC253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CEBE45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0A2BDD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E5A70D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EA8EDA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B22D49" w14:textId="77777777" w:rsidR="00411EF8" w:rsidRPr="00411EF8" w:rsidRDefault="00411EF8" w:rsidP="00411EF8">
            <w:pPr>
              <w:jc w:val="center"/>
              <w:rPr>
                <w:color w:val="000000"/>
                <w:sz w:val="20"/>
                <w:szCs w:val="20"/>
              </w:rPr>
            </w:pPr>
            <w:r w:rsidRPr="00411EF8">
              <w:rPr>
                <w:color w:val="000000"/>
                <w:sz w:val="20"/>
                <w:szCs w:val="20"/>
              </w:rPr>
              <w:t>92,5</w:t>
            </w:r>
          </w:p>
        </w:tc>
        <w:tc>
          <w:tcPr>
            <w:tcW w:w="210" w:type="pct"/>
            <w:tcBorders>
              <w:top w:val="nil"/>
              <w:left w:val="nil"/>
              <w:bottom w:val="single" w:sz="4" w:space="0" w:color="auto"/>
              <w:right w:val="single" w:sz="4" w:space="0" w:color="auto"/>
            </w:tcBorders>
            <w:shd w:val="clear" w:color="auto" w:fill="auto"/>
            <w:vAlign w:val="center"/>
            <w:hideMark/>
          </w:tcPr>
          <w:p w14:paraId="7B800888" w14:textId="77777777" w:rsidR="00411EF8" w:rsidRPr="00411EF8" w:rsidRDefault="00411EF8" w:rsidP="00411EF8">
            <w:pPr>
              <w:jc w:val="center"/>
              <w:rPr>
                <w:color w:val="000000"/>
                <w:sz w:val="20"/>
                <w:szCs w:val="20"/>
              </w:rPr>
            </w:pPr>
            <w:r w:rsidRPr="00411EF8">
              <w:rPr>
                <w:color w:val="000000"/>
                <w:sz w:val="20"/>
                <w:szCs w:val="20"/>
              </w:rPr>
              <w:t>39,5</w:t>
            </w:r>
          </w:p>
        </w:tc>
        <w:tc>
          <w:tcPr>
            <w:tcW w:w="210" w:type="pct"/>
            <w:tcBorders>
              <w:top w:val="nil"/>
              <w:left w:val="nil"/>
              <w:bottom w:val="single" w:sz="4" w:space="0" w:color="auto"/>
              <w:right w:val="single" w:sz="4" w:space="0" w:color="auto"/>
            </w:tcBorders>
            <w:shd w:val="clear" w:color="auto" w:fill="auto"/>
            <w:vAlign w:val="center"/>
            <w:hideMark/>
          </w:tcPr>
          <w:p w14:paraId="79D44064" w14:textId="77777777" w:rsidR="00411EF8" w:rsidRPr="00411EF8" w:rsidRDefault="00411EF8" w:rsidP="00411EF8">
            <w:pPr>
              <w:jc w:val="center"/>
              <w:rPr>
                <w:color w:val="000000"/>
                <w:sz w:val="20"/>
                <w:szCs w:val="20"/>
              </w:rPr>
            </w:pPr>
            <w:r w:rsidRPr="00411EF8">
              <w:rPr>
                <w:color w:val="000000"/>
                <w:sz w:val="20"/>
                <w:szCs w:val="20"/>
              </w:rPr>
              <w:t>17,9</w:t>
            </w:r>
          </w:p>
        </w:tc>
        <w:tc>
          <w:tcPr>
            <w:tcW w:w="210" w:type="pct"/>
            <w:tcBorders>
              <w:top w:val="nil"/>
              <w:left w:val="nil"/>
              <w:bottom w:val="single" w:sz="4" w:space="0" w:color="auto"/>
              <w:right w:val="single" w:sz="4" w:space="0" w:color="auto"/>
            </w:tcBorders>
            <w:shd w:val="clear" w:color="auto" w:fill="auto"/>
            <w:vAlign w:val="center"/>
            <w:hideMark/>
          </w:tcPr>
          <w:p w14:paraId="5EB72740" w14:textId="77777777" w:rsidR="00411EF8" w:rsidRPr="00411EF8" w:rsidRDefault="00411EF8" w:rsidP="00411EF8">
            <w:pPr>
              <w:jc w:val="center"/>
              <w:rPr>
                <w:color w:val="000000"/>
                <w:sz w:val="20"/>
                <w:szCs w:val="20"/>
              </w:rPr>
            </w:pPr>
            <w:r w:rsidRPr="00411EF8">
              <w:rPr>
                <w:color w:val="000000"/>
                <w:sz w:val="20"/>
                <w:szCs w:val="20"/>
              </w:rPr>
              <w:t>66,3</w:t>
            </w:r>
          </w:p>
        </w:tc>
        <w:tc>
          <w:tcPr>
            <w:tcW w:w="210" w:type="pct"/>
            <w:tcBorders>
              <w:top w:val="nil"/>
              <w:left w:val="nil"/>
              <w:bottom w:val="single" w:sz="4" w:space="0" w:color="auto"/>
              <w:right w:val="single" w:sz="4" w:space="0" w:color="auto"/>
            </w:tcBorders>
            <w:shd w:val="clear" w:color="auto" w:fill="auto"/>
            <w:vAlign w:val="center"/>
            <w:hideMark/>
          </w:tcPr>
          <w:p w14:paraId="3369A3E2" w14:textId="77777777" w:rsidR="00411EF8" w:rsidRPr="00411EF8" w:rsidRDefault="00411EF8" w:rsidP="00411EF8">
            <w:pPr>
              <w:jc w:val="center"/>
              <w:rPr>
                <w:color w:val="000000"/>
                <w:sz w:val="20"/>
                <w:szCs w:val="20"/>
              </w:rPr>
            </w:pPr>
            <w:r w:rsidRPr="00411EF8">
              <w:rPr>
                <w:color w:val="000000"/>
                <w:sz w:val="20"/>
                <w:szCs w:val="20"/>
              </w:rPr>
              <w:t>54,1</w:t>
            </w:r>
          </w:p>
        </w:tc>
        <w:tc>
          <w:tcPr>
            <w:tcW w:w="210" w:type="pct"/>
            <w:tcBorders>
              <w:top w:val="nil"/>
              <w:left w:val="nil"/>
              <w:bottom w:val="single" w:sz="4" w:space="0" w:color="auto"/>
              <w:right w:val="single" w:sz="4" w:space="0" w:color="auto"/>
            </w:tcBorders>
            <w:shd w:val="clear" w:color="auto" w:fill="auto"/>
            <w:vAlign w:val="center"/>
            <w:hideMark/>
          </w:tcPr>
          <w:p w14:paraId="76C0E293" w14:textId="77777777" w:rsidR="00411EF8" w:rsidRPr="00411EF8" w:rsidRDefault="00411EF8" w:rsidP="00411EF8">
            <w:pPr>
              <w:jc w:val="center"/>
              <w:rPr>
                <w:color w:val="000000"/>
                <w:sz w:val="20"/>
                <w:szCs w:val="20"/>
              </w:rPr>
            </w:pPr>
            <w:r w:rsidRPr="00411EF8">
              <w:rPr>
                <w:color w:val="000000"/>
                <w:sz w:val="20"/>
                <w:szCs w:val="20"/>
              </w:rPr>
              <w:t>53,8</w:t>
            </w:r>
          </w:p>
        </w:tc>
        <w:tc>
          <w:tcPr>
            <w:tcW w:w="210" w:type="pct"/>
            <w:tcBorders>
              <w:top w:val="nil"/>
              <w:left w:val="nil"/>
              <w:bottom w:val="single" w:sz="4" w:space="0" w:color="auto"/>
              <w:right w:val="single" w:sz="4" w:space="0" w:color="auto"/>
            </w:tcBorders>
            <w:shd w:val="clear" w:color="auto" w:fill="auto"/>
            <w:vAlign w:val="center"/>
            <w:hideMark/>
          </w:tcPr>
          <w:p w14:paraId="60C11A8F" w14:textId="77777777" w:rsidR="00411EF8" w:rsidRPr="00411EF8" w:rsidRDefault="00411EF8" w:rsidP="00411EF8">
            <w:pPr>
              <w:jc w:val="center"/>
              <w:rPr>
                <w:color w:val="000000"/>
                <w:sz w:val="20"/>
                <w:szCs w:val="20"/>
              </w:rPr>
            </w:pPr>
            <w:r w:rsidRPr="00411EF8">
              <w:rPr>
                <w:color w:val="000000"/>
                <w:sz w:val="20"/>
                <w:szCs w:val="20"/>
              </w:rPr>
              <w:t>9,8</w:t>
            </w:r>
          </w:p>
        </w:tc>
        <w:tc>
          <w:tcPr>
            <w:tcW w:w="210" w:type="pct"/>
            <w:tcBorders>
              <w:top w:val="nil"/>
              <w:left w:val="nil"/>
              <w:bottom w:val="single" w:sz="4" w:space="0" w:color="auto"/>
              <w:right w:val="single" w:sz="4" w:space="0" w:color="auto"/>
            </w:tcBorders>
            <w:shd w:val="clear" w:color="auto" w:fill="auto"/>
            <w:vAlign w:val="center"/>
            <w:hideMark/>
          </w:tcPr>
          <w:p w14:paraId="6B24D536" w14:textId="77777777" w:rsidR="00411EF8" w:rsidRPr="00411EF8" w:rsidRDefault="00411EF8" w:rsidP="00411EF8">
            <w:pPr>
              <w:jc w:val="center"/>
              <w:rPr>
                <w:color w:val="000000"/>
                <w:sz w:val="20"/>
                <w:szCs w:val="20"/>
              </w:rPr>
            </w:pPr>
            <w:r w:rsidRPr="00411EF8">
              <w:rPr>
                <w:color w:val="000000"/>
                <w:sz w:val="20"/>
                <w:szCs w:val="20"/>
              </w:rPr>
              <w:t>33,5</w:t>
            </w:r>
          </w:p>
        </w:tc>
        <w:tc>
          <w:tcPr>
            <w:tcW w:w="210" w:type="pct"/>
            <w:tcBorders>
              <w:top w:val="nil"/>
              <w:left w:val="nil"/>
              <w:bottom w:val="single" w:sz="4" w:space="0" w:color="auto"/>
              <w:right w:val="single" w:sz="4" w:space="0" w:color="auto"/>
            </w:tcBorders>
            <w:shd w:val="clear" w:color="auto" w:fill="auto"/>
            <w:vAlign w:val="center"/>
            <w:hideMark/>
          </w:tcPr>
          <w:p w14:paraId="7F145CB8" w14:textId="77777777" w:rsidR="00411EF8" w:rsidRPr="00411EF8" w:rsidRDefault="00411EF8" w:rsidP="00411EF8">
            <w:pPr>
              <w:jc w:val="center"/>
              <w:rPr>
                <w:color w:val="000000"/>
                <w:sz w:val="20"/>
                <w:szCs w:val="20"/>
              </w:rPr>
            </w:pPr>
            <w:r w:rsidRPr="00411EF8">
              <w:rPr>
                <w:color w:val="000000"/>
                <w:sz w:val="20"/>
                <w:szCs w:val="20"/>
              </w:rPr>
              <w:t>77,4</w:t>
            </w:r>
          </w:p>
        </w:tc>
        <w:tc>
          <w:tcPr>
            <w:tcW w:w="210" w:type="pct"/>
            <w:tcBorders>
              <w:top w:val="nil"/>
              <w:left w:val="nil"/>
              <w:bottom w:val="single" w:sz="4" w:space="0" w:color="auto"/>
              <w:right w:val="single" w:sz="4" w:space="0" w:color="auto"/>
            </w:tcBorders>
            <w:shd w:val="clear" w:color="auto" w:fill="auto"/>
            <w:vAlign w:val="center"/>
            <w:hideMark/>
          </w:tcPr>
          <w:p w14:paraId="4B35F27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A356D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470B8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925ED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7AA311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BDFA5FB" w14:textId="77777777" w:rsidR="00411EF8" w:rsidRPr="00411EF8" w:rsidRDefault="00411EF8" w:rsidP="00411EF8">
            <w:pPr>
              <w:jc w:val="center"/>
              <w:rPr>
                <w:color w:val="000000"/>
                <w:sz w:val="20"/>
                <w:szCs w:val="20"/>
              </w:rPr>
            </w:pPr>
            <w:r w:rsidRPr="00411EF8">
              <w:rPr>
                <w:color w:val="000000"/>
                <w:sz w:val="20"/>
                <w:szCs w:val="20"/>
              </w:rPr>
              <w:t>Микрорайон 37.</w:t>
            </w:r>
          </w:p>
        </w:tc>
        <w:tc>
          <w:tcPr>
            <w:tcW w:w="169" w:type="pct"/>
            <w:tcBorders>
              <w:top w:val="nil"/>
              <w:left w:val="nil"/>
              <w:bottom w:val="single" w:sz="4" w:space="0" w:color="auto"/>
              <w:right w:val="single" w:sz="4" w:space="0" w:color="auto"/>
            </w:tcBorders>
            <w:shd w:val="clear" w:color="auto" w:fill="auto"/>
            <w:vAlign w:val="center"/>
            <w:hideMark/>
          </w:tcPr>
          <w:p w14:paraId="7DEF79D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722A12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68CF98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94CCDB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27D998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7705D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28D00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C1166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8524F0" w14:textId="77777777" w:rsidR="00411EF8" w:rsidRPr="00411EF8" w:rsidRDefault="00411EF8" w:rsidP="00411EF8">
            <w:pPr>
              <w:jc w:val="center"/>
              <w:rPr>
                <w:color w:val="000000"/>
                <w:sz w:val="20"/>
                <w:szCs w:val="20"/>
              </w:rPr>
            </w:pPr>
            <w:r w:rsidRPr="00411EF8">
              <w:rPr>
                <w:color w:val="000000"/>
                <w:sz w:val="20"/>
                <w:szCs w:val="20"/>
              </w:rPr>
              <w:t>39,9</w:t>
            </w:r>
          </w:p>
        </w:tc>
        <w:tc>
          <w:tcPr>
            <w:tcW w:w="210" w:type="pct"/>
            <w:tcBorders>
              <w:top w:val="nil"/>
              <w:left w:val="nil"/>
              <w:bottom w:val="single" w:sz="4" w:space="0" w:color="auto"/>
              <w:right w:val="single" w:sz="4" w:space="0" w:color="auto"/>
            </w:tcBorders>
            <w:shd w:val="clear" w:color="auto" w:fill="auto"/>
            <w:vAlign w:val="center"/>
            <w:hideMark/>
          </w:tcPr>
          <w:p w14:paraId="64E6FBE1" w14:textId="77777777" w:rsidR="00411EF8" w:rsidRPr="00411EF8" w:rsidRDefault="00411EF8" w:rsidP="00411EF8">
            <w:pPr>
              <w:jc w:val="center"/>
              <w:rPr>
                <w:color w:val="000000"/>
                <w:sz w:val="20"/>
                <w:szCs w:val="20"/>
              </w:rPr>
            </w:pPr>
            <w:r w:rsidRPr="00411EF8">
              <w:rPr>
                <w:color w:val="000000"/>
                <w:sz w:val="20"/>
                <w:szCs w:val="20"/>
              </w:rPr>
              <w:t>78,4</w:t>
            </w:r>
          </w:p>
        </w:tc>
        <w:tc>
          <w:tcPr>
            <w:tcW w:w="210" w:type="pct"/>
            <w:tcBorders>
              <w:top w:val="nil"/>
              <w:left w:val="nil"/>
              <w:bottom w:val="single" w:sz="4" w:space="0" w:color="auto"/>
              <w:right w:val="single" w:sz="4" w:space="0" w:color="auto"/>
            </w:tcBorders>
            <w:shd w:val="clear" w:color="auto" w:fill="auto"/>
            <w:vAlign w:val="center"/>
            <w:hideMark/>
          </w:tcPr>
          <w:p w14:paraId="0C59C7C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51B305" w14:textId="77777777" w:rsidR="00411EF8" w:rsidRPr="00411EF8" w:rsidRDefault="00411EF8" w:rsidP="00411EF8">
            <w:pPr>
              <w:jc w:val="center"/>
              <w:rPr>
                <w:color w:val="000000"/>
                <w:sz w:val="20"/>
                <w:szCs w:val="20"/>
              </w:rPr>
            </w:pPr>
            <w:r w:rsidRPr="00411EF8">
              <w:rPr>
                <w:color w:val="000000"/>
                <w:sz w:val="20"/>
                <w:szCs w:val="20"/>
              </w:rPr>
              <w:t>39,9</w:t>
            </w:r>
          </w:p>
        </w:tc>
        <w:tc>
          <w:tcPr>
            <w:tcW w:w="210" w:type="pct"/>
            <w:tcBorders>
              <w:top w:val="nil"/>
              <w:left w:val="nil"/>
              <w:bottom w:val="single" w:sz="4" w:space="0" w:color="auto"/>
              <w:right w:val="single" w:sz="4" w:space="0" w:color="auto"/>
            </w:tcBorders>
            <w:shd w:val="clear" w:color="auto" w:fill="auto"/>
            <w:vAlign w:val="center"/>
            <w:hideMark/>
          </w:tcPr>
          <w:p w14:paraId="384DBA9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FBB20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E9B6D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176EE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0775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3C558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8CEA45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7298A9C" w14:textId="77777777" w:rsidR="00411EF8" w:rsidRPr="00411EF8" w:rsidRDefault="00411EF8" w:rsidP="00411EF8">
            <w:pPr>
              <w:jc w:val="center"/>
              <w:rPr>
                <w:color w:val="000000"/>
                <w:sz w:val="20"/>
                <w:szCs w:val="20"/>
              </w:rPr>
            </w:pPr>
            <w:r w:rsidRPr="00411EF8">
              <w:rPr>
                <w:color w:val="000000"/>
                <w:sz w:val="20"/>
                <w:szCs w:val="20"/>
              </w:rPr>
              <w:t>Микрорайон 38.</w:t>
            </w:r>
          </w:p>
        </w:tc>
        <w:tc>
          <w:tcPr>
            <w:tcW w:w="169" w:type="pct"/>
            <w:tcBorders>
              <w:top w:val="nil"/>
              <w:left w:val="nil"/>
              <w:bottom w:val="single" w:sz="4" w:space="0" w:color="auto"/>
              <w:right w:val="single" w:sz="4" w:space="0" w:color="auto"/>
            </w:tcBorders>
            <w:shd w:val="clear" w:color="auto" w:fill="auto"/>
            <w:vAlign w:val="center"/>
            <w:hideMark/>
          </w:tcPr>
          <w:p w14:paraId="2FB73AF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5D193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59C97B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75075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BA6A55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21B8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A43B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9893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6355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CF73A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94D2D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686D2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3020C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65265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7CA11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3D90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D4DD3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37769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45B2B7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A82F9F1" w14:textId="77777777" w:rsidR="00411EF8" w:rsidRPr="00411EF8" w:rsidRDefault="00411EF8" w:rsidP="00411EF8">
            <w:pPr>
              <w:jc w:val="center"/>
              <w:rPr>
                <w:color w:val="000000"/>
                <w:sz w:val="20"/>
                <w:szCs w:val="20"/>
              </w:rPr>
            </w:pPr>
            <w:r w:rsidRPr="00411EF8">
              <w:rPr>
                <w:color w:val="000000"/>
                <w:sz w:val="20"/>
                <w:szCs w:val="20"/>
              </w:rPr>
              <w:t>Микрорайон 39.</w:t>
            </w:r>
          </w:p>
        </w:tc>
        <w:tc>
          <w:tcPr>
            <w:tcW w:w="169" w:type="pct"/>
            <w:tcBorders>
              <w:top w:val="nil"/>
              <w:left w:val="nil"/>
              <w:bottom w:val="single" w:sz="4" w:space="0" w:color="auto"/>
              <w:right w:val="single" w:sz="4" w:space="0" w:color="auto"/>
            </w:tcBorders>
            <w:shd w:val="clear" w:color="auto" w:fill="auto"/>
            <w:vAlign w:val="center"/>
            <w:hideMark/>
          </w:tcPr>
          <w:p w14:paraId="2DBB5AB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793A88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6B4DD3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9689B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12D7D41" w14:textId="77777777" w:rsidR="00411EF8" w:rsidRPr="00411EF8" w:rsidRDefault="00411EF8" w:rsidP="00411EF8">
            <w:pPr>
              <w:jc w:val="center"/>
              <w:rPr>
                <w:color w:val="000000"/>
                <w:sz w:val="20"/>
                <w:szCs w:val="20"/>
              </w:rPr>
            </w:pPr>
            <w:r w:rsidRPr="00411EF8">
              <w:rPr>
                <w:color w:val="000000"/>
                <w:sz w:val="20"/>
                <w:szCs w:val="20"/>
              </w:rPr>
              <w:t>72,5</w:t>
            </w:r>
          </w:p>
        </w:tc>
        <w:tc>
          <w:tcPr>
            <w:tcW w:w="210" w:type="pct"/>
            <w:tcBorders>
              <w:top w:val="nil"/>
              <w:left w:val="nil"/>
              <w:bottom w:val="single" w:sz="4" w:space="0" w:color="auto"/>
              <w:right w:val="single" w:sz="4" w:space="0" w:color="auto"/>
            </w:tcBorders>
            <w:shd w:val="clear" w:color="auto" w:fill="auto"/>
            <w:vAlign w:val="center"/>
            <w:hideMark/>
          </w:tcPr>
          <w:p w14:paraId="292B0FAA" w14:textId="77777777" w:rsidR="00411EF8" w:rsidRPr="00411EF8" w:rsidRDefault="00411EF8" w:rsidP="00411EF8">
            <w:pPr>
              <w:jc w:val="center"/>
              <w:rPr>
                <w:color w:val="000000"/>
                <w:sz w:val="20"/>
                <w:szCs w:val="20"/>
              </w:rPr>
            </w:pPr>
            <w:r w:rsidRPr="00411EF8">
              <w:rPr>
                <w:color w:val="000000"/>
                <w:sz w:val="20"/>
                <w:szCs w:val="20"/>
              </w:rPr>
              <w:t>30,7</w:t>
            </w:r>
          </w:p>
        </w:tc>
        <w:tc>
          <w:tcPr>
            <w:tcW w:w="210" w:type="pct"/>
            <w:tcBorders>
              <w:top w:val="nil"/>
              <w:left w:val="nil"/>
              <w:bottom w:val="single" w:sz="4" w:space="0" w:color="auto"/>
              <w:right w:val="single" w:sz="4" w:space="0" w:color="auto"/>
            </w:tcBorders>
            <w:shd w:val="clear" w:color="auto" w:fill="auto"/>
            <w:vAlign w:val="center"/>
            <w:hideMark/>
          </w:tcPr>
          <w:p w14:paraId="7404B98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4F83C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7E7707" w14:textId="77777777" w:rsidR="00411EF8" w:rsidRPr="00411EF8" w:rsidRDefault="00411EF8" w:rsidP="00411EF8">
            <w:pPr>
              <w:jc w:val="center"/>
              <w:rPr>
                <w:color w:val="000000"/>
                <w:sz w:val="20"/>
                <w:szCs w:val="20"/>
              </w:rPr>
            </w:pPr>
            <w:r w:rsidRPr="00411EF8">
              <w:rPr>
                <w:color w:val="000000"/>
                <w:sz w:val="20"/>
                <w:szCs w:val="20"/>
              </w:rPr>
              <w:t>41,8</w:t>
            </w:r>
          </w:p>
        </w:tc>
        <w:tc>
          <w:tcPr>
            <w:tcW w:w="210" w:type="pct"/>
            <w:tcBorders>
              <w:top w:val="nil"/>
              <w:left w:val="nil"/>
              <w:bottom w:val="single" w:sz="4" w:space="0" w:color="auto"/>
              <w:right w:val="single" w:sz="4" w:space="0" w:color="auto"/>
            </w:tcBorders>
            <w:shd w:val="clear" w:color="auto" w:fill="auto"/>
            <w:vAlign w:val="center"/>
            <w:hideMark/>
          </w:tcPr>
          <w:p w14:paraId="73A92161" w14:textId="77777777" w:rsidR="00411EF8" w:rsidRPr="00411EF8" w:rsidRDefault="00411EF8" w:rsidP="00411EF8">
            <w:pPr>
              <w:jc w:val="center"/>
              <w:rPr>
                <w:color w:val="000000"/>
                <w:sz w:val="20"/>
                <w:szCs w:val="20"/>
              </w:rPr>
            </w:pPr>
            <w:r w:rsidRPr="00411EF8">
              <w:rPr>
                <w:color w:val="000000"/>
                <w:sz w:val="20"/>
                <w:szCs w:val="20"/>
              </w:rPr>
              <w:t>62,7</w:t>
            </w:r>
          </w:p>
        </w:tc>
        <w:tc>
          <w:tcPr>
            <w:tcW w:w="210" w:type="pct"/>
            <w:tcBorders>
              <w:top w:val="nil"/>
              <w:left w:val="nil"/>
              <w:bottom w:val="single" w:sz="4" w:space="0" w:color="auto"/>
              <w:right w:val="single" w:sz="4" w:space="0" w:color="auto"/>
            </w:tcBorders>
            <w:shd w:val="clear" w:color="auto" w:fill="auto"/>
            <w:vAlign w:val="center"/>
            <w:hideMark/>
          </w:tcPr>
          <w:p w14:paraId="3A727E46" w14:textId="77777777" w:rsidR="00411EF8" w:rsidRPr="00411EF8" w:rsidRDefault="00411EF8" w:rsidP="00411EF8">
            <w:pPr>
              <w:jc w:val="center"/>
              <w:rPr>
                <w:color w:val="000000"/>
                <w:sz w:val="20"/>
                <w:szCs w:val="20"/>
              </w:rPr>
            </w:pPr>
            <w:r w:rsidRPr="00411EF8">
              <w:rPr>
                <w:color w:val="000000"/>
                <w:sz w:val="20"/>
                <w:szCs w:val="20"/>
              </w:rPr>
              <w:t>61,8</w:t>
            </w:r>
          </w:p>
        </w:tc>
        <w:tc>
          <w:tcPr>
            <w:tcW w:w="210" w:type="pct"/>
            <w:tcBorders>
              <w:top w:val="nil"/>
              <w:left w:val="nil"/>
              <w:bottom w:val="single" w:sz="4" w:space="0" w:color="auto"/>
              <w:right w:val="single" w:sz="4" w:space="0" w:color="auto"/>
            </w:tcBorders>
            <w:shd w:val="clear" w:color="auto" w:fill="auto"/>
            <w:vAlign w:val="center"/>
            <w:hideMark/>
          </w:tcPr>
          <w:p w14:paraId="55631C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5B32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A3D17E" w14:textId="77777777" w:rsidR="00411EF8" w:rsidRPr="00411EF8" w:rsidRDefault="00411EF8" w:rsidP="00411EF8">
            <w:pPr>
              <w:jc w:val="center"/>
              <w:rPr>
                <w:color w:val="000000"/>
                <w:sz w:val="20"/>
                <w:szCs w:val="20"/>
              </w:rPr>
            </w:pPr>
            <w:r w:rsidRPr="00411EF8">
              <w:rPr>
                <w:color w:val="000000"/>
                <w:sz w:val="20"/>
                <w:szCs w:val="20"/>
              </w:rPr>
              <w:t>7,4</w:t>
            </w:r>
          </w:p>
        </w:tc>
        <w:tc>
          <w:tcPr>
            <w:tcW w:w="210" w:type="pct"/>
            <w:tcBorders>
              <w:top w:val="nil"/>
              <w:left w:val="nil"/>
              <w:bottom w:val="single" w:sz="4" w:space="0" w:color="auto"/>
              <w:right w:val="single" w:sz="4" w:space="0" w:color="auto"/>
            </w:tcBorders>
            <w:shd w:val="clear" w:color="auto" w:fill="auto"/>
            <w:vAlign w:val="center"/>
            <w:hideMark/>
          </w:tcPr>
          <w:p w14:paraId="3EA8752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A2998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E9AE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CEF35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91CC11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89EAD7F" w14:textId="77777777" w:rsidR="00411EF8" w:rsidRPr="00411EF8" w:rsidRDefault="00411EF8" w:rsidP="00411EF8">
            <w:pPr>
              <w:jc w:val="center"/>
              <w:rPr>
                <w:color w:val="000000"/>
                <w:sz w:val="20"/>
                <w:szCs w:val="20"/>
              </w:rPr>
            </w:pPr>
            <w:r w:rsidRPr="00411EF8">
              <w:rPr>
                <w:color w:val="000000"/>
                <w:sz w:val="20"/>
                <w:szCs w:val="20"/>
              </w:rPr>
              <w:t>Микрорайон 4.</w:t>
            </w:r>
          </w:p>
        </w:tc>
        <w:tc>
          <w:tcPr>
            <w:tcW w:w="169" w:type="pct"/>
            <w:tcBorders>
              <w:top w:val="nil"/>
              <w:left w:val="nil"/>
              <w:bottom w:val="single" w:sz="4" w:space="0" w:color="auto"/>
              <w:right w:val="single" w:sz="4" w:space="0" w:color="auto"/>
            </w:tcBorders>
            <w:shd w:val="clear" w:color="auto" w:fill="auto"/>
            <w:vAlign w:val="center"/>
            <w:hideMark/>
          </w:tcPr>
          <w:p w14:paraId="2A72CF5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189B75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B4A6F6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1A169A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85E5F2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75BD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E094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B465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79374A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EF521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2BDB0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7F2DC8" w14:textId="77777777" w:rsidR="00411EF8" w:rsidRPr="00411EF8" w:rsidRDefault="00411EF8" w:rsidP="00411EF8">
            <w:pPr>
              <w:jc w:val="center"/>
              <w:rPr>
                <w:color w:val="000000"/>
                <w:sz w:val="20"/>
                <w:szCs w:val="20"/>
              </w:rPr>
            </w:pPr>
            <w:r w:rsidRPr="00411EF8">
              <w:rPr>
                <w:color w:val="000000"/>
                <w:sz w:val="20"/>
                <w:szCs w:val="20"/>
              </w:rPr>
              <w:t>6,7</w:t>
            </w:r>
          </w:p>
        </w:tc>
        <w:tc>
          <w:tcPr>
            <w:tcW w:w="210" w:type="pct"/>
            <w:tcBorders>
              <w:top w:val="nil"/>
              <w:left w:val="nil"/>
              <w:bottom w:val="single" w:sz="4" w:space="0" w:color="auto"/>
              <w:right w:val="single" w:sz="4" w:space="0" w:color="auto"/>
            </w:tcBorders>
            <w:shd w:val="clear" w:color="auto" w:fill="auto"/>
            <w:vAlign w:val="center"/>
            <w:hideMark/>
          </w:tcPr>
          <w:p w14:paraId="010C2402" w14:textId="77777777" w:rsidR="00411EF8" w:rsidRPr="00411EF8" w:rsidRDefault="00411EF8" w:rsidP="00411EF8">
            <w:pPr>
              <w:jc w:val="center"/>
              <w:rPr>
                <w:color w:val="000000"/>
                <w:sz w:val="20"/>
                <w:szCs w:val="20"/>
              </w:rPr>
            </w:pPr>
            <w:r w:rsidRPr="00411EF8">
              <w:rPr>
                <w:color w:val="000000"/>
                <w:sz w:val="20"/>
                <w:szCs w:val="20"/>
              </w:rPr>
              <w:t>3,5</w:t>
            </w:r>
          </w:p>
        </w:tc>
        <w:tc>
          <w:tcPr>
            <w:tcW w:w="210" w:type="pct"/>
            <w:tcBorders>
              <w:top w:val="nil"/>
              <w:left w:val="nil"/>
              <w:bottom w:val="single" w:sz="4" w:space="0" w:color="auto"/>
              <w:right w:val="single" w:sz="4" w:space="0" w:color="auto"/>
            </w:tcBorders>
            <w:shd w:val="clear" w:color="auto" w:fill="auto"/>
            <w:vAlign w:val="center"/>
            <w:hideMark/>
          </w:tcPr>
          <w:p w14:paraId="49CE05BE" w14:textId="77777777" w:rsidR="00411EF8" w:rsidRPr="00411EF8" w:rsidRDefault="00411EF8" w:rsidP="00411EF8">
            <w:pPr>
              <w:jc w:val="center"/>
              <w:rPr>
                <w:color w:val="000000"/>
                <w:sz w:val="20"/>
                <w:szCs w:val="20"/>
              </w:rPr>
            </w:pPr>
            <w:r w:rsidRPr="00411EF8">
              <w:rPr>
                <w:color w:val="000000"/>
                <w:sz w:val="20"/>
                <w:szCs w:val="20"/>
              </w:rPr>
              <w:t>3,1</w:t>
            </w:r>
          </w:p>
        </w:tc>
        <w:tc>
          <w:tcPr>
            <w:tcW w:w="210" w:type="pct"/>
            <w:tcBorders>
              <w:top w:val="nil"/>
              <w:left w:val="nil"/>
              <w:bottom w:val="single" w:sz="4" w:space="0" w:color="auto"/>
              <w:right w:val="single" w:sz="4" w:space="0" w:color="auto"/>
            </w:tcBorders>
            <w:shd w:val="clear" w:color="auto" w:fill="auto"/>
            <w:vAlign w:val="center"/>
            <w:hideMark/>
          </w:tcPr>
          <w:p w14:paraId="7FBF19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43044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0795C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09841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246406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F296B2C" w14:textId="77777777" w:rsidR="00411EF8" w:rsidRPr="00411EF8" w:rsidRDefault="00411EF8" w:rsidP="00411EF8">
            <w:pPr>
              <w:jc w:val="center"/>
              <w:rPr>
                <w:color w:val="000000"/>
                <w:sz w:val="20"/>
                <w:szCs w:val="20"/>
              </w:rPr>
            </w:pPr>
            <w:r w:rsidRPr="00411EF8">
              <w:rPr>
                <w:color w:val="000000"/>
                <w:sz w:val="20"/>
                <w:szCs w:val="20"/>
              </w:rPr>
              <w:t>Микрорайон 41.</w:t>
            </w:r>
          </w:p>
        </w:tc>
        <w:tc>
          <w:tcPr>
            <w:tcW w:w="169" w:type="pct"/>
            <w:tcBorders>
              <w:top w:val="nil"/>
              <w:left w:val="nil"/>
              <w:bottom w:val="single" w:sz="4" w:space="0" w:color="auto"/>
              <w:right w:val="single" w:sz="4" w:space="0" w:color="auto"/>
            </w:tcBorders>
            <w:shd w:val="clear" w:color="auto" w:fill="auto"/>
            <w:vAlign w:val="center"/>
            <w:hideMark/>
          </w:tcPr>
          <w:p w14:paraId="2301579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8934C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BB9E39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55C43D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FA4377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EFF92A" w14:textId="77777777" w:rsidR="00411EF8" w:rsidRPr="00411EF8" w:rsidRDefault="00411EF8" w:rsidP="00411EF8">
            <w:pPr>
              <w:jc w:val="center"/>
              <w:rPr>
                <w:color w:val="000000"/>
                <w:sz w:val="20"/>
                <w:szCs w:val="20"/>
              </w:rPr>
            </w:pPr>
            <w:r w:rsidRPr="00411EF8">
              <w:rPr>
                <w:color w:val="000000"/>
                <w:sz w:val="20"/>
                <w:szCs w:val="20"/>
              </w:rPr>
              <w:t>35,5</w:t>
            </w:r>
          </w:p>
        </w:tc>
        <w:tc>
          <w:tcPr>
            <w:tcW w:w="210" w:type="pct"/>
            <w:tcBorders>
              <w:top w:val="nil"/>
              <w:left w:val="nil"/>
              <w:bottom w:val="single" w:sz="4" w:space="0" w:color="auto"/>
              <w:right w:val="single" w:sz="4" w:space="0" w:color="auto"/>
            </w:tcBorders>
            <w:shd w:val="clear" w:color="auto" w:fill="auto"/>
            <w:vAlign w:val="center"/>
            <w:hideMark/>
          </w:tcPr>
          <w:p w14:paraId="4636978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60C72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C4EF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1A1F3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2B91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7C175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97DF7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63912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5C420E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2EAC9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A0B8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C2EE8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12F606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C22B86C" w14:textId="77777777" w:rsidR="00411EF8" w:rsidRPr="00411EF8" w:rsidRDefault="00411EF8" w:rsidP="00411EF8">
            <w:pPr>
              <w:jc w:val="center"/>
              <w:rPr>
                <w:color w:val="000000"/>
                <w:sz w:val="20"/>
                <w:szCs w:val="20"/>
              </w:rPr>
            </w:pPr>
            <w:r w:rsidRPr="00411EF8">
              <w:rPr>
                <w:color w:val="000000"/>
                <w:sz w:val="20"/>
                <w:szCs w:val="20"/>
              </w:rPr>
              <w:t>Микрорайон 42.</w:t>
            </w:r>
          </w:p>
        </w:tc>
        <w:tc>
          <w:tcPr>
            <w:tcW w:w="169" w:type="pct"/>
            <w:tcBorders>
              <w:top w:val="nil"/>
              <w:left w:val="nil"/>
              <w:bottom w:val="single" w:sz="4" w:space="0" w:color="auto"/>
              <w:right w:val="single" w:sz="4" w:space="0" w:color="auto"/>
            </w:tcBorders>
            <w:shd w:val="clear" w:color="auto" w:fill="auto"/>
            <w:vAlign w:val="center"/>
            <w:hideMark/>
          </w:tcPr>
          <w:p w14:paraId="2B09AF7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D9D7D3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DD8782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48712B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CE6C5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44438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DF8C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2B55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8A1B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42C0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D57A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CBCC11" w14:textId="77777777" w:rsidR="00411EF8" w:rsidRPr="00411EF8" w:rsidRDefault="00411EF8" w:rsidP="00411EF8">
            <w:pPr>
              <w:jc w:val="center"/>
              <w:rPr>
                <w:color w:val="000000"/>
                <w:sz w:val="20"/>
                <w:szCs w:val="20"/>
              </w:rPr>
            </w:pPr>
            <w:r w:rsidRPr="00411EF8">
              <w:rPr>
                <w:color w:val="000000"/>
                <w:sz w:val="20"/>
                <w:szCs w:val="20"/>
              </w:rPr>
              <w:t>10,0</w:t>
            </w:r>
          </w:p>
        </w:tc>
        <w:tc>
          <w:tcPr>
            <w:tcW w:w="210" w:type="pct"/>
            <w:tcBorders>
              <w:top w:val="nil"/>
              <w:left w:val="nil"/>
              <w:bottom w:val="single" w:sz="4" w:space="0" w:color="auto"/>
              <w:right w:val="single" w:sz="4" w:space="0" w:color="auto"/>
            </w:tcBorders>
            <w:shd w:val="clear" w:color="auto" w:fill="auto"/>
            <w:vAlign w:val="center"/>
            <w:hideMark/>
          </w:tcPr>
          <w:p w14:paraId="426075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7FFB1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D144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41A3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1F0B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FED49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47F687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1913EE1" w14:textId="77777777" w:rsidR="00411EF8" w:rsidRPr="00411EF8" w:rsidRDefault="00411EF8" w:rsidP="00411EF8">
            <w:pPr>
              <w:jc w:val="center"/>
              <w:rPr>
                <w:color w:val="000000"/>
                <w:sz w:val="20"/>
                <w:szCs w:val="20"/>
              </w:rPr>
            </w:pPr>
            <w:r w:rsidRPr="00411EF8">
              <w:rPr>
                <w:color w:val="000000"/>
                <w:sz w:val="20"/>
                <w:szCs w:val="20"/>
              </w:rPr>
              <w:t>Микрорайон 43.</w:t>
            </w:r>
          </w:p>
        </w:tc>
        <w:tc>
          <w:tcPr>
            <w:tcW w:w="169" w:type="pct"/>
            <w:tcBorders>
              <w:top w:val="nil"/>
              <w:left w:val="nil"/>
              <w:bottom w:val="single" w:sz="4" w:space="0" w:color="auto"/>
              <w:right w:val="single" w:sz="4" w:space="0" w:color="auto"/>
            </w:tcBorders>
            <w:shd w:val="clear" w:color="auto" w:fill="auto"/>
            <w:vAlign w:val="center"/>
            <w:hideMark/>
          </w:tcPr>
          <w:p w14:paraId="1C262F2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FECD1B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B359FA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33A015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3531B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5CCC8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20065B" w14:textId="77777777" w:rsidR="00411EF8" w:rsidRPr="00411EF8" w:rsidRDefault="00411EF8" w:rsidP="00411EF8">
            <w:pPr>
              <w:jc w:val="center"/>
              <w:rPr>
                <w:color w:val="000000"/>
                <w:sz w:val="20"/>
                <w:szCs w:val="20"/>
              </w:rPr>
            </w:pPr>
            <w:r w:rsidRPr="00411EF8">
              <w:rPr>
                <w:color w:val="000000"/>
                <w:sz w:val="20"/>
                <w:szCs w:val="20"/>
              </w:rPr>
              <w:t>11,0</w:t>
            </w:r>
          </w:p>
        </w:tc>
        <w:tc>
          <w:tcPr>
            <w:tcW w:w="210" w:type="pct"/>
            <w:tcBorders>
              <w:top w:val="nil"/>
              <w:left w:val="nil"/>
              <w:bottom w:val="single" w:sz="4" w:space="0" w:color="auto"/>
              <w:right w:val="single" w:sz="4" w:space="0" w:color="auto"/>
            </w:tcBorders>
            <w:shd w:val="clear" w:color="auto" w:fill="auto"/>
            <w:vAlign w:val="center"/>
            <w:hideMark/>
          </w:tcPr>
          <w:p w14:paraId="44A08F53" w14:textId="77777777" w:rsidR="00411EF8" w:rsidRPr="00411EF8" w:rsidRDefault="00411EF8" w:rsidP="00411EF8">
            <w:pPr>
              <w:jc w:val="center"/>
              <w:rPr>
                <w:color w:val="000000"/>
                <w:sz w:val="20"/>
                <w:szCs w:val="20"/>
              </w:rPr>
            </w:pPr>
            <w:r w:rsidRPr="00411EF8">
              <w:rPr>
                <w:color w:val="000000"/>
                <w:sz w:val="20"/>
                <w:szCs w:val="20"/>
              </w:rPr>
              <w:t>57,1</w:t>
            </w:r>
          </w:p>
        </w:tc>
        <w:tc>
          <w:tcPr>
            <w:tcW w:w="210" w:type="pct"/>
            <w:tcBorders>
              <w:top w:val="nil"/>
              <w:left w:val="nil"/>
              <w:bottom w:val="single" w:sz="4" w:space="0" w:color="auto"/>
              <w:right w:val="single" w:sz="4" w:space="0" w:color="auto"/>
            </w:tcBorders>
            <w:shd w:val="clear" w:color="auto" w:fill="auto"/>
            <w:vAlign w:val="center"/>
            <w:hideMark/>
          </w:tcPr>
          <w:p w14:paraId="5EA73AD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885D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6AC3B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E20F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8AD5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29175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709542" w14:textId="77777777" w:rsidR="00411EF8" w:rsidRPr="00411EF8" w:rsidRDefault="00411EF8" w:rsidP="00411EF8">
            <w:pPr>
              <w:jc w:val="center"/>
              <w:rPr>
                <w:color w:val="000000"/>
                <w:sz w:val="20"/>
                <w:szCs w:val="20"/>
              </w:rPr>
            </w:pPr>
            <w:r w:rsidRPr="00411EF8">
              <w:rPr>
                <w:color w:val="000000"/>
                <w:sz w:val="20"/>
                <w:szCs w:val="20"/>
              </w:rPr>
              <w:t>61,3</w:t>
            </w:r>
          </w:p>
        </w:tc>
        <w:tc>
          <w:tcPr>
            <w:tcW w:w="210" w:type="pct"/>
            <w:tcBorders>
              <w:top w:val="nil"/>
              <w:left w:val="nil"/>
              <w:bottom w:val="single" w:sz="4" w:space="0" w:color="auto"/>
              <w:right w:val="single" w:sz="4" w:space="0" w:color="auto"/>
            </w:tcBorders>
            <w:shd w:val="clear" w:color="auto" w:fill="auto"/>
            <w:vAlign w:val="center"/>
            <w:hideMark/>
          </w:tcPr>
          <w:p w14:paraId="751AD11A" w14:textId="77777777" w:rsidR="00411EF8" w:rsidRPr="00411EF8" w:rsidRDefault="00411EF8" w:rsidP="00411EF8">
            <w:pPr>
              <w:jc w:val="center"/>
              <w:rPr>
                <w:color w:val="000000"/>
                <w:sz w:val="20"/>
                <w:szCs w:val="20"/>
              </w:rPr>
            </w:pPr>
            <w:r w:rsidRPr="00411EF8">
              <w:rPr>
                <w:color w:val="000000"/>
                <w:sz w:val="20"/>
                <w:szCs w:val="20"/>
              </w:rPr>
              <w:t>80,4</w:t>
            </w:r>
          </w:p>
        </w:tc>
        <w:tc>
          <w:tcPr>
            <w:tcW w:w="210" w:type="pct"/>
            <w:tcBorders>
              <w:top w:val="nil"/>
              <w:left w:val="nil"/>
              <w:bottom w:val="single" w:sz="4" w:space="0" w:color="auto"/>
              <w:right w:val="single" w:sz="4" w:space="0" w:color="auto"/>
            </w:tcBorders>
            <w:shd w:val="clear" w:color="auto" w:fill="auto"/>
            <w:vAlign w:val="center"/>
            <w:hideMark/>
          </w:tcPr>
          <w:p w14:paraId="20D4C144" w14:textId="77777777" w:rsidR="00411EF8" w:rsidRPr="00411EF8" w:rsidRDefault="00411EF8" w:rsidP="00411EF8">
            <w:pPr>
              <w:jc w:val="center"/>
              <w:rPr>
                <w:color w:val="000000"/>
                <w:sz w:val="20"/>
                <w:szCs w:val="20"/>
              </w:rPr>
            </w:pPr>
            <w:r w:rsidRPr="00411EF8">
              <w:rPr>
                <w:color w:val="000000"/>
                <w:sz w:val="20"/>
                <w:szCs w:val="20"/>
              </w:rPr>
              <w:t>80,4</w:t>
            </w:r>
          </w:p>
        </w:tc>
        <w:tc>
          <w:tcPr>
            <w:tcW w:w="210" w:type="pct"/>
            <w:tcBorders>
              <w:top w:val="nil"/>
              <w:left w:val="nil"/>
              <w:bottom w:val="single" w:sz="4" w:space="0" w:color="auto"/>
              <w:right w:val="single" w:sz="4" w:space="0" w:color="auto"/>
            </w:tcBorders>
            <w:shd w:val="clear" w:color="auto" w:fill="auto"/>
            <w:vAlign w:val="center"/>
            <w:hideMark/>
          </w:tcPr>
          <w:p w14:paraId="1D071A0F" w14:textId="77777777" w:rsidR="00411EF8" w:rsidRPr="00411EF8" w:rsidRDefault="00411EF8" w:rsidP="00411EF8">
            <w:pPr>
              <w:jc w:val="center"/>
              <w:rPr>
                <w:color w:val="000000"/>
                <w:sz w:val="20"/>
                <w:szCs w:val="20"/>
              </w:rPr>
            </w:pPr>
            <w:r w:rsidRPr="00411EF8">
              <w:rPr>
                <w:color w:val="000000"/>
                <w:sz w:val="20"/>
                <w:szCs w:val="20"/>
              </w:rPr>
              <w:t>82,5</w:t>
            </w:r>
          </w:p>
        </w:tc>
      </w:tr>
      <w:tr w:rsidR="00411EF8" w:rsidRPr="00411EF8" w14:paraId="035B9061"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6D6C3B2" w14:textId="77777777" w:rsidR="00411EF8" w:rsidRPr="00411EF8" w:rsidRDefault="00411EF8" w:rsidP="00411EF8">
            <w:pPr>
              <w:jc w:val="center"/>
              <w:rPr>
                <w:color w:val="000000"/>
                <w:sz w:val="20"/>
                <w:szCs w:val="20"/>
              </w:rPr>
            </w:pPr>
            <w:r w:rsidRPr="00411EF8">
              <w:rPr>
                <w:color w:val="000000"/>
                <w:sz w:val="20"/>
                <w:szCs w:val="20"/>
              </w:rPr>
              <w:t>Микрорайон 44.</w:t>
            </w:r>
          </w:p>
        </w:tc>
        <w:tc>
          <w:tcPr>
            <w:tcW w:w="169" w:type="pct"/>
            <w:tcBorders>
              <w:top w:val="nil"/>
              <w:left w:val="nil"/>
              <w:bottom w:val="single" w:sz="4" w:space="0" w:color="auto"/>
              <w:right w:val="single" w:sz="4" w:space="0" w:color="auto"/>
            </w:tcBorders>
            <w:shd w:val="clear" w:color="auto" w:fill="auto"/>
            <w:vAlign w:val="center"/>
            <w:hideMark/>
          </w:tcPr>
          <w:p w14:paraId="481E34D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9DD15C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198998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646B90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234BA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E957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C465F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88DEB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D5FE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8ADE8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874D69" w14:textId="77777777" w:rsidR="00411EF8" w:rsidRPr="00411EF8" w:rsidRDefault="00411EF8" w:rsidP="00411EF8">
            <w:pPr>
              <w:jc w:val="center"/>
              <w:rPr>
                <w:color w:val="000000"/>
                <w:sz w:val="20"/>
                <w:szCs w:val="20"/>
              </w:rPr>
            </w:pPr>
            <w:r w:rsidRPr="00411EF8">
              <w:rPr>
                <w:color w:val="000000"/>
                <w:sz w:val="20"/>
                <w:szCs w:val="20"/>
              </w:rPr>
              <w:t>125,9</w:t>
            </w:r>
          </w:p>
        </w:tc>
        <w:tc>
          <w:tcPr>
            <w:tcW w:w="210" w:type="pct"/>
            <w:tcBorders>
              <w:top w:val="nil"/>
              <w:left w:val="nil"/>
              <w:bottom w:val="single" w:sz="4" w:space="0" w:color="auto"/>
              <w:right w:val="single" w:sz="4" w:space="0" w:color="auto"/>
            </w:tcBorders>
            <w:shd w:val="clear" w:color="auto" w:fill="auto"/>
            <w:vAlign w:val="center"/>
            <w:hideMark/>
          </w:tcPr>
          <w:p w14:paraId="36B19EB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22D00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94B9C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A7B11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421A1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EF06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D812F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C3FFCA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ABE9122" w14:textId="77777777" w:rsidR="00411EF8" w:rsidRPr="00411EF8" w:rsidRDefault="00411EF8" w:rsidP="00411EF8">
            <w:pPr>
              <w:jc w:val="center"/>
              <w:rPr>
                <w:color w:val="000000"/>
                <w:sz w:val="20"/>
                <w:szCs w:val="20"/>
              </w:rPr>
            </w:pPr>
            <w:r w:rsidRPr="00411EF8">
              <w:rPr>
                <w:color w:val="000000"/>
                <w:sz w:val="20"/>
                <w:szCs w:val="20"/>
              </w:rPr>
              <w:t>Микрорайон 46.</w:t>
            </w:r>
          </w:p>
        </w:tc>
        <w:tc>
          <w:tcPr>
            <w:tcW w:w="169" w:type="pct"/>
            <w:tcBorders>
              <w:top w:val="nil"/>
              <w:left w:val="nil"/>
              <w:bottom w:val="single" w:sz="4" w:space="0" w:color="auto"/>
              <w:right w:val="single" w:sz="4" w:space="0" w:color="auto"/>
            </w:tcBorders>
            <w:shd w:val="clear" w:color="auto" w:fill="auto"/>
            <w:vAlign w:val="center"/>
            <w:hideMark/>
          </w:tcPr>
          <w:p w14:paraId="2BD2B28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D178B1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B406F2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1F473E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A0E09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9EBF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1B0BE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A3A1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7AD2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DA3A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F9CC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27DC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3DB1A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D533A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2B5B4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5A2CF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7C5FC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72C01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C06174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DCDA69B" w14:textId="77777777" w:rsidR="00411EF8" w:rsidRPr="00411EF8" w:rsidRDefault="00411EF8" w:rsidP="00411EF8">
            <w:pPr>
              <w:jc w:val="center"/>
              <w:rPr>
                <w:color w:val="000000"/>
                <w:sz w:val="20"/>
                <w:szCs w:val="20"/>
              </w:rPr>
            </w:pPr>
            <w:r w:rsidRPr="00411EF8">
              <w:rPr>
                <w:color w:val="000000"/>
                <w:sz w:val="20"/>
                <w:szCs w:val="20"/>
              </w:rPr>
              <w:t>Микрорайон 47.</w:t>
            </w:r>
          </w:p>
        </w:tc>
        <w:tc>
          <w:tcPr>
            <w:tcW w:w="169" w:type="pct"/>
            <w:tcBorders>
              <w:top w:val="nil"/>
              <w:left w:val="nil"/>
              <w:bottom w:val="single" w:sz="4" w:space="0" w:color="auto"/>
              <w:right w:val="single" w:sz="4" w:space="0" w:color="auto"/>
            </w:tcBorders>
            <w:shd w:val="clear" w:color="auto" w:fill="auto"/>
            <w:vAlign w:val="center"/>
            <w:hideMark/>
          </w:tcPr>
          <w:p w14:paraId="657D6AC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775AE9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8B83C2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EE7DDA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02F79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47C89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E68F7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1A767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3F69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BE5A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A81FF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DE3C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C91C2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48A21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7FE5A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699736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ED4AC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5A80A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C4B8DD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0B8CB40" w14:textId="77777777" w:rsidR="00411EF8" w:rsidRPr="00411EF8" w:rsidRDefault="00411EF8" w:rsidP="00411EF8">
            <w:pPr>
              <w:jc w:val="center"/>
              <w:rPr>
                <w:color w:val="000000"/>
                <w:sz w:val="20"/>
                <w:szCs w:val="20"/>
              </w:rPr>
            </w:pPr>
            <w:r w:rsidRPr="00411EF8">
              <w:rPr>
                <w:color w:val="000000"/>
                <w:sz w:val="20"/>
                <w:szCs w:val="20"/>
              </w:rPr>
              <w:t>Микрорайон 48.</w:t>
            </w:r>
          </w:p>
        </w:tc>
        <w:tc>
          <w:tcPr>
            <w:tcW w:w="169" w:type="pct"/>
            <w:tcBorders>
              <w:top w:val="nil"/>
              <w:left w:val="nil"/>
              <w:bottom w:val="single" w:sz="4" w:space="0" w:color="auto"/>
              <w:right w:val="single" w:sz="4" w:space="0" w:color="auto"/>
            </w:tcBorders>
            <w:shd w:val="clear" w:color="auto" w:fill="auto"/>
            <w:vAlign w:val="center"/>
            <w:hideMark/>
          </w:tcPr>
          <w:p w14:paraId="3C5A2DC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A9A980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7C7775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A396DC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834BE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6B44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2425B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C747A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1597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54B52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B7121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3D72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6B796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1D08F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EE779A" w14:textId="77777777" w:rsidR="00411EF8" w:rsidRPr="00411EF8" w:rsidRDefault="00411EF8" w:rsidP="00411EF8">
            <w:pPr>
              <w:jc w:val="center"/>
              <w:rPr>
                <w:color w:val="000000"/>
                <w:sz w:val="20"/>
                <w:szCs w:val="20"/>
              </w:rPr>
            </w:pPr>
            <w:r w:rsidRPr="00411EF8">
              <w:rPr>
                <w:color w:val="000000"/>
                <w:sz w:val="20"/>
                <w:szCs w:val="20"/>
              </w:rPr>
              <w:t>7,8</w:t>
            </w:r>
          </w:p>
        </w:tc>
        <w:tc>
          <w:tcPr>
            <w:tcW w:w="210" w:type="pct"/>
            <w:tcBorders>
              <w:top w:val="nil"/>
              <w:left w:val="nil"/>
              <w:bottom w:val="single" w:sz="4" w:space="0" w:color="auto"/>
              <w:right w:val="single" w:sz="4" w:space="0" w:color="auto"/>
            </w:tcBorders>
            <w:shd w:val="clear" w:color="auto" w:fill="auto"/>
            <w:vAlign w:val="center"/>
            <w:hideMark/>
          </w:tcPr>
          <w:p w14:paraId="336F108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D922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10F31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9752A9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98CE63E" w14:textId="77777777" w:rsidR="00411EF8" w:rsidRPr="00411EF8" w:rsidRDefault="00411EF8" w:rsidP="00411EF8">
            <w:pPr>
              <w:jc w:val="center"/>
              <w:rPr>
                <w:color w:val="000000"/>
                <w:sz w:val="20"/>
                <w:szCs w:val="20"/>
              </w:rPr>
            </w:pPr>
            <w:r w:rsidRPr="00411EF8">
              <w:rPr>
                <w:color w:val="000000"/>
                <w:sz w:val="20"/>
                <w:szCs w:val="20"/>
              </w:rPr>
              <w:t>Микрорайон 49.</w:t>
            </w:r>
          </w:p>
        </w:tc>
        <w:tc>
          <w:tcPr>
            <w:tcW w:w="169" w:type="pct"/>
            <w:tcBorders>
              <w:top w:val="nil"/>
              <w:left w:val="nil"/>
              <w:bottom w:val="single" w:sz="4" w:space="0" w:color="auto"/>
              <w:right w:val="single" w:sz="4" w:space="0" w:color="auto"/>
            </w:tcBorders>
            <w:shd w:val="clear" w:color="auto" w:fill="auto"/>
            <w:vAlign w:val="center"/>
            <w:hideMark/>
          </w:tcPr>
          <w:p w14:paraId="3D69A56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8FB21D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4DB1C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AB2C5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1D0CC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500A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A2928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DB0D8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A36D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AEB52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69825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B9711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35198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2178D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264C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50421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503D2B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B8252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2CA85F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EF0E21E" w14:textId="77777777" w:rsidR="00411EF8" w:rsidRPr="00411EF8" w:rsidRDefault="00411EF8" w:rsidP="00411EF8">
            <w:pPr>
              <w:jc w:val="center"/>
              <w:rPr>
                <w:color w:val="000000"/>
                <w:sz w:val="20"/>
                <w:szCs w:val="20"/>
              </w:rPr>
            </w:pPr>
            <w:r w:rsidRPr="00411EF8">
              <w:rPr>
                <w:color w:val="000000"/>
                <w:sz w:val="20"/>
                <w:szCs w:val="20"/>
              </w:rPr>
              <w:t>Микрорайон 50.</w:t>
            </w:r>
          </w:p>
        </w:tc>
        <w:tc>
          <w:tcPr>
            <w:tcW w:w="169" w:type="pct"/>
            <w:tcBorders>
              <w:top w:val="nil"/>
              <w:left w:val="nil"/>
              <w:bottom w:val="single" w:sz="4" w:space="0" w:color="auto"/>
              <w:right w:val="single" w:sz="4" w:space="0" w:color="auto"/>
            </w:tcBorders>
            <w:shd w:val="clear" w:color="auto" w:fill="auto"/>
            <w:vAlign w:val="center"/>
            <w:hideMark/>
          </w:tcPr>
          <w:p w14:paraId="1A1F4FF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E4BCA5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C9E3EF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DE3C33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C4AA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D8B5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B3850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037D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F5E31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15F65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996E8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315375" w14:textId="77777777" w:rsidR="00411EF8" w:rsidRPr="00411EF8" w:rsidRDefault="00411EF8" w:rsidP="00411EF8">
            <w:pPr>
              <w:jc w:val="center"/>
              <w:rPr>
                <w:color w:val="000000"/>
                <w:sz w:val="20"/>
                <w:szCs w:val="20"/>
              </w:rPr>
            </w:pPr>
            <w:r w:rsidRPr="00411EF8">
              <w:rPr>
                <w:color w:val="000000"/>
                <w:sz w:val="20"/>
                <w:szCs w:val="20"/>
              </w:rPr>
              <w:t>51,4</w:t>
            </w:r>
          </w:p>
        </w:tc>
        <w:tc>
          <w:tcPr>
            <w:tcW w:w="210" w:type="pct"/>
            <w:tcBorders>
              <w:top w:val="nil"/>
              <w:left w:val="nil"/>
              <w:bottom w:val="single" w:sz="4" w:space="0" w:color="auto"/>
              <w:right w:val="single" w:sz="4" w:space="0" w:color="auto"/>
            </w:tcBorders>
            <w:shd w:val="clear" w:color="auto" w:fill="auto"/>
            <w:vAlign w:val="center"/>
            <w:hideMark/>
          </w:tcPr>
          <w:p w14:paraId="475B8E5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715DF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2F11A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EC4A7E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6A355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8D1E2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083104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E819591" w14:textId="77777777" w:rsidR="00411EF8" w:rsidRPr="00411EF8" w:rsidRDefault="00411EF8" w:rsidP="00411EF8">
            <w:pPr>
              <w:jc w:val="center"/>
              <w:rPr>
                <w:color w:val="000000"/>
                <w:sz w:val="20"/>
                <w:szCs w:val="20"/>
              </w:rPr>
            </w:pPr>
            <w:r w:rsidRPr="00411EF8">
              <w:rPr>
                <w:color w:val="000000"/>
                <w:sz w:val="20"/>
                <w:szCs w:val="20"/>
              </w:rPr>
              <w:t>Микрорайон 51.</w:t>
            </w:r>
          </w:p>
        </w:tc>
        <w:tc>
          <w:tcPr>
            <w:tcW w:w="169" w:type="pct"/>
            <w:tcBorders>
              <w:top w:val="nil"/>
              <w:left w:val="nil"/>
              <w:bottom w:val="single" w:sz="4" w:space="0" w:color="auto"/>
              <w:right w:val="single" w:sz="4" w:space="0" w:color="auto"/>
            </w:tcBorders>
            <w:shd w:val="clear" w:color="auto" w:fill="auto"/>
            <w:vAlign w:val="center"/>
            <w:hideMark/>
          </w:tcPr>
          <w:p w14:paraId="5C53B0C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1B242C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EB8766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A32A6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F9E9B4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B858F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3A224C" w14:textId="77777777" w:rsidR="00411EF8" w:rsidRPr="00411EF8" w:rsidRDefault="00411EF8" w:rsidP="00411EF8">
            <w:pPr>
              <w:jc w:val="center"/>
              <w:rPr>
                <w:color w:val="000000"/>
                <w:sz w:val="20"/>
                <w:szCs w:val="20"/>
              </w:rPr>
            </w:pPr>
            <w:r w:rsidRPr="00411EF8">
              <w:rPr>
                <w:color w:val="000000"/>
                <w:sz w:val="20"/>
                <w:szCs w:val="20"/>
              </w:rPr>
              <w:t>17,1</w:t>
            </w:r>
          </w:p>
        </w:tc>
        <w:tc>
          <w:tcPr>
            <w:tcW w:w="210" w:type="pct"/>
            <w:tcBorders>
              <w:top w:val="nil"/>
              <w:left w:val="nil"/>
              <w:bottom w:val="single" w:sz="4" w:space="0" w:color="auto"/>
              <w:right w:val="single" w:sz="4" w:space="0" w:color="auto"/>
            </w:tcBorders>
            <w:shd w:val="clear" w:color="auto" w:fill="auto"/>
            <w:vAlign w:val="center"/>
            <w:hideMark/>
          </w:tcPr>
          <w:p w14:paraId="32428F48" w14:textId="77777777" w:rsidR="00411EF8" w:rsidRPr="00411EF8" w:rsidRDefault="00411EF8" w:rsidP="00411EF8">
            <w:pPr>
              <w:jc w:val="center"/>
              <w:rPr>
                <w:color w:val="000000"/>
                <w:sz w:val="20"/>
                <w:szCs w:val="20"/>
              </w:rPr>
            </w:pPr>
            <w:r w:rsidRPr="00411EF8">
              <w:rPr>
                <w:color w:val="000000"/>
                <w:sz w:val="20"/>
                <w:szCs w:val="20"/>
              </w:rPr>
              <w:t>2,8</w:t>
            </w:r>
          </w:p>
        </w:tc>
        <w:tc>
          <w:tcPr>
            <w:tcW w:w="210" w:type="pct"/>
            <w:tcBorders>
              <w:top w:val="nil"/>
              <w:left w:val="nil"/>
              <w:bottom w:val="single" w:sz="4" w:space="0" w:color="auto"/>
              <w:right w:val="single" w:sz="4" w:space="0" w:color="auto"/>
            </w:tcBorders>
            <w:shd w:val="clear" w:color="auto" w:fill="auto"/>
            <w:vAlign w:val="center"/>
            <w:hideMark/>
          </w:tcPr>
          <w:p w14:paraId="3E7F968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BF47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16E2B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0585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DA21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4A71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F676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E2233C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29800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20AC6A" w14:textId="77777777" w:rsidR="00411EF8" w:rsidRPr="00411EF8" w:rsidRDefault="00411EF8" w:rsidP="00411EF8">
            <w:pPr>
              <w:jc w:val="center"/>
              <w:rPr>
                <w:color w:val="000000"/>
                <w:sz w:val="20"/>
                <w:szCs w:val="20"/>
              </w:rPr>
            </w:pPr>
            <w:r w:rsidRPr="00411EF8">
              <w:rPr>
                <w:color w:val="000000"/>
                <w:sz w:val="20"/>
                <w:szCs w:val="20"/>
              </w:rPr>
              <w:t>3,3</w:t>
            </w:r>
          </w:p>
        </w:tc>
      </w:tr>
      <w:tr w:rsidR="00411EF8" w:rsidRPr="00411EF8" w14:paraId="716D066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F13A531" w14:textId="77777777" w:rsidR="00411EF8" w:rsidRPr="00411EF8" w:rsidRDefault="00411EF8" w:rsidP="00411EF8">
            <w:pPr>
              <w:jc w:val="center"/>
              <w:rPr>
                <w:color w:val="000000"/>
                <w:sz w:val="20"/>
                <w:szCs w:val="20"/>
              </w:rPr>
            </w:pPr>
            <w:r w:rsidRPr="00411EF8">
              <w:rPr>
                <w:color w:val="000000"/>
                <w:sz w:val="20"/>
                <w:szCs w:val="20"/>
              </w:rPr>
              <w:t>Микрорайон 7А</w:t>
            </w:r>
          </w:p>
        </w:tc>
        <w:tc>
          <w:tcPr>
            <w:tcW w:w="169" w:type="pct"/>
            <w:tcBorders>
              <w:top w:val="nil"/>
              <w:left w:val="nil"/>
              <w:bottom w:val="single" w:sz="4" w:space="0" w:color="auto"/>
              <w:right w:val="single" w:sz="4" w:space="0" w:color="auto"/>
            </w:tcBorders>
            <w:shd w:val="clear" w:color="auto" w:fill="auto"/>
            <w:vAlign w:val="center"/>
            <w:hideMark/>
          </w:tcPr>
          <w:p w14:paraId="0FB5344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5A240D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C9F07F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C00A87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04B464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D4E2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EECE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70117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59EA5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8051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C03DB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0CE9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733B0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ABC9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5DB3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C4AE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788BF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9DC3C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117F621"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E9B9E71" w14:textId="77777777" w:rsidR="00411EF8" w:rsidRPr="00411EF8" w:rsidRDefault="00411EF8" w:rsidP="00411EF8">
            <w:pPr>
              <w:jc w:val="center"/>
              <w:rPr>
                <w:color w:val="000000"/>
                <w:sz w:val="20"/>
                <w:szCs w:val="20"/>
              </w:rPr>
            </w:pPr>
            <w:r w:rsidRPr="00411EF8">
              <w:rPr>
                <w:color w:val="000000"/>
                <w:sz w:val="20"/>
                <w:szCs w:val="20"/>
              </w:rPr>
              <w:t>Микрорайон 8.</w:t>
            </w:r>
          </w:p>
        </w:tc>
        <w:tc>
          <w:tcPr>
            <w:tcW w:w="169" w:type="pct"/>
            <w:tcBorders>
              <w:top w:val="nil"/>
              <w:left w:val="nil"/>
              <w:bottom w:val="single" w:sz="4" w:space="0" w:color="auto"/>
              <w:right w:val="single" w:sz="4" w:space="0" w:color="auto"/>
            </w:tcBorders>
            <w:shd w:val="clear" w:color="auto" w:fill="auto"/>
            <w:vAlign w:val="center"/>
            <w:hideMark/>
          </w:tcPr>
          <w:p w14:paraId="331A4D2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30EFE5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13FAD9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2F341D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932841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033B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145DD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56007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06B4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530F2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78E3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CB9FC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BDA27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0E447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643F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EB92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52FF4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18B65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8E7E663"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F4A379D" w14:textId="77777777" w:rsidR="00411EF8" w:rsidRPr="00411EF8" w:rsidRDefault="00411EF8" w:rsidP="00411EF8">
            <w:pPr>
              <w:jc w:val="center"/>
              <w:rPr>
                <w:color w:val="000000"/>
                <w:sz w:val="20"/>
                <w:szCs w:val="20"/>
              </w:rPr>
            </w:pPr>
            <w:r w:rsidRPr="00411EF8">
              <w:rPr>
                <w:color w:val="000000"/>
                <w:sz w:val="20"/>
                <w:szCs w:val="20"/>
              </w:rPr>
              <w:t>Микрорайон 9, 10.</w:t>
            </w:r>
          </w:p>
        </w:tc>
        <w:tc>
          <w:tcPr>
            <w:tcW w:w="169" w:type="pct"/>
            <w:tcBorders>
              <w:top w:val="nil"/>
              <w:left w:val="nil"/>
              <w:bottom w:val="single" w:sz="4" w:space="0" w:color="auto"/>
              <w:right w:val="single" w:sz="4" w:space="0" w:color="auto"/>
            </w:tcBorders>
            <w:shd w:val="clear" w:color="auto" w:fill="auto"/>
            <w:vAlign w:val="center"/>
            <w:hideMark/>
          </w:tcPr>
          <w:p w14:paraId="1D4463F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3BBE41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A29BBF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E1BDCD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DF54C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81BD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49F1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C934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EACEA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074B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F2694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BDC9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E02F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9647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47A17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0A3D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DBC2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C529F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089553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37E2EF7" w14:textId="77777777" w:rsidR="00411EF8" w:rsidRPr="00411EF8" w:rsidRDefault="00411EF8" w:rsidP="00411EF8">
            <w:pPr>
              <w:jc w:val="center"/>
              <w:rPr>
                <w:color w:val="000000"/>
                <w:sz w:val="20"/>
                <w:szCs w:val="20"/>
              </w:rPr>
            </w:pPr>
            <w:r w:rsidRPr="00411EF8">
              <w:rPr>
                <w:color w:val="000000"/>
                <w:sz w:val="20"/>
                <w:szCs w:val="20"/>
              </w:rPr>
              <w:t>Микрорайон А</w:t>
            </w:r>
          </w:p>
        </w:tc>
        <w:tc>
          <w:tcPr>
            <w:tcW w:w="169" w:type="pct"/>
            <w:tcBorders>
              <w:top w:val="nil"/>
              <w:left w:val="nil"/>
              <w:bottom w:val="single" w:sz="4" w:space="0" w:color="auto"/>
              <w:right w:val="single" w:sz="4" w:space="0" w:color="auto"/>
            </w:tcBorders>
            <w:shd w:val="clear" w:color="auto" w:fill="auto"/>
            <w:vAlign w:val="center"/>
            <w:hideMark/>
          </w:tcPr>
          <w:p w14:paraId="7ADCB31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FD0434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3B1588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9EF2C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DD3FF1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ED6CD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7483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F66B5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78020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6C98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2584A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5F11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34E7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9CE7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7297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2E97E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876D1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70C6D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16E897A"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F96E57E" w14:textId="77777777" w:rsidR="00411EF8" w:rsidRPr="00411EF8" w:rsidRDefault="00411EF8" w:rsidP="00411EF8">
            <w:pPr>
              <w:jc w:val="center"/>
              <w:rPr>
                <w:color w:val="000000"/>
                <w:sz w:val="20"/>
                <w:szCs w:val="20"/>
              </w:rPr>
            </w:pPr>
            <w:r w:rsidRPr="00411EF8">
              <w:rPr>
                <w:color w:val="000000"/>
                <w:sz w:val="20"/>
                <w:szCs w:val="20"/>
              </w:rPr>
              <w:t>Микрорайон ПИКС</w:t>
            </w:r>
          </w:p>
        </w:tc>
        <w:tc>
          <w:tcPr>
            <w:tcW w:w="169" w:type="pct"/>
            <w:tcBorders>
              <w:top w:val="nil"/>
              <w:left w:val="nil"/>
              <w:bottom w:val="single" w:sz="4" w:space="0" w:color="auto"/>
              <w:right w:val="single" w:sz="4" w:space="0" w:color="auto"/>
            </w:tcBorders>
            <w:shd w:val="clear" w:color="auto" w:fill="auto"/>
            <w:vAlign w:val="center"/>
            <w:hideMark/>
          </w:tcPr>
          <w:p w14:paraId="7AEEC35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4C83BF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0B1537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DDBC2D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2CD837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38A89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A931F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EE29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C81E8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472F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F1610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23F3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3E8B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68F4F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89BA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C4075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5A0B0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6568B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38D82C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89CB6C1" w14:textId="77777777" w:rsidR="00411EF8" w:rsidRPr="00411EF8" w:rsidRDefault="00411EF8" w:rsidP="00411EF8">
            <w:pPr>
              <w:jc w:val="center"/>
              <w:rPr>
                <w:color w:val="000000"/>
                <w:sz w:val="20"/>
                <w:szCs w:val="20"/>
              </w:rPr>
            </w:pPr>
            <w:r w:rsidRPr="00411EF8">
              <w:rPr>
                <w:color w:val="000000"/>
                <w:sz w:val="20"/>
                <w:szCs w:val="20"/>
              </w:rPr>
              <w:t>Микрорайон Пойма реки Объ</w:t>
            </w:r>
          </w:p>
        </w:tc>
        <w:tc>
          <w:tcPr>
            <w:tcW w:w="169" w:type="pct"/>
            <w:tcBorders>
              <w:top w:val="nil"/>
              <w:left w:val="nil"/>
              <w:bottom w:val="single" w:sz="4" w:space="0" w:color="auto"/>
              <w:right w:val="single" w:sz="4" w:space="0" w:color="auto"/>
            </w:tcBorders>
            <w:shd w:val="clear" w:color="auto" w:fill="auto"/>
            <w:vAlign w:val="center"/>
            <w:hideMark/>
          </w:tcPr>
          <w:p w14:paraId="0F1BF51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E971BB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60E646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12F0DC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313C6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E707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166E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9ABBC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21DA5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C225C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302B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13996B" w14:textId="77777777" w:rsidR="00411EF8" w:rsidRPr="00411EF8" w:rsidRDefault="00411EF8" w:rsidP="00411EF8">
            <w:pPr>
              <w:jc w:val="center"/>
              <w:rPr>
                <w:color w:val="000000"/>
                <w:sz w:val="20"/>
                <w:szCs w:val="20"/>
              </w:rPr>
            </w:pPr>
            <w:r w:rsidRPr="00411EF8">
              <w:rPr>
                <w:color w:val="000000"/>
                <w:sz w:val="20"/>
                <w:szCs w:val="20"/>
              </w:rPr>
              <w:t>242,6</w:t>
            </w:r>
          </w:p>
        </w:tc>
        <w:tc>
          <w:tcPr>
            <w:tcW w:w="210" w:type="pct"/>
            <w:tcBorders>
              <w:top w:val="nil"/>
              <w:left w:val="nil"/>
              <w:bottom w:val="single" w:sz="4" w:space="0" w:color="auto"/>
              <w:right w:val="single" w:sz="4" w:space="0" w:color="auto"/>
            </w:tcBorders>
            <w:shd w:val="clear" w:color="auto" w:fill="auto"/>
            <w:vAlign w:val="center"/>
            <w:hideMark/>
          </w:tcPr>
          <w:p w14:paraId="59F16CE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EC656A" w14:textId="77777777" w:rsidR="00411EF8" w:rsidRPr="00411EF8" w:rsidRDefault="00411EF8" w:rsidP="00411EF8">
            <w:pPr>
              <w:jc w:val="center"/>
              <w:rPr>
                <w:color w:val="000000"/>
                <w:sz w:val="20"/>
                <w:szCs w:val="20"/>
              </w:rPr>
            </w:pPr>
            <w:r w:rsidRPr="00411EF8">
              <w:rPr>
                <w:color w:val="000000"/>
                <w:sz w:val="20"/>
                <w:szCs w:val="20"/>
              </w:rPr>
              <w:t>209,5</w:t>
            </w:r>
          </w:p>
        </w:tc>
        <w:tc>
          <w:tcPr>
            <w:tcW w:w="210" w:type="pct"/>
            <w:tcBorders>
              <w:top w:val="nil"/>
              <w:left w:val="nil"/>
              <w:bottom w:val="single" w:sz="4" w:space="0" w:color="auto"/>
              <w:right w:val="single" w:sz="4" w:space="0" w:color="auto"/>
            </w:tcBorders>
            <w:shd w:val="clear" w:color="auto" w:fill="auto"/>
            <w:vAlign w:val="center"/>
            <w:hideMark/>
          </w:tcPr>
          <w:p w14:paraId="10FB58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7FA4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E81F2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FFCDF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6267EBA"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6DEE46A" w14:textId="77777777" w:rsidR="00411EF8" w:rsidRPr="00411EF8" w:rsidRDefault="00411EF8" w:rsidP="00411EF8">
            <w:pPr>
              <w:jc w:val="center"/>
              <w:rPr>
                <w:color w:val="000000"/>
                <w:sz w:val="20"/>
                <w:szCs w:val="20"/>
              </w:rPr>
            </w:pPr>
            <w:r w:rsidRPr="00411EF8">
              <w:rPr>
                <w:color w:val="000000"/>
                <w:sz w:val="20"/>
                <w:szCs w:val="20"/>
              </w:rPr>
              <w:t>Микрорайон Пойма</w:t>
            </w:r>
            <w:r w:rsidRPr="00411EF8">
              <w:rPr>
                <w:color w:val="000000"/>
                <w:sz w:val="20"/>
                <w:szCs w:val="20"/>
              </w:rPr>
              <w:br/>
              <w:t>реки Объ</w:t>
            </w:r>
          </w:p>
        </w:tc>
        <w:tc>
          <w:tcPr>
            <w:tcW w:w="169" w:type="pct"/>
            <w:tcBorders>
              <w:top w:val="nil"/>
              <w:left w:val="nil"/>
              <w:bottom w:val="single" w:sz="4" w:space="0" w:color="auto"/>
              <w:right w:val="single" w:sz="4" w:space="0" w:color="auto"/>
            </w:tcBorders>
            <w:shd w:val="clear" w:color="auto" w:fill="auto"/>
            <w:vAlign w:val="center"/>
            <w:hideMark/>
          </w:tcPr>
          <w:p w14:paraId="2FED5B0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FC8D41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67D159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7B284F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6A3F7A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5FDE0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D5031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E54A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5C58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B355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EEF0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8CB78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69F1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65FA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39C0B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A423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EFBD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40EF3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EA9017B"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DD88CAC" w14:textId="77777777" w:rsidR="00411EF8" w:rsidRPr="00411EF8" w:rsidRDefault="00411EF8" w:rsidP="00411EF8">
            <w:pPr>
              <w:jc w:val="center"/>
              <w:rPr>
                <w:color w:val="000000"/>
                <w:sz w:val="20"/>
                <w:szCs w:val="20"/>
              </w:rPr>
            </w:pPr>
            <w:r w:rsidRPr="00411EF8">
              <w:rPr>
                <w:color w:val="000000"/>
                <w:sz w:val="20"/>
                <w:szCs w:val="20"/>
              </w:rPr>
              <w:t>Микрорайон Центральный</w:t>
            </w:r>
          </w:p>
        </w:tc>
        <w:tc>
          <w:tcPr>
            <w:tcW w:w="169" w:type="pct"/>
            <w:tcBorders>
              <w:top w:val="nil"/>
              <w:left w:val="nil"/>
              <w:bottom w:val="single" w:sz="4" w:space="0" w:color="auto"/>
              <w:right w:val="single" w:sz="4" w:space="0" w:color="auto"/>
            </w:tcBorders>
            <w:shd w:val="clear" w:color="auto" w:fill="auto"/>
            <w:vAlign w:val="center"/>
            <w:hideMark/>
          </w:tcPr>
          <w:p w14:paraId="079979E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5E751F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640348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82C7AB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D6D47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62A4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5A976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6F5F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B6431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38C1F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76F1D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2859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0F12D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52CD5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9BAF5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A33DE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8AAC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17AF3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4A6335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4AAB03D" w14:textId="77777777" w:rsidR="00411EF8" w:rsidRPr="00411EF8" w:rsidRDefault="00411EF8" w:rsidP="00411EF8">
            <w:pPr>
              <w:jc w:val="center"/>
              <w:rPr>
                <w:color w:val="000000"/>
                <w:sz w:val="20"/>
                <w:szCs w:val="20"/>
              </w:rPr>
            </w:pPr>
            <w:r w:rsidRPr="00411EF8">
              <w:rPr>
                <w:color w:val="000000"/>
                <w:sz w:val="20"/>
                <w:szCs w:val="20"/>
              </w:rPr>
              <w:t>мкр. 17</w:t>
            </w:r>
          </w:p>
        </w:tc>
        <w:tc>
          <w:tcPr>
            <w:tcW w:w="169" w:type="pct"/>
            <w:tcBorders>
              <w:top w:val="nil"/>
              <w:left w:val="nil"/>
              <w:bottom w:val="single" w:sz="4" w:space="0" w:color="auto"/>
              <w:right w:val="single" w:sz="4" w:space="0" w:color="auto"/>
            </w:tcBorders>
            <w:shd w:val="clear" w:color="auto" w:fill="auto"/>
            <w:vAlign w:val="center"/>
            <w:hideMark/>
          </w:tcPr>
          <w:p w14:paraId="6337E4D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253977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BE5F43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FD6A8F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91BD98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75D24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F1203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2122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2831F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12D8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1536A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DD6A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4A6F5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9E05B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4F192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84997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FFB80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43C9E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8C63FD8"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70D14FB" w14:textId="77777777" w:rsidR="00411EF8" w:rsidRPr="00411EF8" w:rsidRDefault="00411EF8" w:rsidP="00411EF8">
            <w:pPr>
              <w:jc w:val="center"/>
              <w:rPr>
                <w:color w:val="000000"/>
                <w:sz w:val="20"/>
                <w:szCs w:val="20"/>
              </w:rPr>
            </w:pPr>
            <w:r w:rsidRPr="00411EF8">
              <w:rPr>
                <w:color w:val="000000"/>
                <w:sz w:val="20"/>
                <w:szCs w:val="20"/>
              </w:rPr>
              <w:t>мкр. 19</w:t>
            </w:r>
          </w:p>
        </w:tc>
        <w:tc>
          <w:tcPr>
            <w:tcW w:w="169" w:type="pct"/>
            <w:tcBorders>
              <w:top w:val="nil"/>
              <w:left w:val="nil"/>
              <w:bottom w:val="single" w:sz="4" w:space="0" w:color="auto"/>
              <w:right w:val="single" w:sz="4" w:space="0" w:color="auto"/>
            </w:tcBorders>
            <w:shd w:val="clear" w:color="auto" w:fill="auto"/>
            <w:vAlign w:val="center"/>
            <w:hideMark/>
          </w:tcPr>
          <w:p w14:paraId="7BEAC2B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83DB98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3036D6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588B78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8F6597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D206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5F0D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8A5C7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09C2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88EB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BA887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11CE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279C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B1BA1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53BDA5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34365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156F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5C236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1B1387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88C01C2" w14:textId="77777777" w:rsidR="00411EF8" w:rsidRPr="00411EF8" w:rsidRDefault="00411EF8" w:rsidP="00411EF8">
            <w:pPr>
              <w:jc w:val="center"/>
              <w:rPr>
                <w:color w:val="000000"/>
                <w:sz w:val="20"/>
                <w:szCs w:val="20"/>
              </w:rPr>
            </w:pPr>
            <w:r w:rsidRPr="00411EF8">
              <w:rPr>
                <w:color w:val="000000"/>
                <w:sz w:val="20"/>
                <w:szCs w:val="20"/>
              </w:rPr>
              <w:lastRenderedPageBreak/>
              <w:t>мкр. 24</w:t>
            </w:r>
          </w:p>
        </w:tc>
        <w:tc>
          <w:tcPr>
            <w:tcW w:w="169" w:type="pct"/>
            <w:tcBorders>
              <w:top w:val="nil"/>
              <w:left w:val="nil"/>
              <w:bottom w:val="single" w:sz="4" w:space="0" w:color="auto"/>
              <w:right w:val="single" w:sz="4" w:space="0" w:color="auto"/>
            </w:tcBorders>
            <w:shd w:val="clear" w:color="auto" w:fill="auto"/>
            <w:vAlign w:val="center"/>
            <w:hideMark/>
          </w:tcPr>
          <w:p w14:paraId="0E2C437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325442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7B5A70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ED4825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99A220B" w14:textId="77777777" w:rsidR="00411EF8" w:rsidRPr="00411EF8" w:rsidRDefault="00411EF8" w:rsidP="00411EF8">
            <w:pPr>
              <w:jc w:val="center"/>
              <w:rPr>
                <w:color w:val="000000"/>
                <w:sz w:val="20"/>
                <w:szCs w:val="20"/>
              </w:rPr>
            </w:pPr>
            <w:r w:rsidRPr="00411EF8">
              <w:rPr>
                <w:color w:val="000000"/>
                <w:sz w:val="20"/>
                <w:szCs w:val="20"/>
              </w:rPr>
              <w:t>18,5</w:t>
            </w:r>
          </w:p>
        </w:tc>
        <w:tc>
          <w:tcPr>
            <w:tcW w:w="210" w:type="pct"/>
            <w:tcBorders>
              <w:top w:val="nil"/>
              <w:left w:val="nil"/>
              <w:bottom w:val="single" w:sz="4" w:space="0" w:color="auto"/>
              <w:right w:val="single" w:sz="4" w:space="0" w:color="auto"/>
            </w:tcBorders>
            <w:shd w:val="clear" w:color="auto" w:fill="auto"/>
            <w:vAlign w:val="center"/>
            <w:hideMark/>
          </w:tcPr>
          <w:p w14:paraId="5918EE5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7D54FB" w14:textId="77777777" w:rsidR="00411EF8" w:rsidRPr="00411EF8" w:rsidRDefault="00411EF8" w:rsidP="00411EF8">
            <w:pPr>
              <w:jc w:val="center"/>
              <w:rPr>
                <w:color w:val="000000"/>
                <w:sz w:val="20"/>
                <w:szCs w:val="20"/>
              </w:rPr>
            </w:pPr>
            <w:r w:rsidRPr="00411EF8">
              <w:rPr>
                <w:color w:val="000000"/>
                <w:sz w:val="20"/>
                <w:szCs w:val="20"/>
              </w:rPr>
              <w:t>18,5</w:t>
            </w:r>
          </w:p>
        </w:tc>
        <w:tc>
          <w:tcPr>
            <w:tcW w:w="210" w:type="pct"/>
            <w:tcBorders>
              <w:top w:val="nil"/>
              <w:left w:val="nil"/>
              <w:bottom w:val="single" w:sz="4" w:space="0" w:color="auto"/>
              <w:right w:val="single" w:sz="4" w:space="0" w:color="auto"/>
            </w:tcBorders>
            <w:shd w:val="clear" w:color="auto" w:fill="auto"/>
            <w:vAlign w:val="center"/>
            <w:hideMark/>
          </w:tcPr>
          <w:p w14:paraId="5F31E9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E8845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29C38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3E647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A1D8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FA2A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4F28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D111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A425B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477A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40DED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E2DA8F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6D10C93" w14:textId="77777777" w:rsidR="00411EF8" w:rsidRPr="00411EF8" w:rsidRDefault="00411EF8" w:rsidP="00411EF8">
            <w:pPr>
              <w:jc w:val="center"/>
              <w:rPr>
                <w:color w:val="000000"/>
                <w:sz w:val="20"/>
                <w:szCs w:val="20"/>
              </w:rPr>
            </w:pPr>
            <w:r w:rsidRPr="00411EF8">
              <w:rPr>
                <w:color w:val="000000"/>
                <w:sz w:val="20"/>
                <w:szCs w:val="20"/>
              </w:rPr>
              <w:t>мкр. 27</w:t>
            </w:r>
          </w:p>
        </w:tc>
        <w:tc>
          <w:tcPr>
            <w:tcW w:w="169" w:type="pct"/>
            <w:tcBorders>
              <w:top w:val="nil"/>
              <w:left w:val="nil"/>
              <w:bottom w:val="single" w:sz="4" w:space="0" w:color="auto"/>
              <w:right w:val="single" w:sz="4" w:space="0" w:color="auto"/>
            </w:tcBorders>
            <w:shd w:val="clear" w:color="auto" w:fill="auto"/>
            <w:vAlign w:val="center"/>
            <w:hideMark/>
          </w:tcPr>
          <w:p w14:paraId="1CDC0BD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C0116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68EEE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BA2F35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5DD9A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74747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A6244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C9655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40CBD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D9A57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ACB6D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EE56C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84DF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7A24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E04FB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5EC5E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DBA9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F8F72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FFB092B"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8B909CB" w14:textId="77777777" w:rsidR="00411EF8" w:rsidRPr="00411EF8" w:rsidRDefault="00411EF8" w:rsidP="00411EF8">
            <w:pPr>
              <w:jc w:val="center"/>
              <w:rPr>
                <w:color w:val="000000"/>
                <w:sz w:val="20"/>
                <w:szCs w:val="20"/>
              </w:rPr>
            </w:pPr>
            <w:r w:rsidRPr="00411EF8">
              <w:rPr>
                <w:color w:val="000000"/>
                <w:sz w:val="20"/>
                <w:szCs w:val="20"/>
              </w:rPr>
              <w:t>мкр. 30</w:t>
            </w:r>
          </w:p>
        </w:tc>
        <w:tc>
          <w:tcPr>
            <w:tcW w:w="169" w:type="pct"/>
            <w:tcBorders>
              <w:top w:val="nil"/>
              <w:left w:val="nil"/>
              <w:bottom w:val="single" w:sz="4" w:space="0" w:color="auto"/>
              <w:right w:val="single" w:sz="4" w:space="0" w:color="auto"/>
            </w:tcBorders>
            <w:shd w:val="clear" w:color="auto" w:fill="auto"/>
            <w:vAlign w:val="center"/>
            <w:hideMark/>
          </w:tcPr>
          <w:p w14:paraId="3DB96B5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D57C41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B0A9E3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1657BF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D51FC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4B4DC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F2DA60" w14:textId="77777777" w:rsidR="00411EF8" w:rsidRPr="00411EF8" w:rsidRDefault="00411EF8" w:rsidP="00411EF8">
            <w:pPr>
              <w:jc w:val="center"/>
              <w:rPr>
                <w:color w:val="000000"/>
                <w:sz w:val="20"/>
                <w:szCs w:val="20"/>
              </w:rPr>
            </w:pPr>
            <w:r w:rsidRPr="00411EF8">
              <w:rPr>
                <w:color w:val="000000"/>
                <w:sz w:val="20"/>
                <w:szCs w:val="20"/>
              </w:rPr>
              <w:t>86,1</w:t>
            </w:r>
          </w:p>
        </w:tc>
        <w:tc>
          <w:tcPr>
            <w:tcW w:w="210" w:type="pct"/>
            <w:tcBorders>
              <w:top w:val="nil"/>
              <w:left w:val="nil"/>
              <w:bottom w:val="single" w:sz="4" w:space="0" w:color="auto"/>
              <w:right w:val="single" w:sz="4" w:space="0" w:color="auto"/>
            </w:tcBorders>
            <w:shd w:val="clear" w:color="auto" w:fill="auto"/>
            <w:vAlign w:val="center"/>
            <w:hideMark/>
          </w:tcPr>
          <w:p w14:paraId="3BB078F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1E02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50409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CA491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63546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A97A8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7CEBD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45C86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25EE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29A8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26EA6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A9D606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C9BA6B8" w14:textId="77777777" w:rsidR="00411EF8" w:rsidRPr="00411EF8" w:rsidRDefault="00411EF8" w:rsidP="00411EF8">
            <w:pPr>
              <w:jc w:val="center"/>
              <w:rPr>
                <w:color w:val="000000"/>
                <w:sz w:val="20"/>
                <w:szCs w:val="20"/>
              </w:rPr>
            </w:pPr>
            <w:r w:rsidRPr="00411EF8">
              <w:rPr>
                <w:color w:val="000000"/>
                <w:sz w:val="20"/>
                <w:szCs w:val="20"/>
              </w:rPr>
              <w:t>мкр. 31Б</w:t>
            </w:r>
          </w:p>
        </w:tc>
        <w:tc>
          <w:tcPr>
            <w:tcW w:w="169" w:type="pct"/>
            <w:tcBorders>
              <w:top w:val="nil"/>
              <w:left w:val="nil"/>
              <w:bottom w:val="single" w:sz="4" w:space="0" w:color="auto"/>
              <w:right w:val="single" w:sz="4" w:space="0" w:color="auto"/>
            </w:tcBorders>
            <w:shd w:val="clear" w:color="auto" w:fill="auto"/>
            <w:vAlign w:val="center"/>
            <w:hideMark/>
          </w:tcPr>
          <w:p w14:paraId="4A57988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D82D83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FADB52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60ABC8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4F0804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771FAD" w14:textId="77777777" w:rsidR="00411EF8" w:rsidRPr="00411EF8" w:rsidRDefault="00411EF8" w:rsidP="00411EF8">
            <w:pPr>
              <w:jc w:val="center"/>
              <w:rPr>
                <w:color w:val="000000"/>
                <w:sz w:val="20"/>
                <w:szCs w:val="20"/>
              </w:rPr>
            </w:pPr>
            <w:r w:rsidRPr="00411EF8">
              <w:rPr>
                <w:color w:val="000000"/>
                <w:sz w:val="20"/>
                <w:szCs w:val="20"/>
              </w:rPr>
              <w:t>21,9</w:t>
            </w:r>
          </w:p>
        </w:tc>
        <w:tc>
          <w:tcPr>
            <w:tcW w:w="210" w:type="pct"/>
            <w:tcBorders>
              <w:top w:val="nil"/>
              <w:left w:val="nil"/>
              <w:bottom w:val="single" w:sz="4" w:space="0" w:color="auto"/>
              <w:right w:val="single" w:sz="4" w:space="0" w:color="auto"/>
            </w:tcBorders>
            <w:shd w:val="clear" w:color="auto" w:fill="auto"/>
            <w:vAlign w:val="center"/>
            <w:hideMark/>
          </w:tcPr>
          <w:p w14:paraId="6A072CE7" w14:textId="77777777" w:rsidR="00411EF8" w:rsidRPr="00411EF8" w:rsidRDefault="00411EF8" w:rsidP="00411EF8">
            <w:pPr>
              <w:jc w:val="center"/>
              <w:rPr>
                <w:color w:val="000000"/>
                <w:sz w:val="20"/>
                <w:szCs w:val="20"/>
              </w:rPr>
            </w:pPr>
            <w:r w:rsidRPr="00411EF8">
              <w:rPr>
                <w:color w:val="000000"/>
                <w:sz w:val="20"/>
                <w:szCs w:val="20"/>
              </w:rPr>
              <w:t>21,9</w:t>
            </w:r>
          </w:p>
        </w:tc>
        <w:tc>
          <w:tcPr>
            <w:tcW w:w="210" w:type="pct"/>
            <w:tcBorders>
              <w:top w:val="nil"/>
              <w:left w:val="nil"/>
              <w:bottom w:val="single" w:sz="4" w:space="0" w:color="auto"/>
              <w:right w:val="single" w:sz="4" w:space="0" w:color="auto"/>
            </w:tcBorders>
            <w:shd w:val="clear" w:color="auto" w:fill="auto"/>
            <w:vAlign w:val="center"/>
            <w:hideMark/>
          </w:tcPr>
          <w:p w14:paraId="305279E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1B608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5395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90BF0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FCDA5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5105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5D82D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71EE0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C4DC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5989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F86DE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55C2A80"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2884AAE" w14:textId="77777777" w:rsidR="00411EF8" w:rsidRPr="00411EF8" w:rsidRDefault="00411EF8" w:rsidP="00411EF8">
            <w:pPr>
              <w:jc w:val="center"/>
              <w:rPr>
                <w:color w:val="000000"/>
                <w:sz w:val="20"/>
                <w:szCs w:val="20"/>
              </w:rPr>
            </w:pPr>
            <w:r w:rsidRPr="00411EF8">
              <w:rPr>
                <w:color w:val="000000"/>
                <w:sz w:val="20"/>
                <w:szCs w:val="20"/>
              </w:rPr>
              <w:t>мкр. 34</w:t>
            </w:r>
          </w:p>
        </w:tc>
        <w:tc>
          <w:tcPr>
            <w:tcW w:w="169" w:type="pct"/>
            <w:tcBorders>
              <w:top w:val="nil"/>
              <w:left w:val="nil"/>
              <w:bottom w:val="single" w:sz="4" w:space="0" w:color="auto"/>
              <w:right w:val="single" w:sz="4" w:space="0" w:color="auto"/>
            </w:tcBorders>
            <w:shd w:val="clear" w:color="auto" w:fill="auto"/>
            <w:vAlign w:val="center"/>
            <w:hideMark/>
          </w:tcPr>
          <w:p w14:paraId="41A5A10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A2006C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9B1D53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64D8AA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7CD032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FFE5B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1D37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F8A9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9D3B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F5F9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6D12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60E49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2DF3B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0EC315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2D99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617EE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4EDA0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103F6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330984D"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BD76E87" w14:textId="77777777" w:rsidR="00411EF8" w:rsidRPr="00411EF8" w:rsidRDefault="00411EF8" w:rsidP="00411EF8">
            <w:pPr>
              <w:jc w:val="center"/>
              <w:rPr>
                <w:color w:val="000000"/>
                <w:sz w:val="20"/>
                <w:szCs w:val="20"/>
              </w:rPr>
            </w:pPr>
            <w:r w:rsidRPr="00411EF8">
              <w:rPr>
                <w:color w:val="000000"/>
                <w:sz w:val="20"/>
                <w:szCs w:val="20"/>
              </w:rPr>
              <w:t>мкр. 5А</w:t>
            </w:r>
          </w:p>
        </w:tc>
        <w:tc>
          <w:tcPr>
            <w:tcW w:w="169" w:type="pct"/>
            <w:tcBorders>
              <w:top w:val="nil"/>
              <w:left w:val="nil"/>
              <w:bottom w:val="single" w:sz="4" w:space="0" w:color="auto"/>
              <w:right w:val="single" w:sz="4" w:space="0" w:color="auto"/>
            </w:tcBorders>
            <w:shd w:val="clear" w:color="auto" w:fill="auto"/>
            <w:vAlign w:val="center"/>
            <w:hideMark/>
          </w:tcPr>
          <w:p w14:paraId="42B81EF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C88AF3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2B5ACE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EB6623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5E3E64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06E28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2D24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E2977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DA8B4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1ECA3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4141A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80860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5A367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B9397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DEF64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99FB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6169B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207B8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42150D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A4FB823" w14:textId="77777777" w:rsidR="00411EF8" w:rsidRPr="00411EF8" w:rsidRDefault="00411EF8" w:rsidP="00411EF8">
            <w:pPr>
              <w:jc w:val="center"/>
              <w:rPr>
                <w:color w:val="000000"/>
                <w:sz w:val="20"/>
                <w:szCs w:val="20"/>
              </w:rPr>
            </w:pPr>
            <w:r w:rsidRPr="00411EF8">
              <w:rPr>
                <w:color w:val="000000"/>
                <w:sz w:val="20"/>
                <w:szCs w:val="20"/>
              </w:rPr>
              <w:t>мкр. 8</w:t>
            </w:r>
          </w:p>
        </w:tc>
        <w:tc>
          <w:tcPr>
            <w:tcW w:w="169" w:type="pct"/>
            <w:tcBorders>
              <w:top w:val="nil"/>
              <w:left w:val="nil"/>
              <w:bottom w:val="single" w:sz="4" w:space="0" w:color="auto"/>
              <w:right w:val="single" w:sz="4" w:space="0" w:color="auto"/>
            </w:tcBorders>
            <w:shd w:val="clear" w:color="auto" w:fill="auto"/>
            <w:vAlign w:val="center"/>
            <w:hideMark/>
          </w:tcPr>
          <w:p w14:paraId="4F57DB6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889ADB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4DA9D3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1CD854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47E767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92A6B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138AC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BF161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CBFFDB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757B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21CA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5564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FC978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04CFB0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46A96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DDFC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31A47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7EA23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F57A3A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D286CC1" w14:textId="77777777" w:rsidR="00411EF8" w:rsidRPr="00411EF8" w:rsidRDefault="00411EF8" w:rsidP="00411EF8">
            <w:pPr>
              <w:jc w:val="center"/>
              <w:rPr>
                <w:color w:val="000000"/>
                <w:sz w:val="20"/>
                <w:szCs w:val="20"/>
              </w:rPr>
            </w:pPr>
            <w:r w:rsidRPr="00411EF8">
              <w:rPr>
                <w:color w:val="000000"/>
                <w:sz w:val="20"/>
                <w:szCs w:val="20"/>
              </w:rPr>
              <w:t>мкр.</w:t>
            </w:r>
            <w:r w:rsidRPr="00411EF8">
              <w:rPr>
                <w:color w:val="000000"/>
                <w:sz w:val="20"/>
                <w:szCs w:val="20"/>
              </w:rPr>
              <w:br/>
              <w:t>Железнодорожников</w:t>
            </w:r>
          </w:p>
        </w:tc>
        <w:tc>
          <w:tcPr>
            <w:tcW w:w="169" w:type="pct"/>
            <w:tcBorders>
              <w:top w:val="nil"/>
              <w:left w:val="nil"/>
              <w:bottom w:val="single" w:sz="4" w:space="0" w:color="auto"/>
              <w:right w:val="single" w:sz="4" w:space="0" w:color="auto"/>
            </w:tcBorders>
            <w:shd w:val="clear" w:color="auto" w:fill="auto"/>
            <w:vAlign w:val="center"/>
            <w:hideMark/>
          </w:tcPr>
          <w:p w14:paraId="32E0F79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B88112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E07248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311A97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79ED9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184C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4333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2D426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5941A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39AF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0965F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9A87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521AD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DC34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C6767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BAE07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40E74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F475C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84D848B"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02EB682" w14:textId="77777777" w:rsidR="00411EF8" w:rsidRPr="00411EF8" w:rsidRDefault="00411EF8" w:rsidP="00411EF8">
            <w:pPr>
              <w:jc w:val="center"/>
              <w:rPr>
                <w:color w:val="000000"/>
                <w:sz w:val="20"/>
                <w:szCs w:val="20"/>
              </w:rPr>
            </w:pPr>
            <w:r w:rsidRPr="00411EF8">
              <w:rPr>
                <w:color w:val="000000"/>
                <w:sz w:val="20"/>
                <w:szCs w:val="20"/>
              </w:rPr>
              <w:t>мкр.1</w:t>
            </w:r>
          </w:p>
        </w:tc>
        <w:tc>
          <w:tcPr>
            <w:tcW w:w="169" w:type="pct"/>
            <w:tcBorders>
              <w:top w:val="nil"/>
              <w:left w:val="nil"/>
              <w:bottom w:val="single" w:sz="4" w:space="0" w:color="auto"/>
              <w:right w:val="single" w:sz="4" w:space="0" w:color="auto"/>
            </w:tcBorders>
            <w:shd w:val="clear" w:color="auto" w:fill="auto"/>
            <w:vAlign w:val="center"/>
            <w:hideMark/>
          </w:tcPr>
          <w:p w14:paraId="0B1C557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907B7E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8280F6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3E402D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D4DC7D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F7BBB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E897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1AEC0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DE51D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F76C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0901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901C4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99E92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930F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D41A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03C7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1442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51198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A2E64D"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0E2B84A" w14:textId="77777777" w:rsidR="00411EF8" w:rsidRPr="00411EF8" w:rsidRDefault="00411EF8" w:rsidP="00411EF8">
            <w:pPr>
              <w:jc w:val="center"/>
              <w:rPr>
                <w:color w:val="000000"/>
                <w:sz w:val="20"/>
                <w:szCs w:val="20"/>
              </w:rPr>
            </w:pPr>
            <w:r w:rsidRPr="00411EF8">
              <w:rPr>
                <w:color w:val="000000"/>
                <w:sz w:val="20"/>
                <w:szCs w:val="20"/>
              </w:rPr>
              <w:t>мкр.31А</w:t>
            </w:r>
          </w:p>
        </w:tc>
        <w:tc>
          <w:tcPr>
            <w:tcW w:w="169" w:type="pct"/>
            <w:tcBorders>
              <w:top w:val="nil"/>
              <w:left w:val="nil"/>
              <w:bottom w:val="single" w:sz="4" w:space="0" w:color="auto"/>
              <w:right w:val="single" w:sz="4" w:space="0" w:color="auto"/>
            </w:tcBorders>
            <w:shd w:val="clear" w:color="auto" w:fill="auto"/>
            <w:vAlign w:val="center"/>
            <w:hideMark/>
          </w:tcPr>
          <w:p w14:paraId="24C4C90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C60B25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4A762B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481F00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7E1FA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48AFF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93D2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0AD95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3FBFE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B20C0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85810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B4B54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F9A36D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3585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5DEB0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0EEAD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5374B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B1AF6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9EA359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A69D051" w14:textId="77777777" w:rsidR="00411EF8" w:rsidRPr="00411EF8" w:rsidRDefault="00411EF8" w:rsidP="00411EF8">
            <w:pPr>
              <w:jc w:val="center"/>
              <w:rPr>
                <w:color w:val="000000"/>
                <w:sz w:val="20"/>
                <w:szCs w:val="20"/>
              </w:rPr>
            </w:pPr>
            <w:r w:rsidRPr="00411EF8">
              <w:rPr>
                <w:color w:val="000000"/>
                <w:sz w:val="20"/>
                <w:szCs w:val="20"/>
              </w:rPr>
              <w:t>набережная поймы Бардыковкм</w:t>
            </w:r>
          </w:p>
        </w:tc>
        <w:tc>
          <w:tcPr>
            <w:tcW w:w="169" w:type="pct"/>
            <w:tcBorders>
              <w:top w:val="nil"/>
              <w:left w:val="nil"/>
              <w:bottom w:val="single" w:sz="4" w:space="0" w:color="auto"/>
              <w:right w:val="single" w:sz="4" w:space="0" w:color="auto"/>
            </w:tcBorders>
            <w:shd w:val="clear" w:color="auto" w:fill="auto"/>
            <w:vAlign w:val="center"/>
            <w:hideMark/>
          </w:tcPr>
          <w:p w14:paraId="7869A40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7C7141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B596A2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04B1B5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C63935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1780A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AFC55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333E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FE0DC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635F1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42C58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9FA46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73812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2EF3C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49D38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544717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C0CF4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DBF8F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A7EC7F0"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915CF25" w14:textId="77777777" w:rsidR="00411EF8" w:rsidRPr="00411EF8" w:rsidRDefault="00411EF8" w:rsidP="00411EF8">
            <w:pPr>
              <w:jc w:val="center"/>
              <w:rPr>
                <w:color w:val="000000"/>
                <w:sz w:val="20"/>
                <w:szCs w:val="20"/>
              </w:rPr>
            </w:pPr>
            <w:r w:rsidRPr="00411EF8">
              <w:rPr>
                <w:color w:val="000000"/>
                <w:sz w:val="20"/>
                <w:szCs w:val="20"/>
              </w:rPr>
              <w:t>Остров Заячий</w:t>
            </w:r>
          </w:p>
        </w:tc>
        <w:tc>
          <w:tcPr>
            <w:tcW w:w="169" w:type="pct"/>
            <w:tcBorders>
              <w:top w:val="nil"/>
              <w:left w:val="nil"/>
              <w:bottom w:val="single" w:sz="4" w:space="0" w:color="auto"/>
              <w:right w:val="single" w:sz="4" w:space="0" w:color="auto"/>
            </w:tcBorders>
            <w:shd w:val="clear" w:color="auto" w:fill="auto"/>
            <w:vAlign w:val="center"/>
            <w:hideMark/>
          </w:tcPr>
          <w:p w14:paraId="54B8A59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AB67CE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5E1C5D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16EA2F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C6FA9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C12C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D045A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0DDF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4ED5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66FA8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A6C4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C83F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3B42F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85CF4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6DE2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8A13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093F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E154C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80A560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CC91401" w14:textId="77777777" w:rsidR="00411EF8" w:rsidRPr="00411EF8" w:rsidRDefault="00411EF8" w:rsidP="00411EF8">
            <w:pPr>
              <w:jc w:val="center"/>
              <w:rPr>
                <w:color w:val="000000"/>
                <w:sz w:val="20"/>
                <w:szCs w:val="20"/>
              </w:rPr>
            </w:pPr>
            <w:r w:rsidRPr="00411EF8">
              <w:rPr>
                <w:color w:val="000000"/>
                <w:sz w:val="20"/>
                <w:szCs w:val="20"/>
              </w:rPr>
              <w:t>п. Кедровый-1</w:t>
            </w:r>
          </w:p>
        </w:tc>
        <w:tc>
          <w:tcPr>
            <w:tcW w:w="169" w:type="pct"/>
            <w:tcBorders>
              <w:top w:val="nil"/>
              <w:left w:val="nil"/>
              <w:bottom w:val="single" w:sz="4" w:space="0" w:color="auto"/>
              <w:right w:val="single" w:sz="4" w:space="0" w:color="auto"/>
            </w:tcBorders>
            <w:shd w:val="clear" w:color="auto" w:fill="auto"/>
            <w:vAlign w:val="center"/>
            <w:hideMark/>
          </w:tcPr>
          <w:p w14:paraId="4911780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E37772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0E299E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3766D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87064C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D6DBA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B5090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2750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57196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75CD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64D4F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4BCB8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CAB2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40497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4EC8E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7EE1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9319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3BB7E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540930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F925CB3" w14:textId="77777777" w:rsidR="00411EF8" w:rsidRPr="00411EF8" w:rsidRDefault="00411EF8" w:rsidP="00411EF8">
            <w:pPr>
              <w:jc w:val="center"/>
              <w:rPr>
                <w:color w:val="000000"/>
                <w:sz w:val="20"/>
                <w:szCs w:val="20"/>
              </w:rPr>
            </w:pPr>
            <w:r w:rsidRPr="00411EF8">
              <w:rPr>
                <w:color w:val="000000"/>
                <w:sz w:val="20"/>
                <w:szCs w:val="20"/>
              </w:rPr>
              <w:t>п. Кедровый-1, линия</w:t>
            </w:r>
            <w:r w:rsidRPr="00411EF8">
              <w:rPr>
                <w:color w:val="000000"/>
                <w:sz w:val="20"/>
                <w:szCs w:val="20"/>
              </w:rPr>
              <w:br/>
              <w:t>16, дом 10А</w:t>
            </w:r>
          </w:p>
        </w:tc>
        <w:tc>
          <w:tcPr>
            <w:tcW w:w="169" w:type="pct"/>
            <w:tcBorders>
              <w:top w:val="nil"/>
              <w:left w:val="nil"/>
              <w:bottom w:val="single" w:sz="4" w:space="0" w:color="auto"/>
              <w:right w:val="single" w:sz="4" w:space="0" w:color="auto"/>
            </w:tcBorders>
            <w:shd w:val="clear" w:color="auto" w:fill="auto"/>
            <w:vAlign w:val="center"/>
            <w:hideMark/>
          </w:tcPr>
          <w:p w14:paraId="1CFB0DE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652213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7D0952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7F66A5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35A1A3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AC99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29A13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DDBB3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65584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F948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5E6D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9F7B6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4DB2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BFE6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F346B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EC57B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EDB6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77E2B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A9D603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954DDE3" w14:textId="77777777" w:rsidR="00411EF8" w:rsidRPr="00411EF8" w:rsidRDefault="00411EF8" w:rsidP="00411EF8">
            <w:pPr>
              <w:jc w:val="center"/>
              <w:rPr>
                <w:color w:val="000000"/>
                <w:sz w:val="20"/>
                <w:szCs w:val="20"/>
              </w:rPr>
            </w:pPr>
            <w:r w:rsidRPr="00411EF8">
              <w:rPr>
                <w:color w:val="000000"/>
                <w:sz w:val="20"/>
                <w:szCs w:val="20"/>
              </w:rPr>
              <w:t>п. СУ-4.</w:t>
            </w:r>
          </w:p>
        </w:tc>
        <w:tc>
          <w:tcPr>
            <w:tcW w:w="169" w:type="pct"/>
            <w:tcBorders>
              <w:top w:val="nil"/>
              <w:left w:val="nil"/>
              <w:bottom w:val="single" w:sz="4" w:space="0" w:color="auto"/>
              <w:right w:val="single" w:sz="4" w:space="0" w:color="auto"/>
            </w:tcBorders>
            <w:shd w:val="clear" w:color="auto" w:fill="auto"/>
            <w:vAlign w:val="center"/>
            <w:hideMark/>
          </w:tcPr>
          <w:p w14:paraId="47D13AB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C62BA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D85E08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403E86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4F84C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95FFB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802CA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3EEC3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F823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88807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B6195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F822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061FBD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07B4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B50D6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CF83A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F98A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38017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59D3EB8"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280EEFA" w14:textId="77777777" w:rsidR="00411EF8" w:rsidRPr="00411EF8" w:rsidRDefault="00411EF8" w:rsidP="00411EF8">
            <w:pPr>
              <w:jc w:val="center"/>
              <w:rPr>
                <w:color w:val="000000"/>
                <w:sz w:val="20"/>
                <w:szCs w:val="20"/>
              </w:rPr>
            </w:pPr>
            <w:r w:rsidRPr="00411EF8">
              <w:rPr>
                <w:color w:val="000000"/>
                <w:sz w:val="20"/>
                <w:szCs w:val="20"/>
              </w:rPr>
              <w:t>п. Юность</w:t>
            </w:r>
          </w:p>
        </w:tc>
        <w:tc>
          <w:tcPr>
            <w:tcW w:w="169" w:type="pct"/>
            <w:tcBorders>
              <w:top w:val="nil"/>
              <w:left w:val="nil"/>
              <w:bottom w:val="single" w:sz="4" w:space="0" w:color="auto"/>
              <w:right w:val="single" w:sz="4" w:space="0" w:color="auto"/>
            </w:tcBorders>
            <w:shd w:val="clear" w:color="auto" w:fill="auto"/>
            <w:vAlign w:val="center"/>
            <w:hideMark/>
          </w:tcPr>
          <w:p w14:paraId="575CD43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F465BA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9372AC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470D99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858C37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4F498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C49AC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72C33A" w14:textId="77777777" w:rsidR="00411EF8" w:rsidRPr="00411EF8" w:rsidRDefault="00411EF8" w:rsidP="00411EF8">
            <w:pPr>
              <w:jc w:val="center"/>
              <w:rPr>
                <w:color w:val="000000"/>
                <w:sz w:val="20"/>
                <w:szCs w:val="20"/>
              </w:rPr>
            </w:pPr>
            <w:r w:rsidRPr="00411EF8">
              <w:rPr>
                <w:color w:val="000000"/>
                <w:sz w:val="20"/>
                <w:szCs w:val="20"/>
              </w:rPr>
              <w:t>14,1</w:t>
            </w:r>
          </w:p>
        </w:tc>
        <w:tc>
          <w:tcPr>
            <w:tcW w:w="210" w:type="pct"/>
            <w:tcBorders>
              <w:top w:val="nil"/>
              <w:left w:val="nil"/>
              <w:bottom w:val="single" w:sz="4" w:space="0" w:color="auto"/>
              <w:right w:val="single" w:sz="4" w:space="0" w:color="auto"/>
            </w:tcBorders>
            <w:shd w:val="clear" w:color="auto" w:fill="auto"/>
            <w:vAlign w:val="center"/>
            <w:hideMark/>
          </w:tcPr>
          <w:p w14:paraId="56B83E6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3E769D" w14:textId="77777777" w:rsidR="00411EF8" w:rsidRPr="00411EF8" w:rsidRDefault="00411EF8" w:rsidP="00411EF8">
            <w:pPr>
              <w:jc w:val="center"/>
              <w:rPr>
                <w:color w:val="000000"/>
                <w:sz w:val="20"/>
                <w:szCs w:val="20"/>
              </w:rPr>
            </w:pPr>
            <w:r w:rsidRPr="00411EF8">
              <w:rPr>
                <w:color w:val="000000"/>
                <w:sz w:val="20"/>
                <w:szCs w:val="20"/>
              </w:rPr>
              <w:t>12,8</w:t>
            </w:r>
          </w:p>
        </w:tc>
        <w:tc>
          <w:tcPr>
            <w:tcW w:w="210" w:type="pct"/>
            <w:tcBorders>
              <w:top w:val="nil"/>
              <w:left w:val="nil"/>
              <w:bottom w:val="single" w:sz="4" w:space="0" w:color="auto"/>
              <w:right w:val="single" w:sz="4" w:space="0" w:color="auto"/>
            </w:tcBorders>
            <w:shd w:val="clear" w:color="auto" w:fill="auto"/>
            <w:vAlign w:val="center"/>
            <w:hideMark/>
          </w:tcPr>
          <w:p w14:paraId="785961A3" w14:textId="77777777" w:rsidR="00411EF8" w:rsidRPr="00411EF8" w:rsidRDefault="00411EF8" w:rsidP="00411EF8">
            <w:pPr>
              <w:jc w:val="center"/>
              <w:rPr>
                <w:color w:val="000000"/>
                <w:sz w:val="20"/>
                <w:szCs w:val="20"/>
              </w:rPr>
            </w:pPr>
            <w:r w:rsidRPr="00411EF8">
              <w:rPr>
                <w:color w:val="000000"/>
                <w:sz w:val="20"/>
                <w:szCs w:val="20"/>
              </w:rPr>
              <w:t>14,1</w:t>
            </w:r>
          </w:p>
        </w:tc>
        <w:tc>
          <w:tcPr>
            <w:tcW w:w="210" w:type="pct"/>
            <w:tcBorders>
              <w:top w:val="nil"/>
              <w:left w:val="nil"/>
              <w:bottom w:val="single" w:sz="4" w:space="0" w:color="auto"/>
              <w:right w:val="single" w:sz="4" w:space="0" w:color="auto"/>
            </w:tcBorders>
            <w:shd w:val="clear" w:color="auto" w:fill="auto"/>
            <w:vAlign w:val="center"/>
            <w:hideMark/>
          </w:tcPr>
          <w:p w14:paraId="1803AD1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1517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451DD2" w14:textId="77777777" w:rsidR="00411EF8" w:rsidRPr="00411EF8" w:rsidRDefault="00411EF8" w:rsidP="00411EF8">
            <w:pPr>
              <w:jc w:val="center"/>
              <w:rPr>
                <w:color w:val="000000"/>
                <w:sz w:val="20"/>
                <w:szCs w:val="20"/>
              </w:rPr>
            </w:pPr>
            <w:r w:rsidRPr="00411EF8">
              <w:rPr>
                <w:color w:val="000000"/>
                <w:sz w:val="20"/>
                <w:szCs w:val="20"/>
              </w:rPr>
              <w:t>4,7</w:t>
            </w:r>
          </w:p>
        </w:tc>
        <w:tc>
          <w:tcPr>
            <w:tcW w:w="210" w:type="pct"/>
            <w:tcBorders>
              <w:top w:val="nil"/>
              <w:left w:val="nil"/>
              <w:bottom w:val="single" w:sz="4" w:space="0" w:color="auto"/>
              <w:right w:val="single" w:sz="4" w:space="0" w:color="auto"/>
            </w:tcBorders>
            <w:shd w:val="clear" w:color="auto" w:fill="auto"/>
            <w:vAlign w:val="center"/>
            <w:hideMark/>
          </w:tcPr>
          <w:p w14:paraId="0A95D8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AE168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A38E1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8DE52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84A8CA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C7BF71B" w14:textId="77777777" w:rsidR="00411EF8" w:rsidRPr="00411EF8" w:rsidRDefault="00411EF8" w:rsidP="00411EF8">
            <w:pPr>
              <w:jc w:val="center"/>
              <w:rPr>
                <w:color w:val="000000"/>
                <w:sz w:val="20"/>
                <w:szCs w:val="20"/>
              </w:rPr>
            </w:pPr>
            <w:r w:rsidRPr="00411EF8">
              <w:rPr>
                <w:color w:val="000000"/>
                <w:sz w:val="20"/>
                <w:szCs w:val="20"/>
              </w:rPr>
              <w:t>п.Таёжный</w:t>
            </w:r>
          </w:p>
        </w:tc>
        <w:tc>
          <w:tcPr>
            <w:tcW w:w="169" w:type="pct"/>
            <w:tcBorders>
              <w:top w:val="nil"/>
              <w:left w:val="nil"/>
              <w:bottom w:val="single" w:sz="4" w:space="0" w:color="auto"/>
              <w:right w:val="single" w:sz="4" w:space="0" w:color="auto"/>
            </w:tcBorders>
            <w:shd w:val="clear" w:color="auto" w:fill="auto"/>
            <w:vAlign w:val="center"/>
            <w:hideMark/>
          </w:tcPr>
          <w:p w14:paraId="0AC38D9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B1CB2D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7052CF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C9B7B5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3D7908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CF347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1BF1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0202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2BBC0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D9DE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47C1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D9A6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C6FA4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7C822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9934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7A775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4282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9286C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96E1610"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F032AF4" w14:textId="77777777" w:rsidR="00411EF8" w:rsidRPr="00411EF8" w:rsidRDefault="00411EF8" w:rsidP="00411EF8">
            <w:pPr>
              <w:jc w:val="center"/>
              <w:rPr>
                <w:color w:val="000000"/>
                <w:sz w:val="20"/>
                <w:szCs w:val="20"/>
              </w:rPr>
            </w:pPr>
            <w:r w:rsidRPr="00411EF8">
              <w:rPr>
                <w:color w:val="000000"/>
                <w:sz w:val="20"/>
                <w:szCs w:val="20"/>
              </w:rPr>
              <w:t>пгт. Барсово</w:t>
            </w:r>
          </w:p>
        </w:tc>
        <w:tc>
          <w:tcPr>
            <w:tcW w:w="169" w:type="pct"/>
            <w:tcBorders>
              <w:top w:val="nil"/>
              <w:left w:val="nil"/>
              <w:bottom w:val="single" w:sz="4" w:space="0" w:color="auto"/>
              <w:right w:val="single" w:sz="4" w:space="0" w:color="auto"/>
            </w:tcBorders>
            <w:shd w:val="clear" w:color="auto" w:fill="auto"/>
            <w:vAlign w:val="center"/>
            <w:hideMark/>
          </w:tcPr>
          <w:p w14:paraId="07939A4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4923BC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90C450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6C090B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47D2D7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45749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976A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E6242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06E4E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887D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384D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0D420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AB0C3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0075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AD0DD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F9742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E913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A36BD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FCC2AB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F514BAB" w14:textId="77777777" w:rsidR="00411EF8" w:rsidRPr="00411EF8" w:rsidRDefault="00411EF8" w:rsidP="00411EF8">
            <w:pPr>
              <w:jc w:val="center"/>
              <w:rPr>
                <w:color w:val="000000"/>
                <w:sz w:val="20"/>
                <w:szCs w:val="20"/>
              </w:rPr>
            </w:pPr>
            <w:r w:rsidRPr="00411EF8">
              <w:rPr>
                <w:color w:val="000000"/>
                <w:sz w:val="20"/>
                <w:szCs w:val="20"/>
              </w:rPr>
              <w:t>Пойма-1 (район протоки Бардыковка)</w:t>
            </w:r>
          </w:p>
        </w:tc>
        <w:tc>
          <w:tcPr>
            <w:tcW w:w="169" w:type="pct"/>
            <w:tcBorders>
              <w:top w:val="nil"/>
              <w:left w:val="nil"/>
              <w:bottom w:val="single" w:sz="4" w:space="0" w:color="auto"/>
              <w:right w:val="single" w:sz="4" w:space="0" w:color="auto"/>
            </w:tcBorders>
            <w:shd w:val="clear" w:color="auto" w:fill="auto"/>
            <w:vAlign w:val="center"/>
            <w:hideMark/>
          </w:tcPr>
          <w:p w14:paraId="3CD0894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730594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4DE519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FEBC77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34F3A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91A04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BD9630" w14:textId="77777777" w:rsidR="00411EF8" w:rsidRPr="00411EF8" w:rsidRDefault="00411EF8" w:rsidP="00411EF8">
            <w:pPr>
              <w:jc w:val="center"/>
              <w:rPr>
                <w:color w:val="000000"/>
                <w:sz w:val="20"/>
                <w:szCs w:val="20"/>
              </w:rPr>
            </w:pPr>
            <w:r w:rsidRPr="00411EF8">
              <w:rPr>
                <w:color w:val="000000"/>
                <w:sz w:val="20"/>
                <w:szCs w:val="20"/>
              </w:rPr>
              <w:t>80,6</w:t>
            </w:r>
          </w:p>
        </w:tc>
        <w:tc>
          <w:tcPr>
            <w:tcW w:w="210" w:type="pct"/>
            <w:tcBorders>
              <w:top w:val="nil"/>
              <w:left w:val="nil"/>
              <w:bottom w:val="single" w:sz="4" w:space="0" w:color="auto"/>
              <w:right w:val="single" w:sz="4" w:space="0" w:color="auto"/>
            </w:tcBorders>
            <w:shd w:val="clear" w:color="auto" w:fill="auto"/>
            <w:vAlign w:val="center"/>
            <w:hideMark/>
          </w:tcPr>
          <w:p w14:paraId="263768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6A6938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7556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9138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33F0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AEEDF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ED1C1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5A762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7325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6846B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6CAA3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A5A37C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68ED997" w14:textId="77777777" w:rsidR="00411EF8" w:rsidRPr="00411EF8" w:rsidRDefault="00411EF8" w:rsidP="00411EF8">
            <w:pPr>
              <w:jc w:val="center"/>
              <w:rPr>
                <w:color w:val="000000"/>
                <w:sz w:val="20"/>
                <w:szCs w:val="20"/>
              </w:rPr>
            </w:pPr>
            <w:r w:rsidRPr="00411EF8">
              <w:rPr>
                <w:color w:val="000000"/>
                <w:sz w:val="20"/>
                <w:szCs w:val="20"/>
              </w:rPr>
              <w:t>Пойма-1 (район протоки</w:t>
            </w:r>
            <w:r w:rsidRPr="00411EF8">
              <w:rPr>
                <w:color w:val="000000"/>
                <w:sz w:val="20"/>
                <w:szCs w:val="20"/>
              </w:rPr>
              <w:br/>
              <w:t>Бардыковка)</w:t>
            </w:r>
          </w:p>
        </w:tc>
        <w:tc>
          <w:tcPr>
            <w:tcW w:w="169" w:type="pct"/>
            <w:tcBorders>
              <w:top w:val="nil"/>
              <w:left w:val="nil"/>
              <w:bottom w:val="single" w:sz="4" w:space="0" w:color="auto"/>
              <w:right w:val="single" w:sz="4" w:space="0" w:color="auto"/>
            </w:tcBorders>
            <w:shd w:val="clear" w:color="auto" w:fill="auto"/>
            <w:vAlign w:val="center"/>
            <w:hideMark/>
          </w:tcPr>
          <w:p w14:paraId="313E312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9EF661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02CC63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BE075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52CBE7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93D2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11319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A90C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4CD5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B50C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B2165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0FD4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5D1A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C2FE1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9A20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D05E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FCCB28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EA520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608726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21AA796" w14:textId="77777777" w:rsidR="00411EF8" w:rsidRPr="00411EF8" w:rsidRDefault="00411EF8" w:rsidP="00411EF8">
            <w:pPr>
              <w:jc w:val="center"/>
              <w:rPr>
                <w:color w:val="000000"/>
                <w:sz w:val="20"/>
                <w:szCs w:val="20"/>
              </w:rPr>
            </w:pPr>
            <w:r w:rsidRPr="00411EF8">
              <w:rPr>
                <w:color w:val="000000"/>
                <w:sz w:val="20"/>
                <w:szCs w:val="20"/>
              </w:rPr>
              <w:t>Пойма-2 (район протоки Кривуля)</w:t>
            </w:r>
          </w:p>
        </w:tc>
        <w:tc>
          <w:tcPr>
            <w:tcW w:w="169" w:type="pct"/>
            <w:tcBorders>
              <w:top w:val="nil"/>
              <w:left w:val="nil"/>
              <w:bottom w:val="single" w:sz="4" w:space="0" w:color="auto"/>
              <w:right w:val="single" w:sz="4" w:space="0" w:color="auto"/>
            </w:tcBorders>
            <w:shd w:val="clear" w:color="auto" w:fill="auto"/>
            <w:vAlign w:val="center"/>
            <w:hideMark/>
          </w:tcPr>
          <w:p w14:paraId="539BD43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C2A5BE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015077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1CCF3F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EB835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E3A9B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F3B50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742FD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5D5A8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6793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875D1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0B8A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C2E6D4" w14:textId="77777777" w:rsidR="00411EF8" w:rsidRPr="00411EF8" w:rsidRDefault="00411EF8" w:rsidP="00411EF8">
            <w:pPr>
              <w:jc w:val="center"/>
              <w:rPr>
                <w:color w:val="000000"/>
                <w:sz w:val="20"/>
                <w:szCs w:val="20"/>
              </w:rPr>
            </w:pPr>
            <w:r w:rsidRPr="00411EF8">
              <w:rPr>
                <w:color w:val="000000"/>
                <w:sz w:val="20"/>
                <w:szCs w:val="20"/>
              </w:rPr>
              <w:t>128,5</w:t>
            </w:r>
          </w:p>
        </w:tc>
        <w:tc>
          <w:tcPr>
            <w:tcW w:w="210" w:type="pct"/>
            <w:tcBorders>
              <w:top w:val="nil"/>
              <w:left w:val="nil"/>
              <w:bottom w:val="single" w:sz="4" w:space="0" w:color="auto"/>
              <w:right w:val="single" w:sz="4" w:space="0" w:color="auto"/>
            </w:tcBorders>
            <w:shd w:val="clear" w:color="auto" w:fill="auto"/>
            <w:vAlign w:val="center"/>
            <w:hideMark/>
          </w:tcPr>
          <w:p w14:paraId="041E34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CB124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89D0E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1F88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B72B6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7666000"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D196913" w14:textId="77777777" w:rsidR="00411EF8" w:rsidRPr="00411EF8" w:rsidRDefault="00411EF8" w:rsidP="00411EF8">
            <w:pPr>
              <w:jc w:val="center"/>
              <w:rPr>
                <w:color w:val="000000"/>
                <w:sz w:val="20"/>
                <w:szCs w:val="20"/>
              </w:rPr>
            </w:pPr>
            <w:r w:rsidRPr="00411EF8">
              <w:rPr>
                <w:color w:val="000000"/>
                <w:sz w:val="20"/>
                <w:szCs w:val="20"/>
              </w:rPr>
              <w:t>Пойма-2 (район протоки</w:t>
            </w:r>
            <w:r w:rsidRPr="00411EF8">
              <w:rPr>
                <w:color w:val="000000"/>
                <w:sz w:val="20"/>
                <w:szCs w:val="20"/>
              </w:rPr>
              <w:br/>
              <w:t>Кривуля)</w:t>
            </w:r>
          </w:p>
        </w:tc>
        <w:tc>
          <w:tcPr>
            <w:tcW w:w="169" w:type="pct"/>
            <w:tcBorders>
              <w:top w:val="nil"/>
              <w:left w:val="nil"/>
              <w:bottom w:val="single" w:sz="4" w:space="0" w:color="auto"/>
              <w:right w:val="single" w:sz="4" w:space="0" w:color="auto"/>
            </w:tcBorders>
            <w:shd w:val="clear" w:color="auto" w:fill="auto"/>
            <w:vAlign w:val="center"/>
            <w:hideMark/>
          </w:tcPr>
          <w:p w14:paraId="52E0FCA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C4A85F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201232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0AE564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B30A3C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08F0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04EFD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71D54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10249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5985B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6C49F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5DC22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EE019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C023A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2556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68BE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6B2FA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11152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4DBB78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D7DB531" w14:textId="77777777" w:rsidR="00411EF8" w:rsidRPr="00411EF8" w:rsidRDefault="00411EF8" w:rsidP="00411EF8">
            <w:pPr>
              <w:jc w:val="center"/>
              <w:rPr>
                <w:color w:val="000000"/>
                <w:sz w:val="20"/>
                <w:szCs w:val="20"/>
              </w:rPr>
            </w:pPr>
            <w:r w:rsidRPr="00411EF8">
              <w:rPr>
                <w:color w:val="000000"/>
                <w:sz w:val="20"/>
                <w:szCs w:val="20"/>
              </w:rPr>
              <w:t>Пойма-4 (район потоки р. Черная)</w:t>
            </w:r>
          </w:p>
        </w:tc>
        <w:tc>
          <w:tcPr>
            <w:tcW w:w="169" w:type="pct"/>
            <w:tcBorders>
              <w:top w:val="nil"/>
              <w:left w:val="nil"/>
              <w:bottom w:val="single" w:sz="4" w:space="0" w:color="auto"/>
              <w:right w:val="single" w:sz="4" w:space="0" w:color="auto"/>
            </w:tcBorders>
            <w:shd w:val="clear" w:color="auto" w:fill="auto"/>
            <w:vAlign w:val="center"/>
            <w:hideMark/>
          </w:tcPr>
          <w:p w14:paraId="0A9D06C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51A8C7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68B683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D2A5F5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D98B0D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C554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4DE3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2C450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619F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205AD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649DA2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41C64E" w14:textId="77777777" w:rsidR="00411EF8" w:rsidRPr="00411EF8" w:rsidRDefault="00411EF8" w:rsidP="00411EF8">
            <w:pPr>
              <w:jc w:val="center"/>
              <w:rPr>
                <w:color w:val="000000"/>
                <w:sz w:val="20"/>
                <w:szCs w:val="20"/>
              </w:rPr>
            </w:pPr>
            <w:r w:rsidRPr="00411EF8">
              <w:rPr>
                <w:color w:val="000000"/>
                <w:sz w:val="20"/>
                <w:szCs w:val="20"/>
              </w:rPr>
              <w:t>34,9</w:t>
            </w:r>
          </w:p>
        </w:tc>
        <w:tc>
          <w:tcPr>
            <w:tcW w:w="210" w:type="pct"/>
            <w:tcBorders>
              <w:top w:val="nil"/>
              <w:left w:val="nil"/>
              <w:bottom w:val="single" w:sz="4" w:space="0" w:color="auto"/>
              <w:right w:val="single" w:sz="4" w:space="0" w:color="auto"/>
            </w:tcBorders>
            <w:shd w:val="clear" w:color="auto" w:fill="auto"/>
            <w:vAlign w:val="center"/>
            <w:hideMark/>
          </w:tcPr>
          <w:p w14:paraId="58617F84" w14:textId="77777777" w:rsidR="00411EF8" w:rsidRPr="00411EF8" w:rsidRDefault="00411EF8" w:rsidP="00411EF8">
            <w:pPr>
              <w:jc w:val="center"/>
              <w:rPr>
                <w:color w:val="000000"/>
                <w:sz w:val="20"/>
                <w:szCs w:val="20"/>
              </w:rPr>
            </w:pPr>
            <w:r w:rsidRPr="00411EF8">
              <w:rPr>
                <w:color w:val="000000"/>
                <w:sz w:val="20"/>
                <w:szCs w:val="20"/>
              </w:rPr>
              <w:t>34,4</w:t>
            </w:r>
          </w:p>
        </w:tc>
        <w:tc>
          <w:tcPr>
            <w:tcW w:w="210" w:type="pct"/>
            <w:tcBorders>
              <w:top w:val="nil"/>
              <w:left w:val="nil"/>
              <w:bottom w:val="single" w:sz="4" w:space="0" w:color="auto"/>
              <w:right w:val="single" w:sz="4" w:space="0" w:color="auto"/>
            </w:tcBorders>
            <w:shd w:val="clear" w:color="auto" w:fill="auto"/>
            <w:vAlign w:val="center"/>
            <w:hideMark/>
          </w:tcPr>
          <w:p w14:paraId="2F65DB59" w14:textId="77777777" w:rsidR="00411EF8" w:rsidRPr="00411EF8" w:rsidRDefault="00411EF8" w:rsidP="00411EF8">
            <w:pPr>
              <w:jc w:val="center"/>
              <w:rPr>
                <w:color w:val="000000"/>
                <w:sz w:val="20"/>
                <w:szCs w:val="20"/>
              </w:rPr>
            </w:pPr>
            <w:r w:rsidRPr="00411EF8">
              <w:rPr>
                <w:color w:val="000000"/>
                <w:sz w:val="20"/>
                <w:szCs w:val="20"/>
              </w:rPr>
              <w:t>30,9</w:t>
            </w:r>
          </w:p>
        </w:tc>
        <w:tc>
          <w:tcPr>
            <w:tcW w:w="210" w:type="pct"/>
            <w:tcBorders>
              <w:top w:val="nil"/>
              <w:left w:val="nil"/>
              <w:bottom w:val="single" w:sz="4" w:space="0" w:color="auto"/>
              <w:right w:val="single" w:sz="4" w:space="0" w:color="auto"/>
            </w:tcBorders>
            <w:shd w:val="clear" w:color="auto" w:fill="auto"/>
            <w:vAlign w:val="center"/>
            <w:hideMark/>
          </w:tcPr>
          <w:p w14:paraId="719CAA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4570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F3F8B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9A9F3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5DDE7F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C1DBEF8" w14:textId="77777777" w:rsidR="00411EF8" w:rsidRPr="00411EF8" w:rsidRDefault="00411EF8" w:rsidP="00411EF8">
            <w:pPr>
              <w:jc w:val="center"/>
              <w:rPr>
                <w:color w:val="000000"/>
                <w:sz w:val="20"/>
                <w:szCs w:val="20"/>
              </w:rPr>
            </w:pPr>
            <w:r w:rsidRPr="00411EF8">
              <w:rPr>
                <w:color w:val="000000"/>
                <w:sz w:val="20"/>
                <w:szCs w:val="20"/>
              </w:rPr>
              <w:t>Пойма-4 (район потоки</w:t>
            </w:r>
            <w:r w:rsidRPr="00411EF8">
              <w:rPr>
                <w:color w:val="000000"/>
                <w:sz w:val="20"/>
                <w:szCs w:val="20"/>
              </w:rPr>
              <w:br/>
              <w:t>р. Черная)</w:t>
            </w:r>
          </w:p>
        </w:tc>
        <w:tc>
          <w:tcPr>
            <w:tcW w:w="169" w:type="pct"/>
            <w:tcBorders>
              <w:top w:val="nil"/>
              <w:left w:val="nil"/>
              <w:bottom w:val="single" w:sz="4" w:space="0" w:color="auto"/>
              <w:right w:val="single" w:sz="4" w:space="0" w:color="auto"/>
            </w:tcBorders>
            <w:shd w:val="clear" w:color="auto" w:fill="auto"/>
            <w:vAlign w:val="center"/>
            <w:hideMark/>
          </w:tcPr>
          <w:p w14:paraId="5C33F7A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0B0870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F39DF3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A34B3C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2E24D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CEE61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5E0A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D4EDC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B2A50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7332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60658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234E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7CAF7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63F1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3B292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A5A22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4A200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BBD4C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D4A58F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D1A1374" w14:textId="77777777" w:rsidR="00411EF8" w:rsidRPr="00411EF8" w:rsidRDefault="00411EF8" w:rsidP="00411EF8">
            <w:pPr>
              <w:jc w:val="center"/>
              <w:rPr>
                <w:color w:val="000000"/>
                <w:sz w:val="20"/>
                <w:szCs w:val="20"/>
              </w:rPr>
            </w:pPr>
            <w:r w:rsidRPr="00411EF8">
              <w:rPr>
                <w:color w:val="000000"/>
                <w:sz w:val="20"/>
                <w:szCs w:val="20"/>
              </w:rPr>
              <w:t>Пойма-5 (район устья реки Сайма)</w:t>
            </w:r>
          </w:p>
        </w:tc>
        <w:tc>
          <w:tcPr>
            <w:tcW w:w="169" w:type="pct"/>
            <w:tcBorders>
              <w:top w:val="nil"/>
              <w:left w:val="nil"/>
              <w:bottom w:val="single" w:sz="4" w:space="0" w:color="auto"/>
              <w:right w:val="single" w:sz="4" w:space="0" w:color="auto"/>
            </w:tcBorders>
            <w:shd w:val="clear" w:color="auto" w:fill="auto"/>
            <w:vAlign w:val="center"/>
            <w:hideMark/>
          </w:tcPr>
          <w:p w14:paraId="4C691FA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7F14E8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F5F1FC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F5239A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07AB65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B1755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EEF5E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5D59D7" w14:textId="77777777" w:rsidR="00411EF8" w:rsidRPr="00411EF8" w:rsidRDefault="00411EF8" w:rsidP="00411EF8">
            <w:pPr>
              <w:jc w:val="center"/>
              <w:rPr>
                <w:color w:val="000000"/>
                <w:sz w:val="20"/>
                <w:szCs w:val="20"/>
              </w:rPr>
            </w:pPr>
            <w:r w:rsidRPr="00411EF8">
              <w:rPr>
                <w:color w:val="000000"/>
                <w:sz w:val="20"/>
                <w:szCs w:val="20"/>
              </w:rPr>
              <w:t>23,6</w:t>
            </w:r>
          </w:p>
        </w:tc>
        <w:tc>
          <w:tcPr>
            <w:tcW w:w="210" w:type="pct"/>
            <w:tcBorders>
              <w:top w:val="nil"/>
              <w:left w:val="nil"/>
              <w:bottom w:val="single" w:sz="4" w:space="0" w:color="auto"/>
              <w:right w:val="single" w:sz="4" w:space="0" w:color="auto"/>
            </w:tcBorders>
            <w:shd w:val="clear" w:color="auto" w:fill="auto"/>
            <w:vAlign w:val="center"/>
            <w:hideMark/>
          </w:tcPr>
          <w:p w14:paraId="624C77A7" w14:textId="77777777" w:rsidR="00411EF8" w:rsidRPr="00411EF8" w:rsidRDefault="00411EF8" w:rsidP="00411EF8">
            <w:pPr>
              <w:jc w:val="center"/>
              <w:rPr>
                <w:color w:val="000000"/>
                <w:sz w:val="20"/>
                <w:szCs w:val="20"/>
              </w:rPr>
            </w:pPr>
            <w:r w:rsidRPr="00411EF8">
              <w:rPr>
                <w:color w:val="000000"/>
                <w:sz w:val="20"/>
                <w:szCs w:val="20"/>
              </w:rPr>
              <w:t>23,6</w:t>
            </w:r>
          </w:p>
        </w:tc>
        <w:tc>
          <w:tcPr>
            <w:tcW w:w="210" w:type="pct"/>
            <w:tcBorders>
              <w:top w:val="nil"/>
              <w:left w:val="nil"/>
              <w:bottom w:val="single" w:sz="4" w:space="0" w:color="auto"/>
              <w:right w:val="single" w:sz="4" w:space="0" w:color="auto"/>
            </w:tcBorders>
            <w:shd w:val="clear" w:color="auto" w:fill="auto"/>
            <w:vAlign w:val="center"/>
            <w:hideMark/>
          </w:tcPr>
          <w:p w14:paraId="2A9726BF" w14:textId="77777777" w:rsidR="00411EF8" w:rsidRPr="00411EF8" w:rsidRDefault="00411EF8" w:rsidP="00411EF8">
            <w:pPr>
              <w:jc w:val="center"/>
              <w:rPr>
                <w:color w:val="000000"/>
                <w:sz w:val="20"/>
                <w:szCs w:val="20"/>
              </w:rPr>
            </w:pPr>
            <w:r w:rsidRPr="00411EF8">
              <w:rPr>
                <w:color w:val="000000"/>
                <w:sz w:val="20"/>
                <w:szCs w:val="20"/>
              </w:rPr>
              <w:t>50,5</w:t>
            </w:r>
          </w:p>
        </w:tc>
        <w:tc>
          <w:tcPr>
            <w:tcW w:w="210" w:type="pct"/>
            <w:tcBorders>
              <w:top w:val="nil"/>
              <w:left w:val="nil"/>
              <w:bottom w:val="single" w:sz="4" w:space="0" w:color="auto"/>
              <w:right w:val="single" w:sz="4" w:space="0" w:color="auto"/>
            </w:tcBorders>
            <w:shd w:val="clear" w:color="auto" w:fill="auto"/>
            <w:vAlign w:val="center"/>
            <w:hideMark/>
          </w:tcPr>
          <w:p w14:paraId="03B64881" w14:textId="77777777" w:rsidR="00411EF8" w:rsidRPr="00411EF8" w:rsidRDefault="00411EF8" w:rsidP="00411EF8">
            <w:pPr>
              <w:jc w:val="center"/>
              <w:rPr>
                <w:color w:val="000000"/>
                <w:sz w:val="20"/>
                <w:szCs w:val="20"/>
              </w:rPr>
            </w:pPr>
            <w:r w:rsidRPr="00411EF8">
              <w:rPr>
                <w:color w:val="000000"/>
                <w:sz w:val="20"/>
                <w:szCs w:val="20"/>
              </w:rPr>
              <w:t>55,8</w:t>
            </w:r>
          </w:p>
        </w:tc>
        <w:tc>
          <w:tcPr>
            <w:tcW w:w="210" w:type="pct"/>
            <w:tcBorders>
              <w:top w:val="nil"/>
              <w:left w:val="nil"/>
              <w:bottom w:val="single" w:sz="4" w:space="0" w:color="auto"/>
              <w:right w:val="single" w:sz="4" w:space="0" w:color="auto"/>
            </w:tcBorders>
            <w:shd w:val="clear" w:color="auto" w:fill="auto"/>
            <w:vAlign w:val="center"/>
            <w:hideMark/>
          </w:tcPr>
          <w:p w14:paraId="03082B8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7B538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41432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BB2F5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13677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75BB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B3FEF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0C9C31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84333B9" w14:textId="77777777" w:rsidR="00411EF8" w:rsidRPr="00411EF8" w:rsidRDefault="00411EF8" w:rsidP="00411EF8">
            <w:pPr>
              <w:jc w:val="center"/>
              <w:rPr>
                <w:color w:val="000000"/>
                <w:sz w:val="20"/>
                <w:szCs w:val="20"/>
              </w:rPr>
            </w:pPr>
            <w:r w:rsidRPr="00411EF8">
              <w:rPr>
                <w:color w:val="000000"/>
                <w:sz w:val="20"/>
                <w:szCs w:val="20"/>
              </w:rPr>
              <w:t>Пойма-5 (район устья</w:t>
            </w:r>
            <w:r w:rsidRPr="00411EF8">
              <w:rPr>
                <w:color w:val="000000"/>
                <w:sz w:val="20"/>
                <w:szCs w:val="20"/>
              </w:rPr>
              <w:br/>
              <w:t>реки Сайма)</w:t>
            </w:r>
          </w:p>
        </w:tc>
        <w:tc>
          <w:tcPr>
            <w:tcW w:w="169" w:type="pct"/>
            <w:tcBorders>
              <w:top w:val="nil"/>
              <w:left w:val="nil"/>
              <w:bottom w:val="single" w:sz="4" w:space="0" w:color="auto"/>
              <w:right w:val="single" w:sz="4" w:space="0" w:color="auto"/>
            </w:tcBorders>
            <w:shd w:val="clear" w:color="auto" w:fill="auto"/>
            <w:vAlign w:val="center"/>
            <w:hideMark/>
          </w:tcPr>
          <w:p w14:paraId="25242B2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797728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8122B5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C168C2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80B167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6AE2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86C6D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86DE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0DF28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1DDCD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AEF0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4CBB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D389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6061A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903CB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75C63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4128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CC183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154A07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74DD2F3" w14:textId="77777777" w:rsidR="00411EF8" w:rsidRPr="00411EF8" w:rsidRDefault="00411EF8" w:rsidP="00411EF8">
            <w:pPr>
              <w:jc w:val="center"/>
              <w:rPr>
                <w:color w:val="000000"/>
                <w:sz w:val="20"/>
                <w:szCs w:val="20"/>
              </w:rPr>
            </w:pPr>
            <w:r w:rsidRPr="00411EF8">
              <w:rPr>
                <w:color w:val="000000"/>
                <w:sz w:val="20"/>
                <w:szCs w:val="20"/>
              </w:rPr>
              <w:t>поселок Кедровый-1.</w:t>
            </w:r>
          </w:p>
        </w:tc>
        <w:tc>
          <w:tcPr>
            <w:tcW w:w="169" w:type="pct"/>
            <w:tcBorders>
              <w:top w:val="nil"/>
              <w:left w:val="nil"/>
              <w:bottom w:val="single" w:sz="4" w:space="0" w:color="auto"/>
              <w:right w:val="single" w:sz="4" w:space="0" w:color="auto"/>
            </w:tcBorders>
            <w:shd w:val="clear" w:color="auto" w:fill="auto"/>
            <w:vAlign w:val="center"/>
            <w:hideMark/>
          </w:tcPr>
          <w:p w14:paraId="1FA2715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5E3183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425726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BA3245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CB5598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3732B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A10DD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9DB56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44C2E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F6D2C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008C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2B7D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7E291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FABDA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4AA4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8C43B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0F28F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A4336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8480E8D"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69C6F29" w14:textId="77777777" w:rsidR="00411EF8" w:rsidRPr="00411EF8" w:rsidRDefault="00411EF8" w:rsidP="00411EF8">
            <w:pPr>
              <w:jc w:val="center"/>
              <w:rPr>
                <w:color w:val="000000"/>
                <w:sz w:val="20"/>
                <w:szCs w:val="20"/>
              </w:rPr>
            </w:pPr>
            <w:r w:rsidRPr="00411EF8">
              <w:rPr>
                <w:color w:val="000000"/>
                <w:sz w:val="20"/>
                <w:szCs w:val="20"/>
              </w:rPr>
              <w:t>поселок Лунный</w:t>
            </w:r>
          </w:p>
        </w:tc>
        <w:tc>
          <w:tcPr>
            <w:tcW w:w="169" w:type="pct"/>
            <w:tcBorders>
              <w:top w:val="nil"/>
              <w:left w:val="nil"/>
              <w:bottom w:val="single" w:sz="4" w:space="0" w:color="auto"/>
              <w:right w:val="single" w:sz="4" w:space="0" w:color="auto"/>
            </w:tcBorders>
            <w:shd w:val="clear" w:color="auto" w:fill="auto"/>
            <w:vAlign w:val="center"/>
            <w:hideMark/>
          </w:tcPr>
          <w:p w14:paraId="4A615CD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432D7D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D8EBD4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801124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C272FC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615E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67DA7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34DE7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46A5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5113D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72B9D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50DA7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DA64F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5F5D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968D9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C215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CED5B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E8EFE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0FA3A5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F631E11" w14:textId="77777777" w:rsidR="00411EF8" w:rsidRPr="00411EF8" w:rsidRDefault="00411EF8" w:rsidP="00411EF8">
            <w:pPr>
              <w:jc w:val="center"/>
              <w:rPr>
                <w:color w:val="000000"/>
                <w:sz w:val="20"/>
                <w:szCs w:val="20"/>
              </w:rPr>
            </w:pPr>
            <w:r w:rsidRPr="00411EF8">
              <w:rPr>
                <w:color w:val="000000"/>
                <w:sz w:val="20"/>
                <w:szCs w:val="20"/>
              </w:rPr>
              <w:t>поселок Снежный</w:t>
            </w:r>
          </w:p>
        </w:tc>
        <w:tc>
          <w:tcPr>
            <w:tcW w:w="169" w:type="pct"/>
            <w:tcBorders>
              <w:top w:val="nil"/>
              <w:left w:val="nil"/>
              <w:bottom w:val="single" w:sz="4" w:space="0" w:color="auto"/>
              <w:right w:val="single" w:sz="4" w:space="0" w:color="auto"/>
            </w:tcBorders>
            <w:shd w:val="clear" w:color="auto" w:fill="auto"/>
            <w:vAlign w:val="center"/>
            <w:hideMark/>
          </w:tcPr>
          <w:p w14:paraId="68851E1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5DFF66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BFCA10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BACB6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A1944C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700F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0455B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5867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8D51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73E1F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AFA98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0764C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B1095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BF540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0073D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D7D0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60E6F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8A26A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8E1460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A9C5193" w14:textId="77777777" w:rsidR="00411EF8" w:rsidRPr="00411EF8" w:rsidRDefault="00411EF8" w:rsidP="00411EF8">
            <w:pPr>
              <w:jc w:val="center"/>
              <w:rPr>
                <w:color w:val="000000"/>
                <w:sz w:val="20"/>
                <w:szCs w:val="20"/>
              </w:rPr>
            </w:pPr>
            <w:r w:rsidRPr="00411EF8">
              <w:rPr>
                <w:color w:val="000000"/>
                <w:sz w:val="20"/>
                <w:szCs w:val="20"/>
              </w:rPr>
              <w:t>поселок Таежный</w:t>
            </w:r>
          </w:p>
        </w:tc>
        <w:tc>
          <w:tcPr>
            <w:tcW w:w="169" w:type="pct"/>
            <w:tcBorders>
              <w:top w:val="nil"/>
              <w:left w:val="nil"/>
              <w:bottom w:val="single" w:sz="4" w:space="0" w:color="auto"/>
              <w:right w:val="single" w:sz="4" w:space="0" w:color="auto"/>
            </w:tcBorders>
            <w:shd w:val="clear" w:color="auto" w:fill="auto"/>
            <w:vAlign w:val="center"/>
            <w:hideMark/>
          </w:tcPr>
          <w:p w14:paraId="69F262E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2C9CE8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303EB6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869AAC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8C953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E880E9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A4371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E1E90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B4DD6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9E6C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B7E0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340DB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FE10E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DB1A0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833E1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F2AC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DA80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84133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6D2458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5490EF4" w14:textId="77777777" w:rsidR="00411EF8" w:rsidRPr="00411EF8" w:rsidRDefault="00411EF8" w:rsidP="00411EF8">
            <w:pPr>
              <w:jc w:val="center"/>
              <w:rPr>
                <w:color w:val="000000"/>
                <w:sz w:val="20"/>
                <w:szCs w:val="20"/>
              </w:rPr>
            </w:pPr>
            <w:r w:rsidRPr="00411EF8">
              <w:rPr>
                <w:color w:val="000000"/>
                <w:sz w:val="20"/>
                <w:szCs w:val="20"/>
              </w:rPr>
              <w:t>поселок Юность</w:t>
            </w:r>
          </w:p>
        </w:tc>
        <w:tc>
          <w:tcPr>
            <w:tcW w:w="169" w:type="pct"/>
            <w:tcBorders>
              <w:top w:val="nil"/>
              <w:left w:val="nil"/>
              <w:bottom w:val="single" w:sz="4" w:space="0" w:color="auto"/>
              <w:right w:val="single" w:sz="4" w:space="0" w:color="auto"/>
            </w:tcBorders>
            <w:shd w:val="clear" w:color="auto" w:fill="auto"/>
            <w:vAlign w:val="center"/>
            <w:hideMark/>
          </w:tcPr>
          <w:p w14:paraId="4ECF834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9EB1B9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B8D8A6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0036D8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E8CD0C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B31E6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6149F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5FAAA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22904D" w14:textId="77777777" w:rsidR="00411EF8" w:rsidRPr="00411EF8" w:rsidRDefault="00411EF8" w:rsidP="00411EF8">
            <w:pPr>
              <w:jc w:val="center"/>
              <w:rPr>
                <w:color w:val="000000"/>
                <w:sz w:val="20"/>
                <w:szCs w:val="20"/>
              </w:rPr>
            </w:pPr>
            <w:r w:rsidRPr="00411EF8">
              <w:rPr>
                <w:color w:val="000000"/>
                <w:sz w:val="20"/>
                <w:szCs w:val="20"/>
              </w:rPr>
              <w:t>6,6</w:t>
            </w:r>
          </w:p>
        </w:tc>
        <w:tc>
          <w:tcPr>
            <w:tcW w:w="210" w:type="pct"/>
            <w:tcBorders>
              <w:top w:val="nil"/>
              <w:left w:val="nil"/>
              <w:bottom w:val="single" w:sz="4" w:space="0" w:color="auto"/>
              <w:right w:val="single" w:sz="4" w:space="0" w:color="auto"/>
            </w:tcBorders>
            <w:shd w:val="clear" w:color="auto" w:fill="auto"/>
            <w:vAlign w:val="center"/>
            <w:hideMark/>
          </w:tcPr>
          <w:p w14:paraId="5106A65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279B8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85D6D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90DA2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0E5D1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16216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0C7BC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F4876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FAA68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9FACFD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BC34D3F" w14:textId="77777777" w:rsidR="00411EF8" w:rsidRPr="00411EF8" w:rsidRDefault="00411EF8" w:rsidP="00411EF8">
            <w:pPr>
              <w:jc w:val="center"/>
              <w:rPr>
                <w:color w:val="000000"/>
                <w:sz w:val="20"/>
                <w:szCs w:val="20"/>
              </w:rPr>
            </w:pPr>
            <w:r w:rsidRPr="00411EF8">
              <w:rPr>
                <w:color w:val="000000"/>
                <w:sz w:val="20"/>
                <w:szCs w:val="20"/>
              </w:rPr>
              <w:t>Прибрежный жилой район</w:t>
            </w:r>
          </w:p>
        </w:tc>
        <w:tc>
          <w:tcPr>
            <w:tcW w:w="169" w:type="pct"/>
            <w:tcBorders>
              <w:top w:val="nil"/>
              <w:left w:val="nil"/>
              <w:bottom w:val="single" w:sz="4" w:space="0" w:color="auto"/>
              <w:right w:val="single" w:sz="4" w:space="0" w:color="auto"/>
            </w:tcBorders>
            <w:shd w:val="clear" w:color="auto" w:fill="auto"/>
            <w:vAlign w:val="center"/>
            <w:hideMark/>
          </w:tcPr>
          <w:p w14:paraId="6E7762F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1CB24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8F1886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50A62B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A7A8A2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13F6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DBED6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2EE8D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A8A12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3B55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B5DEE2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D86069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B7A01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84F5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BFD93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FC8F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23E69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151CB8D" w14:textId="77777777" w:rsidR="00411EF8" w:rsidRPr="00411EF8" w:rsidRDefault="00411EF8" w:rsidP="00411EF8">
            <w:pPr>
              <w:jc w:val="center"/>
              <w:rPr>
                <w:color w:val="000000"/>
                <w:sz w:val="20"/>
                <w:szCs w:val="20"/>
              </w:rPr>
            </w:pPr>
            <w:r w:rsidRPr="00411EF8">
              <w:rPr>
                <w:color w:val="000000"/>
                <w:sz w:val="20"/>
                <w:szCs w:val="20"/>
              </w:rPr>
              <w:t>425,5</w:t>
            </w:r>
          </w:p>
        </w:tc>
      </w:tr>
      <w:tr w:rsidR="00411EF8" w:rsidRPr="00411EF8" w14:paraId="6AE886C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60543DA" w14:textId="77777777" w:rsidR="00411EF8" w:rsidRPr="00411EF8" w:rsidRDefault="00411EF8" w:rsidP="00411EF8">
            <w:pPr>
              <w:jc w:val="center"/>
              <w:rPr>
                <w:color w:val="000000"/>
                <w:sz w:val="20"/>
                <w:szCs w:val="20"/>
              </w:rPr>
            </w:pPr>
            <w:r w:rsidRPr="00411EF8">
              <w:rPr>
                <w:color w:val="000000"/>
                <w:sz w:val="20"/>
                <w:szCs w:val="20"/>
              </w:rPr>
              <w:t>Прибрежный жилой</w:t>
            </w:r>
            <w:r w:rsidRPr="00411EF8">
              <w:rPr>
                <w:color w:val="000000"/>
                <w:sz w:val="20"/>
                <w:szCs w:val="20"/>
              </w:rPr>
              <w:br/>
              <w:t>район</w:t>
            </w:r>
          </w:p>
        </w:tc>
        <w:tc>
          <w:tcPr>
            <w:tcW w:w="169" w:type="pct"/>
            <w:tcBorders>
              <w:top w:val="nil"/>
              <w:left w:val="nil"/>
              <w:bottom w:val="single" w:sz="4" w:space="0" w:color="auto"/>
              <w:right w:val="single" w:sz="4" w:space="0" w:color="auto"/>
            </w:tcBorders>
            <w:shd w:val="clear" w:color="auto" w:fill="auto"/>
            <w:vAlign w:val="center"/>
            <w:hideMark/>
          </w:tcPr>
          <w:p w14:paraId="0308D1A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45E88E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9B7762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E3C1A9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2D4BD0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650C9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A0BC5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6569D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F9AEF1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D435B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1D12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4D70B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EA69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DAB2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0DB53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ECBCB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0FAC5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54525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E305838"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588A8E9" w14:textId="77777777" w:rsidR="00411EF8" w:rsidRPr="00411EF8" w:rsidRDefault="00411EF8" w:rsidP="00411EF8">
            <w:pPr>
              <w:jc w:val="center"/>
              <w:rPr>
                <w:color w:val="000000"/>
                <w:sz w:val="20"/>
                <w:szCs w:val="20"/>
              </w:rPr>
            </w:pPr>
            <w:r w:rsidRPr="00411EF8">
              <w:rPr>
                <w:color w:val="000000"/>
                <w:sz w:val="20"/>
                <w:szCs w:val="20"/>
              </w:rPr>
              <w:t>Промышленный район IV</w:t>
            </w:r>
          </w:p>
        </w:tc>
        <w:tc>
          <w:tcPr>
            <w:tcW w:w="169" w:type="pct"/>
            <w:tcBorders>
              <w:top w:val="nil"/>
              <w:left w:val="nil"/>
              <w:bottom w:val="single" w:sz="4" w:space="0" w:color="auto"/>
              <w:right w:val="single" w:sz="4" w:space="0" w:color="auto"/>
            </w:tcBorders>
            <w:shd w:val="clear" w:color="auto" w:fill="auto"/>
            <w:vAlign w:val="center"/>
            <w:hideMark/>
          </w:tcPr>
          <w:p w14:paraId="16C4DA4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8F66B0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73A1F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F1A293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9AC400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2141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EC1FA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88419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48E48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72D9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1A0B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3EB7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21DA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C7781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583C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1571B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B9098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B0080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B8D3B1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FB5435F" w14:textId="77777777" w:rsidR="00411EF8" w:rsidRPr="00411EF8" w:rsidRDefault="00411EF8" w:rsidP="00411EF8">
            <w:pPr>
              <w:jc w:val="center"/>
              <w:rPr>
                <w:color w:val="000000"/>
                <w:sz w:val="20"/>
                <w:szCs w:val="20"/>
              </w:rPr>
            </w:pPr>
            <w:r w:rsidRPr="00411EF8">
              <w:rPr>
                <w:color w:val="000000"/>
                <w:sz w:val="20"/>
                <w:szCs w:val="20"/>
              </w:rPr>
              <w:t>Промышленный район IX</w:t>
            </w:r>
          </w:p>
        </w:tc>
        <w:tc>
          <w:tcPr>
            <w:tcW w:w="169" w:type="pct"/>
            <w:tcBorders>
              <w:top w:val="nil"/>
              <w:left w:val="nil"/>
              <w:bottom w:val="single" w:sz="4" w:space="0" w:color="auto"/>
              <w:right w:val="single" w:sz="4" w:space="0" w:color="auto"/>
            </w:tcBorders>
            <w:shd w:val="clear" w:color="auto" w:fill="auto"/>
            <w:vAlign w:val="center"/>
            <w:hideMark/>
          </w:tcPr>
          <w:p w14:paraId="57E663F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C96978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840263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006850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529A22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3D7DE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136C9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3ACC9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C81CA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00951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64DD2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8467B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8B0B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4AE66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75C41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EFF1C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1A65A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BBCBF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AE63D8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421CD0F" w14:textId="77777777" w:rsidR="00411EF8" w:rsidRPr="00411EF8" w:rsidRDefault="00411EF8" w:rsidP="00411EF8">
            <w:pPr>
              <w:jc w:val="center"/>
              <w:rPr>
                <w:color w:val="000000"/>
                <w:sz w:val="20"/>
                <w:szCs w:val="20"/>
              </w:rPr>
            </w:pPr>
            <w:r w:rsidRPr="00411EF8">
              <w:rPr>
                <w:color w:val="000000"/>
                <w:sz w:val="20"/>
                <w:szCs w:val="20"/>
              </w:rPr>
              <w:t>Промышленный район VI</w:t>
            </w:r>
          </w:p>
        </w:tc>
        <w:tc>
          <w:tcPr>
            <w:tcW w:w="169" w:type="pct"/>
            <w:tcBorders>
              <w:top w:val="nil"/>
              <w:left w:val="nil"/>
              <w:bottom w:val="single" w:sz="4" w:space="0" w:color="auto"/>
              <w:right w:val="single" w:sz="4" w:space="0" w:color="auto"/>
            </w:tcBorders>
            <w:shd w:val="clear" w:color="auto" w:fill="auto"/>
            <w:vAlign w:val="center"/>
            <w:hideMark/>
          </w:tcPr>
          <w:p w14:paraId="3FC4864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161073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25FDC7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299C6A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067C7F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6E54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A7A8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09D58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51BF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2811E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43BC1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926FE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2DCC73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D2727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67D82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113C8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4B2F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75FA26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C2AE50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DD45F40" w14:textId="77777777" w:rsidR="00411EF8" w:rsidRPr="00411EF8" w:rsidRDefault="00411EF8" w:rsidP="00411EF8">
            <w:pPr>
              <w:jc w:val="center"/>
              <w:rPr>
                <w:color w:val="000000"/>
                <w:sz w:val="20"/>
                <w:szCs w:val="20"/>
              </w:rPr>
            </w:pPr>
            <w:r w:rsidRPr="00411EF8">
              <w:rPr>
                <w:color w:val="000000"/>
                <w:sz w:val="20"/>
                <w:szCs w:val="20"/>
              </w:rPr>
              <w:t>Промышленный район X</w:t>
            </w:r>
          </w:p>
        </w:tc>
        <w:tc>
          <w:tcPr>
            <w:tcW w:w="169" w:type="pct"/>
            <w:tcBorders>
              <w:top w:val="nil"/>
              <w:left w:val="nil"/>
              <w:bottom w:val="single" w:sz="4" w:space="0" w:color="auto"/>
              <w:right w:val="single" w:sz="4" w:space="0" w:color="auto"/>
            </w:tcBorders>
            <w:shd w:val="clear" w:color="auto" w:fill="auto"/>
            <w:vAlign w:val="center"/>
            <w:hideMark/>
          </w:tcPr>
          <w:p w14:paraId="5757255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53F730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E2DF01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360CD4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AF8FE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3087D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D7B3F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2016C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16701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D5F0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6EAA4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88511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9CE37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CFE1F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1D8DD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D820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36EC67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C192D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7872D8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4A0E389" w14:textId="77777777" w:rsidR="00411EF8" w:rsidRPr="00411EF8" w:rsidRDefault="00411EF8" w:rsidP="00411EF8">
            <w:pPr>
              <w:jc w:val="center"/>
              <w:rPr>
                <w:color w:val="000000"/>
                <w:sz w:val="20"/>
                <w:szCs w:val="20"/>
              </w:rPr>
            </w:pPr>
            <w:r w:rsidRPr="00411EF8">
              <w:rPr>
                <w:color w:val="000000"/>
                <w:sz w:val="20"/>
                <w:szCs w:val="20"/>
              </w:rPr>
              <w:t>Промышленный район XVIII</w:t>
            </w:r>
          </w:p>
        </w:tc>
        <w:tc>
          <w:tcPr>
            <w:tcW w:w="169" w:type="pct"/>
            <w:tcBorders>
              <w:top w:val="nil"/>
              <w:left w:val="nil"/>
              <w:bottom w:val="single" w:sz="4" w:space="0" w:color="auto"/>
              <w:right w:val="single" w:sz="4" w:space="0" w:color="auto"/>
            </w:tcBorders>
            <w:shd w:val="clear" w:color="auto" w:fill="auto"/>
            <w:vAlign w:val="center"/>
            <w:hideMark/>
          </w:tcPr>
          <w:p w14:paraId="7B45B5D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C5DE65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95ADE3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E0CB84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90762C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6528F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E22A5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7ED02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052B4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E5965C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A3802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783C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C135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3BBA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742C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DFCF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2A82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EEBAF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AD6B16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7EB97A5" w14:textId="77777777" w:rsidR="00411EF8" w:rsidRPr="00411EF8" w:rsidRDefault="00411EF8" w:rsidP="00411EF8">
            <w:pPr>
              <w:jc w:val="center"/>
              <w:rPr>
                <w:color w:val="000000"/>
                <w:sz w:val="20"/>
                <w:szCs w:val="20"/>
              </w:rPr>
            </w:pPr>
            <w:r w:rsidRPr="00411EF8">
              <w:rPr>
                <w:color w:val="000000"/>
                <w:sz w:val="20"/>
                <w:szCs w:val="20"/>
              </w:rPr>
              <w:t>Промышленный район XXII</w:t>
            </w:r>
          </w:p>
        </w:tc>
        <w:tc>
          <w:tcPr>
            <w:tcW w:w="169" w:type="pct"/>
            <w:tcBorders>
              <w:top w:val="nil"/>
              <w:left w:val="nil"/>
              <w:bottom w:val="single" w:sz="4" w:space="0" w:color="auto"/>
              <w:right w:val="single" w:sz="4" w:space="0" w:color="auto"/>
            </w:tcBorders>
            <w:shd w:val="clear" w:color="auto" w:fill="auto"/>
            <w:vAlign w:val="center"/>
            <w:hideMark/>
          </w:tcPr>
          <w:p w14:paraId="042586D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EB276D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F84F6D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AFD369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F2445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88492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6A4B5C" w14:textId="77777777" w:rsidR="00411EF8" w:rsidRPr="00411EF8" w:rsidRDefault="00411EF8" w:rsidP="00411EF8">
            <w:pPr>
              <w:jc w:val="center"/>
              <w:rPr>
                <w:color w:val="000000"/>
                <w:sz w:val="20"/>
                <w:szCs w:val="20"/>
              </w:rPr>
            </w:pPr>
            <w:r w:rsidRPr="00411EF8">
              <w:rPr>
                <w:color w:val="000000"/>
                <w:sz w:val="20"/>
                <w:szCs w:val="20"/>
              </w:rPr>
              <w:t>75,4</w:t>
            </w:r>
          </w:p>
        </w:tc>
        <w:tc>
          <w:tcPr>
            <w:tcW w:w="210" w:type="pct"/>
            <w:tcBorders>
              <w:top w:val="nil"/>
              <w:left w:val="nil"/>
              <w:bottom w:val="single" w:sz="4" w:space="0" w:color="auto"/>
              <w:right w:val="single" w:sz="4" w:space="0" w:color="auto"/>
            </w:tcBorders>
            <w:shd w:val="clear" w:color="auto" w:fill="auto"/>
            <w:vAlign w:val="center"/>
            <w:hideMark/>
          </w:tcPr>
          <w:p w14:paraId="48D9D021" w14:textId="77777777" w:rsidR="00411EF8" w:rsidRPr="00411EF8" w:rsidRDefault="00411EF8" w:rsidP="00411EF8">
            <w:pPr>
              <w:jc w:val="center"/>
              <w:rPr>
                <w:color w:val="000000"/>
                <w:sz w:val="20"/>
                <w:szCs w:val="20"/>
              </w:rPr>
            </w:pPr>
            <w:r w:rsidRPr="00411EF8">
              <w:rPr>
                <w:color w:val="000000"/>
                <w:sz w:val="20"/>
                <w:szCs w:val="20"/>
              </w:rPr>
              <w:t>75,4</w:t>
            </w:r>
          </w:p>
        </w:tc>
        <w:tc>
          <w:tcPr>
            <w:tcW w:w="210" w:type="pct"/>
            <w:tcBorders>
              <w:top w:val="nil"/>
              <w:left w:val="nil"/>
              <w:bottom w:val="single" w:sz="4" w:space="0" w:color="auto"/>
              <w:right w:val="single" w:sz="4" w:space="0" w:color="auto"/>
            </w:tcBorders>
            <w:shd w:val="clear" w:color="auto" w:fill="auto"/>
            <w:vAlign w:val="center"/>
            <w:hideMark/>
          </w:tcPr>
          <w:p w14:paraId="6712554E" w14:textId="77777777" w:rsidR="00411EF8" w:rsidRPr="00411EF8" w:rsidRDefault="00411EF8" w:rsidP="00411EF8">
            <w:pPr>
              <w:jc w:val="center"/>
              <w:rPr>
                <w:color w:val="000000"/>
                <w:sz w:val="20"/>
                <w:szCs w:val="20"/>
              </w:rPr>
            </w:pPr>
            <w:r w:rsidRPr="00411EF8">
              <w:rPr>
                <w:color w:val="000000"/>
                <w:sz w:val="20"/>
                <w:szCs w:val="20"/>
              </w:rPr>
              <w:t>75,4</w:t>
            </w:r>
          </w:p>
        </w:tc>
        <w:tc>
          <w:tcPr>
            <w:tcW w:w="210" w:type="pct"/>
            <w:tcBorders>
              <w:top w:val="nil"/>
              <w:left w:val="nil"/>
              <w:bottom w:val="single" w:sz="4" w:space="0" w:color="auto"/>
              <w:right w:val="single" w:sz="4" w:space="0" w:color="auto"/>
            </w:tcBorders>
            <w:shd w:val="clear" w:color="auto" w:fill="auto"/>
            <w:vAlign w:val="center"/>
            <w:hideMark/>
          </w:tcPr>
          <w:p w14:paraId="455F90F0" w14:textId="77777777" w:rsidR="00411EF8" w:rsidRPr="00411EF8" w:rsidRDefault="00411EF8" w:rsidP="00411EF8">
            <w:pPr>
              <w:jc w:val="center"/>
              <w:rPr>
                <w:color w:val="000000"/>
                <w:sz w:val="20"/>
                <w:szCs w:val="20"/>
              </w:rPr>
            </w:pPr>
            <w:r w:rsidRPr="00411EF8">
              <w:rPr>
                <w:color w:val="000000"/>
                <w:sz w:val="20"/>
                <w:szCs w:val="20"/>
              </w:rPr>
              <w:t>75,4</w:t>
            </w:r>
          </w:p>
        </w:tc>
        <w:tc>
          <w:tcPr>
            <w:tcW w:w="210" w:type="pct"/>
            <w:tcBorders>
              <w:top w:val="nil"/>
              <w:left w:val="nil"/>
              <w:bottom w:val="single" w:sz="4" w:space="0" w:color="auto"/>
              <w:right w:val="single" w:sz="4" w:space="0" w:color="auto"/>
            </w:tcBorders>
            <w:shd w:val="clear" w:color="auto" w:fill="auto"/>
            <w:vAlign w:val="center"/>
            <w:hideMark/>
          </w:tcPr>
          <w:p w14:paraId="7E482DD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13651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1A61C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24CB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975C6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C0ADB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D423B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6AD0B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D726580"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960DF50" w14:textId="77777777" w:rsidR="00411EF8" w:rsidRPr="00411EF8" w:rsidRDefault="00411EF8" w:rsidP="00411EF8">
            <w:pPr>
              <w:jc w:val="center"/>
              <w:rPr>
                <w:color w:val="000000"/>
                <w:sz w:val="20"/>
                <w:szCs w:val="20"/>
              </w:rPr>
            </w:pPr>
            <w:r w:rsidRPr="00411EF8">
              <w:rPr>
                <w:color w:val="000000"/>
                <w:sz w:val="20"/>
                <w:szCs w:val="20"/>
              </w:rPr>
              <w:t>Промышленный район</w:t>
            </w:r>
            <w:r w:rsidRPr="00411EF8">
              <w:rPr>
                <w:color w:val="000000"/>
                <w:sz w:val="20"/>
                <w:szCs w:val="20"/>
              </w:rPr>
              <w:br/>
              <w:t>IV</w:t>
            </w:r>
          </w:p>
        </w:tc>
        <w:tc>
          <w:tcPr>
            <w:tcW w:w="169" w:type="pct"/>
            <w:tcBorders>
              <w:top w:val="nil"/>
              <w:left w:val="nil"/>
              <w:bottom w:val="single" w:sz="4" w:space="0" w:color="auto"/>
              <w:right w:val="single" w:sz="4" w:space="0" w:color="auto"/>
            </w:tcBorders>
            <w:shd w:val="clear" w:color="auto" w:fill="auto"/>
            <w:vAlign w:val="center"/>
            <w:hideMark/>
          </w:tcPr>
          <w:p w14:paraId="0463D58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048C1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A7F309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C77C95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A7459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A92B4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EE76D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5228D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F4A66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A18EF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F6A51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28843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657E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A8A3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947DC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AAEC5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3917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B4E146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8654190"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8ACB96B" w14:textId="77777777" w:rsidR="00411EF8" w:rsidRPr="00411EF8" w:rsidRDefault="00411EF8" w:rsidP="00411EF8">
            <w:pPr>
              <w:jc w:val="center"/>
              <w:rPr>
                <w:color w:val="000000"/>
                <w:sz w:val="20"/>
                <w:szCs w:val="20"/>
              </w:rPr>
            </w:pPr>
            <w:r w:rsidRPr="00411EF8">
              <w:rPr>
                <w:color w:val="000000"/>
                <w:sz w:val="20"/>
                <w:szCs w:val="20"/>
              </w:rPr>
              <w:t>Промышленный район</w:t>
            </w:r>
            <w:r w:rsidRPr="00411EF8">
              <w:rPr>
                <w:color w:val="000000"/>
                <w:sz w:val="20"/>
                <w:szCs w:val="20"/>
              </w:rPr>
              <w:br/>
              <w:t>IX</w:t>
            </w:r>
          </w:p>
        </w:tc>
        <w:tc>
          <w:tcPr>
            <w:tcW w:w="169" w:type="pct"/>
            <w:tcBorders>
              <w:top w:val="nil"/>
              <w:left w:val="nil"/>
              <w:bottom w:val="single" w:sz="4" w:space="0" w:color="auto"/>
              <w:right w:val="single" w:sz="4" w:space="0" w:color="auto"/>
            </w:tcBorders>
            <w:shd w:val="clear" w:color="auto" w:fill="auto"/>
            <w:vAlign w:val="center"/>
            <w:hideMark/>
          </w:tcPr>
          <w:p w14:paraId="6551F02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376B71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C5A228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8EA771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5E7B17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8F91E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DCE77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A8A20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5C288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8AA76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4583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D362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71EDA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B6949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6ED01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324EB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02E62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43281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8A291F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F90F114" w14:textId="77777777" w:rsidR="00411EF8" w:rsidRPr="00411EF8" w:rsidRDefault="00411EF8" w:rsidP="00411EF8">
            <w:pPr>
              <w:jc w:val="center"/>
              <w:rPr>
                <w:color w:val="000000"/>
                <w:sz w:val="20"/>
                <w:szCs w:val="20"/>
              </w:rPr>
            </w:pPr>
            <w:r w:rsidRPr="00411EF8">
              <w:rPr>
                <w:color w:val="000000"/>
                <w:sz w:val="20"/>
                <w:szCs w:val="20"/>
              </w:rPr>
              <w:t>Промышленный район</w:t>
            </w:r>
            <w:r w:rsidRPr="00411EF8">
              <w:rPr>
                <w:color w:val="000000"/>
                <w:sz w:val="20"/>
                <w:szCs w:val="20"/>
              </w:rPr>
              <w:br/>
              <w:t>XXII</w:t>
            </w:r>
          </w:p>
        </w:tc>
        <w:tc>
          <w:tcPr>
            <w:tcW w:w="169" w:type="pct"/>
            <w:tcBorders>
              <w:top w:val="nil"/>
              <w:left w:val="nil"/>
              <w:bottom w:val="single" w:sz="4" w:space="0" w:color="auto"/>
              <w:right w:val="single" w:sz="4" w:space="0" w:color="auto"/>
            </w:tcBorders>
            <w:shd w:val="clear" w:color="auto" w:fill="auto"/>
            <w:vAlign w:val="center"/>
            <w:hideMark/>
          </w:tcPr>
          <w:p w14:paraId="167D55D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153278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E20E4C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EF6562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B52F8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1A994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780F5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F24E4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EB2F95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14C4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C5C49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14C8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56EE3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FCFBA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4E5F4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A9F0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6BD51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DB3C3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3DCFA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FC61468" w14:textId="77777777" w:rsidR="00411EF8" w:rsidRPr="00411EF8" w:rsidRDefault="00411EF8" w:rsidP="00411EF8">
            <w:pPr>
              <w:jc w:val="center"/>
              <w:rPr>
                <w:color w:val="000000"/>
                <w:sz w:val="20"/>
                <w:szCs w:val="20"/>
              </w:rPr>
            </w:pPr>
            <w:r w:rsidRPr="00411EF8">
              <w:rPr>
                <w:color w:val="000000"/>
                <w:sz w:val="20"/>
                <w:szCs w:val="20"/>
              </w:rPr>
              <w:t>ПСО-34.</w:t>
            </w:r>
          </w:p>
        </w:tc>
        <w:tc>
          <w:tcPr>
            <w:tcW w:w="169" w:type="pct"/>
            <w:tcBorders>
              <w:top w:val="nil"/>
              <w:left w:val="nil"/>
              <w:bottom w:val="single" w:sz="4" w:space="0" w:color="auto"/>
              <w:right w:val="single" w:sz="4" w:space="0" w:color="auto"/>
            </w:tcBorders>
            <w:shd w:val="clear" w:color="auto" w:fill="auto"/>
            <w:vAlign w:val="center"/>
            <w:hideMark/>
          </w:tcPr>
          <w:p w14:paraId="4D09C0A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A30D5E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E8BF0B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99D78F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9374EB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D37CE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6C5D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51832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20F41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41D61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BE731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5116A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E02AA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6D195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64E0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5FBF70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3FAF9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C3FFF9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A8C1E0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453F430" w14:textId="77777777" w:rsidR="00411EF8" w:rsidRPr="00411EF8" w:rsidRDefault="00411EF8" w:rsidP="00411EF8">
            <w:pPr>
              <w:jc w:val="center"/>
              <w:rPr>
                <w:color w:val="000000"/>
                <w:sz w:val="20"/>
                <w:szCs w:val="20"/>
              </w:rPr>
            </w:pPr>
            <w:r w:rsidRPr="00411EF8">
              <w:rPr>
                <w:color w:val="000000"/>
                <w:sz w:val="20"/>
                <w:szCs w:val="20"/>
              </w:rPr>
              <w:t>Северный планировочный район</w:t>
            </w:r>
          </w:p>
        </w:tc>
        <w:tc>
          <w:tcPr>
            <w:tcW w:w="169" w:type="pct"/>
            <w:tcBorders>
              <w:top w:val="nil"/>
              <w:left w:val="nil"/>
              <w:bottom w:val="single" w:sz="4" w:space="0" w:color="auto"/>
              <w:right w:val="single" w:sz="4" w:space="0" w:color="auto"/>
            </w:tcBorders>
            <w:shd w:val="clear" w:color="auto" w:fill="auto"/>
            <w:vAlign w:val="center"/>
            <w:hideMark/>
          </w:tcPr>
          <w:p w14:paraId="63CBA9F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743F1A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49A386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B71E19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AE83D7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8ACF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428B4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E6619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39965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648AC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19BBE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49F2F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FBD9F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E5643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41A3F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3CE1D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4B2145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EC3D9E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96ACE72"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C68F6F0" w14:textId="77777777" w:rsidR="00411EF8" w:rsidRPr="00411EF8" w:rsidRDefault="00411EF8" w:rsidP="00411EF8">
            <w:pPr>
              <w:jc w:val="center"/>
              <w:rPr>
                <w:color w:val="000000"/>
                <w:sz w:val="20"/>
                <w:szCs w:val="20"/>
              </w:rPr>
            </w:pPr>
            <w:r w:rsidRPr="00411EF8">
              <w:rPr>
                <w:color w:val="000000"/>
                <w:sz w:val="20"/>
                <w:szCs w:val="20"/>
              </w:rPr>
              <w:t>Северный пром.район</w:t>
            </w:r>
          </w:p>
        </w:tc>
        <w:tc>
          <w:tcPr>
            <w:tcW w:w="169" w:type="pct"/>
            <w:tcBorders>
              <w:top w:val="nil"/>
              <w:left w:val="nil"/>
              <w:bottom w:val="single" w:sz="4" w:space="0" w:color="auto"/>
              <w:right w:val="single" w:sz="4" w:space="0" w:color="auto"/>
            </w:tcBorders>
            <w:shd w:val="clear" w:color="auto" w:fill="auto"/>
            <w:vAlign w:val="center"/>
            <w:hideMark/>
          </w:tcPr>
          <w:p w14:paraId="11D653E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65D31A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047067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FCF2C6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9E6BE2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1A0FD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6DDDE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BA484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74914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F652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3D315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E1559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69E4D3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040C8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611B3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5ED39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E83F4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D0E84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DA8E8B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17EB42C" w14:textId="77777777" w:rsidR="00411EF8" w:rsidRPr="00411EF8" w:rsidRDefault="00411EF8" w:rsidP="00411EF8">
            <w:pPr>
              <w:jc w:val="center"/>
              <w:rPr>
                <w:color w:val="000000"/>
                <w:sz w:val="20"/>
                <w:szCs w:val="20"/>
              </w:rPr>
            </w:pPr>
            <w:r w:rsidRPr="00411EF8">
              <w:rPr>
                <w:color w:val="000000"/>
                <w:sz w:val="20"/>
                <w:szCs w:val="20"/>
              </w:rPr>
              <w:t>Северный промышленный район</w:t>
            </w:r>
          </w:p>
        </w:tc>
        <w:tc>
          <w:tcPr>
            <w:tcW w:w="169" w:type="pct"/>
            <w:tcBorders>
              <w:top w:val="nil"/>
              <w:left w:val="nil"/>
              <w:bottom w:val="single" w:sz="4" w:space="0" w:color="auto"/>
              <w:right w:val="single" w:sz="4" w:space="0" w:color="auto"/>
            </w:tcBorders>
            <w:shd w:val="clear" w:color="auto" w:fill="auto"/>
            <w:vAlign w:val="center"/>
            <w:hideMark/>
          </w:tcPr>
          <w:p w14:paraId="64D2BDC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3C71AD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85D6FA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390AFA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0AEB78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C2F8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BF684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10006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EC210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ABBA01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F9AC6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57FD0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591E68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44C63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7526A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58225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2954D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A9A19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7151E1B"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3F45335" w14:textId="77777777" w:rsidR="00411EF8" w:rsidRPr="00411EF8" w:rsidRDefault="00411EF8" w:rsidP="00411EF8">
            <w:pPr>
              <w:jc w:val="center"/>
              <w:rPr>
                <w:color w:val="000000"/>
                <w:sz w:val="20"/>
                <w:szCs w:val="20"/>
              </w:rPr>
            </w:pPr>
            <w:r w:rsidRPr="00411EF8">
              <w:rPr>
                <w:color w:val="000000"/>
                <w:sz w:val="20"/>
                <w:szCs w:val="20"/>
              </w:rPr>
              <w:t>Северный</w:t>
            </w:r>
            <w:r w:rsidRPr="00411EF8">
              <w:rPr>
                <w:color w:val="000000"/>
                <w:sz w:val="20"/>
                <w:szCs w:val="20"/>
              </w:rPr>
              <w:br/>
              <w:t>промышленный район</w:t>
            </w:r>
          </w:p>
        </w:tc>
        <w:tc>
          <w:tcPr>
            <w:tcW w:w="169" w:type="pct"/>
            <w:tcBorders>
              <w:top w:val="nil"/>
              <w:left w:val="nil"/>
              <w:bottom w:val="single" w:sz="4" w:space="0" w:color="auto"/>
              <w:right w:val="single" w:sz="4" w:space="0" w:color="auto"/>
            </w:tcBorders>
            <w:shd w:val="clear" w:color="auto" w:fill="auto"/>
            <w:vAlign w:val="center"/>
            <w:hideMark/>
          </w:tcPr>
          <w:p w14:paraId="4F28B7A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81A394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113B70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C6057E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719687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C9DA4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EC793F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84FB3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A76B6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D09EF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6E70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EA158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A47D62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0EF32F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8217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D7DB8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40EA66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11E89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97DC26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0030DA90" w14:textId="77777777" w:rsidR="00411EF8" w:rsidRPr="00411EF8" w:rsidRDefault="00411EF8" w:rsidP="00411EF8">
            <w:pPr>
              <w:jc w:val="center"/>
              <w:rPr>
                <w:color w:val="000000"/>
                <w:sz w:val="20"/>
                <w:szCs w:val="20"/>
              </w:rPr>
            </w:pPr>
            <w:r w:rsidRPr="00411EF8">
              <w:rPr>
                <w:color w:val="000000"/>
                <w:sz w:val="20"/>
                <w:szCs w:val="20"/>
              </w:rPr>
              <w:t>СЗП1, СЗП2.</w:t>
            </w:r>
          </w:p>
        </w:tc>
        <w:tc>
          <w:tcPr>
            <w:tcW w:w="169" w:type="pct"/>
            <w:tcBorders>
              <w:top w:val="nil"/>
              <w:left w:val="nil"/>
              <w:bottom w:val="single" w:sz="4" w:space="0" w:color="auto"/>
              <w:right w:val="single" w:sz="4" w:space="0" w:color="auto"/>
            </w:tcBorders>
            <w:shd w:val="clear" w:color="auto" w:fill="auto"/>
            <w:vAlign w:val="center"/>
            <w:hideMark/>
          </w:tcPr>
          <w:p w14:paraId="6D3D776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A1A103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4EC205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1A24D3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A7981C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75D70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C66ED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965B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336EAB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D605E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AD4FF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E116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E3214F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5C474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27B4C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4E25E8" w14:textId="77777777" w:rsidR="00411EF8" w:rsidRPr="00411EF8" w:rsidRDefault="00411EF8" w:rsidP="00411EF8">
            <w:pPr>
              <w:jc w:val="center"/>
              <w:rPr>
                <w:color w:val="000000"/>
                <w:sz w:val="20"/>
                <w:szCs w:val="20"/>
              </w:rPr>
            </w:pPr>
            <w:r w:rsidRPr="00411EF8">
              <w:rPr>
                <w:color w:val="000000"/>
                <w:sz w:val="20"/>
                <w:szCs w:val="20"/>
              </w:rPr>
              <w:t>1054,4</w:t>
            </w:r>
          </w:p>
        </w:tc>
        <w:tc>
          <w:tcPr>
            <w:tcW w:w="210" w:type="pct"/>
            <w:tcBorders>
              <w:top w:val="nil"/>
              <w:left w:val="nil"/>
              <w:bottom w:val="single" w:sz="4" w:space="0" w:color="auto"/>
              <w:right w:val="single" w:sz="4" w:space="0" w:color="auto"/>
            </w:tcBorders>
            <w:shd w:val="clear" w:color="auto" w:fill="auto"/>
            <w:vAlign w:val="center"/>
            <w:hideMark/>
          </w:tcPr>
          <w:p w14:paraId="28110E4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15E4B5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0FDA497"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8984CFA" w14:textId="77777777" w:rsidR="00411EF8" w:rsidRPr="00411EF8" w:rsidRDefault="00411EF8" w:rsidP="00411EF8">
            <w:pPr>
              <w:jc w:val="center"/>
              <w:rPr>
                <w:color w:val="000000"/>
                <w:sz w:val="20"/>
                <w:szCs w:val="20"/>
              </w:rPr>
            </w:pPr>
            <w:r w:rsidRPr="00411EF8">
              <w:rPr>
                <w:color w:val="000000"/>
                <w:sz w:val="20"/>
                <w:szCs w:val="20"/>
              </w:rPr>
              <w:t>СМП</w:t>
            </w:r>
          </w:p>
        </w:tc>
        <w:tc>
          <w:tcPr>
            <w:tcW w:w="169" w:type="pct"/>
            <w:tcBorders>
              <w:top w:val="nil"/>
              <w:left w:val="nil"/>
              <w:bottom w:val="single" w:sz="4" w:space="0" w:color="auto"/>
              <w:right w:val="single" w:sz="4" w:space="0" w:color="auto"/>
            </w:tcBorders>
            <w:shd w:val="clear" w:color="auto" w:fill="auto"/>
            <w:vAlign w:val="center"/>
            <w:hideMark/>
          </w:tcPr>
          <w:p w14:paraId="45CDDEF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5EED8B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6FD709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3D48DCC"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C508F2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90559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130188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2B01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DA57B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65202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8ED22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22050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27C0F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22EBB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B9D4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267A7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3522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8A26C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FC620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1D9FEC9B" w14:textId="77777777" w:rsidR="00411EF8" w:rsidRPr="00411EF8" w:rsidRDefault="00411EF8" w:rsidP="00411EF8">
            <w:pPr>
              <w:jc w:val="center"/>
              <w:rPr>
                <w:color w:val="000000"/>
                <w:sz w:val="20"/>
                <w:szCs w:val="20"/>
              </w:rPr>
            </w:pPr>
            <w:r w:rsidRPr="00411EF8">
              <w:rPr>
                <w:color w:val="000000"/>
                <w:sz w:val="20"/>
                <w:szCs w:val="20"/>
              </w:rPr>
              <w:t>Хоззона</w:t>
            </w:r>
          </w:p>
        </w:tc>
        <w:tc>
          <w:tcPr>
            <w:tcW w:w="169" w:type="pct"/>
            <w:tcBorders>
              <w:top w:val="nil"/>
              <w:left w:val="nil"/>
              <w:bottom w:val="single" w:sz="4" w:space="0" w:color="auto"/>
              <w:right w:val="single" w:sz="4" w:space="0" w:color="auto"/>
            </w:tcBorders>
            <w:shd w:val="clear" w:color="auto" w:fill="auto"/>
            <w:vAlign w:val="center"/>
            <w:hideMark/>
          </w:tcPr>
          <w:p w14:paraId="1B44AF2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50157E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F9544F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C83A15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0D1747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E6EB4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1365F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B3A9AE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2556D4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4E233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AA00C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ED69B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FCDED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FD4CF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F7DC94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79EF82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A3418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15521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44F9A1D"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34A710D" w14:textId="77777777" w:rsidR="00411EF8" w:rsidRPr="00411EF8" w:rsidRDefault="00411EF8" w:rsidP="00411EF8">
            <w:pPr>
              <w:jc w:val="center"/>
              <w:rPr>
                <w:color w:val="000000"/>
                <w:sz w:val="20"/>
                <w:szCs w:val="20"/>
              </w:rPr>
            </w:pPr>
            <w:r w:rsidRPr="00411EF8">
              <w:rPr>
                <w:color w:val="000000"/>
                <w:sz w:val="20"/>
                <w:szCs w:val="20"/>
              </w:rPr>
              <w:t>Центральный жилой район</w:t>
            </w:r>
          </w:p>
        </w:tc>
        <w:tc>
          <w:tcPr>
            <w:tcW w:w="169" w:type="pct"/>
            <w:tcBorders>
              <w:top w:val="nil"/>
              <w:left w:val="nil"/>
              <w:bottom w:val="single" w:sz="4" w:space="0" w:color="auto"/>
              <w:right w:val="single" w:sz="4" w:space="0" w:color="auto"/>
            </w:tcBorders>
            <w:shd w:val="clear" w:color="auto" w:fill="auto"/>
            <w:vAlign w:val="center"/>
            <w:hideMark/>
          </w:tcPr>
          <w:p w14:paraId="69DFE1E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CE94CA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D2D98C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94BC1E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A5B3F3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9521E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943988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3F508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02256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E6308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5BB1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B4E67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F97BA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0A9B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E932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37E19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8D70D1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D1E091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2B32E2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CD80D72" w14:textId="77777777" w:rsidR="00411EF8" w:rsidRPr="00411EF8" w:rsidRDefault="00411EF8" w:rsidP="00411EF8">
            <w:pPr>
              <w:jc w:val="center"/>
              <w:rPr>
                <w:color w:val="000000"/>
                <w:sz w:val="20"/>
                <w:szCs w:val="20"/>
              </w:rPr>
            </w:pPr>
            <w:r w:rsidRPr="00411EF8">
              <w:rPr>
                <w:color w:val="000000"/>
                <w:sz w:val="20"/>
                <w:szCs w:val="20"/>
              </w:rPr>
              <w:lastRenderedPageBreak/>
              <w:t>Центральный жилой</w:t>
            </w:r>
            <w:r w:rsidRPr="00411EF8">
              <w:rPr>
                <w:color w:val="000000"/>
                <w:sz w:val="20"/>
                <w:szCs w:val="20"/>
              </w:rPr>
              <w:br/>
              <w:t>район</w:t>
            </w:r>
          </w:p>
        </w:tc>
        <w:tc>
          <w:tcPr>
            <w:tcW w:w="169" w:type="pct"/>
            <w:tcBorders>
              <w:top w:val="nil"/>
              <w:left w:val="nil"/>
              <w:bottom w:val="single" w:sz="4" w:space="0" w:color="auto"/>
              <w:right w:val="single" w:sz="4" w:space="0" w:color="auto"/>
            </w:tcBorders>
            <w:shd w:val="clear" w:color="auto" w:fill="auto"/>
            <w:vAlign w:val="center"/>
            <w:hideMark/>
          </w:tcPr>
          <w:p w14:paraId="1788B02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1D969B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CB9136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2B325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B35E84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E1BBA2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C0B73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41A56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57333E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9A72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32CDC1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032D8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F6541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C05754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87062E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A902B4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D88B4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963BF6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5BED409"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6EFF9165" w14:textId="77777777" w:rsidR="00411EF8" w:rsidRPr="00411EF8" w:rsidRDefault="00411EF8" w:rsidP="00411EF8">
            <w:pPr>
              <w:jc w:val="center"/>
              <w:rPr>
                <w:color w:val="000000"/>
                <w:sz w:val="20"/>
                <w:szCs w:val="20"/>
              </w:rPr>
            </w:pPr>
            <w:r w:rsidRPr="00411EF8">
              <w:rPr>
                <w:color w:val="000000"/>
                <w:sz w:val="20"/>
                <w:szCs w:val="20"/>
              </w:rPr>
              <w:t>ЦЖ1.</w:t>
            </w:r>
          </w:p>
        </w:tc>
        <w:tc>
          <w:tcPr>
            <w:tcW w:w="169" w:type="pct"/>
            <w:tcBorders>
              <w:top w:val="nil"/>
              <w:left w:val="nil"/>
              <w:bottom w:val="single" w:sz="4" w:space="0" w:color="auto"/>
              <w:right w:val="single" w:sz="4" w:space="0" w:color="auto"/>
            </w:tcBorders>
            <w:shd w:val="clear" w:color="auto" w:fill="auto"/>
            <w:vAlign w:val="center"/>
            <w:hideMark/>
          </w:tcPr>
          <w:p w14:paraId="5D79C51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8B689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637284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D117FC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35F56B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8ECCD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55924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DD961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77B25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59B0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DE1AA5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5129C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5BC33B3" w14:textId="77777777" w:rsidR="00411EF8" w:rsidRPr="00411EF8" w:rsidRDefault="00411EF8" w:rsidP="00411EF8">
            <w:pPr>
              <w:jc w:val="center"/>
              <w:rPr>
                <w:color w:val="000000"/>
                <w:sz w:val="20"/>
                <w:szCs w:val="20"/>
              </w:rPr>
            </w:pPr>
            <w:r w:rsidRPr="00411EF8">
              <w:rPr>
                <w:color w:val="000000"/>
                <w:sz w:val="20"/>
                <w:szCs w:val="20"/>
              </w:rPr>
              <w:t>196,3</w:t>
            </w:r>
          </w:p>
        </w:tc>
        <w:tc>
          <w:tcPr>
            <w:tcW w:w="210" w:type="pct"/>
            <w:tcBorders>
              <w:top w:val="nil"/>
              <w:left w:val="nil"/>
              <w:bottom w:val="single" w:sz="4" w:space="0" w:color="auto"/>
              <w:right w:val="single" w:sz="4" w:space="0" w:color="auto"/>
            </w:tcBorders>
            <w:shd w:val="clear" w:color="auto" w:fill="auto"/>
            <w:vAlign w:val="center"/>
            <w:hideMark/>
          </w:tcPr>
          <w:p w14:paraId="1018184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768CCE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89F4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972645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47F612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DAAA2DF"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54D91FF4" w14:textId="77777777" w:rsidR="00411EF8" w:rsidRPr="00411EF8" w:rsidRDefault="00411EF8" w:rsidP="00411EF8">
            <w:pPr>
              <w:jc w:val="center"/>
              <w:rPr>
                <w:color w:val="000000"/>
                <w:sz w:val="20"/>
                <w:szCs w:val="20"/>
              </w:rPr>
            </w:pPr>
            <w:r w:rsidRPr="00411EF8">
              <w:rPr>
                <w:color w:val="000000"/>
                <w:sz w:val="20"/>
                <w:szCs w:val="20"/>
              </w:rPr>
              <w:t>ЦЖ2.</w:t>
            </w:r>
          </w:p>
        </w:tc>
        <w:tc>
          <w:tcPr>
            <w:tcW w:w="169" w:type="pct"/>
            <w:tcBorders>
              <w:top w:val="nil"/>
              <w:left w:val="nil"/>
              <w:bottom w:val="single" w:sz="4" w:space="0" w:color="auto"/>
              <w:right w:val="single" w:sz="4" w:space="0" w:color="auto"/>
            </w:tcBorders>
            <w:shd w:val="clear" w:color="auto" w:fill="auto"/>
            <w:vAlign w:val="center"/>
            <w:hideMark/>
          </w:tcPr>
          <w:p w14:paraId="28ABC6C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0F6ADA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270607D"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C329B8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C85C7F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355F9F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64713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594DE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90EBD2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57C903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B637A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828E3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96877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D7652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5148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6048F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2DBD816" w14:textId="77777777" w:rsidR="00411EF8" w:rsidRPr="00411EF8" w:rsidRDefault="00411EF8" w:rsidP="00411EF8">
            <w:pPr>
              <w:jc w:val="center"/>
              <w:rPr>
                <w:color w:val="000000"/>
                <w:sz w:val="20"/>
                <w:szCs w:val="20"/>
              </w:rPr>
            </w:pPr>
            <w:r w:rsidRPr="00411EF8">
              <w:rPr>
                <w:color w:val="000000"/>
                <w:sz w:val="20"/>
                <w:szCs w:val="20"/>
              </w:rPr>
              <w:t>196,3</w:t>
            </w:r>
          </w:p>
        </w:tc>
        <w:tc>
          <w:tcPr>
            <w:tcW w:w="210" w:type="pct"/>
            <w:tcBorders>
              <w:top w:val="nil"/>
              <w:left w:val="nil"/>
              <w:bottom w:val="single" w:sz="4" w:space="0" w:color="auto"/>
              <w:right w:val="single" w:sz="4" w:space="0" w:color="auto"/>
            </w:tcBorders>
            <w:shd w:val="clear" w:color="auto" w:fill="auto"/>
            <w:vAlign w:val="center"/>
            <w:hideMark/>
          </w:tcPr>
          <w:p w14:paraId="56FDB23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D6E86B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6373C5F" w14:textId="77777777" w:rsidR="00411EF8" w:rsidRPr="00411EF8" w:rsidRDefault="00411EF8" w:rsidP="00411EF8">
            <w:pPr>
              <w:jc w:val="center"/>
              <w:rPr>
                <w:color w:val="000000"/>
                <w:sz w:val="20"/>
                <w:szCs w:val="20"/>
              </w:rPr>
            </w:pPr>
            <w:r w:rsidRPr="00411EF8">
              <w:rPr>
                <w:color w:val="000000"/>
                <w:sz w:val="20"/>
                <w:szCs w:val="20"/>
              </w:rPr>
              <w:t>ЦЖ5.</w:t>
            </w:r>
          </w:p>
        </w:tc>
        <w:tc>
          <w:tcPr>
            <w:tcW w:w="169" w:type="pct"/>
            <w:tcBorders>
              <w:top w:val="nil"/>
              <w:left w:val="nil"/>
              <w:bottom w:val="single" w:sz="4" w:space="0" w:color="auto"/>
              <w:right w:val="single" w:sz="4" w:space="0" w:color="auto"/>
            </w:tcBorders>
            <w:shd w:val="clear" w:color="auto" w:fill="auto"/>
            <w:vAlign w:val="center"/>
            <w:hideMark/>
          </w:tcPr>
          <w:p w14:paraId="4013EFE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7E7B0F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E7C95B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3C89AC0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89A960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7AC84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6188E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CD18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215F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0651F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7C1DE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936D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E062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324DDC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5DEB0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0F02A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8E58B9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92938A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9B5CC3C"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343277CA" w14:textId="77777777" w:rsidR="00411EF8" w:rsidRPr="00411EF8" w:rsidRDefault="00411EF8" w:rsidP="00411EF8">
            <w:pPr>
              <w:jc w:val="center"/>
              <w:rPr>
                <w:color w:val="000000"/>
                <w:sz w:val="20"/>
                <w:szCs w:val="20"/>
              </w:rPr>
            </w:pPr>
            <w:r w:rsidRPr="00411EF8">
              <w:rPr>
                <w:color w:val="000000"/>
                <w:sz w:val="20"/>
                <w:szCs w:val="20"/>
              </w:rPr>
              <w:t>ЦПЛ1.</w:t>
            </w:r>
          </w:p>
        </w:tc>
        <w:tc>
          <w:tcPr>
            <w:tcW w:w="169" w:type="pct"/>
            <w:tcBorders>
              <w:top w:val="nil"/>
              <w:left w:val="nil"/>
              <w:bottom w:val="single" w:sz="4" w:space="0" w:color="auto"/>
              <w:right w:val="single" w:sz="4" w:space="0" w:color="auto"/>
            </w:tcBorders>
            <w:shd w:val="clear" w:color="auto" w:fill="auto"/>
            <w:vAlign w:val="center"/>
            <w:hideMark/>
          </w:tcPr>
          <w:p w14:paraId="0F2A5667"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64174F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8316033"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9448C6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75C9FE7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34E3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0549D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6EE083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4BDA9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2DC13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55B4BE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7CAC3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BE7DA7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8B5570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D7B5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637DC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0DD39F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06CB6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B722860"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E69253D" w14:textId="77777777" w:rsidR="00411EF8" w:rsidRPr="00411EF8" w:rsidRDefault="00411EF8" w:rsidP="00411EF8">
            <w:pPr>
              <w:jc w:val="center"/>
              <w:rPr>
                <w:color w:val="000000"/>
                <w:sz w:val="20"/>
                <w:szCs w:val="20"/>
              </w:rPr>
            </w:pPr>
            <w:r w:rsidRPr="00411EF8">
              <w:rPr>
                <w:color w:val="000000"/>
                <w:sz w:val="20"/>
                <w:szCs w:val="20"/>
              </w:rPr>
              <w:t>Черный Мыс</w:t>
            </w:r>
          </w:p>
        </w:tc>
        <w:tc>
          <w:tcPr>
            <w:tcW w:w="169" w:type="pct"/>
            <w:tcBorders>
              <w:top w:val="nil"/>
              <w:left w:val="nil"/>
              <w:bottom w:val="single" w:sz="4" w:space="0" w:color="auto"/>
              <w:right w:val="single" w:sz="4" w:space="0" w:color="auto"/>
            </w:tcBorders>
            <w:shd w:val="clear" w:color="auto" w:fill="auto"/>
            <w:vAlign w:val="center"/>
            <w:hideMark/>
          </w:tcPr>
          <w:p w14:paraId="32C6705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1D0E25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58825E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3230A41"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24D295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537E4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C4A5E7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169F4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E9022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804047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D2BCD2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4692F8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251EF6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C5AA26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C143A2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07DEF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0223D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25D53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5900A4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4583D2F3" w14:textId="77777777" w:rsidR="00411EF8" w:rsidRPr="00411EF8" w:rsidRDefault="00411EF8" w:rsidP="00411EF8">
            <w:pPr>
              <w:jc w:val="center"/>
              <w:rPr>
                <w:color w:val="000000"/>
                <w:sz w:val="20"/>
                <w:szCs w:val="20"/>
              </w:rPr>
            </w:pPr>
            <w:r w:rsidRPr="00411EF8">
              <w:rPr>
                <w:color w:val="000000"/>
                <w:sz w:val="20"/>
                <w:szCs w:val="20"/>
              </w:rPr>
              <w:t>Югорский тракт</w:t>
            </w:r>
          </w:p>
        </w:tc>
        <w:tc>
          <w:tcPr>
            <w:tcW w:w="169" w:type="pct"/>
            <w:tcBorders>
              <w:top w:val="nil"/>
              <w:left w:val="nil"/>
              <w:bottom w:val="single" w:sz="4" w:space="0" w:color="auto"/>
              <w:right w:val="single" w:sz="4" w:space="0" w:color="auto"/>
            </w:tcBorders>
            <w:shd w:val="clear" w:color="auto" w:fill="auto"/>
            <w:vAlign w:val="center"/>
            <w:hideMark/>
          </w:tcPr>
          <w:p w14:paraId="6D40999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250B2C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CE791C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AD04114"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25D888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94BDBB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E39D80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221DE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3E1DCB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DD42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4769C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FB21DD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F305299"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BDD6AC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85570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0CF071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4FCA15"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08617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471414D"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71E6AC17" w14:textId="77777777" w:rsidR="00411EF8" w:rsidRPr="00411EF8" w:rsidRDefault="00411EF8" w:rsidP="00411EF8">
            <w:pPr>
              <w:jc w:val="center"/>
              <w:rPr>
                <w:color w:val="000000"/>
                <w:sz w:val="20"/>
                <w:szCs w:val="20"/>
              </w:rPr>
            </w:pPr>
            <w:r w:rsidRPr="00411EF8">
              <w:rPr>
                <w:color w:val="000000"/>
                <w:sz w:val="20"/>
                <w:szCs w:val="20"/>
              </w:rPr>
              <w:t>ЮПЛ2.</w:t>
            </w:r>
          </w:p>
        </w:tc>
        <w:tc>
          <w:tcPr>
            <w:tcW w:w="169" w:type="pct"/>
            <w:tcBorders>
              <w:top w:val="nil"/>
              <w:left w:val="nil"/>
              <w:bottom w:val="single" w:sz="4" w:space="0" w:color="auto"/>
              <w:right w:val="single" w:sz="4" w:space="0" w:color="auto"/>
            </w:tcBorders>
            <w:shd w:val="clear" w:color="auto" w:fill="auto"/>
            <w:vAlign w:val="center"/>
            <w:hideMark/>
          </w:tcPr>
          <w:p w14:paraId="3964E2F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E6329AA"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D425119"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42E0D1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5B9F41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9D5048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1C369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1662C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B2AEE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EBAE0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80220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6A5439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1E359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AFBD8B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AB6016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35FCD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D69792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2593C76" w14:textId="77777777" w:rsidR="00411EF8" w:rsidRPr="00411EF8" w:rsidRDefault="00411EF8" w:rsidP="00411EF8">
            <w:pPr>
              <w:jc w:val="center"/>
              <w:rPr>
                <w:color w:val="000000"/>
                <w:sz w:val="20"/>
                <w:szCs w:val="20"/>
              </w:rPr>
            </w:pPr>
            <w:r w:rsidRPr="00411EF8">
              <w:rPr>
                <w:color w:val="000000"/>
                <w:sz w:val="20"/>
                <w:szCs w:val="20"/>
              </w:rPr>
              <w:t>17,3</w:t>
            </w:r>
          </w:p>
        </w:tc>
      </w:tr>
      <w:tr w:rsidR="00411EF8" w:rsidRPr="00411EF8" w14:paraId="7571B574"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7E2F6EC" w14:textId="77777777" w:rsidR="00411EF8" w:rsidRPr="00411EF8" w:rsidRDefault="00411EF8" w:rsidP="00411EF8">
            <w:pPr>
              <w:jc w:val="center"/>
              <w:rPr>
                <w:color w:val="000000"/>
                <w:sz w:val="20"/>
                <w:szCs w:val="20"/>
              </w:rPr>
            </w:pPr>
            <w:r w:rsidRPr="00411EF8">
              <w:rPr>
                <w:color w:val="000000"/>
                <w:sz w:val="20"/>
                <w:szCs w:val="20"/>
              </w:rPr>
              <w:t>Ядро центра</w:t>
            </w:r>
          </w:p>
        </w:tc>
        <w:tc>
          <w:tcPr>
            <w:tcW w:w="169" w:type="pct"/>
            <w:tcBorders>
              <w:top w:val="nil"/>
              <w:left w:val="nil"/>
              <w:bottom w:val="single" w:sz="4" w:space="0" w:color="auto"/>
              <w:right w:val="single" w:sz="4" w:space="0" w:color="auto"/>
            </w:tcBorders>
            <w:shd w:val="clear" w:color="auto" w:fill="auto"/>
            <w:vAlign w:val="center"/>
            <w:hideMark/>
          </w:tcPr>
          <w:p w14:paraId="49278E4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D8B269F"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2E5564E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D0C9BC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7C1F5E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704082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0BA44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4E749E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80BCB7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78A2B7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AB3334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7C2EE9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C48729F"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2620E1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6C3310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93D3EA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D9A37DC"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05DB19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EEB8235"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64B22AC" w14:textId="77777777" w:rsidR="00411EF8" w:rsidRPr="00411EF8" w:rsidRDefault="00411EF8" w:rsidP="00411EF8">
            <w:pPr>
              <w:jc w:val="center"/>
              <w:rPr>
                <w:color w:val="000000"/>
                <w:sz w:val="20"/>
                <w:szCs w:val="20"/>
              </w:rPr>
            </w:pPr>
            <w:r w:rsidRPr="00411EF8">
              <w:rPr>
                <w:color w:val="000000"/>
                <w:sz w:val="20"/>
                <w:szCs w:val="20"/>
              </w:rPr>
              <w:t>Ядро центра, Квартал 6.</w:t>
            </w:r>
          </w:p>
        </w:tc>
        <w:tc>
          <w:tcPr>
            <w:tcW w:w="169" w:type="pct"/>
            <w:tcBorders>
              <w:top w:val="nil"/>
              <w:left w:val="nil"/>
              <w:bottom w:val="single" w:sz="4" w:space="0" w:color="auto"/>
              <w:right w:val="single" w:sz="4" w:space="0" w:color="auto"/>
            </w:tcBorders>
            <w:shd w:val="clear" w:color="auto" w:fill="auto"/>
            <w:vAlign w:val="center"/>
            <w:hideMark/>
          </w:tcPr>
          <w:p w14:paraId="2B7DD9F5"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61F4BB2"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9A7AE46"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40D59FA0"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5E59A20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AAC04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9EA7A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591847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A9271F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F2AC9D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78D8D3B"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C6FC14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656F7D7"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16EE9A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706200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1088D02"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01649F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221349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ECD432E" w14:textId="77777777" w:rsidTr="00411EF8">
        <w:trPr>
          <w:trHeight w:val="20"/>
        </w:trPr>
        <w:tc>
          <w:tcPr>
            <w:tcW w:w="1377" w:type="pct"/>
            <w:tcBorders>
              <w:top w:val="nil"/>
              <w:left w:val="single" w:sz="4" w:space="0" w:color="auto"/>
              <w:bottom w:val="single" w:sz="4" w:space="0" w:color="auto"/>
              <w:right w:val="single" w:sz="4" w:space="0" w:color="auto"/>
            </w:tcBorders>
            <w:shd w:val="clear" w:color="auto" w:fill="auto"/>
            <w:noWrap/>
            <w:vAlign w:val="center"/>
            <w:hideMark/>
          </w:tcPr>
          <w:p w14:paraId="2BEF34C0" w14:textId="77777777" w:rsidR="00411EF8" w:rsidRPr="00411EF8" w:rsidRDefault="00411EF8" w:rsidP="00411EF8">
            <w:pPr>
              <w:jc w:val="center"/>
              <w:rPr>
                <w:color w:val="000000"/>
                <w:sz w:val="20"/>
                <w:szCs w:val="20"/>
              </w:rPr>
            </w:pPr>
            <w:r w:rsidRPr="00411EF8">
              <w:rPr>
                <w:color w:val="000000"/>
                <w:sz w:val="20"/>
                <w:szCs w:val="20"/>
              </w:rPr>
              <w:t>Ядро центра, Квартал 7.</w:t>
            </w:r>
          </w:p>
        </w:tc>
        <w:tc>
          <w:tcPr>
            <w:tcW w:w="169" w:type="pct"/>
            <w:tcBorders>
              <w:top w:val="nil"/>
              <w:left w:val="nil"/>
              <w:bottom w:val="single" w:sz="4" w:space="0" w:color="auto"/>
              <w:right w:val="single" w:sz="4" w:space="0" w:color="auto"/>
            </w:tcBorders>
            <w:shd w:val="clear" w:color="auto" w:fill="auto"/>
            <w:vAlign w:val="center"/>
            <w:hideMark/>
          </w:tcPr>
          <w:p w14:paraId="12C76938"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71C370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6078BFEB"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13677E2E" w14:textId="77777777" w:rsidR="00411EF8" w:rsidRPr="00411EF8" w:rsidRDefault="00411EF8" w:rsidP="00411EF8">
            <w:pPr>
              <w:jc w:val="center"/>
              <w:rPr>
                <w:color w:val="000000"/>
                <w:sz w:val="20"/>
                <w:szCs w:val="20"/>
              </w:rPr>
            </w:pPr>
            <w:r w:rsidRPr="00411EF8">
              <w:rPr>
                <w:color w:val="000000"/>
                <w:sz w:val="20"/>
                <w:szCs w:val="20"/>
              </w:rPr>
              <w:t>0,0</w:t>
            </w:r>
          </w:p>
        </w:tc>
        <w:tc>
          <w:tcPr>
            <w:tcW w:w="182" w:type="pct"/>
            <w:tcBorders>
              <w:top w:val="nil"/>
              <w:left w:val="nil"/>
              <w:bottom w:val="single" w:sz="4" w:space="0" w:color="auto"/>
              <w:right w:val="single" w:sz="4" w:space="0" w:color="auto"/>
            </w:tcBorders>
            <w:shd w:val="clear" w:color="auto" w:fill="auto"/>
            <w:vAlign w:val="center"/>
            <w:hideMark/>
          </w:tcPr>
          <w:p w14:paraId="04605C18"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FB9ACB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1245BA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3ADBCCF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1D51D56D"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7757FF3"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1BA86D0"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0BD2A4D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2B0BA12E"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783334F4"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F836D46"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5004015A"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44B4BB41" w14:textId="77777777" w:rsidR="00411EF8" w:rsidRPr="00411EF8" w:rsidRDefault="00411EF8" w:rsidP="00411EF8">
            <w:pPr>
              <w:jc w:val="center"/>
              <w:rPr>
                <w:color w:val="000000"/>
                <w:sz w:val="20"/>
                <w:szCs w:val="20"/>
              </w:rPr>
            </w:pPr>
            <w:r w:rsidRPr="00411EF8">
              <w:rPr>
                <w:color w:val="000000"/>
                <w:sz w:val="20"/>
                <w:szCs w:val="20"/>
              </w:rPr>
              <w:t>0,0</w:t>
            </w:r>
          </w:p>
        </w:tc>
        <w:tc>
          <w:tcPr>
            <w:tcW w:w="210" w:type="pct"/>
            <w:tcBorders>
              <w:top w:val="nil"/>
              <w:left w:val="nil"/>
              <w:bottom w:val="single" w:sz="4" w:space="0" w:color="auto"/>
              <w:right w:val="single" w:sz="4" w:space="0" w:color="auto"/>
            </w:tcBorders>
            <w:shd w:val="clear" w:color="auto" w:fill="auto"/>
            <w:vAlign w:val="center"/>
            <w:hideMark/>
          </w:tcPr>
          <w:p w14:paraId="6480731E" w14:textId="77777777" w:rsidR="00411EF8" w:rsidRPr="00411EF8" w:rsidRDefault="00411EF8" w:rsidP="00411EF8">
            <w:pPr>
              <w:jc w:val="center"/>
              <w:rPr>
                <w:color w:val="000000"/>
                <w:sz w:val="20"/>
                <w:szCs w:val="20"/>
              </w:rPr>
            </w:pPr>
            <w:r w:rsidRPr="00411EF8">
              <w:rPr>
                <w:color w:val="000000"/>
                <w:sz w:val="20"/>
                <w:szCs w:val="20"/>
              </w:rPr>
              <w:t>0,0</w:t>
            </w:r>
          </w:p>
        </w:tc>
      </w:tr>
    </w:tbl>
    <w:p w14:paraId="3C197D6C" w14:textId="5D3927BE" w:rsidR="00C04E72" w:rsidRPr="00C24EBC" w:rsidRDefault="004C3893" w:rsidP="00C04E72">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 </w:t>
      </w:r>
      <w:r w:rsidR="00C04E72" w:rsidRPr="00C24EBC">
        <w:rPr>
          <w:rFonts w:ascii="Times New Roman" w:eastAsiaTheme="majorEastAsia" w:hAnsi="Times New Roman"/>
          <w:color w:val="auto"/>
          <w:lang w:bidi="en-US"/>
        </w:rPr>
        <w:t xml:space="preserve">Таблица </w:t>
      </w:r>
      <w:r w:rsidR="00C04E72" w:rsidRPr="00C24EBC">
        <w:rPr>
          <w:rFonts w:ascii="Times New Roman" w:eastAsiaTheme="majorEastAsia" w:hAnsi="Times New Roman"/>
          <w:color w:val="auto"/>
          <w:lang w:bidi="en-US"/>
        </w:rPr>
        <w:fldChar w:fldCharType="begin"/>
      </w:r>
      <w:r w:rsidR="00C04E72" w:rsidRPr="00C24EBC">
        <w:rPr>
          <w:rFonts w:ascii="Times New Roman" w:eastAsiaTheme="majorEastAsia" w:hAnsi="Times New Roman"/>
          <w:color w:val="auto"/>
          <w:lang w:bidi="en-US"/>
        </w:rPr>
        <w:instrText xml:space="preserve"> SEQ Таблица \* ARABIC </w:instrText>
      </w:r>
      <w:r w:rsidR="00C04E72" w:rsidRPr="00C24EBC">
        <w:rPr>
          <w:rFonts w:ascii="Times New Roman" w:eastAsiaTheme="majorEastAsia" w:hAnsi="Times New Roman"/>
          <w:color w:val="auto"/>
          <w:lang w:bidi="en-US"/>
        </w:rPr>
        <w:fldChar w:fldCharType="separate"/>
      </w:r>
      <w:r w:rsidR="00BC58D4">
        <w:rPr>
          <w:rFonts w:ascii="Times New Roman" w:eastAsiaTheme="majorEastAsia" w:hAnsi="Times New Roman"/>
          <w:noProof/>
          <w:color w:val="auto"/>
          <w:lang w:bidi="en-US"/>
        </w:rPr>
        <w:t>2</w:t>
      </w:r>
      <w:r w:rsidR="00C04E72" w:rsidRPr="00C24EBC">
        <w:rPr>
          <w:rFonts w:ascii="Times New Roman" w:eastAsiaTheme="majorEastAsia" w:hAnsi="Times New Roman"/>
          <w:color w:val="auto"/>
          <w:lang w:bidi="en-US"/>
        </w:rPr>
        <w:fldChar w:fldCharType="end"/>
      </w:r>
      <w:r w:rsidR="00C04E72" w:rsidRPr="00C24EBC">
        <w:rPr>
          <w:rFonts w:ascii="Times New Roman" w:eastAsiaTheme="majorEastAsia" w:hAnsi="Times New Roman"/>
          <w:color w:val="auto"/>
          <w:lang w:bidi="en-US"/>
        </w:rPr>
        <w:t xml:space="preserve"> - Ввод в эксплуатацию общественно-деловых зданий с общей площадью фонда на период разработки или актуализации схемы, тыс. кв. м (таблица П27.2 МУ)</w:t>
      </w:r>
      <w:bookmarkEnd w:id="3"/>
    </w:p>
    <w:tbl>
      <w:tblPr>
        <w:tblW w:w="5000" w:type="pct"/>
        <w:tblLook w:val="04A0" w:firstRow="1" w:lastRow="0" w:firstColumn="1" w:lastColumn="0" w:noHBand="0" w:noVBand="1"/>
      </w:tblPr>
      <w:tblGrid>
        <w:gridCol w:w="6126"/>
        <w:gridCol w:w="808"/>
        <w:gridCol w:w="808"/>
        <w:gridCol w:w="808"/>
        <w:gridCol w:w="808"/>
        <w:gridCol w:w="808"/>
        <w:gridCol w:w="872"/>
        <w:gridCol w:w="872"/>
        <w:gridCol w:w="871"/>
        <w:gridCol w:w="871"/>
        <w:gridCol w:w="1002"/>
        <w:gridCol w:w="1002"/>
        <w:gridCol w:w="1002"/>
        <w:gridCol w:w="1002"/>
        <w:gridCol w:w="1002"/>
        <w:gridCol w:w="1002"/>
        <w:gridCol w:w="1002"/>
        <w:gridCol w:w="1002"/>
        <w:gridCol w:w="1002"/>
      </w:tblGrid>
      <w:tr w:rsidR="00411EF8" w:rsidRPr="00411EF8" w14:paraId="4B07E916" w14:textId="77777777" w:rsidTr="00411EF8">
        <w:trPr>
          <w:trHeight w:val="20"/>
          <w:tblHeader/>
        </w:trPr>
        <w:tc>
          <w:tcPr>
            <w:tcW w:w="13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1983E" w14:textId="77777777" w:rsidR="00411EF8" w:rsidRPr="00411EF8" w:rsidRDefault="00411EF8" w:rsidP="00411EF8">
            <w:pPr>
              <w:jc w:val="center"/>
              <w:rPr>
                <w:b/>
                <w:bCs/>
                <w:color w:val="000000"/>
                <w:sz w:val="20"/>
                <w:szCs w:val="20"/>
              </w:rPr>
            </w:pPr>
            <w:r w:rsidRPr="00411EF8">
              <w:rPr>
                <w:b/>
                <w:bCs/>
                <w:color w:val="000000"/>
                <w:sz w:val="20"/>
                <w:szCs w:val="20"/>
              </w:rPr>
              <w:t>Наименование показателей</w:t>
            </w:r>
          </w:p>
        </w:tc>
        <w:tc>
          <w:tcPr>
            <w:tcW w:w="178" w:type="pct"/>
            <w:tcBorders>
              <w:top w:val="single" w:sz="4" w:space="0" w:color="auto"/>
              <w:left w:val="nil"/>
              <w:bottom w:val="single" w:sz="4" w:space="0" w:color="auto"/>
              <w:right w:val="single" w:sz="4" w:space="0" w:color="auto"/>
            </w:tcBorders>
            <w:shd w:val="clear" w:color="auto" w:fill="auto"/>
            <w:vAlign w:val="center"/>
            <w:hideMark/>
          </w:tcPr>
          <w:p w14:paraId="0CFA4AAF" w14:textId="77777777" w:rsidR="00411EF8" w:rsidRPr="00411EF8" w:rsidRDefault="00411EF8" w:rsidP="00411EF8">
            <w:pPr>
              <w:jc w:val="center"/>
              <w:rPr>
                <w:b/>
                <w:bCs/>
                <w:color w:val="000000"/>
                <w:sz w:val="20"/>
                <w:szCs w:val="20"/>
              </w:rPr>
            </w:pPr>
            <w:r w:rsidRPr="00411EF8">
              <w:rPr>
                <w:b/>
                <w:bCs/>
                <w:color w:val="000000"/>
                <w:sz w:val="20"/>
                <w:szCs w:val="20"/>
              </w:rPr>
              <w:t>2018</w:t>
            </w:r>
          </w:p>
        </w:tc>
        <w:tc>
          <w:tcPr>
            <w:tcW w:w="178" w:type="pct"/>
            <w:tcBorders>
              <w:top w:val="single" w:sz="4" w:space="0" w:color="auto"/>
              <w:left w:val="nil"/>
              <w:bottom w:val="single" w:sz="4" w:space="0" w:color="auto"/>
              <w:right w:val="single" w:sz="4" w:space="0" w:color="auto"/>
            </w:tcBorders>
            <w:shd w:val="clear" w:color="auto" w:fill="auto"/>
            <w:vAlign w:val="center"/>
            <w:hideMark/>
          </w:tcPr>
          <w:p w14:paraId="790FCBFA" w14:textId="77777777" w:rsidR="00411EF8" w:rsidRPr="00411EF8" w:rsidRDefault="00411EF8" w:rsidP="00411EF8">
            <w:pPr>
              <w:jc w:val="center"/>
              <w:rPr>
                <w:b/>
                <w:bCs/>
                <w:color w:val="000000"/>
                <w:sz w:val="20"/>
                <w:szCs w:val="20"/>
              </w:rPr>
            </w:pPr>
            <w:r w:rsidRPr="00411EF8">
              <w:rPr>
                <w:b/>
                <w:bCs/>
                <w:color w:val="000000"/>
                <w:sz w:val="20"/>
                <w:szCs w:val="20"/>
              </w:rPr>
              <w:t>2019</w:t>
            </w:r>
          </w:p>
        </w:tc>
        <w:tc>
          <w:tcPr>
            <w:tcW w:w="178" w:type="pct"/>
            <w:tcBorders>
              <w:top w:val="single" w:sz="4" w:space="0" w:color="auto"/>
              <w:left w:val="nil"/>
              <w:bottom w:val="single" w:sz="4" w:space="0" w:color="auto"/>
              <w:right w:val="single" w:sz="4" w:space="0" w:color="auto"/>
            </w:tcBorders>
            <w:shd w:val="clear" w:color="auto" w:fill="auto"/>
            <w:vAlign w:val="center"/>
            <w:hideMark/>
          </w:tcPr>
          <w:p w14:paraId="6E111CB2" w14:textId="77777777" w:rsidR="00411EF8" w:rsidRPr="00411EF8" w:rsidRDefault="00411EF8" w:rsidP="00411EF8">
            <w:pPr>
              <w:jc w:val="center"/>
              <w:rPr>
                <w:b/>
                <w:bCs/>
                <w:color w:val="000000"/>
                <w:sz w:val="20"/>
                <w:szCs w:val="20"/>
              </w:rPr>
            </w:pPr>
            <w:r w:rsidRPr="00411EF8">
              <w:rPr>
                <w:b/>
                <w:bCs/>
                <w:color w:val="000000"/>
                <w:sz w:val="20"/>
                <w:szCs w:val="20"/>
              </w:rPr>
              <w:t>2020</w:t>
            </w:r>
          </w:p>
        </w:tc>
        <w:tc>
          <w:tcPr>
            <w:tcW w:w="178" w:type="pct"/>
            <w:tcBorders>
              <w:top w:val="single" w:sz="4" w:space="0" w:color="auto"/>
              <w:left w:val="nil"/>
              <w:bottom w:val="single" w:sz="4" w:space="0" w:color="auto"/>
              <w:right w:val="single" w:sz="4" w:space="0" w:color="auto"/>
            </w:tcBorders>
            <w:shd w:val="clear" w:color="auto" w:fill="auto"/>
            <w:vAlign w:val="center"/>
            <w:hideMark/>
          </w:tcPr>
          <w:p w14:paraId="2186C1A4" w14:textId="77777777" w:rsidR="00411EF8" w:rsidRPr="00411EF8" w:rsidRDefault="00411EF8" w:rsidP="00411EF8">
            <w:pPr>
              <w:jc w:val="center"/>
              <w:rPr>
                <w:b/>
                <w:bCs/>
                <w:color w:val="000000"/>
                <w:sz w:val="20"/>
                <w:szCs w:val="20"/>
              </w:rPr>
            </w:pPr>
            <w:r w:rsidRPr="00411EF8">
              <w:rPr>
                <w:b/>
                <w:bCs/>
                <w:color w:val="000000"/>
                <w:sz w:val="20"/>
                <w:szCs w:val="20"/>
              </w:rPr>
              <w:t>2021</w:t>
            </w:r>
          </w:p>
        </w:tc>
        <w:tc>
          <w:tcPr>
            <w:tcW w:w="178" w:type="pct"/>
            <w:tcBorders>
              <w:top w:val="single" w:sz="4" w:space="0" w:color="auto"/>
              <w:left w:val="nil"/>
              <w:bottom w:val="single" w:sz="4" w:space="0" w:color="auto"/>
              <w:right w:val="single" w:sz="4" w:space="0" w:color="auto"/>
            </w:tcBorders>
            <w:shd w:val="clear" w:color="auto" w:fill="auto"/>
            <w:vAlign w:val="center"/>
            <w:hideMark/>
          </w:tcPr>
          <w:p w14:paraId="49BF767C" w14:textId="77777777" w:rsidR="00411EF8" w:rsidRPr="00411EF8" w:rsidRDefault="00411EF8" w:rsidP="00411EF8">
            <w:pPr>
              <w:jc w:val="center"/>
              <w:rPr>
                <w:b/>
                <w:bCs/>
                <w:color w:val="000000"/>
                <w:sz w:val="20"/>
                <w:szCs w:val="20"/>
              </w:rPr>
            </w:pPr>
            <w:r w:rsidRPr="00411EF8">
              <w:rPr>
                <w:b/>
                <w:bCs/>
                <w:color w:val="000000"/>
                <w:sz w:val="20"/>
                <w:szCs w:val="20"/>
              </w:rPr>
              <w:t>2022</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51315EF1" w14:textId="77777777" w:rsidR="00411EF8" w:rsidRPr="00411EF8" w:rsidRDefault="00411EF8" w:rsidP="00411EF8">
            <w:pPr>
              <w:jc w:val="center"/>
              <w:rPr>
                <w:b/>
                <w:bCs/>
                <w:color w:val="000000"/>
                <w:sz w:val="20"/>
                <w:szCs w:val="20"/>
              </w:rPr>
            </w:pPr>
            <w:r w:rsidRPr="00411EF8">
              <w:rPr>
                <w:b/>
                <w:bCs/>
                <w:color w:val="000000"/>
                <w:sz w:val="20"/>
                <w:szCs w:val="20"/>
              </w:rPr>
              <w:t>2023</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6E1432F7" w14:textId="77777777" w:rsidR="00411EF8" w:rsidRPr="00411EF8" w:rsidRDefault="00411EF8" w:rsidP="00411EF8">
            <w:pPr>
              <w:jc w:val="center"/>
              <w:rPr>
                <w:b/>
                <w:bCs/>
                <w:color w:val="000000"/>
                <w:sz w:val="20"/>
                <w:szCs w:val="20"/>
              </w:rPr>
            </w:pPr>
            <w:r w:rsidRPr="00411EF8">
              <w:rPr>
                <w:b/>
                <w:bCs/>
                <w:color w:val="000000"/>
                <w:sz w:val="20"/>
                <w:szCs w:val="20"/>
              </w:rPr>
              <w:t>2024</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17F431C2" w14:textId="77777777" w:rsidR="00411EF8" w:rsidRPr="00411EF8" w:rsidRDefault="00411EF8" w:rsidP="00411EF8">
            <w:pPr>
              <w:jc w:val="center"/>
              <w:rPr>
                <w:b/>
                <w:bCs/>
                <w:color w:val="000000"/>
                <w:sz w:val="20"/>
                <w:szCs w:val="20"/>
              </w:rPr>
            </w:pPr>
            <w:r w:rsidRPr="00411EF8">
              <w:rPr>
                <w:b/>
                <w:bCs/>
                <w:color w:val="000000"/>
                <w:sz w:val="20"/>
                <w:szCs w:val="20"/>
              </w:rPr>
              <w:t>2025</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0E25950E" w14:textId="77777777" w:rsidR="00411EF8" w:rsidRPr="00411EF8" w:rsidRDefault="00411EF8" w:rsidP="00411EF8">
            <w:pPr>
              <w:jc w:val="center"/>
              <w:rPr>
                <w:b/>
                <w:bCs/>
                <w:color w:val="000000"/>
                <w:sz w:val="20"/>
                <w:szCs w:val="20"/>
              </w:rPr>
            </w:pPr>
            <w:r w:rsidRPr="00411EF8">
              <w:rPr>
                <w:b/>
                <w:bCs/>
                <w:color w:val="000000"/>
                <w:sz w:val="20"/>
                <w:szCs w:val="20"/>
              </w:rPr>
              <w:t>2026</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52D3E8B1" w14:textId="77777777" w:rsidR="00411EF8" w:rsidRPr="00411EF8" w:rsidRDefault="00411EF8" w:rsidP="00411EF8">
            <w:pPr>
              <w:jc w:val="center"/>
              <w:rPr>
                <w:b/>
                <w:bCs/>
                <w:color w:val="000000"/>
                <w:sz w:val="20"/>
                <w:szCs w:val="20"/>
              </w:rPr>
            </w:pPr>
            <w:r w:rsidRPr="00411EF8">
              <w:rPr>
                <w:b/>
                <w:bCs/>
                <w:color w:val="000000"/>
                <w:sz w:val="20"/>
                <w:szCs w:val="20"/>
              </w:rPr>
              <w:t>2027</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2692A764" w14:textId="77777777" w:rsidR="00411EF8" w:rsidRPr="00411EF8" w:rsidRDefault="00411EF8" w:rsidP="00411EF8">
            <w:pPr>
              <w:jc w:val="center"/>
              <w:rPr>
                <w:b/>
                <w:bCs/>
                <w:color w:val="000000"/>
                <w:sz w:val="20"/>
                <w:szCs w:val="20"/>
              </w:rPr>
            </w:pPr>
            <w:r w:rsidRPr="00411EF8">
              <w:rPr>
                <w:b/>
                <w:bCs/>
                <w:color w:val="000000"/>
                <w:sz w:val="20"/>
                <w:szCs w:val="20"/>
              </w:rPr>
              <w:t>2028</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632C800B" w14:textId="77777777" w:rsidR="00411EF8" w:rsidRPr="00411EF8" w:rsidRDefault="00411EF8" w:rsidP="00411EF8">
            <w:pPr>
              <w:jc w:val="center"/>
              <w:rPr>
                <w:b/>
                <w:bCs/>
                <w:color w:val="000000"/>
                <w:sz w:val="20"/>
                <w:szCs w:val="20"/>
              </w:rPr>
            </w:pPr>
            <w:r w:rsidRPr="00411EF8">
              <w:rPr>
                <w:b/>
                <w:bCs/>
                <w:color w:val="000000"/>
                <w:sz w:val="20"/>
                <w:szCs w:val="20"/>
              </w:rPr>
              <w:t>2029</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3D39023C" w14:textId="77777777" w:rsidR="00411EF8" w:rsidRPr="00411EF8" w:rsidRDefault="00411EF8" w:rsidP="00411EF8">
            <w:pPr>
              <w:jc w:val="center"/>
              <w:rPr>
                <w:b/>
                <w:bCs/>
                <w:color w:val="000000"/>
                <w:sz w:val="20"/>
                <w:szCs w:val="20"/>
              </w:rPr>
            </w:pPr>
            <w:r w:rsidRPr="00411EF8">
              <w:rPr>
                <w:b/>
                <w:bCs/>
                <w:color w:val="000000"/>
                <w:sz w:val="20"/>
                <w:szCs w:val="20"/>
              </w:rPr>
              <w:t>2030</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4F178246" w14:textId="77777777" w:rsidR="00411EF8" w:rsidRPr="00411EF8" w:rsidRDefault="00411EF8" w:rsidP="00411EF8">
            <w:pPr>
              <w:jc w:val="center"/>
              <w:rPr>
                <w:b/>
                <w:bCs/>
                <w:color w:val="000000"/>
                <w:sz w:val="20"/>
                <w:szCs w:val="20"/>
              </w:rPr>
            </w:pPr>
            <w:r w:rsidRPr="00411EF8">
              <w:rPr>
                <w:b/>
                <w:bCs/>
                <w:color w:val="000000"/>
                <w:sz w:val="20"/>
                <w:szCs w:val="20"/>
              </w:rPr>
              <w:t>2031</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53EDA666" w14:textId="77777777" w:rsidR="00411EF8" w:rsidRPr="00411EF8" w:rsidRDefault="00411EF8" w:rsidP="00411EF8">
            <w:pPr>
              <w:jc w:val="center"/>
              <w:rPr>
                <w:b/>
                <w:bCs/>
                <w:color w:val="000000"/>
                <w:sz w:val="20"/>
                <w:szCs w:val="20"/>
              </w:rPr>
            </w:pPr>
            <w:r w:rsidRPr="00411EF8">
              <w:rPr>
                <w:b/>
                <w:bCs/>
                <w:color w:val="000000"/>
                <w:sz w:val="20"/>
                <w:szCs w:val="20"/>
              </w:rPr>
              <w:t>2032</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5F157144" w14:textId="77777777" w:rsidR="00411EF8" w:rsidRPr="00411EF8" w:rsidRDefault="00411EF8" w:rsidP="00411EF8">
            <w:pPr>
              <w:jc w:val="center"/>
              <w:rPr>
                <w:b/>
                <w:bCs/>
                <w:color w:val="000000"/>
                <w:sz w:val="20"/>
                <w:szCs w:val="20"/>
              </w:rPr>
            </w:pPr>
            <w:r w:rsidRPr="00411EF8">
              <w:rPr>
                <w:b/>
                <w:bCs/>
                <w:color w:val="000000"/>
                <w:sz w:val="20"/>
                <w:szCs w:val="20"/>
              </w:rPr>
              <w:t>2033</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54A73237" w14:textId="77777777" w:rsidR="00411EF8" w:rsidRPr="00411EF8" w:rsidRDefault="00411EF8" w:rsidP="00411EF8">
            <w:pPr>
              <w:jc w:val="center"/>
              <w:rPr>
                <w:b/>
                <w:bCs/>
                <w:color w:val="000000"/>
                <w:sz w:val="20"/>
                <w:szCs w:val="20"/>
              </w:rPr>
            </w:pPr>
            <w:r w:rsidRPr="00411EF8">
              <w:rPr>
                <w:b/>
                <w:bCs/>
                <w:color w:val="000000"/>
                <w:sz w:val="20"/>
                <w:szCs w:val="20"/>
              </w:rPr>
              <w:t>2034</w:t>
            </w:r>
          </w:p>
        </w:tc>
        <w:tc>
          <w:tcPr>
            <w:tcW w:w="221" w:type="pct"/>
            <w:tcBorders>
              <w:top w:val="single" w:sz="4" w:space="0" w:color="auto"/>
              <w:left w:val="nil"/>
              <w:bottom w:val="single" w:sz="4" w:space="0" w:color="auto"/>
              <w:right w:val="single" w:sz="4" w:space="0" w:color="auto"/>
            </w:tcBorders>
            <w:shd w:val="clear" w:color="auto" w:fill="auto"/>
            <w:vAlign w:val="center"/>
            <w:hideMark/>
          </w:tcPr>
          <w:p w14:paraId="2D3E5321" w14:textId="77777777" w:rsidR="00411EF8" w:rsidRPr="00411EF8" w:rsidRDefault="00411EF8" w:rsidP="00411EF8">
            <w:pPr>
              <w:jc w:val="center"/>
              <w:rPr>
                <w:b/>
                <w:bCs/>
                <w:color w:val="000000"/>
                <w:sz w:val="20"/>
                <w:szCs w:val="20"/>
              </w:rPr>
            </w:pPr>
            <w:r w:rsidRPr="00411EF8">
              <w:rPr>
                <w:b/>
                <w:bCs/>
                <w:color w:val="000000"/>
                <w:sz w:val="20"/>
                <w:szCs w:val="20"/>
              </w:rPr>
              <w:t>2035</w:t>
            </w:r>
          </w:p>
        </w:tc>
      </w:tr>
      <w:tr w:rsidR="00411EF8" w:rsidRPr="00411EF8" w14:paraId="1B989BE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vAlign w:val="center"/>
            <w:hideMark/>
          </w:tcPr>
          <w:p w14:paraId="0985D181" w14:textId="77777777" w:rsidR="00411EF8" w:rsidRPr="00411EF8" w:rsidRDefault="00411EF8" w:rsidP="00411EF8">
            <w:pPr>
              <w:rPr>
                <w:color w:val="000000"/>
                <w:sz w:val="20"/>
                <w:szCs w:val="20"/>
              </w:rPr>
            </w:pPr>
            <w:r w:rsidRPr="00411EF8">
              <w:rPr>
                <w:color w:val="000000"/>
                <w:sz w:val="20"/>
                <w:szCs w:val="20"/>
              </w:rPr>
              <w:t>Прирост общественно-делового фонда, в том числе:</w:t>
            </w:r>
          </w:p>
        </w:tc>
        <w:tc>
          <w:tcPr>
            <w:tcW w:w="178" w:type="pct"/>
            <w:tcBorders>
              <w:top w:val="nil"/>
              <w:left w:val="nil"/>
              <w:bottom w:val="single" w:sz="4" w:space="0" w:color="auto"/>
              <w:right w:val="single" w:sz="4" w:space="0" w:color="auto"/>
            </w:tcBorders>
            <w:shd w:val="clear" w:color="auto" w:fill="auto"/>
            <w:vAlign w:val="center"/>
            <w:hideMark/>
          </w:tcPr>
          <w:p w14:paraId="6DC2F38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B05DF6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B577BF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63B3940" w14:textId="77777777" w:rsidR="00411EF8" w:rsidRPr="00411EF8" w:rsidRDefault="00411EF8" w:rsidP="00411EF8">
            <w:pPr>
              <w:jc w:val="center"/>
              <w:rPr>
                <w:color w:val="000000"/>
                <w:sz w:val="20"/>
                <w:szCs w:val="20"/>
              </w:rPr>
            </w:pPr>
            <w:r w:rsidRPr="00411EF8">
              <w:rPr>
                <w:color w:val="000000"/>
                <w:sz w:val="20"/>
                <w:szCs w:val="20"/>
              </w:rPr>
              <w:t>26,6</w:t>
            </w:r>
          </w:p>
        </w:tc>
        <w:tc>
          <w:tcPr>
            <w:tcW w:w="178" w:type="pct"/>
            <w:tcBorders>
              <w:top w:val="nil"/>
              <w:left w:val="nil"/>
              <w:bottom w:val="single" w:sz="4" w:space="0" w:color="auto"/>
              <w:right w:val="single" w:sz="4" w:space="0" w:color="auto"/>
            </w:tcBorders>
            <w:shd w:val="clear" w:color="auto" w:fill="auto"/>
            <w:vAlign w:val="center"/>
            <w:hideMark/>
          </w:tcPr>
          <w:p w14:paraId="69101E85" w14:textId="77777777" w:rsidR="00411EF8" w:rsidRPr="00411EF8" w:rsidRDefault="00411EF8" w:rsidP="00411EF8">
            <w:pPr>
              <w:jc w:val="center"/>
              <w:rPr>
                <w:color w:val="000000"/>
                <w:sz w:val="20"/>
                <w:szCs w:val="20"/>
              </w:rPr>
            </w:pPr>
            <w:r w:rsidRPr="00411EF8">
              <w:rPr>
                <w:color w:val="000000"/>
                <w:sz w:val="20"/>
                <w:szCs w:val="20"/>
              </w:rPr>
              <w:t>20,0</w:t>
            </w:r>
          </w:p>
        </w:tc>
        <w:tc>
          <w:tcPr>
            <w:tcW w:w="192" w:type="pct"/>
            <w:tcBorders>
              <w:top w:val="nil"/>
              <w:left w:val="nil"/>
              <w:bottom w:val="single" w:sz="4" w:space="0" w:color="auto"/>
              <w:right w:val="single" w:sz="4" w:space="0" w:color="auto"/>
            </w:tcBorders>
            <w:shd w:val="clear" w:color="auto" w:fill="auto"/>
            <w:vAlign w:val="center"/>
            <w:hideMark/>
          </w:tcPr>
          <w:p w14:paraId="2A6FBF17" w14:textId="77777777" w:rsidR="00411EF8" w:rsidRPr="00411EF8" w:rsidRDefault="00411EF8" w:rsidP="00411EF8">
            <w:pPr>
              <w:jc w:val="center"/>
              <w:rPr>
                <w:color w:val="000000"/>
                <w:sz w:val="20"/>
                <w:szCs w:val="20"/>
              </w:rPr>
            </w:pPr>
            <w:r w:rsidRPr="00411EF8">
              <w:rPr>
                <w:color w:val="000000"/>
                <w:sz w:val="20"/>
                <w:szCs w:val="20"/>
              </w:rPr>
              <w:t>172,5</w:t>
            </w:r>
          </w:p>
        </w:tc>
        <w:tc>
          <w:tcPr>
            <w:tcW w:w="192" w:type="pct"/>
            <w:tcBorders>
              <w:top w:val="nil"/>
              <w:left w:val="nil"/>
              <w:bottom w:val="single" w:sz="4" w:space="0" w:color="auto"/>
              <w:right w:val="single" w:sz="4" w:space="0" w:color="auto"/>
            </w:tcBorders>
            <w:shd w:val="clear" w:color="auto" w:fill="auto"/>
            <w:vAlign w:val="center"/>
            <w:hideMark/>
          </w:tcPr>
          <w:p w14:paraId="1C02A8FA" w14:textId="77777777" w:rsidR="00411EF8" w:rsidRPr="00411EF8" w:rsidRDefault="00411EF8" w:rsidP="00411EF8">
            <w:pPr>
              <w:jc w:val="center"/>
              <w:rPr>
                <w:color w:val="000000"/>
                <w:sz w:val="20"/>
                <w:szCs w:val="20"/>
              </w:rPr>
            </w:pPr>
            <w:r w:rsidRPr="00411EF8">
              <w:rPr>
                <w:color w:val="000000"/>
                <w:sz w:val="20"/>
                <w:szCs w:val="20"/>
              </w:rPr>
              <w:t>241,9</w:t>
            </w:r>
          </w:p>
        </w:tc>
        <w:tc>
          <w:tcPr>
            <w:tcW w:w="192" w:type="pct"/>
            <w:tcBorders>
              <w:top w:val="nil"/>
              <w:left w:val="nil"/>
              <w:bottom w:val="single" w:sz="4" w:space="0" w:color="auto"/>
              <w:right w:val="single" w:sz="4" w:space="0" w:color="auto"/>
            </w:tcBorders>
            <w:shd w:val="clear" w:color="auto" w:fill="auto"/>
            <w:vAlign w:val="center"/>
            <w:hideMark/>
          </w:tcPr>
          <w:p w14:paraId="2D194D92" w14:textId="77777777" w:rsidR="00411EF8" w:rsidRPr="00411EF8" w:rsidRDefault="00411EF8" w:rsidP="00411EF8">
            <w:pPr>
              <w:jc w:val="center"/>
              <w:rPr>
                <w:color w:val="000000"/>
                <w:sz w:val="20"/>
                <w:szCs w:val="20"/>
              </w:rPr>
            </w:pPr>
            <w:r w:rsidRPr="00411EF8">
              <w:rPr>
                <w:color w:val="000000"/>
                <w:sz w:val="20"/>
                <w:szCs w:val="20"/>
              </w:rPr>
              <w:t>199,7</w:t>
            </w:r>
          </w:p>
        </w:tc>
        <w:tc>
          <w:tcPr>
            <w:tcW w:w="192" w:type="pct"/>
            <w:tcBorders>
              <w:top w:val="nil"/>
              <w:left w:val="nil"/>
              <w:bottom w:val="single" w:sz="4" w:space="0" w:color="auto"/>
              <w:right w:val="single" w:sz="4" w:space="0" w:color="auto"/>
            </w:tcBorders>
            <w:shd w:val="clear" w:color="auto" w:fill="auto"/>
            <w:vAlign w:val="center"/>
            <w:hideMark/>
          </w:tcPr>
          <w:p w14:paraId="3EC1B035" w14:textId="77777777" w:rsidR="00411EF8" w:rsidRPr="00411EF8" w:rsidRDefault="00411EF8" w:rsidP="00411EF8">
            <w:pPr>
              <w:jc w:val="center"/>
              <w:rPr>
                <w:color w:val="000000"/>
                <w:sz w:val="20"/>
                <w:szCs w:val="20"/>
              </w:rPr>
            </w:pPr>
            <w:r w:rsidRPr="00411EF8">
              <w:rPr>
                <w:color w:val="000000"/>
                <w:sz w:val="20"/>
                <w:szCs w:val="20"/>
              </w:rPr>
              <w:t>210,4</w:t>
            </w:r>
          </w:p>
        </w:tc>
        <w:tc>
          <w:tcPr>
            <w:tcW w:w="221" w:type="pct"/>
            <w:tcBorders>
              <w:top w:val="nil"/>
              <w:left w:val="nil"/>
              <w:bottom w:val="single" w:sz="4" w:space="0" w:color="auto"/>
              <w:right w:val="single" w:sz="4" w:space="0" w:color="auto"/>
            </w:tcBorders>
            <w:shd w:val="clear" w:color="auto" w:fill="auto"/>
            <w:vAlign w:val="center"/>
            <w:hideMark/>
          </w:tcPr>
          <w:p w14:paraId="2791B6C0" w14:textId="77777777" w:rsidR="00411EF8" w:rsidRPr="00411EF8" w:rsidRDefault="00411EF8" w:rsidP="00411EF8">
            <w:pPr>
              <w:jc w:val="center"/>
              <w:rPr>
                <w:color w:val="000000"/>
                <w:sz w:val="20"/>
                <w:szCs w:val="20"/>
              </w:rPr>
            </w:pPr>
            <w:r w:rsidRPr="00411EF8">
              <w:rPr>
                <w:color w:val="000000"/>
                <w:sz w:val="20"/>
                <w:szCs w:val="20"/>
              </w:rPr>
              <w:t>231,5</w:t>
            </w:r>
          </w:p>
        </w:tc>
        <w:tc>
          <w:tcPr>
            <w:tcW w:w="221" w:type="pct"/>
            <w:tcBorders>
              <w:top w:val="nil"/>
              <w:left w:val="nil"/>
              <w:bottom w:val="single" w:sz="4" w:space="0" w:color="auto"/>
              <w:right w:val="single" w:sz="4" w:space="0" w:color="auto"/>
            </w:tcBorders>
            <w:shd w:val="clear" w:color="auto" w:fill="auto"/>
            <w:vAlign w:val="center"/>
            <w:hideMark/>
          </w:tcPr>
          <w:p w14:paraId="1C1CA0E5" w14:textId="77777777" w:rsidR="00411EF8" w:rsidRPr="00411EF8" w:rsidRDefault="00411EF8" w:rsidP="00411EF8">
            <w:pPr>
              <w:jc w:val="center"/>
              <w:rPr>
                <w:color w:val="000000"/>
                <w:sz w:val="20"/>
                <w:szCs w:val="20"/>
              </w:rPr>
            </w:pPr>
            <w:r w:rsidRPr="00411EF8">
              <w:rPr>
                <w:color w:val="000000"/>
                <w:sz w:val="20"/>
                <w:szCs w:val="20"/>
              </w:rPr>
              <w:t>389,4</w:t>
            </w:r>
          </w:p>
        </w:tc>
        <w:tc>
          <w:tcPr>
            <w:tcW w:w="221" w:type="pct"/>
            <w:tcBorders>
              <w:top w:val="nil"/>
              <w:left w:val="nil"/>
              <w:bottom w:val="single" w:sz="4" w:space="0" w:color="auto"/>
              <w:right w:val="single" w:sz="4" w:space="0" w:color="auto"/>
            </w:tcBorders>
            <w:shd w:val="clear" w:color="auto" w:fill="auto"/>
            <w:vAlign w:val="center"/>
            <w:hideMark/>
          </w:tcPr>
          <w:p w14:paraId="11552D10" w14:textId="77777777" w:rsidR="00411EF8" w:rsidRPr="00411EF8" w:rsidRDefault="00411EF8" w:rsidP="00411EF8">
            <w:pPr>
              <w:jc w:val="center"/>
              <w:rPr>
                <w:color w:val="000000"/>
                <w:sz w:val="20"/>
                <w:szCs w:val="20"/>
              </w:rPr>
            </w:pPr>
            <w:r w:rsidRPr="00411EF8">
              <w:rPr>
                <w:color w:val="000000"/>
                <w:sz w:val="20"/>
                <w:szCs w:val="20"/>
              </w:rPr>
              <w:t>507,4</w:t>
            </w:r>
          </w:p>
        </w:tc>
        <w:tc>
          <w:tcPr>
            <w:tcW w:w="221" w:type="pct"/>
            <w:tcBorders>
              <w:top w:val="nil"/>
              <w:left w:val="nil"/>
              <w:bottom w:val="single" w:sz="4" w:space="0" w:color="auto"/>
              <w:right w:val="single" w:sz="4" w:space="0" w:color="auto"/>
            </w:tcBorders>
            <w:shd w:val="clear" w:color="auto" w:fill="auto"/>
            <w:vAlign w:val="center"/>
            <w:hideMark/>
          </w:tcPr>
          <w:p w14:paraId="0BAE7750" w14:textId="77777777" w:rsidR="00411EF8" w:rsidRPr="00411EF8" w:rsidRDefault="00411EF8" w:rsidP="00411EF8">
            <w:pPr>
              <w:jc w:val="center"/>
              <w:rPr>
                <w:color w:val="000000"/>
                <w:sz w:val="20"/>
                <w:szCs w:val="20"/>
              </w:rPr>
            </w:pPr>
            <w:r w:rsidRPr="00411EF8">
              <w:rPr>
                <w:color w:val="000000"/>
                <w:sz w:val="20"/>
                <w:szCs w:val="20"/>
              </w:rPr>
              <w:t>508,7</w:t>
            </w:r>
          </w:p>
        </w:tc>
        <w:tc>
          <w:tcPr>
            <w:tcW w:w="221" w:type="pct"/>
            <w:tcBorders>
              <w:top w:val="nil"/>
              <w:left w:val="nil"/>
              <w:bottom w:val="single" w:sz="4" w:space="0" w:color="auto"/>
              <w:right w:val="single" w:sz="4" w:space="0" w:color="auto"/>
            </w:tcBorders>
            <w:shd w:val="clear" w:color="auto" w:fill="auto"/>
            <w:vAlign w:val="center"/>
            <w:hideMark/>
          </w:tcPr>
          <w:p w14:paraId="3F23E9E4" w14:textId="77777777" w:rsidR="00411EF8" w:rsidRPr="00411EF8" w:rsidRDefault="00411EF8" w:rsidP="00411EF8">
            <w:pPr>
              <w:jc w:val="center"/>
              <w:rPr>
                <w:color w:val="000000"/>
                <w:sz w:val="20"/>
                <w:szCs w:val="20"/>
              </w:rPr>
            </w:pPr>
            <w:r w:rsidRPr="00411EF8">
              <w:rPr>
                <w:color w:val="000000"/>
                <w:sz w:val="20"/>
                <w:szCs w:val="20"/>
              </w:rPr>
              <w:t>636,1</w:t>
            </w:r>
          </w:p>
        </w:tc>
        <w:tc>
          <w:tcPr>
            <w:tcW w:w="221" w:type="pct"/>
            <w:tcBorders>
              <w:top w:val="nil"/>
              <w:left w:val="nil"/>
              <w:bottom w:val="single" w:sz="4" w:space="0" w:color="auto"/>
              <w:right w:val="single" w:sz="4" w:space="0" w:color="auto"/>
            </w:tcBorders>
            <w:shd w:val="clear" w:color="auto" w:fill="auto"/>
            <w:vAlign w:val="center"/>
            <w:hideMark/>
          </w:tcPr>
          <w:p w14:paraId="5FD0A1A6" w14:textId="77777777" w:rsidR="00411EF8" w:rsidRPr="00411EF8" w:rsidRDefault="00411EF8" w:rsidP="00411EF8">
            <w:pPr>
              <w:jc w:val="center"/>
              <w:rPr>
                <w:color w:val="000000"/>
                <w:sz w:val="20"/>
                <w:szCs w:val="20"/>
              </w:rPr>
            </w:pPr>
            <w:r w:rsidRPr="00411EF8">
              <w:rPr>
                <w:color w:val="000000"/>
                <w:sz w:val="20"/>
                <w:szCs w:val="20"/>
              </w:rPr>
              <w:t>166,3</w:t>
            </w:r>
          </w:p>
        </w:tc>
        <w:tc>
          <w:tcPr>
            <w:tcW w:w="221" w:type="pct"/>
            <w:tcBorders>
              <w:top w:val="nil"/>
              <w:left w:val="nil"/>
              <w:bottom w:val="single" w:sz="4" w:space="0" w:color="auto"/>
              <w:right w:val="single" w:sz="4" w:space="0" w:color="auto"/>
            </w:tcBorders>
            <w:shd w:val="clear" w:color="auto" w:fill="auto"/>
            <w:vAlign w:val="center"/>
            <w:hideMark/>
          </w:tcPr>
          <w:p w14:paraId="61D644A1" w14:textId="77777777" w:rsidR="00411EF8" w:rsidRPr="00411EF8" w:rsidRDefault="00411EF8" w:rsidP="00411EF8">
            <w:pPr>
              <w:jc w:val="center"/>
              <w:rPr>
                <w:color w:val="000000"/>
                <w:sz w:val="20"/>
                <w:szCs w:val="20"/>
              </w:rPr>
            </w:pPr>
            <w:r w:rsidRPr="00411EF8">
              <w:rPr>
                <w:color w:val="000000"/>
                <w:sz w:val="20"/>
                <w:szCs w:val="20"/>
              </w:rPr>
              <w:t>133,9</w:t>
            </w:r>
          </w:p>
        </w:tc>
        <w:tc>
          <w:tcPr>
            <w:tcW w:w="221" w:type="pct"/>
            <w:tcBorders>
              <w:top w:val="nil"/>
              <w:left w:val="nil"/>
              <w:bottom w:val="single" w:sz="4" w:space="0" w:color="auto"/>
              <w:right w:val="single" w:sz="4" w:space="0" w:color="auto"/>
            </w:tcBorders>
            <w:shd w:val="clear" w:color="auto" w:fill="auto"/>
            <w:vAlign w:val="center"/>
            <w:hideMark/>
          </w:tcPr>
          <w:p w14:paraId="7413C0D5" w14:textId="77777777" w:rsidR="00411EF8" w:rsidRPr="00411EF8" w:rsidRDefault="00411EF8" w:rsidP="00411EF8">
            <w:pPr>
              <w:jc w:val="center"/>
              <w:rPr>
                <w:color w:val="000000"/>
                <w:sz w:val="20"/>
                <w:szCs w:val="20"/>
              </w:rPr>
            </w:pPr>
            <w:r w:rsidRPr="00411EF8">
              <w:rPr>
                <w:color w:val="000000"/>
                <w:sz w:val="20"/>
                <w:szCs w:val="20"/>
              </w:rPr>
              <w:t>144,2</w:t>
            </w:r>
          </w:p>
        </w:tc>
        <w:tc>
          <w:tcPr>
            <w:tcW w:w="221" w:type="pct"/>
            <w:tcBorders>
              <w:top w:val="nil"/>
              <w:left w:val="nil"/>
              <w:bottom w:val="single" w:sz="4" w:space="0" w:color="auto"/>
              <w:right w:val="single" w:sz="4" w:space="0" w:color="auto"/>
            </w:tcBorders>
            <w:shd w:val="clear" w:color="auto" w:fill="auto"/>
            <w:vAlign w:val="center"/>
            <w:hideMark/>
          </w:tcPr>
          <w:p w14:paraId="34D99E3F" w14:textId="77777777" w:rsidR="00411EF8" w:rsidRPr="00411EF8" w:rsidRDefault="00411EF8" w:rsidP="00411EF8">
            <w:pPr>
              <w:jc w:val="center"/>
              <w:rPr>
                <w:color w:val="000000"/>
                <w:sz w:val="20"/>
                <w:szCs w:val="20"/>
              </w:rPr>
            </w:pPr>
            <w:r w:rsidRPr="00411EF8">
              <w:rPr>
                <w:color w:val="000000"/>
                <w:sz w:val="20"/>
                <w:szCs w:val="20"/>
              </w:rPr>
              <w:t>141,3</w:t>
            </w:r>
          </w:p>
        </w:tc>
      </w:tr>
      <w:tr w:rsidR="00411EF8" w:rsidRPr="00411EF8" w14:paraId="4CC99CC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vAlign w:val="center"/>
            <w:hideMark/>
          </w:tcPr>
          <w:p w14:paraId="48A18532" w14:textId="77777777" w:rsidR="00411EF8" w:rsidRPr="00411EF8" w:rsidRDefault="00411EF8" w:rsidP="00411EF8">
            <w:pPr>
              <w:rPr>
                <w:color w:val="000000"/>
                <w:sz w:val="20"/>
                <w:szCs w:val="20"/>
              </w:rPr>
            </w:pPr>
            <w:r w:rsidRPr="00411EF8">
              <w:rPr>
                <w:color w:val="000000"/>
                <w:sz w:val="20"/>
                <w:szCs w:val="20"/>
              </w:rPr>
              <w:t>накопительным итогом:</w:t>
            </w:r>
          </w:p>
        </w:tc>
        <w:tc>
          <w:tcPr>
            <w:tcW w:w="178" w:type="pct"/>
            <w:tcBorders>
              <w:top w:val="nil"/>
              <w:left w:val="nil"/>
              <w:bottom w:val="single" w:sz="4" w:space="0" w:color="auto"/>
              <w:right w:val="single" w:sz="4" w:space="0" w:color="auto"/>
            </w:tcBorders>
            <w:shd w:val="clear" w:color="auto" w:fill="auto"/>
            <w:vAlign w:val="center"/>
            <w:hideMark/>
          </w:tcPr>
          <w:p w14:paraId="777FA34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6A8E6D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8AD8C1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4E54107" w14:textId="77777777" w:rsidR="00411EF8" w:rsidRPr="00411EF8" w:rsidRDefault="00411EF8" w:rsidP="00411EF8">
            <w:pPr>
              <w:jc w:val="center"/>
              <w:rPr>
                <w:color w:val="000000"/>
                <w:sz w:val="20"/>
                <w:szCs w:val="20"/>
              </w:rPr>
            </w:pPr>
            <w:r w:rsidRPr="00411EF8">
              <w:rPr>
                <w:color w:val="000000"/>
                <w:sz w:val="20"/>
                <w:szCs w:val="20"/>
              </w:rPr>
              <w:t>26,6</w:t>
            </w:r>
          </w:p>
        </w:tc>
        <w:tc>
          <w:tcPr>
            <w:tcW w:w="178" w:type="pct"/>
            <w:tcBorders>
              <w:top w:val="nil"/>
              <w:left w:val="nil"/>
              <w:bottom w:val="single" w:sz="4" w:space="0" w:color="auto"/>
              <w:right w:val="single" w:sz="4" w:space="0" w:color="auto"/>
            </w:tcBorders>
            <w:shd w:val="clear" w:color="auto" w:fill="auto"/>
            <w:vAlign w:val="center"/>
            <w:hideMark/>
          </w:tcPr>
          <w:p w14:paraId="29FC7320" w14:textId="77777777" w:rsidR="00411EF8" w:rsidRPr="00411EF8" w:rsidRDefault="00411EF8" w:rsidP="00411EF8">
            <w:pPr>
              <w:jc w:val="center"/>
              <w:rPr>
                <w:color w:val="000000"/>
                <w:sz w:val="20"/>
                <w:szCs w:val="20"/>
              </w:rPr>
            </w:pPr>
            <w:r w:rsidRPr="00411EF8">
              <w:rPr>
                <w:color w:val="000000"/>
                <w:sz w:val="20"/>
                <w:szCs w:val="20"/>
              </w:rPr>
              <w:t>46,6</w:t>
            </w:r>
          </w:p>
        </w:tc>
        <w:tc>
          <w:tcPr>
            <w:tcW w:w="192" w:type="pct"/>
            <w:tcBorders>
              <w:top w:val="nil"/>
              <w:left w:val="nil"/>
              <w:bottom w:val="single" w:sz="4" w:space="0" w:color="auto"/>
              <w:right w:val="single" w:sz="4" w:space="0" w:color="auto"/>
            </w:tcBorders>
            <w:shd w:val="clear" w:color="auto" w:fill="auto"/>
            <w:vAlign w:val="center"/>
            <w:hideMark/>
          </w:tcPr>
          <w:p w14:paraId="54D95456" w14:textId="77777777" w:rsidR="00411EF8" w:rsidRPr="00411EF8" w:rsidRDefault="00411EF8" w:rsidP="00411EF8">
            <w:pPr>
              <w:jc w:val="center"/>
              <w:rPr>
                <w:color w:val="000000"/>
                <w:sz w:val="20"/>
                <w:szCs w:val="20"/>
              </w:rPr>
            </w:pPr>
            <w:r w:rsidRPr="00411EF8">
              <w:rPr>
                <w:color w:val="000000"/>
                <w:sz w:val="20"/>
                <w:szCs w:val="20"/>
              </w:rPr>
              <w:t>219,1</w:t>
            </w:r>
          </w:p>
        </w:tc>
        <w:tc>
          <w:tcPr>
            <w:tcW w:w="192" w:type="pct"/>
            <w:tcBorders>
              <w:top w:val="nil"/>
              <w:left w:val="nil"/>
              <w:bottom w:val="single" w:sz="4" w:space="0" w:color="auto"/>
              <w:right w:val="single" w:sz="4" w:space="0" w:color="auto"/>
            </w:tcBorders>
            <w:shd w:val="clear" w:color="auto" w:fill="auto"/>
            <w:vAlign w:val="center"/>
            <w:hideMark/>
          </w:tcPr>
          <w:p w14:paraId="30854C8C" w14:textId="77777777" w:rsidR="00411EF8" w:rsidRPr="00411EF8" w:rsidRDefault="00411EF8" w:rsidP="00411EF8">
            <w:pPr>
              <w:jc w:val="center"/>
              <w:rPr>
                <w:color w:val="000000"/>
                <w:sz w:val="20"/>
                <w:szCs w:val="20"/>
              </w:rPr>
            </w:pPr>
            <w:r w:rsidRPr="00411EF8">
              <w:rPr>
                <w:color w:val="000000"/>
                <w:sz w:val="20"/>
                <w:szCs w:val="20"/>
              </w:rPr>
              <w:t>461,0</w:t>
            </w:r>
          </w:p>
        </w:tc>
        <w:tc>
          <w:tcPr>
            <w:tcW w:w="192" w:type="pct"/>
            <w:tcBorders>
              <w:top w:val="nil"/>
              <w:left w:val="nil"/>
              <w:bottom w:val="single" w:sz="4" w:space="0" w:color="auto"/>
              <w:right w:val="single" w:sz="4" w:space="0" w:color="auto"/>
            </w:tcBorders>
            <w:shd w:val="clear" w:color="auto" w:fill="auto"/>
            <w:vAlign w:val="center"/>
            <w:hideMark/>
          </w:tcPr>
          <w:p w14:paraId="04D66085" w14:textId="77777777" w:rsidR="00411EF8" w:rsidRPr="00411EF8" w:rsidRDefault="00411EF8" w:rsidP="00411EF8">
            <w:pPr>
              <w:jc w:val="center"/>
              <w:rPr>
                <w:color w:val="000000"/>
                <w:sz w:val="20"/>
                <w:szCs w:val="20"/>
              </w:rPr>
            </w:pPr>
            <w:r w:rsidRPr="00411EF8">
              <w:rPr>
                <w:color w:val="000000"/>
                <w:sz w:val="20"/>
                <w:szCs w:val="20"/>
              </w:rPr>
              <w:t>660,7</w:t>
            </w:r>
          </w:p>
        </w:tc>
        <w:tc>
          <w:tcPr>
            <w:tcW w:w="192" w:type="pct"/>
            <w:tcBorders>
              <w:top w:val="nil"/>
              <w:left w:val="nil"/>
              <w:bottom w:val="single" w:sz="4" w:space="0" w:color="auto"/>
              <w:right w:val="single" w:sz="4" w:space="0" w:color="auto"/>
            </w:tcBorders>
            <w:shd w:val="clear" w:color="auto" w:fill="auto"/>
            <w:vAlign w:val="center"/>
            <w:hideMark/>
          </w:tcPr>
          <w:p w14:paraId="2F4170A3" w14:textId="77777777" w:rsidR="00411EF8" w:rsidRPr="00411EF8" w:rsidRDefault="00411EF8" w:rsidP="00411EF8">
            <w:pPr>
              <w:jc w:val="center"/>
              <w:rPr>
                <w:color w:val="000000"/>
                <w:sz w:val="20"/>
                <w:szCs w:val="20"/>
              </w:rPr>
            </w:pPr>
            <w:r w:rsidRPr="00411EF8">
              <w:rPr>
                <w:color w:val="000000"/>
                <w:sz w:val="20"/>
                <w:szCs w:val="20"/>
              </w:rPr>
              <w:t>871,1</w:t>
            </w:r>
          </w:p>
        </w:tc>
        <w:tc>
          <w:tcPr>
            <w:tcW w:w="221" w:type="pct"/>
            <w:tcBorders>
              <w:top w:val="nil"/>
              <w:left w:val="nil"/>
              <w:bottom w:val="single" w:sz="4" w:space="0" w:color="auto"/>
              <w:right w:val="single" w:sz="4" w:space="0" w:color="auto"/>
            </w:tcBorders>
            <w:shd w:val="clear" w:color="auto" w:fill="auto"/>
            <w:vAlign w:val="center"/>
            <w:hideMark/>
          </w:tcPr>
          <w:p w14:paraId="7C8AD808" w14:textId="77777777" w:rsidR="00411EF8" w:rsidRPr="00411EF8" w:rsidRDefault="00411EF8" w:rsidP="00411EF8">
            <w:pPr>
              <w:jc w:val="center"/>
              <w:rPr>
                <w:color w:val="000000"/>
                <w:sz w:val="20"/>
                <w:szCs w:val="20"/>
              </w:rPr>
            </w:pPr>
            <w:r w:rsidRPr="00411EF8">
              <w:rPr>
                <w:color w:val="000000"/>
                <w:sz w:val="20"/>
                <w:szCs w:val="20"/>
              </w:rPr>
              <w:t>1102,6</w:t>
            </w:r>
          </w:p>
        </w:tc>
        <w:tc>
          <w:tcPr>
            <w:tcW w:w="221" w:type="pct"/>
            <w:tcBorders>
              <w:top w:val="nil"/>
              <w:left w:val="nil"/>
              <w:bottom w:val="single" w:sz="4" w:space="0" w:color="auto"/>
              <w:right w:val="single" w:sz="4" w:space="0" w:color="auto"/>
            </w:tcBorders>
            <w:shd w:val="clear" w:color="auto" w:fill="auto"/>
            <w:vAlign w:val="center"/>
            <w:hideMark/>
          </w:tcPr>
          <w:p w14:paraId="758E9B4C" w14:textId="77777777" w:rsidR="00411EF8" w:rsidRPr="00411EF8" w:rsidRDefault="00411EF8" w:rsidP="00411EF8">
            <w:pPr>
              <w:jc w:val="center"/>
              <w:rPr>
                <w:color w:val="000000"/>
                <w:sz w:val="20"/>
                <w:szCs w:val="20"/>
              </w:rPr>
            </w:pPr>
            <w:r w:rsidRPr="00411EF8">
              <w:rPr>
                <w:color w:val="000000"/>
                <w:sz w:val="20"/>
                <w:szCs w:val="20"/>
              </w:rPr>
              <w:t>1492,0</w:t>
            </w:r>
          </w:p>
        </w:tc>
        <w:tc>
          <w:tcPr>
            <w:tcW w:w="221" w:type="pct"/>
            <w:tcBorders>
              <w:top w:val="nil"/>
              <w:left w:val="nil"/>
              <w:bottom w:val="single" w:sz="4" w:space="0" w:color="auto"/>
              <w:right w:val="single" w:sz="4" w:space="0" w:color="auto"/>
            </w:tcBorders>
            <w:shd w:val="clear" w:color="auto" w:fill="auto"/>
            <w:vAlign w:val="center"/>
            <w:hideMark/>
          </w:tcPr>
          <w:p w14:paraId="7AE89E21" w14:textId="77777777" w:rsidR="00411EF8" w:rsidRPr="00411EF8" w:rsidRDefault="00411EF8" w:rsidP="00411EF8">
            <w:pPr>
              <w:jc w:val="center"/>
              <w:rPr>
                <w:color w:val="000000"/>
                <w:sz w:val="20"/>
                <w:szCs w:val="20"/>
              </w:rPr>
            </w:pPr>
            <w:r w:rsidRPr="00411EF8">
              <w:rPr>
                <w:color w:val="000000"/>
                <w:sz w:val="20"/>
                <w:szCs w:val="20"/>
              </w:rPr>
              <w:t>1999,4</w:t>
            </w:r>
          </w:p>
        </w:tc>
        <w:tc>
          <w:tcPr>
            <w:tcW w:w="221" w:type="pct"/>
            <w:tcBorders>
              <w:top w:val="nil"/>
              <w:left w:val="nil"/>
              <w:bottom w:val="single" w:sz="4" w:space="0" w:color="auto"/>
              <w:right w:val="single" w:sz="4" w:space="0" w:color="auto"/>
            </w:tcBorders>
            <w:shd w:val="clear" w:color="auto" w:fill="auto"/>
            <w:vAlign w:val="center"/>
            <w:hideMark/>
          </w:tcPr>
          <w:p w14:paraId="49074B01" w14:textId="77777777" w:rsidR="00411EF8" w:rsidRPr="00411EF8" w:rsidRDefault="00411EF8" w:rsidP="00411EF8">
            <w:pPr>
              <w:jc w:val="center"/>
              <w:rPr>
                <w:color w:val="000000"/>
                <w:sz w:val="20"/>
                <w:szCs w:val="20"/>
              </w:rPr>
            </w:pPr>
            <w:r w:rsidRPr="00411EF8">
              <w:rPr>
                <w:color w:val="000000"/>
                <w:sz w:val="20"/>
                <w:szCs w:val="20"/>
              </w:rPr>
              <w:t>2508,1</w:t>
            </w:r>
          </w:p>
        </w:tc>
        <w:tc>
          <w:tcPr>
            <w:tcW w:w="221" w:type="pct"/>
            <w:tcBorders>
              <w:top w:val="nil"/>
              <w:left w:val="nil"/>
              <w:bottom w:val="single" w:sz="4" w:space="0" w:color="auto"/>
              <w:right w:val="single" w:sz="4" w:space="0" w:color="auto"/>
            </w:tcBorders>
            <w:shd w:val="clear" w:color="auto" w:fill="auto"/>
            <w:vAlign w:val="center"/>
            <w:hideMark/>
          </w:tcPr>
          <w:p w14:paraId="37D5384F" w14:textId="77777777" w:rsidR="00411EF8" w:rsidRPr="00411EF8" w:rsidRDefault="00411EF8" w:rsidP="00411EF8">
            <w:pPr>
              <w:jc w:val="center"/>
              <w:rPr>
                <w:color w:val="000000"/>
                <w:sz w:val="20"/>
                <w:szCs w:val="20"/>
              </w:rPr>
            </w:pPr>
            <w:r w:rsidRPr="00411EF8">
              <w:rPr>
                <w:color w:val="000000"/>
                <w:sz w:val="20"/>
                <w:szCs w:val="20"/>
              </w:rPr>
              <w:t>3144,2</w:t>
            </w:r>
          </w:p>
        </w:tc>
        <w:tc>
          <w:tcPr>
            <w:tcW w:w="221" w:type="pct"/>
            <w:tcBorders>
              <w:top w:val="nil"/>
              <w:left w:val="nil"/>
              <w:bottom w:val="single" w:sz="4" w:space="0" w:color="auto"/>
              <w:right w:val="single" w:sz="4" w:space="0" w:color="auto"/>
            </w:tcBorders>
            <w:shd w:val="clear" w:color="auto" w:fill="auto"/>
            <w:vAlign w:val="center"/>
            <w:hideMark/>
          </w:tcPr>
          <w:p w14:paraId="09DE0B77" w14:textId="77777777" w:rsidR="00411EF8" w:rsidRPr="00411EF8" w:rsidRDefault="00411EF8" w:rsidP="00411EF8">
            <w:pPr>
              <w:jc w:val="center"/>
              <w:rPr>
                <w:color w:val="000000"/>
                <w:sz w:val="20"/>
                <w:szCs w:val="20"/>
              </w:rPr>
            </w:pPr>
            <w:r w:rsidRPr="00411EF8">
              <w:rPr>
                <w:color w:val="000000"/>
                <w:sz w:val="20"/>
                <w:szCs w:val="20"/>
              </w:rPr>
              <w:t>3310,5</w:t>
            </w:r>
          </w:p>
        </w:tc>
        <w:tc>
          <w:tcPr>
            <w:tcW w:w="221" w:type="pct"/>
            <w:tcBorders>
              <w:top w:val="nil"/>
              <w:left w:val="nil"/>
              <w:bottom w:val="single" w:sz="4" w:space="0" w:color="auto"/>
              <w:right w:val="single" w:sz="4" w:space="0" w:color="auto"/>
            </w:tcBorders>
            <w:shd w:val="clear" w:color="auto" w:fill="auto"/>
            <w:vAlign w:val="center"/>
            <w:hideMark/>
          </w:tcPr>
          <w:p w14:paraId="266A82C3" w14:textId="77777777" w:rsidR="00411EF8" w:rsidRPr="00411EF8" w:rsidRDefault="00411EF8" w:rsidP="00411EF8">
            <w:pPr>
              <w:jc w:val="center"/>
              <w:rPr>
                <w:color w:val="000000"/>
                <w:sz w:val="20"/>
                <w:szCs w:val="20"/>
              </w:rPr>
            </w:pPr>
            <w:r w:rsidRPr="00411EF8">
              <w:rPr>
                <w:color w:val="000000"/>
                <w:sz w:val="20"/>
                <w:szCs w:val="20"/>
              </w:rPr>
              <w:t>3444,4</w:t>
            </w:r>
          </w:p>
        </w:tc>
        <w:tc>
          <w:tcPr>
            <w:tcW w:w="221" w:type="pct"/>
            <w:tcBorders>
              <w:top w:val="nil"/>
              <w:left w:val="nil"/>
              <w:bottom w:val="single" w:sz="4" w:space="0" w:color="auto"/>
              <w:right w:val="single" w:sz="4" w:space="0" w:color="auto"/>
            </w:tcBorders>
            <w:shd w:val="clear" w:color="auto" w:fill="auto"/>
            <w:vAlign w:val="center"/>
            <w:hideMark/>
          </w:tcPr>
          <w:p w14:paraId="5F2744F6" w14:textId="77777777" w:rsidR="00411EF8" w:rsidRPr="00411EF8" w:rsidRDefault="00411EF8" w:rsidP="00411EF8">
            <w:pPr>
              <w:jc w:val="center"/>
              <w:rPr>
                <w:color w:val="000000"/>
                <w:sz w:val="20"/>
                <w:szCs w:val="20"/>
              </w:rPr>
            </w:pPr>
            <w:r w:rsidRPr="00411EF8">
              <w:rPr>
                <w:color w:val="000000"/>
                <w:sz w:val="20"/>
                <w:szCs w:val="20"/>
              </w:rPr>
              <w:t>3588,6</w:t>
            </w:r>
          </w:p>
        </w:tc>
        <w:tc>
          <w:tcPr>
            <w:tcW w:w="221" w:type="pct"/>
            <w:tcBorders>
              <w:top w:val="nil"/>
              <w:left w:val="nil"/>
              <w:bottom w:val="single" w:sz="4" w:space="0" w:color="auto"/>
              <w:right w:val="single" w:sz="4" w:space="0" w:color="auto"/>
            </w:tcBorders>
            <w:shd w:val="clear" w:color="auto" w:fill="auto"/>
            <w:vAlign w:val="center"/>
            <w:hideMark/>
          </w:tcPr>
          <w:p w14:paraId="008D6E35" w14:textId="77777777" w:rsidR="00411EF8" w:rsidRPr="00411EF8" w:rsidRDefault="00411EF8" w:rsidP="00411EF8">
            <w:pPr>
              <w:jc w:val="center"/>
              <w:rPr>
                <w:color w:val="000000"/>
                <w:sz w:val="20"/>
                <w:szCs w:val="20"/>
              </w:rPr>
            </w:pPr>
            <w:r w:rsidRPr="00411EF8">
              <w:rPr>
                <w:color w:val="000000"/>
                <w:sz w:val="20"/>
                <w:szCs w:val="20"/>
              </w:rPr>
              <w:t>3729,9</w:t>
            </w:r>
          </w:p>
        </w:tc>
      </w:tr>
      <w:tr w:rsidR="00411EF8" w:rsidRPr="00411EF8" w14:paraId="16F030F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vAlign w:val="center"/>
            <w:hideMark/>
          </w:tcPr>
          <w:p w14:paraId="6D8F661D" w14:textId="77777777" w:rsidR="00411EF8" w:rsidRPr="00411EF8" w:rsidRDefault="00411EF8" w:rsidP="00411EF8">
            <w:pPr>
              <w:rPr>
                <w:color w:val="000000"/>
                <w:sz w:val="20"/>
                <w:szCs w:val="20"/>
              </w:rPr>
            </w:pPr>
            <w:r w:rsidRPr="00411EF8">
              <w:rPr>
                <w:color w:val="000000"/>
                <w:sz w:val="20"/>
                <w:szCs w:val="20"/>
              </w:rPr>
              <w:t>Всего по городскому округу, в том числе:</w:t>
            </w:r>
          </w:p>
        </w:tc>
        <w:tc>
          <w:tcPr>
            <w:tcW w:w="178" w:type="pct"/>
            <w:tcBorders>
              <w:top w:val="nil"/>
              <w:left w:val="nil"/>
              <w:bottom w:val="single" w:sz="4" w:space="0" w:color="auto"/>
              <w:right w:val="single" w:sz="4" w:space="0" w:color="auto"/>
            </w:tcBorders>
            <w:shd w:val="clear" w:color="auto" w:fill="auto"/>
            <w:vAlign w:val="center"/>
            <w:hideMark/>
          </w:tcPr>
          <w:p w14:paraId="314D4F3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DE49B0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61BBE7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166EF84" w14:textId="77777777" w:rsidR="00411EF8" w:rsidRPr="00411EF8" w:rsidRDefault="00411EF8" w:rsidP="00411EF8">
            <w:pPr>
              <w:jc w:val="center"/>
              <w:rPr>
                <w:color w:val="000000"/>
                <w:sz w:val="20"/>
                <w:szCs w:val="20"/>
              </w:rPr>
            </w:pPr>
            <w:r w:rsidRPr="00411EF8">
              <w:rPr>
                <w:color w:val="000000"/>
                <w:sz w:val="20"/>
                <w:szCs w:val="20"/>
              </w:rPr>
              <w:t>26,6</w:t>
            </w:r>
          </w:p>
        </w:tc>
        <w:tc>
          <w:tcPr>
            <w:tcW w:w="178" w:type="pct"/>
            <w:tcBorders>
              <w:top w:val="nil"/>
              <w:left w:val="nil"/>
              <w:bottom w:val="single" w:sz="4" w:space="0" w:color="auto"/>
              <w:right w:val="single" w:sz="4" w:space="0" w:color="auto"/>
            </w:tcBorders>
            <w:shd w:val="clear" w:color="auto" w:fill="auto"/>
            <w:vAlign w:val="center"/>
            <w:hideMark/>
          </w:tcPr>
          <w:p w14:paraId="54FF6056" w14:textId="77777777" w:rsidR="00411EF8" w:rsidRPr="00411EF8" w:rsidRDefault="00411EF8" w:rsidP="00411EF8">
            <w:pPr>
              <w:jc w:val="center"/>
              <w:rPr>
                <w:color w:val="000000"/>
                <w:sz w:val="20"/>
                <w:szCs w:val="20"/>
              </w:rPr>
            </w:pPr>
            <w:r w:rsidRPr="00411EF8">
              <w:rPr>
                <w:color w:val="000000"/>
                <w:sz w:val="20"/>
                <w:szCs w:val="20"/>
              </w:rPr>
              <w:t>46,6</w:t>
            </w:r>
          </w:p>
        </w:tc>
        <w:tc>
          <w:tcPr>
            <w:tcW w:w="192" w:type="pct"/>
            <w:tcBorders>
              <w:top w:val="nil"/>
              <w:left w:val="nil"/>
              <w:bottom w:val="single" w:sz="4" w:space="0" w:color="auto"/>
              <w:right w:val="single" w:sz="4" w:space="0" w:color="auto"/>
            </w:tcBorders>
            <w:shd w:val="clear" w:color="auto" w:fill="auto"/>
            <w:vAlign w:val="center"/>
            <w:hideMark/>
          </w:tcPr>
          <w:p w14:paraId="641FA4B9" w14:textId="77777777" w:rsidR="00411EF8" w:rsidRPr="00411EF8" w:rsidRDefault="00411EF8" w:rsidP="00411EF8">
            <w:pPr>
              <w:jc w:val="center"/>
              <w:rPr>
                <w:color w:val="000000"/>
                <w:sz w:val="20"/>
                <w:szCs w:val="20"/>
              </w:rPr>
            </w:pPr>
            <w:r w:rsidRPr="00411EF8">
              <w:rPr>
                <w:color w:val="000000"/>
                <w:sz w:val="20"/>
                <w:szCs w:val="20"/>
              </w:rPr>
              <w:t>219,1</w:t>
            </w:r>
          </w:p>
        </w:tc>
        <w:tc>
          <w:tcPr>
            <w:tcW w:w="192" w:type="pct"/>
            <w:tcBorders>
              <w:top w:val="nil"/>
              <w:left w:val="nil"/>
              <w:bottom w:val="single" w:sz="4" w:space="0" w:color="auto"/>
              <w:right w:val="single" w:sz="4" w:space="0" w:color="auto"/>
            </w:tcBorders>
            <w:shd w:val="clear" w:color="auto" w:fill="auto"/>
            <w:vAlign w:val="center"/>
            <w:hideMark/>
          </w:tcPr>
          <w:p w14:paraId="2CFF331C" w14:textId="77777777" w:rsidR="00411EF8" w:rsidRPr="00411EF8" w:rsidRDefault="00411EF8" w:rsidP="00411EF8">
            <w:pPr>
              <w:jc w:val="center"/>
              <w:rPr>
                <w:color w:val="000000"/>
                <w:sz w:val="20"/>
                <w:szCs w:val="20"/>
              </w:rPr>
            </w:pPr>
            <w:r w:rsidRPr="00411EF8">
              <w:rPr>
                <w:color w:val="000000"/>
                <w:sz w:val="20"/>
                <w:szCs w:val="20"/>
              </w:rPr>
              <w:t>461,0</w:t>
            </w:r>
          </w:p>
        </w:tc>
        <w:tc>
          <w:tcPr>
            <w:tcW w:w="192" w:type="pct"/>
            <w:tcBorders>
              <w:top w:val="nil"/>
              <w:left w:val="nil"/>
              <w:bottom w:val="single" w:sz="4" w:space="0" w:color="auto"/>
              <w:right w:val="single" w:sz="4" w:space="0" w:color="auto"/>
            </w:tcBorders>
            <w:shd w:val="clear" w:color="auto" w:fill="auto"/>
            <w:vAlign w:val="center"/>
            <w:hideMark/>
          </w:tcPr>
          <w:p w14:paraId="55589435" w14:textId="77777777" w:rsidR="00411EF8" w:rsidRPr="00411EF8" w:rsidRDefault="00411EF8" w:rsidP="00411EF8">
            <w:pPr>
              <w:jc w:val="center"/>
              <w:rPr>
                <w:color w:val="000000"/>
                <w:sz w:val="20"/>
                <w:szCs w:val="20"/>
              </w:rPr>
            </w:pPr>
            <w:r w:rsidRPr="00411EF8">
              <w:rPr>
                <w:color w:val="000000"/>
                <w:sz w:val="20"/>
                <w:szCs w:val="20"/>
              </w:rPr>
              <w:t>660,7</w:t>
            </w:r>
          </w:p>
        </w:tc>
        <w:tc>
          <w:tcPr>
            <w:tcW w:w="192" w:type="pct"/>
            <w:tcBorders>
              <w:top w:val="nil"/>
              <w:left w:val="nil"/>
              <w:bottom w:val="single" w:sz="4" w:space="0" w:color="auto"/>
              <w:right w:val="single" w:sz="4" w:space="0" w:color="auto"/>
            </w:tcBorders>
            <w:shd w:val="clear" w:color="auto" w:fill="auto"/>
            <w:vAlign w:val="center"/>
            <w:hideMark/>
          </w:tcPr>
          <w:p w14:paraId="423AA9B1" w14:textId="77777777" w:rsidR="00411EF8" w:rsidRPr="00411EF8" w:rsidRDefault="00411EF8" w:rsidP="00411EF8">
            <w:pPr>
              <w:jc w:val="center"/>
              <w:rPr>
                <w:color w:val="000000"/>
                <w:sz w:val="20"/>
                <w:szCs w:val="20"/>
              </w:rPr>
            </w:pPr>
            <w:r w:rsidRPr="00411EF8">
              <w:rPr>
                <w:color w:val="000000"/>
                <w:sz w:val="20"/>
                <w:szCs w:val="20"/>
              </w:rPr>
              <w:t>871,1</w:t>
            </w:r>
          </w:p>
        </w:tc>
        <w:tc>
          <w:tcPr>
            <w:tcW w:w="221" w:type="pct"/>
            <w:tcBorders>
              <w:top w:val="nil"/>
              <w:left w:val="nil"/>
              <w:bottom w:val="single" w:sz="4" w:space="0" w:color="auto"/>
              <w:right w:val="single" w:sz="4" w:space="0" w:color="auto"/>
            </w:tcBorders>
            <w:shd w:val="clear" w:color="auto" w:fill="auto"/>
            <w:vAlign w:val="center"/>
            <w:hideMark/>
          </w:tcPr>
          <w:p w14:paraId="5F8CCF7A" w14:textId="77777777" w:rsidR="00411EF8" w:rsidRPr="00411EF8" w:rsidRDefault="00411EF8" w:rsidP="00411EF8">
            <w:pPr>
              <w:jc w:val="center"/>
              <w:rPr>
                <w:color w:val="000000"/>
                <w:sz w:val="20"/>
                <w:szCs w:val="20"/>
              </w:rPr>
            </w:pPr>
            <w:r w:rsidRPr="00411EF8">
              <w:rPr>
                <w:color w:val="000000"/>
                <w:sz w:val="20"/>
                <w:szCs w:val="20"/>
              </w:rPr>
              <w:t>1102,6</w:t>
            </w:r>
          </w:p>
        </w:tc>
        <w:tc>
          <w:tcPr>
            <w:tcW w:w="221" w:type="pct"/>
            <w:tcBorders>
              <w:top w:val="nil"/>
              <w:left w:val="nil"/>
              <w:bottom w:val="single" w:sz="4" w:space="0" w:color="auto"/>
              <w:right w:val="single" w:sz="4" w:space="0" w:color="auto"/>
            </w:tcBorders>
            <w:shd w:val="clear" w:color="auto" w:fill="auto"/>
            <w:vAlign w:val="center"/>
            <w:hideMark/>
          </w:tcPr>
          <w:p w14:paraId="380075E7" w14:textId="77777777" w:rsidR="00411EF8" w:rsidRPr="00411EF8" w:rsidRDefault="00411EF8" w:rsidP="00411EF8">
            <w:pPr>
              <w:jc w:val="center"/>
              <w:rPr>
                <w:color w:val="000000"/>
                <w:sz w:val="20"/>
                <w:szCs w:val="20"/>
              </w:rPr>
            </w:pPr>
            <w:r w:rsidRPr="00411EF8">
              <w:rPr>
                <w:color w:val="000000"/>
                <w:sz w:val="20"/>
                <w:szCs w:val="20"/>
              </w:rPr>
              <w:t>1492,0</w:t>
            </w:r>
          </w:p>
        </w:tc>
        <w:tc>
          <w:tcPr>
            <w:tcW w:w="221" w:type="pct"/>
            <w:tcBorders>
              <w:top w:val="nil"/>
              <w:left w:val="nil"/>
              <w:bottom w:val="single" w:sz="4" w:space="0" w:color="auto"/>
              <w:right w:val="single" w:sz="4" w:space="0" w:color="auto"/>
            </w:tcBorders>
            <w:shd w:val="clear" w:color="auto" w:fill="auto"/>
            <w:vAlign w:val="center"/>
            <w:hideMark/>
          </w:tcPr>
          <w:p w14:paraId="04B7FF0E" w14:textId="77777777" w:rsidR="00411EF8" w:rsidRPr="00411EF8" w:rsidRDefault="00411EF8" w:rsidP="00411EF8">
            <w:pPr>
              <w:jc w:val="center"/>
              <w:rPr>
                <w:color w:val="000000"/>
                <w:sz w:val="20"/>
                <w:szCs w:val="20"/>
              </w:rPr>
            </w:pPr>
            <w:r w:rsidRPr="00411EF8">
              <w:rPr>
                <w:color w:val="000000"/>
                <w:sz w:val="20"/>
                <w:szCs w:val="20"/>
              </w:rPr>
              <w:t>1999,4</w:t>
            </w:r>
          </w:p>
        </w:tc>
        <w:tc>
          <w:tcPr>
            <w:tcW w:w="221" w:type="pct"/>
            <w:tcBorders>
              <w:top w:val="nil"/>
              <w:left w:val="nil"/>
              <w:bottom w:val="single" w:sz="4" w:space="0" w:color="auto"/>
              <w:right w:val="single" w:sz="4" w:space="0" w:color="auto"/>
            </w:tcBorders>
            <w:shd w:val="clear" w:color="auto" w:fill="auto"/>
            <w:vAlign w:val="center"/>
            <w:hideMark/>
          </w:tcPr>
          <w:p w14:paraId="21C0714A" w14:textId="77777777" w:rsidR="00411EF8" w:rsidRPr="00411EF8" w:rsidRDefault="00411EF8" w:rsidP="00411EF8">
            <w:pPr>
              <w:jc w:val="center"/>
              <w:rPr>
                <w:color w:val="000000"/>
                <w:sz w:val="20"/>
                <w:szCs w:val="20"/>
              </w:rPr>
            </w:pPr>
            <w:r w:rsidRPr="00411EF8">
              <w:rPr>
                <w:color w:val="000000"/>
                <w:sz w:val="20"/>
                <w:szCs w:val="20"/>
              </w:rPr>
              <w:t>2508,1</w:t>
            </w:r>
          </w:p>
        </w:tc>
        <w:tc>
          <w:tcPr>
            <w:tcW w:w="221" w:type="pct"/>
            <w:tcBorders>
              <w:top w:val="nil"/>
              <w:left w:val="nil"/>
              <w:bottom w:val="single" w:sz="4" w:space="0" w:color="auto"/>
              <w:right w:val="single" w:sz="4" w:space="0" w:color="auto"/>
            </w:tcBorders>
            <w:shd w:val="clear" w:color="auto" w:fill="auto"/>
            <w:vAlign w:val="center"/>
            <w:hideMark/>
          </w:tcPr>
          <w:p w14:paraId="6EC6D602" w14:textId="77777777" w:rsidR="00411EF8" w:rsidRPr="00411EF8" w:rsidRDefault="00411EF8" w:rsidP="00411EF8">
            <w:pPr>
              <w:jc w:val="center"/>
              <w:rPr>
                <w:color w:val="000000"/>
                <w:sz w:val="20"/>
                <w:szCs w:val="20"/>
              </w:rPr>
            </w:pPr>
            <w:r w:rsidRPr="00411EF8">
              <w:rPr>
                <w:color w:val="000000"/>
                <w:sz w:val="20"/>
                <w:szCs w:val="20"/>
              </w:rPr>
              <w:t>3144,2</w:t>
            </w:r>
          </w:p>
        </w:tc>
        <w:tc>
          <w:tcPr>
            <w:tcW w:w="221" w:type="pct"/>
            <w:tcBorders>
              <w:top w:val="nil"/>
              <w:left w:val="nil"/>
              <w:bottom w:val="single" w:sz="4" w:space="0" w:color="auto"/>
              <w:right w:val="single" w:sz="4" w:space="0" w:color="auto"/>
            </w:tcBorders>
            <w:shd w:val="clear" w:color="auto" w:fill="auto"/>
            <w:vAlign w:val="center"/>
            <w:hideMark/>
          </w:tcPr>
          <w:p w14:paraId="5D0CF86C" w14:textId="77777777" w:rsidR="00411EF8" w:rsidRPr="00411EF8" w:rsidRDefault="00411EF8" w:rsidP="00411EF8">
            <w:pPr>
              <w:jc w:val="center"/>
              <w:rPr>
                <w:color w:val="000000"/>
                <w:sz w:val="20"/>
                <w:szCs w:val="20"/>
              </w:rPr>
            </w:pPr>
            <w:r w:rsidRPr="00411EF8">
              <w:rPr>
                <w:color w:val="000000"/>
                <w:sz w:val="20"/>
                <w:szCs w:val="20"/>
              </w:rPr>
              <w:t>3310,5</w:t>
            </w:r>
          </w:p>
        </w:tc>
        <w:tc>
          <w:tcPr>
            <w:tcW w:w="221" w:type="pct"/>
            <w:tcBorders>
              <w:top w:val="nil"/>
              <w:left w:val="nil"/>
              <w:bottom w:val="single" w:sz="4" w:space="0" w:color="auto"/>
              <w:right w:val="single" w:sz="4" w:space="0" w:color="auto"/>
            </w:tcBorders>
            <w:shd w:val="clear" w:color="auto" w:fill="auto"/>
            <w:vAlign w:val="center"/>
            <w:hideMark/>
          </w:tcPr>
          <w:p w14:paraId="55A31E13" w14:textId="77777777" w:rsidR="00411EF8" w:rsidRPr="00411EF8" w:rsidRDefault="00411EF8" w:rsidP="00411EF8">
            <w:pPr>
              <w:jc w:val="center"/>
              <w:rPr>
                <w:color w:val="000000"/>
                <w:sz w:val="20"/>
                <w:szCs w:val="20"/>
              </w:rPr>
            </w:pPr>
            <w:r w:rsidRPr="00411EF8">
              <w:rPr>
                <w:color w:val="000000"/>
                <w:sz w:val="20"/>
                <w:szCs w:val="20"/>
              </w:rPr>
              <w:t>3444,4</w:t>
            </w:r>
          </w:p>
        </w:tc>
        <w:tc>
          <w:tcPr>
            <w:tcW w:w="221" w:type="pct"/>
            <w:tcBorders>
              <w:top w:val="nil"/>
              <w:left w:val="nil"/>
              <w:bottom w:val="single" w:sz="4" w:space="0" w:color="auto"/>
              <w:right w:val="single" w:sz="4" w:space="0" w:color="auto"/>
            </w:tcBorders>
            <w:shd w:val="clear" w:color="auto" w:fill="auto"/>
            <w:vAlign w:val="center"/>
            <w:hideMark/>
          </w:tcPr>
          <w:p w14:paraId="6DC5ACBF" w14:textId="77777777" w:rsidR="00411EF8" w:rsidRPr="00411EF8" w:rsidRDefault="00411EF8" w:rsidP="00411EF8">
            <w:pPr>
              <w:jc w:val="center"/>
              <w:rPr>
                <w:color w:val="000000"/>
                <w:sz w:val="20"/>
                <w:szCs w:val="20"/>
              </w:rPr>
            </w:pPr>
            <w:r w:rsidRPr="00411EF8">
              <w:rPr>
                <w:color w:val="000000"/>
                <w:sz w:val="20"/>
                <w:szCs w:val="20"/>
              </w:rPr>
              <w:t>3588,6</w:t>
            </w:r>
          </w:p>
        </w:tc>
        <w:tc>
          <w:tcPr>
            <w:tcW w:w="221" w:type="pct"/>
            <w:tcBorders>
              <w:top w:val="nil"/>
              <w:left w:val="nil"/>
              <w:bottom w:val="single" w:sz="4" w:space="0" w:color="auto"/>
              <w:right w:val="single" w:sz="4" w:space="0" w:color="auto"/>
            </w:tcBorders>
            <w:shd w:val="clear" w:color="auto" w:fill="auto"/>
            <w:vAlign w:val="center"/>
            <w:hideMark/>
          </w:tcPr>
          <w:p w14:paraId="5381002A" w14:textId="77777777" w:rsidR="00411EF8" w:rsidRPr="00411EF8" w:rsidRDefault="00411EF8" w:rsidP="00411EF8">
            <w:pPr>
              <w:jc w:val="center"/>
              <w:rPr>
                <w:color w:val="000000"/>
                <w:sz w:val="20"/>
                <w:szCs w:val="20"/>
              </w:rPr>
            </w:pPr>
            <w:r w:rsidRPr="00411EF8">
              <w:rPr>
                <w:color w:val="000000"/>
                <w:sz w:val="20"/>
                <w:szCs w:val="20"/>
              </w:rPr>
              <w:t>3729,9</w:t>
            </w:r>
          </w:p>
        </w:tc>
      </w:tr>
      <w:tr w:rsidR="00411EF8" w:rsidRPr="00411EF8" w14:paraId="46D5A6C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7922D53" w14:textId="77777777" w:rsidR="00411EF8" w:rsidRPr="00411EF8" w:rsidRDefault="00411EF8" w:rsidP="00411EF8">
            <w:pPr>
              <w:jc w:val="center"/>
              <w:rPr>
                <w:color w:val="000000"/>
                <w:sz w:val="20"/>
                <w:szCs w:val="20"/>
              </w:rPr>
            </w:pPr>
            <w:r w:rsidRPr="00411EF8">
              <w:rPr>
                <w:color w:val="000000"/>
                <w:sz w:val="20"/>
                <w:szCs w:val="20"/>
              </w:rPr>
              <w:t>ВЖ1.</w:t>
            </w:r>
          </w:p>
        </w:tc>
        <w:tc>
          <w:tcPr>
            <w:tcW w:w="178" w:type="pct"/>
            <w:tcBorders>
              <w:top w:val="nil"/>
              <w:left w:val="nil"/>
              <w:bottom w:val="single" w:sz="4" w:space="0" w:color="auto"/>
              <w:right w:val="single" w:sz="4" w:space="0" w:color="auto"/>
            </w:tcBorders>
            <w:shd w:val="clear" w:color="auto" w:fill="auto"/>
            <w:vAlign w:val="center"/>
            <w:hideMark/>
          </w:tcPr>
          <w:p w14:paraId="5DE17D3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E8DFD2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834936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407F45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036901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842A94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066053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4E27D0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FE22C0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C12B1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79F03E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66442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051A10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9C467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4491070" w14:textId="77777777" w:rsidR="00411EF8" w:rsidRPr="00411EF8" w:rsidRDefault="00411EF8" w:rsidP="00411EF8">
            <w:pPr>
              <w:jc w:val="center"/>
              <w:rPr>
                <w:color w:val="000000"/>
                <w:sz w:val="20"/>
                <w:szCs w:val="20"/>
              </w:rPr>
            </w:pPr>
            <w:r w:rsidRPr="00411EF8">
              <w:rPr>
                <w:color w:val="000000"/>
                <w:sz w:val="20"/>
                <w:szCs w:val="20"/>
              </w:rPr>
              <w:t>5,6</w:t>
            </w:r>
          </w:p>
        </w:tc>
        <w:tc>
          <w:tcPr>
            <w:tcW w:w="221" w:type="pct"/>
            <w:tcBorders>
              <w:top w:val="nil"/>
              <w:left w:val="nil"/>
              <w:bottom w:val="single" w:sz="4" w:space="0" w:color="auto"/>
              <w:right w:val="single" w:sz="4" w:space="0" w:color="auto"/>
            </w:tcBorders>
            <w:shd w:val="clear" w:color="auto" w:fill="auto"/>
            <w:vAlign w:val="center"/>
            <w:hideMark/>
          </w:tcPr>
          <w:p w14:paraId="72086928" w14:textId="77777777" w:rsidR="00411EF8" w:rsidRPr="00411EF8" w:rsidRDefault="00411EF8" w:rsidP="00411EF8">
            <w:pPr>
              <w:jc w:val="center"/>
              <w:rPr>
                <w:color w:val="000000"/>
                <w:sz w:val="20"/>
                <w:szCs w:val="20"/>
              </w:rPr>
            </w:pPr>
            <w:r w:rsidRPr="00411EF8">
              <w:rPr>
                <w:color w:val="000000"/>
                <w:sz w:val="20"/>
                <w:szCs w:val="20"/>
              </w:rPr>
              <w:t>3,6</w:t>
            </w:r>
          </w:p>
        </w:tc>
        <w:tc>
          <w:tcPr>
            <w:tcW w:w="221" w:type="pct"/>
            <w:tcBorders>
              <w:top w:val="nil"/>
              <w:left w:val="nil"/>
              <w:bottom w:val="single" w:sz="4" w:space="0" w:color="auto"/>
              <w:right w:val="single" w:sz="4" w:space="0" w:color="auto"/>
            </w:tcBorders>
            <w:shd w:val="clear" w:color="auto" w:fill="auto"/>
            <w:vAlign w:val="center"/>
            <w:hideMark/>
          </w:tcPr>
          <w:p w14:paraId="47B726E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5B6F9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8BC836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D6B60AF" w14:textId="77777777" w:rsidR="00411EF8" w:rsidRPr="00411EF8" w:rsidRDefault="00411EF8" w:rsidP="00411EF8">
            <w:pPr>
              <w:jc w:val="center"/>
              <w:rPr>
                <w:color w:val="000000"/>
                <w:sz w:val="20"/>
                <w:szCs w:val="20"/>
              </w:rPr>
            </w:pPr>
            <w:r w:rsidRPr="00411EF8">
              <w:rPr>
                <w:color w:val="000000"/>
                <w:sz w:val="20"/>
                <w:szCs w:val="20"/>
              </w:rPr>
              <w:t>Восточный промрайон</w:t>
            </w:r>
          </w:p>
        </w:tc>
        <w:tc>
          <w:tcPr>
            <w:tcW w:w="178" w:type="pct"/>
            <w:tcBorders>
              <w:top w:val="nil"/>
              <w:left w:val="nil"/>
              <w:bottom w:val="single" w:sz="4" w:space="0" w:color="auto"/>
              <w:right w:val="single" w:sz="4" w:space="0" w:color="auto"/>
            </w:tcBorders>
            <w:shd w:val="clear" w:color="auto" w:fill="auto"/>
            <w:vAlign w:val="center"/>
            <w:hideMark/>
          </w:tcPr>
          <w:p w14:paraId="6B68C4E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D55EB7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4380F1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5A71EA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74EA7F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F8F297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235A53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F0F648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C8F6D9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6B699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BF4AE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A979D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B381C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287496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B17A32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DBB6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E2619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6C5AE4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C7B2CB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30A18E7" w14:textId="77777777" w:rsidR="00411EF8" w:rsidRPr="00411EF8" w:rsidRDefault="00411EF8" w:rsidP="00411EF8">
            <w:pPr>
              <w:jc w:val="center"/>
              <w:rPr>
                <w:color w:val="000000"/>
                <w:sz w:val="20"/>
                <w:szCs w:val="20"/>
              </w:rPr>
            </w:pPr>
            <w:r w:rsidRPr="00411EF8">
              <w:rPr>
                <w:color w:val="000000"/>
                <w:sz w:val="20"/>
                <w:szCs w:val="20"/>
              </w:rPr>
              <w:t>Восточный промышленный район</w:t>
            </w:r>
          </w:p>
        </w:tc>
        <w:tc>
          <w:tcPr>
            <w:tcW w:w="178" w:type="pct"/>
            <w:tcBorders>
              <w:top w:val="nil"/>
              <w:left w:val="nil"/>
              <w:bottom w:val="single" w:sz="4" w:space="0" w:color="auto"/>
              <w:right w:val="single" w:sz="4" w:space="0" w:color="auto"/>
            </w:tcBorders>
            <w:shd w:val="clear" w:color="auto" w:fill="auto"/>
            <w:vAlign w:val="center"/>
            <w:hideMark/>
          </w:tcPr>
          <w:p w14:paraId="156A33E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655100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855062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0DAF58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0A9F6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191037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33E9AAF" w14:textId="77777777" w:rsidR="00411EF8" w:rsidRPr="00411EF8" w:rsidRDefault="00411EF8" w:rsidP="00411EF8">
            <w:pPr>
              <w:jc w:val="center"/>
              <w:rPr>
                <w:color w:val="000000"/>
                <w:sz w:val="20"/>
                <w:szCs w:val="20"/>
              </w:rPr>
            </w:pPr>
            <w:r w:rsidRPr="00411EF8">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73C11D1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285DC5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61C4B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C3E67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6E0CC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ECC6B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9062E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2FEF0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F173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DDF2F5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274B2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E76AF3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C6FA454" w14:textId="77777777" w:rsidR="00411EF8" w:rsidRPr="00411EF8" w:rsidRDefault="00411EF8" w:rsidP="00411EF8">
            <w:pPr>
              <w:jc w:val="center"/>
              <w:rPr>
                <w:color w:val="000000"/>
                <w:sz w:val="20"/>
                <w:szCs w:val="20"/>
              </w:rPr>
            </w:pPr>
            <w:r w:rsidRPr="00411EF8">
              <w:rPr>
                <w:color w:val="000000"/>
                <w:sz w:val="20"/>
                <w:szCs w:val="20"/>
              </w:rPr>
              <w:t>Восточный</w:t>
            </w:r>
            <w:r w:rsidRPr="00411EF8">
              <w:rPr>
                <w:color w:val="000000"/>
                <w:sz w:val="20"/>
                <w:szCs w:val="20"/>
              </w:rPr>
              <w:br/>
              <w:t>рекреационный район</w:t>
            </w:r>
          </w:p>
        </w:tc>
        <w:tc>
          <w:tcPr>
            <w:tcW w:w="178" w:type="pct"/>
            <w:tcBorders>
              <w:top w:val="nil"/>
              <w:left w:val="nil"/>
              <w:bottom w:val="single" w:sz="4" w:space="0" w:color="auto"/>
              <w:right w:val="single" w:sz="4" w:space="0" w:color="auto"/>
            </w:tcBorders>
            <w:shd w:val="clear" w:color="auto" w:fill="auto"/>
            <w:vAlign w:val="center"/>
            <w:hideMark/>
          </w:tcPr>
          <w:p w14:paraId="01FFEC6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1C121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9EFCA5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313F7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F5DBC3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A0A2BA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33861F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512BCC2" w14:textId="77777777" w:rsidR="00411EF8" w:rsidRPr="00411EF8" w:rsidRDefault="00411EF8" w:rsidP="00411EF8">
            <w:pPr>
              <w:jc w:val="center"/>
              <w:rPr>
                <w:color w:val="000000"/>
                <w:sz w:val="20"/>
                <w:szCs w:val="20"/>
              </w:rPr>
            </w:pPr>
            <w:r w:rsidRPr="00411EF8">
              <w:rPr>
                <w:color w:val="000000"/>
                <w:sz w:val="20"/>
                <w:szCs w:val="20"/>
              </w:rPr>
              <w:t>0,2</w:t>
            </w:r>
          </w:p>
        </w:tc>
        <w:tc>
          <w:tcPr>
            <w:tcW w:w="192" w:type="pct"/>
            <w:tcBorders>
              <w:top w:val="nil"/>
              <w:left w:val="nil"/>
              <w:bottom w:val="single" w:sz="4" w:space="0" w:color="auto"/>
              <w:right w:val="single" w:sz="4" w:space="0" w:color="auto"/>
            </w:tcBorders>
            <w:shd w:val="clear" w:color="auto" w:fill="auto"/>
            <w:vAlign w:val="center"/>
            <w:hideMark/>
          </w:tcPr>
          <w:p w14:paraId="1AE046A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02546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96C929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54073E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AB8F4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A57F2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C0AB5A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E7CF5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0AFAC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427B0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D28323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A2D55A8" w14:textId="77777777" w:rsidR="00411EF8" w:rsidRPr="00411EF8" w:rsidRDefault="00411EF8" w:rsidP="00411EF8">
            <w:pPr>
              <w:jc w:val="center"/>
              <w:rPr>
                <w:color w:val="000000"/>
                <w:sz w:val="20"/>
                <w:szCs w:val="20"/>
              </w:rPr>
            </w:pPr>
            <w:r w:rsidRPr="00411EF8">
              <w:rPr>
                <w:color w:val="000000"/>
                <w:sz w:val="20"/>
                <w:szCs w:val="20"/>
              </w:rPr>
              <w:t>ВПЛ1.</w:t>
            </w:r>
          </w:p>
        </w:tc>
        <w:tc>
          <w:tcPr>
            <w:tcW w:w="178" w:type="pct"/>
            <w:tcBorders>
              <w:top w:val="nil"/>
              <w:left w:val="nil"/>
              <w:bottom w:val="single" w:sz="4" w:space="0" w:color="auto"/>
              <w:right w:val="single" w:sz="4" w:space="0" w:color="auto"/>
            </w:tcBorders>
            <w:shd w:val="clear" w:color="auto" w:fill="auto"/>
            <w:vAlign w:val="center"/>
            <w:hideMark/>
          </w:tcPr>
          <w:p w14:paraId="783BE51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CD0CC7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140F01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347435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FEE9DF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030071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D8DEEA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0A488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A8D294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745DA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39D4F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8ABE6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C586A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CC907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3CFC5A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DD907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FD3E45" w14:textId="77777777" w:rsidR="00411EF8" w:rsidRPr="00411EF8" w:rsidRDefault="00411EF8" w:rsidP="00411EF8">
            <w:pPr>
              <w:jc w:val="center"/>
              <w:rPr>
                <w:color w:val="000000"/>
                <w:sz w:val="20"/>
                <w:szCs w:val="20"/>
              </w:rPr>
            </w:pPr>
            <w:r w:rsidRPr="00411EF8">
              <w:rPr>
                <w:color w:val="000000"/>
                <w:sz w:val="20"/>
                <w:szCs w:val="20"/>
              </w:rPr>
              <w:t>1,7</w:t>
            </w:r>
          </w:p>
        </w:tc>
        <w:tc>
          <w:tcPr>
            <w:tcW w:w="221" w:type="pct"/>
            <w:tcBorders>
              <w:top w:val="nil"/>
              <w:left w:val="nil"/>
              <w:bottom w:val="single" w:sz="4" w:space="0" w:color="auto"/>
              <w:right w:val="single" w:sz="4" w:space="0" w:color="auto"/>
            </w:tcBorders>
            <w:shd w:val="clear" w:color="auto" w:fill="auto"/>
            <w:vAlign w:val="center"/>
            <w:hideMark/>
          </w:tcPr>
          <w:p w14:paraId="484A8048" w14:textId="77777777" w:rsidR="00411EF8" w:rsidRPr="00411EF8" w:rsidRDefault="00411EF8" w:rsidP="00411EF8">
            <w:pPr>
              <w:jc w:val="center"/>
              <w:rPr>
                <w:color w:val="000000"/>
                <w:sz w:val="20"/>
                <w:szCs w:val="20"/>
              </w:rPr>
            </w:pPr>
            <w:r w:rsidRPr="00411EF8">
              <w:rPr>
                <w:color w:val="000000"/>
                <w:sz w:val="20"/>
                <w:szCs w:val="20"/>
              </w:rPr>
              <w:t>3,4</w:t>
            </w:r>
          </w:p>
        </w:tc>
      </w:tr>
      <w:tr w:rsidR="00411EF8" w:rsidRPr="00411EF8" w14:paraId="6A471FC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A1BFDBE" w14:textId="77777777" w:rsidR="00411EF8" w:rsidRPr="00411EF8" w:rsidRDefault="00411EF8" w:rsidP="00411EF8">
            <w:pPr>
              <w:jc w:val="center"/>
              <w:rPr>
                <w:color w:val="000000"/>
                <w:sz w:val="20"/>
                <w:szCs w:val="20"/>
              </w:rPr>
            </w:pPr>
            <w:r w:rsidRPr="00411EF8">
              <w:rPr>
                <w:color w:val="000000"/>
                <w:sz w:val="20"/>
                <w:szCs w:val="20"/>
              </w:rPr>
              <w:t>Железнодорожный район</w:t>
            </w:r>
          </w:p>
        </w:tc>
        <w:tc>
          <w:tcPr>
            <w:tcW w:w="178" w:type="pct"/>
            <w:tcBorders>
              <w:top w:val="nil"/>
              <w:left w:val="nil"/>
              <w:bottom w:val="single" w:sz="4" w:space="0" w:color="auto"/>
              <w:right w:val="single" w:sz="4" w:space="0" w:color="auto"/>
            </w:tcBorders>
            <w:shd w:val="clear" w:color="auto" w:fill="auto"/>
            <w:vAlign w:val="center"/>
            <w:hideMark/>
          </w:tcPr>
          <w:p w14:paraId="5EE222A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4598A6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A1FBB2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E5ACAC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C226D2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FC1DC0A" w14:textId="77777777" w:rsidR="00411EF8" w:rsidRPr="00411EF8" w:rsidRDefault="00411EF8" w:rsidP="00411EF8">
            <w:pPr>
              <w:jc w:val="center"/>
              <w:rPr>
                <w:color w:val="000000"/>
                <w:sz w:val="20"/>
                <w:szCs w:val="20"/>
              </w:rPr>
            </w:pPr>
            <w:r w:rsidRPr="00411EF8">
              <w:rPr>
                <w:color w:val="000000"/>
                <w:sz w:val="20"/>
                <w:szCs w:val="20"/>
              </w:rPr>
              <w:t>17,7</w:t>
            </w:r>
          </w:p>
        </w:tc>
        <w:tc>
          <w:tcPr>
            <w:tcW w:w="192" w:type="pct"/>
            <w:tcBorders>
              <w:top w:val="nil"/>
              <w:left w:val="nil"/>
              <w:bottom w:val="single" w:sz="4" w:space="0" w:color="auto"/>
              <w:right w:val="single" w:sz="4" w:space="0" w:color="auto"/>
            </w:tcBorders>
            <w:shd w:val="clear" w:color="auto" w:fill="auto"/>
            <w:vAlign w:val="center"/>
            <w:hideMark/>
          </w:tcPr>
          <w:p w14:paraId="6B233CE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E5535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5BC46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2E367D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13CD6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BC56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596F5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109FF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D688D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4CC1C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B3AE9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D3CA30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62B7DC5"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59B0623" w14:textId="77777777" w:rsidR="00411EF8" w:rsidRPr="00411EF8" w:rsidRDefault="00411EF8" w:rsidP="00411EF8">
            <w:pPr>
              <w:jc w:val="center"/>
              <w:rPr>
                <w:color w:val="000000"/>
                <w:sz w:val="20"/>
                <w:szCs w:val="20"/>
              </w:rPr>
            </w:pPr>
            <w:r w:rsidRPr="00411EF8">
              <w:rPr>
                <w:color w:val="000000"/>
                <w:sz w:val="20"/>
                <w:szCs w:val="20"/>
              </w:rPr>
              <w:t>Жилой квартал 30Б, 30В, 30Г</w:t>
            </w:r>
          </w:p>
        </w:tc>
        <w:tc>
          <w:tcPr>
            <w:tcW w:w="178" w:type="pct"/>
            <w:tcBorders>
              <w:top w:val="nil"/>
              <w:left w:val="nil"/>
              <w:bottom w:val="single" w:sz="4" w:space="0" w:color="auto"/>
              <w:right w:val="single" w:sz="4" w:space="0" w:color="auto"/>
            </w:tcBorders>
            <w:shd w:val="clear" w:color="auto" w:fill="auto"/>
            <w:vAlign w:val="center"/>
            <w:hideMark/>
          </w:tcPr>
          <w:p w14:paraId="6747355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1D5650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290A58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22A7DB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3268BC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8CC71FC" w14:textId="77777777" w:rsidR="00411EF8" w:rsidRPr="00411EF8" w:rsidRDefault="00411EF8" w:rsidP="00411EF8">
            <w:pPr>
              <w:jc w:val="center"/>
              <w:rPr>
                <w:color w:val="000000"/>
                <w:sz w:val="20"/>
                <w:szCs w:val="20"/>
              </w:rPr>
            </w:pPr>
            <w:r w:rsidRPr="00411EF8">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663DA89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6796CB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B4D7E3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6F062A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F060DA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4720E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C6183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79B7E7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34EC96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0918D7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AEE1E8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C14D49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83A3EE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D849FCB" w14:textId="77777777" w:rsidR="00411EF8" w:rsidRPr="00411EF8" w:rsidRDefault="00411EF8" w:rsidP="00411EF8">
            <w:pPr>
              <w:jc w:val="center"/>
              <w:rPr>
                <w:color w:val="000000"/>
                <w:sz w:val="20"/>
                <w:szCs w:val="20"/>
              </w:rPr>
            </w:pPr>
            <w:r w:rsidRPr="00411EF8">
              <w:rPr>
                <w:color w:val="000000"/>
                <w:sz w:val="20"/>
                <w:szCs w:val="20"/>
              </w:rPr>
              <w:t>Жилой квартал Ю.1.</w:t>
            </w:r>
          </w:p>
        </w:tc>
        <w:tc>
          <w:tcPr>
            <w:tcW w:w="178" w:type="pct"/>
            <w:tcBorders>
              <w:top w:val="nil"/>
              <w:left w:val="nil"/>
              <w:bottom w:val="single" w:sz="4" w:space="0" w:color="auto"/>
              <w:right w:val="single" w:sz="4" w:space="0" w:color="auto"/>
            </w:tcBorders>
            <w:shd w:val="clear" w:color="auto" w:fill="auto"/>
            <w:vAlign w:val="center"/>
            <w:hideMark/>
          </w:tcPr>
          <w:p w14:paraId="73F3158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F8E7DC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87C97C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ED8A97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8EA9FE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C0496E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71D70F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F844A5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123C5F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46D711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983E3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C97DE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4D62B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D089D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4550B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35E16E" w14:textId="77777777" w:rsidR="00411EF8" w:rsidRPr="00411EF8" w:rsidRDefault="00411EF8" w:rsidP="00411EF8">
            <w:pPr>
              <w:jc w:val="center"/>
              <w:rPr>
                <w:color w:val="000000"/>
                <w:sz w:val="20"/>
                <w:szCs w:val="20"/>
              </w:rPr>
            </w:pPr>
            <w:r w:rsidRPr="00411EF8">
              <w:rPr>
                <w:color w:val="000000"/>
                <w:sz w:val="20"/>
                <w:szCs w:val="20"/>
              </w:rPr>
              <w:t>2,8</w:t>
            </w:r>
          </w:p>
        </w:tc>
        <w:tc>
          <w:tcPr>
            <w:tcW w:w="221" w:type="pct"/>
            <w:tcBorders>
              <w:top w:val="nil"/>
              <w:left w:val="nil"/>
              <w:bottom w:val="single" w:sz="4" w:space="0" w:color="auto"/>
              <w:right w:val="single" w:sz="4" w:space="0" w:color="auto"/>
            </w:tcBorders>
            <w:shd w:val="clear" w:color="auto" w:fill="auto"/>
            <w:vAlign w:val="center"/>
            <w:hideMark/>
          </w:tcPr>
          <w:p w14:paraId="5F162335" w14:textId="77777777" w:rsidR="00411EF8" w:rsidRPr="00411EF8" w:rsidRDefault="00411EF8" w:rsidP="00411EF8">
            <w:pPr>
              <w:jc w:val="center"/>
              <w:rPr>
                <w:color w:val="000000"/>
                <w:sz w:val="20"/>
                <w:szCs w:val="20"/>
              </w:rPr>
            </w:pPr>
            <w:r w:rsidRPr="00411EF8">
              <w:rPr>
                <w:color w:val="000000"/>
                <w:sz w:val="20"/>
                <w:szCs w:val="20"/>
              </w:rPr>
              <w:t>6,9</w:t>
            </w:r>
          </w:p>
        </w:tc>
        <w:tc>
          <w:tcPr>
            <w:tcW w:w="221" w:type="pct"/>
            <w:tcBorders>
              <w:top w:val="nil"/>
              <w:left w:val="nil"/>
              <w:bottom w:val="single" w:sz="4" w:space="0" w:color="auto"/>
              <w:right w:val="single" w:sz="4" w:space="0" w:color="auto"/>
            </w:tcBorders>
            <w:shd w:val="clear" w:color="auto" w:fill="auto"/>
            <w:vAlign w:val="center"/>
            <w:hideMark/>
          </w:tcPr>
          <w:p w14:paraId="6F5197D2" w14:textId="77777777" w:rsidR="00411EF8" w:rsidRPr="00411EF8" w:rsidRDefault="00411EF8" w:rsidP="00411EF8">
            <w:pPr>
              <w:jc w:val="center"/>
              <w:rPr>
                <w:color w:val="000000"/>
                <w:sz w:val="20"/>
                <w:szCs w:val="20"/>
              </w:rPr>
            </w:pPr>
            <w:r w:rsidRPr="00411EF8">
              <w:rPr>
                <w:color w:val="000000"/>
                <w:sz w:val="20"/>
                <w:szCs w:val="20"/>
              </w:rPr>
              <w:t>2,8</w:t>
            </w:r>
          </w:p>
        </w:tc>
      </w:tr>
      <w:tr w:rsidR="00411EF8" w:rsidRPr="00411EF8" w14:paraId="47EC037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D8B5E02" w14:textId="77777777" w:rsidR="00411EF8" w:rsidRPr="00411EF8" w:rsidRDefault="00411EF8" w:rsidP="00411EF8">
            <w:pPr>
              <w:jc w:val="center"/>
              <w:rPr>
                <w:color w:val="000000"/>
                <w:sz w:val="20"/>
                <w:szCs w:val="20"/>
              </w:rPr>
            </w:pPr>
            <w:r w:rsidRPr="00411EF8">
              <w:rPr>
                <w:color w:val="000000"/>
                <w:sz w:val="20"/>
                <w:szCs w:val="20"/>
              </w:rPr>
              <w:t>Жилой квартал Ю.1.</w:t>
            </w:r>
            <w:r w:rsidRPr="00411EF8">
              <w:rPr>
                <w:color w:val="000000"/>
                <w:sz w:val="20"/>
                <w:szCs w:val="20"/>
              </w:rPr>
              <w:br/>
              <w:t>ОД.2.</w:t>
            </w:r>
          </w:p>
        </w:tc>
        <w:tc>
          <w:tcPr>
            <w:tcW w:w="178" w:type="pct"/>
            <w:tcBorders>
              <w:top w:val="nil"/>
              <w:left w:val="nil"/>
              <w:bottom w:val="single" w:sz="4" w:space="0" w:color="auto"/>
              <w:right w:val="single" w:sz="4" w:space="0" w:color="auto"/>
            </w:tcBorders>
            <w:shd w:val="clear" w:color="auto" w:fill="auto"/>
            <w:vAlign w:val="center"/>
            <w:hideMark/>
          </w:tcPr>
          <w:p w14:paraId="46A260D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E6B254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F82D01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875E96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E87251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1A626E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E2EBC4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1F9427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27786D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7C444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0558DF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346C4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F2B1C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FB50D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580B96" w14:textId="77777777" w:rsidR="00411EF8" w:rsidRPr="00411EF8" w:rsidRDefault="00411EF8" w:rsidP="00411EF8">
            <w:pPr>
              <w:jc w:val="center"/>
              <w:rPr>
                <w:color w:val="000000"/>
                <w:sz w:val="20"/>
                <w:szCs w:val="20"/>
              </w:rPr>
            </w:pPr>
            <w:r w:rsidRPr="00411EF8">
              <w:rPr>
                <w:color w:val="000000"/>
                <w:sz w:val="20"/>
                <w:szCs w:val="20"/>
              </w:rPr>
              <w:t>0,9</w:t>
            </w:r>
          </w:p>
        </w:tc>
        <w:tc>
          <w:tcPr>
            <w:tcW w:w="221" w:type="pct"/>
            <w:tcBorders>
              <w:top w:val="nil"/>
              <w:left w:val="nil"/>
              <w:bottom w:val="single" w:sz="4" w:space="0" w:color="auto"/>
              <w:right w:val="single" w:sz="4" w:space="0" w:color="auto"/>
            </w:tcBorders>
            <w:shd w:val="clear" w:color="auto" w:fill="auto"/>
            <w:vAlign w:val="center"/>
            <w:hideMark/>
          </w:tcPr>
          <w:p w14:paraId="5BC1530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29B361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776140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FDA4DF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44D2C9E" w14:textId="77777777" w:rsidR="00411EF8" w:rsidRPr="00411EF8" w:rsidRDefault="00411EF8" w:rsidP="00411EF8">
            <w:pPr>
              <w:jc w:val="center"/>
              <w:rPr>
                <w:color w:val="000000"/>
                <w:sz w:val="20"/>
                <w:szCs w:val="20"/>
              </w:rPr>
            </w:pPr>
            <w:r w:rsidRPr="00411EF8">
              <w:rPr>
                <w:color w:val="000000"/>
                <w:sz w:val="20"/>
                <w:szCs w:val="20"/>
              </w:rPr>
              <w:t>Жилой квартал Ю.10-1.</w:t>
            </w:r>
          </w:p>
        </w:tc>
        <w:tc>
          <w:tcPr>
            <w:tcW w:w="178" w:type="pct"/>
            <w:tcBorders>
              <w:top w:val="nil"/>
              <w:left w:val="nil"/>
              <w:bottom w:val="single" w:sz="4" w:space="0" w:color="auto"/>
              <w:right w:val="single" w:sz="4" w:space="0" w:color="auto"/>
            </w:tcBorders>
            <w:shd w:val="clear" w:color="auto" w:fill="auto"/>
            <w:vAlign w:val="center"/>
            <w:hideMark/>
          </w:tcPr>
          <w:p w14:paraId="5FB57B1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03F3AE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4C48AB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3094DB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6F64B4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1B2C3A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209985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52723C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994EDD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7491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004203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953A29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91237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0A77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95743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97F1A3" w14:textId="77777777" w:rsidR="00411EF8" w:rsidRPr="00411EF8" w:rsidRDefault="00411EF8" w:rsidP="00411EF8">
            <w:pPr>
              <w:jc w:val="center"/>
              <w:rPr>
                <w:color w:val="000000"/>
                <w:sz w:val="20"/>
                <w:szCs w:val="20"/>
              </w:rPr>
            </w:pPr>
            <w:r w:rsidRPr="00411EF8">
              <w:rPr>
                <w:color w:val="000000"/>
                <w:sz w:val="20"/>
                <w:szCs w:val="20"/>
              </w:rPr>
              <w:t>0,1</w:t>
            </w:r>
          </w:p>
        </w:tc>
        <w:tc>
          <w:tcPr>
            <w:tcW w:w="221" w:type="pct"/>
            <w:tcBorders>
              <w:top w:val="nil"/>
              <w:left w:val="nil"/>
              <w:bottom w:val="single" w:sz="4" w:space="0" w:color="auto"/>
              <w:right w:val="single" w:sz="4" w:space="0" w:color="auto"/>
            </w:tcBorders>
            <w:shd w:val="clear" w:color="auto" w:fill="auto"/>
            <w:vAlign w:val="center"/>
            <w:hideMark/>
          </w:tcPr>
          <w:p w14:paraId="4B1DF8F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E60F0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D44485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4EDC3D6" w14:textId="77777777" w:rsidR="00411EF8" w:rsidRPr="00411EF8" w:rsidRDefault="00411EF8" w:rsidP="00411EF8">
            <w:pPr>
              <w:jc w:val="center"/>
              <w:rPr>
                <w:color w:val="000000"/>
                <w:sz w:val="20"/>
                <w:szCs w:val="20"/>
              </w:rPr>
            </w:pPr>
            <w:r w:rsidRPr="00411EF8">
              <w:rPr>
                <w:color w:val="000000"/>
                <w:sz w:val="20"/>
                <w:szCs w:val="20"/>
              </w:rPr>
              <w:t>Жилой квартал Ю.10-2.</w:t>
            </w:r>
          </w:p>
        </w:tc>
        <w:tc>
          <w:tcPr>
            <w:tcW w:w="178" w:type="pct"/>
            <w:tcBorders>
              <w:top w:val="nil"/>
              <w:left w:val="nil"/>
              <w:bottom w:val="single" w:sz="4" w:space="0" w:color="auto"/>
              <w:right w:val="single" w:sz="4" w:space="0" w:color="auto"/>
            </w:tcBorders>
            <w:shd w:val="clear" w:color="auto" w:fill="auto"/>
            <w:vAlign w:val="center"/>
            <w:hideMark/>
          </w:tcPr>
          <w:p w14:paraId="107ED10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C2666D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84429C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A02E7C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C833B4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86C9A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AF3970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DF52B8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93A10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794575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0E866E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EBF5BF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38F71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6C02B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CB0629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5C34BD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041632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85A62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9E5114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F97019A" w14:textId="77777777" w:rsidR="00411EF8" w:rsidRPr="00411EF8" w:rsidRDefault="00411EF8" w:rsidP="00411EF8">
            <w:pPr>
              <w:jc w:val="center"/>
              <w:rPr>
                <w:color w:val="000000"/>
                <w:sz w:val="20"/>
                <w:szCs w:val="20"/>
              </w:rPr>
            </w:pPr>
            <w:r w:rsidRPr="00411EF8">
              <w:rPr>
                <w:color w:val="000000"/>
                <w:sz w:val="20"/>
                <w:szCs w:val="20"/>
              </w:rPr>
              <w:t>Жилой квартал Ю.11.</w:t>
            </w:r>
          </w:p>
        </w:tc>
        <w:tc>
          <w:tcPr>
            <w:tcW w:w="178" w:type="pct"/>
            <w:tcBorders>
              <w:top w:val="nil"/>
              <w:left w:val="nil"/>
              <w:bottom w:val="single" w:sz="4" w:space="0" w:color="auto"/>
              <w:right w:val="single" w:sz="4" w:space="0" w:color="auto"/>
            </w:tcBorders>
            <w:shd w:val="clear" w:color="auto" w:fill="auto"/>
            <w:vAlign w:val="center"/>
            <w:hideMark/>
          </w:tcPr>
          <w:p w14:paraId="4F2530E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0D31F4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E64F56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227A39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5BAFD7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19BA25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AB0B09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7734C6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D47B49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E7A0C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10CF2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E826F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B2ADDA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86B51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DE60F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3AB85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BE24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A953A2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1D9CF4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3D3ED11" w14:textId="77777777" w:rsidR="00411EF8" w:rsidRPr="00411EF8" w:rsidRDefault="00411EF8" w:rsidP="00411EF8">
            <w:pPr>
              <w:jc w:val="center"/>
              <w:rPr>
                <w:color w:val="000000"/>
                <w:sz w:val="20"/>
                <w:szCs w:val="20"/>
              </w:rPr>
            </w:pPr>
            <w:r w:rsidRPr="00411EF8">
              <w:rPr>
                <w:color w:val="000000"/>
                <w:sz w:val="20"/>
                <w:szCs w:val="20"/>
              </w:rPr>
              <w:t>Жилой квартал Ю.2.</w:t>
            </w:r>
          </w:p>
        </w:tc>
        <w:tc>
          <w:tcPr>
            <w:tcW w:w="178" w:type="pct"/>
            <w:tcBorders>
              <w:top w:val="nil"/>
              <w:left w:val="nil"/>
              <w:bottom w:val="single" w:sz="4" w:space="0" w:color="auto"/>
              <w:right w:val="single" w:sz="4" w:space="0" w:color="auto"/>
            </w:tcBorders>
            <w:shd w:val="clear" w:color="auto" w:fill="auto"/>
            <w:vAlign w:val="center"/>
            <w:hideMark/>
          </w:tcPr>
          <w:p w14:paraId="143A61B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EC3A0B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1F87FC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4A576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007ABA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1524B4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D1F333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0FDB7C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0810AF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8F6BB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253E2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CE27C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D7B27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E63E2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EBE7A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22474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B14902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EB3EE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F80491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BF0E38E" w14:textId="77777777" w:rsidR="00411EF8" w:rsidRPr="00411EF8" w:rsidRDefault="00411EF8" w:rsidP="00411EF8">
            <w:pPr>
              <w:jc w:val="center"/>
              <w:rPr>
                <w:color w:val="000000"/>
                <w:sz w:val="20"/>
                <w:szCs w:val="20"/>
              </w:rPr>
            </w:pPr>
            <w:r w:rsidRPr="00411EF8">
              <w:rPr>
                <w:color w:val="000000"/>
                <w:sz w:val="20"/>
                <w:szCs w:val="20"/>
              </w:rPr>
              <w:t>Жилой квартал Ю.2.</w:t>
            </w:r>
            <w:r w:rsidRPr="00411EF8">
              <w:rPr>
                <w:color w:val="000000"/>
                <w:sz w:val="20"/>
                <w:szCs w:val="20"/>
              </w:rPr>
              <w:br/>
              <w:t>ОД.2.</w:t>
            </w:r>
          </w:p>
        </w:tc>
        <w:tc>
          <w:tcPr>
            <w:tcW w:w="178" w:type="pct"/>
            <w:tcBorders>
              <w:top w:val="nil"/>
              <w:left w:val="nil"/>
              <w:bottom w:val="single" w:sz="4" w:space="0" w:color="auto"/>
              <w:right w:val="single" w:sz="4" w:space="0" w:color="auto"/>
            </w:tcBorders>
            <w:shd w:val="clear" w:color="auto" w:fill="auto"/>
            <w:vAlign w:val="center"/>
            <w:hideMark/>
          </w:tcPr>
          <w:p w14:paraId="73568AA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A11771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B1197B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CF6782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66CA2B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0AB674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AA5E0F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8B52DB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9A7A8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FF2E4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B9FE29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FC491B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16478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C22B02" w14:textId="77777777" w:rsidR="00411EF8" w:rsidRPr="00411EF8" w:rsidRDefault="00411EF8" w:rsidP="00411EF8">
            <w:pPr>
              <w:jc w:val="center"/>
              <w:rPr>
                <w:color w:val="000000"/>
                <w:sz w:val="20"/>
                <w:szCs w:val="20"/>
              </w:rPr>
            </w:pPr>
            <w:r w:rsidRPr="00411EF8">
              <w:rPr>
                <w:color w:val="000000"/>
                <w:sz w:val="20"/>
                <w:szCs w:val="20"/>
              </w:rPr>
              <w:t>2,8</w:t>
            </w:r>
          </w:p>
        </w:tc>
        <w:tc>
          <w:tcPr>
            <w:tcW w:w="221" w:type="pct"/>
            <w:tcBorders>
              <w:top w:val="nil"/>
              <w:left w:val="nil"/>
              <w:bottom w:val="single" w:sz="4" w:space="0" w:color="auto"/>
              <w:right w:val="single" w:sz="4" w:space="0" w:color="auto"/>
            </w:tcBorders>
            <w:shd w:val="clear" w:color="auto" w:fill="auto"/>
            <w:vAlign w:val="center"/>
            <w:hideMark/>
          </w:tcPr>
          <w:p w14:paraId="3BF8AAF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C3AB4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8DE18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C12277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703648E"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7809075" w14:textId="77777777" w:rsidR="00411EF8" w:rsidRPr="00411EF8" w:rsidRDefault="00411EF8" w:rsidP="00411EF8">
            <w:pPr>
              <w:jc w:val="center"/>
              <w:rPr>
                <w:color w:val="000000"/>
                <w:sz w:val="20"/>
                <w:szCs w:val="20"/>
              </w:rPr>
            </w:pPr>
            <w:r w:rsidRPr="00411EF8">
              <w:rPr>
                <w:color w:val="000000"/>
                <w:sz w:val="20"/>
                <w:szCs w:val="20"/>
              </w:rPr>
              <w:t>Жилой квартал Ю.6-1.</w:t>
            </w:r>
          </w:p>
        </w:tc>
        <w:tc>
          <w:tcPr>
            <w:tcW w:w="178" w:type="pct"/>
            <w:tcBorders>
              <w:top w:val="nil"/>
              <w:left w:val="nil"/>
              <w:bottom w:val="single" w:sz="4" w:space="0" w:color="auto"/>
              <w:right w:val="single" w:sz="4" w:space="0" w:color="auto"/>
            </w:tcBorders>
            <w:shd w:val="clear" w:color="auto" w:fill="auto"/>
            <w:vAlign w:val="center"/>
            <w:hideMark/>
          </w:tcPr>
          <w:p w14:paraId="2A32AC9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513559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1C7B26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51357B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218892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251A7A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9A9F3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3DBF00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7951D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97D93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274BFF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F4336D" w14:textId="77777777" w:rsidR="00411EF8" w:rsidRPr="00411EF8" w:rsidRDefault="00411EF8" w:rsidP="00411EF8">
            <w:pPr>
              <w:jc w:val="center"/>
              <w:rPr>
                <w:color w:val="000000"/>
                <w:sz w:val="20"/>
                <w:szCs w:val="20"/>
              </w:rPr>
            </w:pPr>
            <w:r w:rsidRPr="00411EF8">
              <w:rPr>
                <w:color w:val="000000"/>
                <w:sz w:val="20"/>
                <w:szCs w:val="20"/>
              </w:rPr>
              <w:t>1,4</w:t>
            </w:r>
          </w:p>
        </w:tc>
        <w:tc>
          <w:tcPr>
            <w:tcW w:w="221" w:type="pct"/>
            <w:tcBorders>
              <w:top w:val="nil"/>
              <w:left w:val="nil"/>
              <w:bottom w:val="single" w:sz="4" w:space="0" w:color="auto"/>
              <w:right w:val="single" w:sz="4" w:space="0" w:color="auto"/>
            </w:tcBorders>
            <w:shd w:val="clear" w:color="auto" w:fill="auto"/>
            <w:vAlign w:val="center"/>
            <w:hideMark/>
          </w:tcPr>
          <w:p w14:paraId="7A65C3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00426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DFFF5E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8A921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1436A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C828A6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B122D6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8359A10" w14:textId="77777777" w:rsidR="00411EF8" w:rsidRPr="00411EF8" w:rsidRDefault="00411EF8" w:rsidP="00411EF8">
            <w:pPr>
              <w:jc w:val="center"/>
              <w:rPr>
                <w:color w:val="000000"/>
                <w:sz w:val="20"/>
                <w:szCs w:val="20"/>
              </w:rPr>
            </w:pPr>
            <w:r w:rsidRPr="00411EF8">
              <w:rPr>
                <w:color w:val="000000"/>
                <w:sz w:val="20"/>
                <w:szCs w:val="20"/>
              </w:rPr>
              <w:t>Жилой квартал Ю.7.</w:t>
            </w:r>
          </w:p>
        </w:tc>
        <w:tc>
          <w:tcPr>
            <w:tcW w:w="178" w:type="pct"/>
            <w:tcBorders>
              <w:top w:val="nil"/>
              <w:left w:val="nil"/>
              <w:bottom w:val="single" w:sz="4" w:space="0" w:color="auto"/>
              <w:right w:val="single" w:sz="4" w:space="0" w:color="auto"/>
            </w:tcBorders>
            <w:shd w:val="clear" w:color="auto" w:fill="auto"/>
            <w:vAlign w:val="center"/>
            <w:hideMark/>
          </w:tcPr>
          <w:p w14:paraId="1B64490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1527CF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491E1E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B936B3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184640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EFE855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54D11F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8B6607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7A03A4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E8AFB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A9542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0EF64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10AB08C" w14:textId="77777777" w:rsidR="00411EF8" w:rsidRPr="00411EF8" w:rsidRDefault="00411EF8" w:rsidP="00411EF8">
            <w:pPr>
              <w:jc w:val="center"/>
              <w:rPr>
                <w:color w:val="000000"/>
                <w:sz w:val="20"/>
                <w:szCs w:val="20"/>
              </w:rPr>
            </w:pPr>
            <w:r w:rsidRPr="00411EF8">
              <w:rPr>
                <w:color w:val="000000"/>
                <w:sz w:val="20"/>
                <w:szCs w:val="20"/>
              </w:rPr>
              <w:t>2,8</w:t>
            </w:r>
          </w:p>
        </w:tc>
        <w:tc>
          <w:tcPr>
            <w:tcW w:w="221" w:type="pct"/>
            <w:tcBorders>
              <w:top w:val="nil"/>
              <w:left w:val="nil"/>
              <w:bottom w:val="single" w:sz="4" w:space="0" w:color="auto"/>
              <w:right w:val="single" w:sz="4" w:space="0" w:color="auto"/>
            </w:tcBorders>
            <w:shd w:val="clear" w:color="auto" w:fill="auto"/>
            <w:vAlign w:val="center"/>
            <w:hideMark/>
          </w:tcPr>
          <w:p w14:paraId="4223D1E3" w14:textId="77777777" w:rsidR="00411EF8" w:rsidRPr="00411EF8" w:rsidRDefault="00411EF8" w:rsidP="00411EF8">
            <w:pPr>
              <w:jc w:val="center"/>
              <w:rPr>
                <w:color w:val="000000"/>
                <w:sz w:val="20"/>
                <w:szCs w:val="20"/>
              </w:rPr>
            </w:pPr>
            <w:r w:rsidRPr="00411EF8">
              <w:rPr>
                <w:color w:val="000000"/>
                <w:sz w:val="20"/>
                <w:szCs w:val="20"/>
              </w:rPr>
              <w:t>0,9</w:t>
            </w:r>
          </w:p>
        </w:tc>
        <w:tc>
          <w:tcPr>
            <w:tcW w:w="221" w:type="pct"/>
            <w:tcBorders>
              <w:top w:val="nil"/>
              <w:left w:val="nil"/>
              <w:bottom w:val="single" w:sz="4" w:space="0" w:color="auto"/>
              <w:right w:val="single" w:sz="4" w:space="0" w:color="auto"/>
            </w:tcBorders>
            <w:shd w:val="clear" w:color="auto" w:fill="auto"/>
            <w:vAlign w:val="center"/>
            <w:hideMark/>
          </w:tcPr>
          <w:p w14:paraId="7337C20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1AD10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D278D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720AB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44C44F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364AC38" w14:textId="77777777" w:rsidR="00411EF8" w:rsidRPr="00411EF8" w:rsidRDefault="00411EF8" w:rsidP="00411EF8">
            <w:pPr>
              <w:jc w:val="center"/>
              <w:rPr>
                <w:color w:val="000000"/>
                <w:sz w:val="20"/>
                <w:szCs w:val="20"/>
              </w:rPr>
            </w:pPr>
            <w:r w:rsidRPr="00411EF8">
              <w:rPr>
                <w:color w:val="000000"/>
                <w:sz w:val="20"/>
                <w:szCs w:val="20"/>
              </w:rPr>
              <w:t>Жилой квартал Ю.8.</w:t>
            </w:r>
          </w:p>
        </w:tc>
        <w:tc>
          <w:tcPr>
            <w:tcW w:w="178" w:type="pct"/>
            <w:tcBorders>
              <w:top w:val="nil"/>
              <w:left w:val="nil"/>
              <w:bottom w:val="single" w:sz="4" w:space="0" w:color="auto"/>
              <w:right w:val="single" w:sz="4" w:space="0" w:color="auto"/>
            </w:tcBorders>
            <w:shd w:val="clear" w:color="auto" w:fill="auto"/>
            <w:vAlign w:val="center"/>
            <w:hideMark/>
          </w:tcPr>
          <w:p w14:paraId="782FDE7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F75B03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0F681C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DE826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23E20C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47B7CC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06FCBD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BECE61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A44673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D384E7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263E5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332C41" w14:textId="77777777" w:rsidR="00411EF8" w:rsidRPr="00411EF8" w:rsidRDefault="00411EF8" w:rsidP="00411EF8">
            <w:pPr>
              <w:jc w:val="center"/>
              <w:rPr>
                <w:color w:val="000000"/>
                <w:sz w:val="20"/>
                <w:szCs w:val="20"/>
              </w:rPr>
            </w:pPr>
            <w:r w:rsidRPr="00411EF8">
              <w:rPr>
                <w:color w:val="000000"/>
                <w:sz w:val="20"/>
                <w:szCs w:val="20"/>
              </w:rPr>
              <w:t>3,2</w:t>
            </w:r>
          </w:p>
        </w:tc>
        <w:tc>
          <w:tcPr>
            <w:tcW w:w="221" w:type="pct"/>
            <w:tcBorders>
              <w:top w:val="nil"/>
              <w:left w:val="nil"/>
              <w:bottom w:val="single" w:sz="4" w:space="0" w:color="auto"/>
              <w:right w:val="single" w:sz="4" w:space="0" w:color="auto"/>
            </w:tcBorders>
            <w:shd w:val="clear" w:color="auto" w:fill="auto"/>
            <w:vAlign w:val="center"/>
            <w:hideMark/>
          </w:tcPr>
          <w:p w14:paraId="1835BBEB"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6076D50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D833C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47544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977F7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A6CA03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FFB207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CFE746B" w14:textId="77777777" w:rsidR="00411EF8" w:rsidRPr="00411EF8" w:rsidRDefault="00411EF8" w:rsidP="00411EF8">
            <w:pPr>
              <w:jc w:val="center"/>
              <w:rPr>
                <w:color w:val="000000"/>
                <w:sz w:val="20"/>
                <w:szCs w:val="20"/>
              </w:rPr>
            </w:pPr>
            <w:r w:rsidRPr="00411EF8">
              <w:rPr>
                <w:color w:val="000000"/>
                <w:sz w:val="20"/>
                <w:szCs w:val="20"/>
              </w:rPr>
              <w:t>Жилой квартал Ю.9.</w:t>
            </w:r>
          </w:p>
        </w:tc>
        <w:tc>
          <w:tcPr>
            <w:tcW w:w="178" w:type="pct"/>
            <w:tcBorders>
              <w:top w:val="nil"/>
              <w:left w:val="nil"/>
              <w:bottom w:val="single" w:sz="4" w:space="0" w:color="auto"/>
              <w:right w:val="single" w:sz="4" w:space="0" w:color="auto"/>
            </w:tcBorders>
            <w:shd w:val="clear" w:color="auto" w:fill="auto"/>
            <w:vAlign w:val="center"/>
            <w:hideMark/>
          </w:tcPr>
          <w:p w14:paraId="48C5320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01CBB1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943247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DA0C3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B1496D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FEB9AA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C99161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F1624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252E85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A77F0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1C14FA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01A0CF8" w14:textId="77777777" w:rsidR="00411EF8" w:rsidRPr="00411EF8" w:rsidRDefault="00411EF8" w:rsidP="00411EF8">
            <w:pPr>
              <w:jc w:val="center"/>
              <w:rPr>
                <w:color w:val="000000"/>
                <w:sz w:val="20"/>
                <w:szCs w:val="20"/>
              </w:rPr>
            </w:pPr>
            <w:r w:rsidRPr="00411EF8">
              <w:rPr>
                <w:color w:val="000000"/>
                <w:sz w:val="20"/>
                <w:szCs w:val="20"/>
              </w:rPr>
              <w:t>6,6</w:t>
            </w:r>
          </w:p>
        </w:tc>
        <w:tc>
          <w:tcPr>
            <w:tcW w:w="221" w:type="pct"/>
            <w:tcBorders>
              <w:top w:val="nil"/>
              <w:left w:val="nil"/>
              <w:bottom w:val="single" w:sz="4" w:space="0" w:color="auto"/>
              <w:right w:val="single" w:sz="4" w:space="0" w:color="auto"/>
            </w:tcBorders>
            <w:shd w:val="clear" w:color="auto" w:fill="auto"/>
            <w:vAlign w:val="center"/>
            <w:hideMark/>
          </w:tcPr>
          <w:p w14:paraId="22704243" w14:textId="77777777" w:rsidR="00411EF8" w:rsidRPr="00411EF8" w:rsidRDefault="00411EF8" w:rsidP="00411EF8">
            <w:pPr>
              <w:jc w:val="center"/>
              <w:rPr>
                <w:color w:val="000000"/>
                <w:sz w:val="20"/>
                <w:szCs w:val="20"/>
              </w:rPr>
            </w:pPr>
            <w:r w:rsidRPr="00411EF8">
              <w:rPr>
                <w:color w:val="000000"/>
                <w:sz w:val="20"/>
                <w:szCs w:val="20"/>
              </w:rPr>
              <w:t>0,2</w:t>
            </w:r>
          </w:p>
        </w:tc>
        <w:tc>
          <w:tcPr>
            <w:tcW w:w="221" w:type="pct"/>
            <w:tcBorders>
              <w:top w:val="nil"/>
              <w:left w:val="nil"/>
              <w:bottom w:val="single" w:sz="4" w:space="0" w:color="auto"/>
              <w:right w:val="single" w:sz="4" w:space="0" w:color="auto"/>
            </w:tcBorders>
            <w:shd w:val="clear" w:color="auto" w:fill="auto"/>
            <w:vAlign w:val="center"/>
            <w:hideMark/>
          </w:tcPr>
          <w:p w14:paraId="47AAD8B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04885D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942C2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3EA3B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B1AD8C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E76588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019245D" w14:textId="77777777" w:rsidR="00411EF8" w:rsidRPr="00411EF8" w:rsidRDefault="00411EF8" w:rsidP="00411EF8">
            <w:pPr>
              <w:jc w:val="center"/>
              <w:rPr>
                <w:color w:val="000000"/>
                <w:sz w:val="20"/>
                <w:szCs w:val="20"/>
              </w:rPr>
            </w:pPr>
            <w:r w:rsidRPr="00411EF8">
              <w:rPr>
                <w:color w:val="000000"/>
                <w:sz w:val="20"/>
                <w:szCs w:val="20"/>
              </w:rPr>
              <w:t>Жилой квартал Ю.9.</w:t>
            </w:r>
            <w:r w:rsidRPr="00411EF8">
              <w:rPr>
                <w:color w:val="000000"/>
                <w:sz w:val="20"/>
                <w:szCs w:val="20"/>
              </w:rPr>
              <w:br/>
              <w:t>ОД.2.</w:t>
            </w:r>
          </w:p>
        </w:tc>
        <w:tc>
          <w:tcPr>
            <w:tcW w:w="178" w:type="pct"/>
            <w:tcBorders>
              <w:top w:val="nil"/>
              <w:left w:val="nil"/>
              <w:bottom w:val="single" w:sz="4" w:space="0" w:color="auto"/>
              <w:right w:val="single" w:sz="4" w:space="0" w:color="auto"/>
            </w:tcBorders>
            <w:shd w:val="clear" w:color="auto" w:fill="auto"/>
            <w:vAlign w:val="center"/>
            <w:hideMark/>
          </w:tcPr>
          <w:p w14:paraId="7F94C0E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8BA265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85D437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CF171E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5ACD1E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FCD92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C24091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D7D48E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A6219A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7E4EA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89BCDE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C371F7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BDE394" w14:textId="77777777" w:rsidR="00411EF8" w:rsidRPr="00411EF8" w:rsidRDefault="00411EF8" w:rsidP="00411EF8">
            <w:pPr>
              <w:jc w:val="center"/>
              <w:rPr>
                <w:color w:val="000000"/>
                <w:sz w:val="20"/>
                <w:szCs w:val="20"/>
              </w:rPr>
            </w:pPr>
            <w:r w:rsidRPr="00411EF8">
              <w:rPr>
                <w:color w:val="000000"/>
                <w:sz w:val="20"/>
                <w:szCs w:val="20"/>
              </w:rPr>
              <w:t>1,4</w:t>
            </w:r>
          </w:p>
        </w:tc>
        <w:tc>
          <w:tcPr>
            <w:tcW w:w="221" w:type="pct"/>
            <w:tcBorders>
              <w:top w:val="nil"/>
              <w:left w:val="nil"/>
              <w:bottom w:val="single" w:sz="4" w:space="0" w:color="auto"/>
              <w:right w:val="single" w:sz="4" w:space="0" w:color="auto"/>
            </w:tcBorders>
            <w:shd w:val="clear" w:color="auto" w:fill="auto"/>
            <w:vAlign w:val="center"/>
            <w:hideMark/>
          </w:tcPr>
          <w:p w14:paraId="74D08113" w14:textId="77777777" w:rsidR="00411EF8" w:rsidRPr="00411EF8" w:rsidRDefault="00411EF8" w:rsidP="00411EF8">
            <w:pPr>
              <w:jc w:val="center"/>
              <w:rPr>
                <w:color w:val="000000"/>
                <w:sz w:val="20"/>
                <w:szCs w:val="20"/>
              </w:rPr>
            </w:pPr>
            <w:r w:rsidRPr="00411EF8">
              <w:rPr>
                <w:color w:val="000000"/>
                <w:sz w:val="20"/>
                <w:szCs w:val="20"/>
              </w:rPr>
              <w:t>0,4</w:t>
            </w:r>
          </w:p>
        </w:tc>
        <w:tc>
          <w:tcPr>
            <w:tcW w:w="221" w:type="pct"/>
            <w:tcBorders>
              <w:top w:val="nil"/>
              <w:left w:val="nil"/>
              <w:bottom w:val="single" w:sz="4" w:space="0" w:color="auto"/>
              <w:right w:val="single" w:sz="4" w:space="0" w:color="auto"/>
            </w:tcBorders>
            <w:shd w:val="clear" w:color="auto" w:fill="auto"/>
            <w:vAlign w:val="center"/>
            <w:hideMark/>
          </w:tcPr>
          <w:p w14:paraId="7DF4ADB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B90A0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BC3034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61152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0F9FB3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D2E420D" w14:textId="77777777" w:rsidR="00411EF8" w:rsidRPr="00411EF8" w:rsidRDefault="00411EF8" w:rsidP="00411EF8">
            <w:pPr>
              <w:jc w:val="center"/>
              <w:rPr>
                <w:color w:val="000000"/>
                <w:sz w:val="20"/>
                <w:szCs w:val="20"/>
              </w:rPr>
            </w:pPr>
            <w:r w:rsidRPr="00411EF8">
              <w:rPr>
                <w:color w:val="000000"/>
                <w:sz w:val="20"/>
                <w:szCs w:val="20"/>
              </w:rPr>
              <w:t>ЗП1</w:t>
            </w:r>
          </w:p>
        </w:tc>
        <w:tc>
          <w:tcPr>
            <w:tcW w:w="178" w:type="pct"/>
            <w:tcBorders>
              <w:top w:val="nil"/>
              <w:left w:val="nil"/>
              <w:bottom w:val="single" w:sz="4" w:space="0" w:color="auto"/>
              <w:right w:val="single" w:sz="4" w:space="0" w:color="auto"/>
            </w:tcBorders>
            <w:shd w:val="clear" w:color="auto" w:fill="auto"/>
            <w:vAlign w:val="center"/>
            <w:hideMark/>
          </w:tcPr>
          <w:p w14:paraId="62A8C9D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054CE4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07AF72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867655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1A76CE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F08EF5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4D3DE1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EFCC6C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2622AF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B161BF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3AD5D3" w14:textId="77777777" w:rsidR="00411EF8" w:rsidRPr="00411EF8" w:rsidRDefault="00411EF8" w:rsidP="00411EF8">
            <w:pPr>
              <w:jc w:val="center"/>
              <w:rPr>
                <w:color w:val="000000"/>
                <w:sz w:val="20"/>
                <w:szCs w:val="20"/>
              </w:rPr>
            </w:pPr>
            <w:r w:rsidRPr="00411EF8">
              <w:rPr>
                <w:color w:val="000000"/>
                <w:sz w:val="20"/>
                <w:szCs w:val="20"/>
              </w:rPr>
              <w:t>7,3</w:t>
            </w:r>
          </w:p>
        </w:tc>
        <w:tc>
          <w:tcPr>
            <w:tcW w:w="221" w:type="pct"/>
            <w:tcBorders>
              <w:top w:val="nil"/>
              <w:left w:val="nil"/>
              <w:bottom w:val="single" w:sz="4" w:space="0" w:color="auto"/>
              <w:right w:val="single" w:sz="4" w:space="0" w:color="auto"/>
            </w:tcBorders>
            <w:shd w:val="clear" w:color="auto" w:fill="auto"/>
            <w:vAlign w:val="center"/>
            <w:hideMark/>
          </w:tcPr>
          <w:p w14:paraId="6E29F85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29772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CCE0B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D5CC9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17476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1A0B63" w14:textId="77777777" w:rsidR="00411EF8" w:rsidRPr="00411EF8" w:rsidRDefault="00411EF8" w:rsidP="00411EF8">
            <w:pPr>
              <w:jc w:val="center"/>
              <w:rPr>
                <w:color w:val="000000"/>
                <w:sz w:val="20"/>
                <w:szCs w:val="20"/>
              </w:rPr>
            </w:pPr>
            <w:r w:rsidRPr="00411EF8">
              <w:rPr>
                <w:color w:val="000000"/>
                <w:sz w:val="20"/>
                <w:szCs w:val="20"/>
              </w:rPr>
              <w:t>49,8</w:t>
            </w:r>
          </w:p>
        </w:tc>
        <w:tc>
          <w:tcPr>
            <w:tcW w:w="221" w:type="pct"/>
            <w:tcBorders>
              <w:top w:val="nil"/>
              <w:left w:val="nil"/>
              <w:bottom w:val="single" w:sz="4" w:space="0" w:color="auto"/>
              <w:right w:val="single" w:sz="4" w:space="0" w:color="auto"/>
            </w:tcBorders>
            <w:shd w:val="clear" w:color="auto" w:fill="auto"/>
            <w:vAlign w:val="center"/>
            <w:hideMark/>
          </w:tcPr>
          <w:p w14:paraId="2D33A2D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9A5A86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126B41D" w14:textId="77777777" w:rsidR="00411EF8" w:rsidRPr="00411EF8" w:rsidRDefault="00411EF8" w:rsidP="00411EF8">
            <w:pPr>
              <w:jc w:val="center"/>
              <w:rPr>
                <w:color w:val="000000"/>
                <w:sz w:val="20"/>
                <w:szCs w:val="20"/>
              </w:rPr>
            </w:pPr>
            <w:r w:rsidRPr="00411EF8">
              <w:rPr>
                <w:color w:val="000000"/>
                <w:sz w:val="20"/>
                <w:szCs w:val="20"/>
              </w:rPr>
              <w:t>кв. 23А</w:t>
            </w:r>
          </w:p>
        </w:tc>
        <w:tc>
          <w:tcPr>
            <w:tcW w:w="178" w:type="pct"/>
            <w:tcBorders>
              <w:top w:val="nil"/>
              <w:left w:val="nil"/>
              <w:bottom w:val="single" w:sz="4" w:space="0" w:color="auto"/>
              <w:right w:val="single" w:sz="4" w:space="0" w:color="auto"/>
            </w:tcBorders>
            <w:shd w:val="clear" w:color="auto" w:fill="auto"/>
            <w:vAlign w:val="center"/>
            <w:hideMark/>
          </w:tcPr>
          <w:p w14:paraId="44D8752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F144BD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8AE4C2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1AC2DD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5684BE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D33D35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83FEAA6" w14:textId="77777777" w:rsidR="00411EF8" w:rsidRPr="00411EF8" w:rsidRDefault="00411EF8" w:rsidP="00411EF8">
            <w:pPr>
              <w:jc w:val="center"/>
              <w:rPr>
                <w:color w:val="000000"/>
                <w:sz w:val="20"/>
                <w:szCs w:val="20"/>
              </w:rPr>
            </w:pPr>
            <w:r w:rsidRPr="00411EF8">
              <w:rPr>
                <w:color w:val="000000"/>
                <w:sz w:val="20"/>
                <w:szCs w:val="20"/>
              </w:rPr>
              <w:t>26,1</w:t>
            </w:r>
          </w:p>
        </w:tc>
        <w:tc>
          <w:tcPr>
            <w:tcW w:w="192" w:type="pct"/>
            <w:tcBorders>
              <w:top w:val="nil"/>
              <w:left w:val="nil"/>
              <w:bottom w:val="single" w:sz="4" w:space="0" w:color="auto"/>
              <w:right w:val="single" w:sz="4" w:space="0" w:color="auto"/>
            </w:tcBorders>
            <w:shd w:val="clear" w:color="auto" w:fill="auto"/>
            <w:vAlign w:val="center"/>
            <w:hideMark/>
          </w:tcPr>
          <w:p w14:paraId="4719E31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72A65F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0958DF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7323A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02B93F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2D90D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BFA0B1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28807C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9E833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1D3B8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81CD1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13F1E6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33B127F" w14:textId="77777777" w:rsidR="00411EF8" w:rsidRPr="00411EF8" w:rsidRDefault="00411EF8" w:rsidP="00411EF8">
            <w:pPr>
              <w:jc w:val="center"/>
              <w:rPr>
                <w:color w:val="000000"/>
                <w:sz w:val="20"/>
                <w:szCs w:val="20"/>
              </w:rPr>
            </w:pPr>
            <w:r w:rsidRPr="00411EF8">
              <w:rPr>
                <w:color w:val="000000"/>
                <w:sz w:val="20"/>
                <w:szCs w:val="20"/>
              </w:rPr>
              <w:t>Квартал 28А</w:t>
            </w:r>
          </w:p>
        </w:tc>
        <w:tc>
          <w:tcPr>
            <w:tcW w:w="178" w:type="pct"/>
            <w:tcBorders>
              <w:top w:val="nil"/>
              <w:left w:val="nil"/>
              <w:bottom w:val="single" w:sz="4" w:space="0" w:color="auto"/>
              <w:right w:val="single" w:sz="4" w:space="0" w:color="auto"/>
            </w:tcBorders>
            <w:shd w:val="clear" w:color="auto" w:fill="auto"/>
            <w:vAlign w:val="center"/>
            <w:hideMark/>
          </w:tcPr>
          <w:p w14:paraId="6C41754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63C977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D8B30C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FDA405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E4317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4B4C0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EAF4955" w14:textId="77777777" w:rsidR="00411EF8" w:rsidRPr="00411EF8" w:rsidRDefault="00411EF8" w:rsidP="00411EF8">
            <w:pPr>
              <w:jc w:val="center"/>
              <w:rPr>
                <w:color w:val="000000"/>
                <w:sz w:val="20"/>
                <w:szCs w:val="20"/>
              </w:rPr>
            </w:pPr>
            <w:r w:rsidRPr="00411EF8">
              <w:rPr>
                <w:color w:val="000000"/>
                <w:sz w:val="20"/>
                <w:szCs w:val="20"/>
              </w:rPr>
              <w:t>10,6</w:t>
            </w:r>
          </w:p>
        </w:tc>
        <w:tc>
          <w:tcPr>
            <w:tcW w:w="192" w:type="pct"/>
            <w:tcBorders>
              <w:top w:val="nil"/>
              <w:left w:val="nil"/>
              <w:bottom w:val="single" w:sz="4" w:space="0" w:color="auto"/>
              <w:right w:val="single" w:sz="4" w:space="0" w:color="auto"/>
            </w:tcBorders>
            <w:shd w:val="clear" w:color="auto" w:fill="auto"/>
            <w:vAlign w:val="center"/>
            <w:hideMark/>
          </w:tcPr>
          <w:p w14:paraId="659D1798" w14:textId="77777777" w:rsidR="00411EF8" w:rsidRPr="00411EF8" w:rsidRDefault="00411EF8" w:rsidP="00411EF8">
            <w:pPr>
              <w:jc w:val="center"/>
              <w:rPr>
                <w:color w:val="000000"/>
                <w:sz w:val="20"/>
                <w:szCs w:val="20"/>
              </w:rPr>
            </w:pPr>
            <w:r w:rsidRPr="00411EF8">
              <w:rPr>
                <w:color w:val="000000"/>
                <w:sz w:val="20"/>
                <w:szCs w:val="20"/>
              </w:rPr>
              <w:t>3,8</w:t>
            </w:r>
          </w:p>
        </w:tc>
        <w:tc>
          <w:tcPr>
            <w:tcW w:w="192" w:type="pct"/>
            <w:tcBorders>
              <w:top w:val="nil"/>
              <w:left w:val="nil"/>
              <w:bottom w:val="single" w:sz="4" w:space="0" w:color="auto"/>
              <w:right w:val="single" w:sz="4" w:space="0" w:color="auto"/>
            </w:tcBorders>
            <w:shd w:val="clear" w:color="auto" w:fill="auto"/>
            <w:vAlign w:val="center"/>
            <w:hideMark/>
          </w:tcPr>
          <w:p w14:paraId="569F1AA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CD685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294B0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230B29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1415E7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D2F4C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05F49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857E2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457F9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3C095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02F121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D7E406B" w14:textId="77777777" w:rsidR="00411EF8" w:rsidRPr="00411EF8" w:rsidRDefault="00411EF8" w:rsidP="00411EF8">
            <w:pPr>
              <w:jc w:val="center"/>
              <w:rPr>
                <w:color w:val="000000"/>
                <w:sz w:val="20"/>
                <w:szCs w:val="20"/>
              </w:rPr>
            </w:pPr>
            <w:r w:rsidRPr="00411EF8">
              <w:rPr>
                <w:color w:val="000000"/>
                <w:sz w:val="20"/>
                <w:szCs w:val="20"/>
              </w:rPr>
              <w:t>Квартал 29Б</w:t>
            </w:r>
          </w:p>
        </w:tc>
        <w:tc>
          <w:tcPr>
            <w:tcW w:w="178" w:type="pct"/>
            <w:tcBorders>
              <w:top w:val="nil"/>
              <w:left w:val="nil"/>
              <w:bottom w:val="single" w:sz="4" w:space="0" w:color="auto"/>
              <w:right w:val="single" w:sz="4" w:space="0" w:color="auto"/>
            </w:tcBorders>
            <w:shd w:val="clear" w:color="auto" w:fill="auto"/>
            <w:vAlign w:val="center"/>
            <w:hideMark/>
          </w:tcPr>
          <w:p w14:paraId="0F7A0B0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8061AA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D39765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07D191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A3806A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265291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DE51B5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9577C6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C4B548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0F791B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9E1A4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0631F36" w14:textId="77777777" w:rsidR="00411EF8" w:rsidRPr="00411EF8" w:rsidRDefault="00411EF8" w:rsidP="00411EF8">
            <w:pPr>
              <w:jc w:val="center"/>
              <w:rPr>
                <w:color w:val="000000"/>
                <w:sz w:val="20"/>
                <w:szCs w:val="20"/>
              </w:rPr>
            </w:pPr>
            <w:r w:rsidRPr="00411EF8">
              <w:rPr>
                <w:color w:val="000000"/>
                <w:sz w:val="20"/>
                <w:szCs w:val="20"/>
              </w:rPr>
              <w:t>3,4</w:t>
            </w:r>
          </w:p>
        </w:tc>
        <w:tc>
          <w:tcPr>
            <w:tcW w:w="221" w:type="pct"/>
            <w:tcBorders>
              <w:top w:val="nil"/>
              <w:left w:val="nil"/>
              <w:bottom w:val="single" w:sz="4" w:space="0" w:color="auto"/>
              <w:right w:val="single" w:sz="4" w:space="0" w:color="auto"/>
            </w:tcBorders>
            <w:shd w:val="clear" w:color="auto" w:fill="auto"/>
            <w:vAlign w:val="center"/>
            <w:hideMark/>
          </w:tcPr>
          <w:p w14:paraId="35B1396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F3F5A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236A8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BA575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8B59B7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A191B0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FAA9D4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8D5024C" w14:textId="77777777" w:rsidR="00411EF8" w:rsidRPr="00411EF8" w:rsidRDefault="00411EF8" w:rsidP="00411EF8">
            <w:pPr>
              <w:jc w:val="center"/>
              <w:rPr>
                <w:color w:val="000000"/>
                <w:sz w:val="20"/>
                <w:szCs w:val="20"/>
              </w:rPr>
            </w:pPr>
            <w:r w:rsidRPr="00411EF8">
              <w:rPr>
                <w:color w:val="000000"/>
                <w:sz w:val="20"/>
                <w:szCs w:val="20"/>
              </w:rPr>
              <w:t>Квартал А</w:t>
            </w:r>
          </w:p>
        </w:tc>
        <w:tc>
          <w:tcPr>
            <w:tcW w:w="178" w:type="pct"/>
            <w:tcBorders>
              <w:top w:val="nil"/>
              <w:left w:val="nil"/>
              <w:bottom w:val="single" w:sz="4" w:space="0" w:color="auto"/>
              <w:right w:val="single" w:sz="4" w:space="0" w:color="auto"/>
            </w:tcBorders>
            <w:shd w:val="clear" w:color="auto" w:fill="auto"/>
            <w:vAlign w:val="center"/>
            <w:hideMark/>
          </w:tcPr>
          <w:p w14:paraId="2EC5FB9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C50E15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E17D2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68B23F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F0DDE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D7CDE7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A6FAAB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8F4F18A" w14:textId="77777777" w:rsidR="00411EF8" w:rsidRPr="00411EF8" w:rsidRDefault="00411EF8" w:rsidP="00411EF8">
            <w:pPr>
              <w:jc w:val="center"/>
              <w:rPr>
                <w:color w:val="000000"/>
                <w:sz w:val="20"/>
                <w:szCs w:val="20"/>
              </w:rPr>
            </w:pPr>
            <w:r w:rsidRPr="00411EF8">
              <w:rPr>
                <w:color w:val="000000"/>
                <w:sz w:val="20"/>
                <w:szCs w:val="20"/>
              </w:rPr>
              <w:t>7,2</w:t>
            </w:r>
          </w:p>
        </w:tc>
        <w:tc>
          <w:tcPr>
            <w:tcW w:w="192" w:type="pct"/>
            <w:tcBorders>
              <w:top w:val="nil"/>
              <w:left w:val="nil"/>
              <w:bottom w:val="single" w:sz="4" w:space="0" w:color="auto"/>
              <w:right w:val="single" w:sz="4" w:space="0" w:color="auto"/>
            </w:tcBorders>
            <w:shd w:val="clear" w:color="auto" w:fill="auto"/>
            <w:vAlign w:val="center"/>
            <w:hideMark/>
          </w:tcPr>
          <w:p w14:paraId="17E32AC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0ECE08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A6D379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F9577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9D78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32857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37BFB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C3796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A14F95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1ADB2A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748E68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F60C86B"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П-10.</w:t>
            </w:r>
          </w:p>
        </w:tc>
        <w:tc>
          <w:tcPr>
            <w:tcW w:w="178" w:type="pct"/>
            <w:tcBorders>
              <w:top w:val="nil"/>
              <w:left w:val="nil"/>
              <w:bottom w:val="single" w:sz="4" w:space="0" w:color="auto"/>
              <w:right w:val="single" w:sz="4" w:space="0" w:color="auto"/>
            </w:tcBorders>
            <w:shd w:val="clear" w:color="auto" w:fill="auto"/>
            <w:vAlign w:val="center"/>
            <w:hideMark/>
          </w:tcPr>
          <w:p w14:paraId="7EF594F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E61081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B7F7ED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32ECC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DB372B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84525E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FCB208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EAC85C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B952B3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A7A3A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3D891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9C03DBF" w14:textId="77777777" w:rsidR="00411EF8" w:rsidRPr="00411EF8" w:rsidRDefault="00411EF8" w:rsidP="00411EF8">
            <w:pPr>
              <w:jc w:val="center"/>
              <w:rPr>
                <w:color w:val="000000"/>
                <w:sz w:val="20"/>
                <w:szCs w:val="20"/>
              </w:rPr>
            </w:pPr>
            <w:r w:rsidRPr="00411EF8">
              <w:rPr>
                <w:color w:val="000000"/>
                <w:sz w:val="20"/>
                <w:szCs w:val="20"/>
              </w:rPr>
              <w:t>0,8</w:t>
            </w:r>
          </w:p>
        </w:tc>
        <w:tc>
          <w:tcPr>
            <w:tcW w:w="221" w:type="pct"/>
            <w:tcBorders>
              <w:top w:val="nil"/>
              <w:left w:val="nil"/>
              <w:bottom w:val="single" w:sz="4" w:space="0" w:color="auto"/>
              <w:right w:val="single" w:sz="4" w:space="0" w:color="auto"/>
            </w:tcBorders>
            <w:shd w:val="clear" w:color="auto" w:fill="auto"/>
            <w:vAlign w:val="center"/>
            <w:hideMark/>
          </w:tcPr>
          <w:p w14:paraId="0F0DA9CC" w14:textId="77777777" w:rsidR="00411EF8" w:rsidRPr="00411EF8" w:rsidRDefault="00411EF8" w:rsidP="00411EF8">
            <w:pPr>
              <w:jc w:val="center"/>
              <w:rPr>
                <w:color w:val="000000"/>
                <w:sz w:val="20"/>
                <w:szCs w:val="20"/>
              </w:rPr>
            </w:pPr>
            <w:r w:rsidRPr="00411EF8">
              <w:rPr>
                <w:color w:val="000000"/>
                <w:sz w:val="20"/>
                <w:szCs w:val="20"/>
              </w:rPr>
              <w:t>20,9</w:t>
            </w:r>
          </w:p>
        </w:tc>
        <w:tc>
          <w:tcPr>
            <w:tcW w:w="221" w:type="pct"/>
            <w:tcBorders>
              <w:top w:val="nil"/>
              <w:left w:val="nil"/>
              <w:bottom w:val="single" w:sz="4" w:space="0" w:color="auto"/>
              <w:right w:val="single" w:sz="4" w:space="0" w:color="auto"/>
            </w:tcBorders>
            <w:shd w:val="clear" w:color="auto" w:fill="auto"/>
            <w:vAlign w:val="center"/>
            <w:hideMark/>
          </w:tcPr>
          <w:p w14:paraId="1A37AFAF" w14:textId="77777777" w:rsidR="00411EF8" w:rsidRPr="00411EF8" w:rsidRDefault="00411EF8" w:rsidP="00411EF8">
            <w:pPr>
              <w:jc w:val="center"/>
              <w:rPr>
                <w:color w:val="000000"/>
                <w:sz w:val="20"/>
                <w:szCs w:val="20"/>
              </w:rPr>
            </w:pPr>
            <w:r w:rsidRPr="00411EF8">
              <w:rPr>
                <w:color w:val="000000"/>
                <w:sz w:val="20"/>
                <w:szCs w:val="20"/>
              </w:rPr>
              <w:t>3,9</w:t>
            </w:r>
          </w:p>
        </w:tc>
        <w:tc>
          <w:tcPr>
            <w:tcW w:w="221" w:type="pct"/>
            <w:tcBorders>
              <w:top w:val="nil"/>
              <w:left w:val="nil"/>
              <w:bottom w:val="single" w:sz="4" w:space="0" w:color="auto"/>
              <w:right w:val="single" w:sz="4" w:space="0" w:color="auto"/>
            </w:tcBorders>
            <w:shd w:val="clear" w:color="auto" w:fill="auto"/>
            <w:vAlign w:val="center"/>
            <w:hideMark/>
          </w:tcPr>
          <w:p w14:paraId="655B855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185B3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700E5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DE2224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1E3E1B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2C013B1"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П-12.</w:t>
            </w:r>
          </w:p>
        </w:tc>
        <w:tc>
          <w:tcPr>
            <w:tcW w:w="178" w:type="pct"/>
            <w:tcBorders>
              <w:top w:val="nil"/>
              <w:left w:val="nil"/>
              <w:bottom w:val="single" w:sz="4" w:space="0" w:color="auto"/>
              <w:right w:val="single" w:sz="4" w:space="0" w:color="auto"/>
            </w:tcBorders>
            <w:shd w:val="clear" w:color="auto" w:fill="auto"/>
            <w:vAlign w:val="center"/>
            <w:hideMark/>
          </w:tcPr>
          <w:p w14:paraId="2DC060E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852D54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CCC468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3BA850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58F460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47E292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6FD6FE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3BA7CE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456AC8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2534C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A673EB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5DDCCB1" w14:textId="77777777" w:rsidR="00411EF8" w:rsidRPr="00411EF8" w:rsidRDefault="00411EF8" w:rsidP="00411EF8">
            <w:pPr>
              <w:jc w:val="center"/>
              <w:rPr>
                <w:color w:val="000000"/>
                <w:sz w:val="20"/>
                <w:szCs w:val="20"/>
              </w:rPr>
            </w:pPr>
            <w:r w:rsidRPr="00411EF8">
              <w:rPr>
                <w:color w:val="000000"/>
                <w:sz w:val="20"/>
                <w:szCs w:val="20"/>
              </w:rPr>
              <w:t>0,4</w:t>
            </w:r>
          </w:p>
        </w:tc>
        <w:tc>
          <w:tcPr>
            <w:tcW w:w="221" w:type="pct"/>
            <w:tcBorders>
              <w:top w:val="nil"/>
              <w:left w:val="nil"/>
              <w:bottom w:val="single" w:sz="4" w:space="0" w:color="auto"/>
              <w:right w:val="single" w:sz="4" w:space="0" w:color="auto"/>
            </w:tcBorders>
            <w:shd w:val="clear" w:color="auto" w:fill="auto"/>
            <w:vAlign w:val="center"/>
            <w:hideMark/>
          </w:tcPr>
          <w:p w14:paraId="590296D0" w14:textId="77777777" w:rsidR="00411EF8" w:rsidRPr="00411EF8" w:rsidRDefault="00411EF8" w:rsidP="00411EF8">
            <w:pPr>
              <w:jc w:val="center"/>
              <w:rPr>
                <w:color w:val="000000"/>
                <w:sz w:val="20"/>
                <w:szCs w:val="20"/>
              </w:rPr>
            </w:pPr>
            <w:r w:rsidRPr="00411EF8">
              <w:rPr>
                <w:color w:val="000000"/>
                <w:sz w:val="20"/>
                <w:szCs w:val="20"/>
              </w:rPr>
              <w:t>3,4</w:t>
            </w:r>
          </w:p>
        </w:tc>
        <w:tc>
          <w:tcPr>
            <w:tcW w:w="221" w:type="pct"/>
            <w:tcBorders>
              <w:top w:val="nil"/>
              <w:left w:val="nil"/>
              <w:bottom w:val="single" w:sz="4" w:space="0" w:color="auto"/>
              <w:right w:val="single" w:sz="4" w:space="0" w:color="auto"/>
            </w:tcBorders>
            <w:shd w:val="clear" w:color="auto" w:fill="auto"/>
            <w:vAlign w:val="center"/>
            <w:hideMark/>
          </w:tcPr>
          <w:p w14:paraId="536094C9" w14:textId="77777777" w:rsidR="00411EF8" w:rsidRPr="00411EF8" w:rsidRDefault="00411EF8" w:rsidP="00411EF8">
            <w:pPr>
              <w:jc w:val="center"/>
              <w:rPr>
                <w:color w:val="000000"/>
                <w:sz w:val="20"/>
                <w:szCs w:val="20"/>
              </w:rPr>
            </w:pPr>
            <w:r w:rsidRPr="00411EF8">
              <w:rPr>
                <w:color w:val="000000"/>
                <w:sz w:val="20"/>
                <w:szCs w:val="20"/>
              </w:rPr>
              <w:t>0,9</w:t>
            </w:r>
          </w:p>
        </w:tc>
        <w:tc>
          <w:tcPr>
            <w:tcW w:w="221" w:type="pct"/>
            <w:tcBorders>
              <w:top w:val="nil"/>
              <w:left w:val="nil"/>
              <w:bottom w:val="single" w:sz="4" w:space="0" w:color="auto"/>
              <w:right w:val="single" w:sz="4" w:space="0" w:color="auto"/>
            </w:tcBorders>
            <w:shd w:val="clear" w:color="auto" w:fill="auto"/>
            <w:vAlign w:val="center"/>
            <w:hideMark/>
          </w:tcPr>
          <w:p w14:paraId="3B38BA1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A47BA62" w14:textId="77777777" w:rsidR="00411EF8" w:rsidRPr="00411EF8" w:rsidRDefault="00411EF8" w:rsidP="00411EF8">
            <w:pPr>
              <w:jc w:val="center"/>
              <w:rPr>
                <w:color w:val="000000"/>
                <w:sz w:val="20"/>
                <w:szCs w:val="20"/>
              </w:rPr>
            </w:pPr>
            <w:r w:rsidRPr="00411EF8">
              <w:rPr>
                <w:color w:val="000000"/>
                <w:sz w:val="20"/>
                <w:szCs w:val="20"/>
              </w:rPr>
              <w:t>3,9</w:t>
            </w:r>
          </w:p>
        </w:tc>
        <w:tc>
          <w:tcPr>
            <w:tcW w:w="221" w:type="pct"/>
            <w:tcBorders>
              <w:top w:val="nil"/>
              <w:left w:val="nil"/>
              <w:bottom w:val="single" w:sz="4" w:space="0" w:color="auto"/>
              <w:right w:val="single" w:sz="4" w:space="0" w:color="auto"/>
            </w:tcBorders>
            <w:shd w:val="clear" w:color="auto" w:fill="auto"/>
            <w:vAlign w:val="center"/>
            <w:hideMark/>
          </w:tcPr>
          <w:p w14:paraId="7CC5F3A6" w14:textId="77777777" w:rsidR="00411EF8" w:rsidRPr="00411EF8" w:rsidRDefault="00411EF8" w:rsidP="00411EF8">
            <w:pPr>
              <w:jc w:val="center"/>
              <w:rPr>
                <w:color w:val="000000"/>
                <w:sz w:val="20"/>
                <w:szCs w:val="20"/>
              </w:rPr>
            </w:pPr>
            <w:r w:rsidRPr="00411EF8">
              <w:rPr>
                <w:color w:val="000000"/>
                <w:sz w:val="20"/>
                <w:szCs w:val="20"/>
              </w:rPr>
              <w:t>5,2</w:t>
            </w:r>
          </w:p>
        </w:tc>
        <w:tc>
          <w:tcPr>
            <w:tcW w:w="221" w:type="pct"/>
            <w:tcBorders>
              <w:top w:val="nil"/>
              <w:left w:val="nil"/>
              <w:bottom w:val="single" w:sz="4" w:space="0" w:color="auto"/>
              <w:right w:val="single" w:sz="4" w:space="0" w:color="auto"/>
            </w:tcBorders>
            <w:shd w:val="clear" w:color="auto" w:fill="auto"/>
            <w:vAlign w:val="center"/>
            <w:hideMark/>
          </w:tcPr>
          <w:p w14:paraId="5121346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D2F73E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E579103"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П-5.</w:t>
            </w:r>
          </w:p>
        </w:tc>
        <w:tc>
          <w:tcPr>
            <w:tcW w:w="178" w:type="pct"/>
            <w:tcBorders>
              <w:top w:val="nil"/>
              <w:left w:val="nil"/>
              <w:bottom w:val="single" w:sz="4" w:space="0" w:color="auto"/>
              <w:right w:val="single" w:sz="4" w:space="0" w:color="auto"/>
            </w:tcBorders>
            <w:shd w:val="clear" w:color="auto" w:fill="auto"/>
            <w:vAlign w:val="center"/>
            <w:hideMark/>
          </w:tcPr>
          <w:p w14:paraId="2062DDE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BE7F88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D3543E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F7BDDD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DFAA64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3C8A59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386530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32AEE1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0FD6A1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DC88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5AE52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170CD9" w14:textId="77777777" w:rsidR="00411EF8" w:rsidRPr="00411EF8" w:rsidRDefault="00411EF8" w:rsidP="00411EF8">
            <w:pPr>
              <w:jc w:val="center"/>
              <w:rPr>
                <w:color w:val="000000"/>
                <w:sz w:val="20"/>
                <w:szCs w:val="20"/>
              </w:rPr>
            </w:pPr>
            <w:r w:rsidRPr="00411EF8">
              <w:rPr>
                <w:color w:val="000000"/>
                <w:sz w:val="20"/>
                <w:szCs w:val="20"/>
              </w:rPr>
              <w:t>8,7</w:t>
            </w:r>
          </w:p>
        </w:tc>
        <w:tc>
          <w:tcPr>
            <w:tcW w:w="221" w:type="pct"/>
            <w:tcBorders>
              <w:top w:val="nil"/>
              <w:left w:val="nil"/>
              <w:bottom w:val="single" w:sz="4" w:space="0" w:color="auto"/>
              <w:right w:val="single" w:sz="4" w:space="0" w:color="auto"/>
            </w:tcBorders>
            <w:shd w:val="clear" w:color="auto" w:fill="auto"/>
            <w:vAlign w:val="center"/>
            <w:hideMark/>
          </w:tcPr>
          <w:p w14:paraId="1454B355" w14:textId="77777777" w:rsidR="00411EF8" w:rsidRPr="00411EF8" w:rsidRDefault="00411EF8" w:rsidP="00411EF8">
            <w:pPr>
              <w:jc w:val="center"/>
              <w:rPr>
                <w:color w:val="000000"/>
                <w:sz w:val="20"/>
                <w:szCs w:val="20"/>
              </w:rPr>
            </w:pPr>
            <w:r w:rsidRPr="00411EF8">
              <w:rPr>
                <w:color w:val="000000"/>
                <w:sz w:val="20"/>
                <w:szCs w:val="20"/>
              </w:rPr>
              <w:t>81,3</w:t>
            </w:r>
          </w:p>
        </w:tc>
        <w:tc>
          <w:tcPr>
            <w:tcW w:w="221" w:type="pct"/>
            <w:tcBorders>
              <w:top w:val="nil"/>
              <w:left w:val="nil"/>
              <w:bottom w:val="single" w:sz="4" w:space="0" w:color="auto"/>
              <w:right w:val="single" w:sz="4" w:space="0" w:color="auto"/>
            </w:tcBorders>
            <w:shd w:val="clear" w:color="auto" w:fill="auto"/>
            <w:vAlign w:val="center"/>
            <w:hideMark/>
          </w:tcPr>
          <w:p w14:paraId="107076D5" w14:textId="77777777" w:rsidR="00411EF8" w:rsidRPr="00411EF8" w:rsidRDefault="00411EF8" w:rsidP="00411EF8">
            <w:pPr>
              <w:jc w:val="center"/>
              <w:rPr>
                <w:color w:val="000000"/>
                <w:sz w:val="20"/>
                <w:szCs w:val="20"/>
              </w:rPr>
            </w:pPr>
            <w:r w:rsidRPr="00411EF8">
              <w:rPr>
                <w:color w:val="000000"/>
                <w:sz w:val="20"/>
                <w:szCs w:val="20"/>
              </w:rPr>
              <w:t>7,2</w:t>
            </w:r>
          </w:p>
        </w:tc>
        <w:tc>
          <w:tcPr>
            <w:tcW w:w="221" w:type="pct"/>
            <w:tcBorders>
              <w:top w:val="nil"/>
              <w:left w:val="nil"/>
              <w:bottom w:val="single" w:sz="4" w:space="0" w:color="auto"/>
              <w:right w:val="single" w:sz="4" w:space="0" w:color="auto"/>
            </w:tcBorders>
            <w:shd w:val="clear" w:color="auto" w:fill="auto"/>
            <w:vAlign w:val="center"/>
            <w:hideMark/>
          </w:tcPr>
          <w:p w14:paraId="458B90A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388D1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28976F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EA5796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72CC00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07E5F0D"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П-9.</w:t>
            </w:r>
          </w:p>
        </w:tc>
        <w:tc>
          <w:tcPr>
            <w:tcW w:w="178" w:type="pct"/>
            <w:tcBorders>
              <w:top w:val="nil"/>
              <w:left w:val="nil"/>
              <w:bottom w:val="single" w:sz="4" w:space="0" w:color="auto"/>
              <w:right w:val="single" w:sz="4" w:space="0" w:color="auto"/>
            </w:tcBorders>
            <w:shd w:val="clear" w:color="auto" w:fill="auto"/>
            <w:vAlign w:val="center"/>
            <w:hideMark/>
          </w:tcPr>
          <w:p w14:paraId="1B11529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29913D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99E09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B48D18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39AF10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A1D49E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0A7CFF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0E3374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7CBE61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462D8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4EABCD" w14:textId="77777777" w:rsidR="00411EF8" w:rsidRPr="00411EF8" w:rsidRDefault="00411EF8" w:rsidP="00411EF8">
            <w:pPr>
              <w:jc w:val="center"/>
              <w:rPr>
                <w:color w:val="000000"/>
                <w:sz w:val="20"/>
                <w:szCs w:val="20"/>
              </w:rPr>
            </w:pPr>
            <w:r w:rsidRPr="00411EF8">
              <w:rPr>
                <w:color w:val="000000"/>
                <w:sz w:val="20"/>
                <w:szCs w:val="20"/>
              </w:rPr>
              <w:t>23,3</w:t>
            </w:r>
          </w:p>
        </w:tc>
        <w:tc>
          <w:tcPr>
            <w:tcW w:w="221" w:type="pct"/>
            <w:tcBorders>
              <w:top w:val="nil"/>
              <w:left w:val="nil"/>
              <w:bottom w:val="single" w:sz="4" w:space="0" w:color="auto"/>
              <w:right w:val="single" w:sz="4" w:space="0" w:color="auto"/>
            </w:tcBorders>
            <w:shd w:val="clear" w:color="auto" w:fill="auto"/>
            <w:vAlign w:val="center"/>
            <w:hideMark/>
          </w:tcPr>
          <w:p w14:paraId="0C21C40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6ABB6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7A43D5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D284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3F934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0132A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0216A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E1D81A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AD02DA0"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П-12.</w:t>
            </w:r>
          </w:p>
        </w:tc>
        <w:tc>
          <w:tcPr>
            <w:tcW w:w="178" w:type="pct"/>
            <w:tcBorders>
              <w:top w:val="nil"/>
              <w:left w:val="nil"/>
              <w:bottom w:val="single" w:sz="4" w:space="0" w:color="auto"/>
              <w:right w:val="single" w:sz="4" w:space="0" w:color="auto"/>
            </w:tcBorders>
            <w:shd w:val="clear" w:color="auto" w:fill="auto"/>
            <w:vAlign w:val="center"/>
            <w:hideMark/>
          </w:tcPr>
          <w:p w14:paraId="7F7345D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44B267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0F89A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920D77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BF787A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21B5F0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F18FE6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CE3DEF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CECF8F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A1778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1886AC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754656" w14:textId="77777777" w:rsidR="00411EF8" w:rsidRPr="00411EF8" w:rsidRDefault="00411EF8" w:rsidP="00411EF8">
            <w:pPr>
              <w:jc w:val="center"/>
              <w:rPr>
                <w:color w:val="000000"/>
                <w:sz w:val="20"/>
                <w:szCs w:val="20"/>
              </w:rPr>
            </w:pPr>
            <w:r w:rsidRPr="00411EF8">
              <w:rPr>
                <w:color w:val="000000"/>
                <w:sz w:val="20"/>
                <w:szCs w:val="20"/>
              </w:rPr>
              <w:t>1,4</w:t>
            </w:r>
          </w:p>
        </w:tc>
        <w:tc>
          <w:tcPr>
            <w:tcW w:w="221" w:type="pct"/>
            <w:tcBorders>
              <w:top w:val="nil"/>
              <w:left w:val="nil"/>
              <w:bottom w:val="single" w:sz="4" w:space="0" w:color="auto"/>
              <w:right w:val="single" w:sz="4" w:space="0" w:color="auto"/>
            </w:tcBorders>
            <w:shd w:val="clear" w:color="auto" w:fill="auto"/>
            <w:vAlign w:val="center"/>
            <w:hideMark/>
          </w:tcPr>
          <w:p w14:paraId="1318164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E1A7A4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D0E3C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0BE62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2DB0D6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9E5B3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D5EC15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D034519"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П-4.</w:t>
            </w:r>
          </w:p>
        </w:tc>
        <w:tc>
          <w:tcPr>
            <w:tcW w:w="178" w:type="pct"/>
            <w:tcBorders>
              <w:top w:val="nil"/>
              <w:left w:val="nil"/>
              <w:bottom w:val="single" w:sz="4" w:space="0" w:color="auto"/>
              <w:right w:val="single" w:sz="4" w:space="0" w:color="auto"/>
            </w:tcBorders>
            <w:shd w:val="clear" w:color="auto" w:fill="auto"/>
            <w:vAlign w:val="center"/>
            <w:hideMark/>
          </w:tcPr>
          <w:p w14:paraId="117EA5B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2A89BA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968094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73961D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F6BDFB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871F1B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65357A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6561E1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0CC7D2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EAB24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C688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675CB1" w14:textId="77777777" w:rsidR="00411EF8" w:rsidRPr="00411EF8" w:rsidRDefault="00411EF8" w:rsidP="00411EF8">
            <w:pPr>
              <w:jc w:val="center"/>
              <w:rPr>
                <w:color w:val="000000"/>
                <w:sz w:val="20"/>
                <w:szCs w:val="20"/>
              </w:rPr>
            </w:pPr>
            <w:r w:rsidRPr="00411EF8">
              <w:rPr>
                <w:color w:val="000000"/>
                <w:sz w:val="20"/>
                <w:szCs w:val="20"/>
              </w:rPr>
              <w:t>11,3</w:t>
            </w:r>
          </w:p>
        </w:tc>
        <w:tc>
          <w:tcPr>
            <w:tcW w:w="221" w:type="pct"/>
            <w:tcBorders>
              <w:top w:val="nil"/>
              <w:left w:val="nil"/>
              <w:bottom w:val="single" w:sz="4" w:space="0" w:color="auto"/>
              <w:right w:val="single" w:sz="4" w:space="0" w:color="auto"/>
            </w:tcBorders>
            <w:shd w:val="clear" w:color="auto" w:fill="auto"/>
            <w:vAlign w:val="center"/>
            <w:hideMark/>
          </w:tcPr>
          <w:p w14:paraId="785BDC0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714B75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0CA1A1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58831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2AA820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4BB4A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CE505BE"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72BE972"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П-5.</w:t>
            </w:r>
          </w:p>
        </w:tc>
        <w:tc>
          <w:tcPr>
            <w:tcW w:w="178" w:type="pct"/>
            <w:tcBorders>
              <w:top w:val="nil"/>
              <w:left w:val="nil"/>
              <w:bottom w:val="single" w:sz="4" w:space="0" w:color="auto"/>
              <w:right w:val="single" w:sz="4" w:space="0" w:color="auto"/>
            </w:tcBorders>
            <w:shd w:val="clear" w:color="auto" w:fill="auto"/>
            <w:vAlign w:val="center"/>
            <w:hideMark/>
          </w:tcPr>
          <w:p w14:paraId="5AA785C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7C48C3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A451C0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85071B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128209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B78601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40BDEA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66A57C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8B671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346BA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12525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1ED8C54" w14:textId="77777777" w:rsidR="00411EF8" w:rsidRPr="00411EF8" w:rsidRDefault="00411EF8" w:rsidP="00411EF8">
            <w:pPr>
              <w:jc w:val="center"/>
              <w:rPr>
                <w:color w:val="000000"/>
                <w:sz w:val="20"/>
                <w:szCs w:val="20"/>
              </w:rPr>
            </w:pPr>
            <w:r w:rsidRPr="00411EF8">
              <w:rPr>
                <w:color w:val="000000"/>
                <w:sz w:val="20"/>
                <w:szCs w:val="20"/>
              </w:rPr>
              <w:t>8,6</w:t>
            </w:r>
          </w:p>
        </w:tc>
        <w:tc>
          <w:tcPr>
            <w:tcW w:w="221" w:type="pct"/>
            <w:tcBorders>
              <w:top w:val="nil"/>
              <w:left w:val="nil"/>
              <w:bottom w:val="single" w:sz="4" w:space="0" w:color="auto"/>
              <w:right w:val="single" w:sz="4" w:space="0" w:color="auto"/>
            </w:tcBorders>
            <w:shd w:val="clear" w:color="auto" w:fill="auto"/>
            <w:vAlign w:val="center"/>
            <w:hideMark/>
          </w:tcPr>
          <w:p w14:paraId="512D39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FA11B5" w14:textId="77777777" w:rsidR="00411EF8" w:rsidRPr="00411EF8" w:rsidRDefault="00411EF8" w:rsidP="00411EF8">
            <w:pPr>
              <w:jc w:val="center"/>
              <w:rPr>
                <w:color w:val="000000"/>
                <w:sz w:val="20"/>
                <w:szCs w:val="20"/>
              </w:rPr>
            </w:pPr>
            <w:r w:rsidRPr="00411EF8">
              <w:rPr>
                <w:color w:val="000000"/>
                <w:sz w:val="20"/>
                <w:szCs w:val="20"/>
              </w:rPr>
              <w:t>4,5</w:t>
            </w:r>
          </w:p>
        </w:tc>
        <w:tc>
          <w:tcPr>
            <w:tcW w:w="221" w:type="pct"/>
            <w:tcBorders>
              <w:top w:val="nil"/>
              <w:left w:val="nil"/>
              <w:bottom w:val="single" w:sz="4" w:space="0" w:color="auto"/>
              <w:right w:val="single" w:sz="4" w:space="0" w:color="auto"/>
            </w:tcBorders>
            <w:shd w:val="clear" w:color="auto" w:fill="auto"/>
            <w:vAlign w:val="center"/>
            <w:hideMark/>
          </w:tcPr>
          <w:p w14:paraId="6A86353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9B3EDA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6B1BAE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B5BD41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916ADD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91A467A"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П-9.</w:t>
            </w:r>
          </w:p>
        </w:tc>
        <w:tc>
          <w:tcPr>
            <w:tcW w:w="178" w:type="pct"/>
            <w:tcBorders>
              <w:top w:val="nil"/>
              <w:left w:val="nil"/>
              <w:bottom w:val="single" w:sz="4" w:space="0" w:color="auto"/>
              <w:right w:val="single" w:sz="4" w:space="0" w:color="auto"/>
            </w:tcBorders>
            <w:shd w:val="clear" w:color="auto" w:fill="auto"/>
            <w:vAlign w:val="center"/>
            <w:hideMark/>
          </w:tcPr>
          <w:p w14:paraId="000EAB4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DCDD7D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CDD9E5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D10F55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EA0837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EE1226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DF2D5D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8035B7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3D80E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A8F99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7CAF84" w14:textId="77777777" w:rsidR="00411EF8" w:rsidRPr="00411EF8" w:rsidRDefault="00411EF8" w:rsidP="00411EF8">
            <w:pPr>
              <w:jc w:val="center"/>
              <w:rPr>
                <w:color w:val="000000"/>
                <w:sz w:val="20"/>
                <w:szCs w:val="20"/>
              </w:rPr>
            </w:pPr>
            <w:r w:rsidRPr="00411EF8">
              <w:rPr>
                <w:color w:val="000000"/>
                <w:sz w:val="20"/>
                <w:szCs w:val="20"/>
              </w:rPr>
              <w:t>15,5</w:t>
            </w:r>
          </w:p>
        </w:tc>
        <w:tc>
          <w:tcPr>
            <w:tcW w:w="221" w:type="pct"/>
            <w:tcBorders>
              <w:top w:val="nil"/>
              <w:left w:val="nil"/>
              <w:bottom w:val="single" w:sz="4" w:space="0" w:color="auto"/>
              <w:right w:val="single" w:sz="4" w:space="0" w:color="auto"/>
            </w:tcBorders>
            <w:shd w:val="clear" w:color="auto" w:fill="auto"/>
            <w:vAlign w:val="center"/>
            <w:hideMark/>
          </w:tcPr>
          <w:p w14:paraId="5566064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60B11B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1B4012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9D4D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B8A54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A99C0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D4002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C866EE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616CFA4" w14:textId="77777777" w:rsidR="00411EF8" w:rsidRPr="00411EF8" w:rsidRDefault="00411EF8" w:rsidP="00411EF8">
            <w:pPr>
              <w:jc w:val="center"/>
              <w:rPr>
                <w:color w:val="000000"/>
                <w:sz w:val="20"/>
                <w:szCs w:val="20"/>
              </w:rPr>
            </w:pPr>
            <w:r w:rsidRPr="00411EF8">
              <w:rPr>
                <w:color w:val="000000"/>
                <w:sz w:val="20"/>
                <w:szCs w:val="20"/>
              </w:rPr>
              <w:t>Квартал Ю.10 ОД.2.</w:t>
            </w:r>
          </w:p>
        </w:tc>
        <w:tc>
          <w:tcPr>
            <w:tcW w:w="178" w:type="pct"/>
            <w:tcBorders>
              <w:top w:val="nil"/>
              <w:left w:val="nil"/>
              <w:bottom w:val="single" w:sz="4" w:space="0" w:color="auto"/>
              <w:right w:val="single" w:sz="4" w:space="0" w:color="auto"/>
            </w:tcBorders>
            <w:shd w:val="clear" w:color="auto" w:fill="auto"/>
            <w:vAlign w:val="center"/>
            <w:hideMark/>
          </w:tcPr>
          <w:p w14:paraId="2428A09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A4BA4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B8B53A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B15961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62C01C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14D91E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7E2230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65B51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DE19B2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30B33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FCDA9F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FFD3DD2" w14:textId="77777777" w:rsidR="00411EF8" w:rsidRPr="00411EF8" w:rsidRDefault="00411EF8" w:rsidP="00411EF8">
            <w:pPr>
              <w:jc w:val="center"/>
              <w:rPr>
                <w:color w:val="000000"/>
                <w:sz w:val="20"/>
                <w:szCs w:val="20"/>
              </w:rPr>
            </w:pPr>
            <w:r w:rsidRPr="00411EF8">
              <w:rPr>
                <w:color w:val="000000"/>
                <w:sz w:val="20"/>
                <w:szCs w:val="20"/>
              </w:rPr>
              <w:t>1,8</w:t>
            </w:r>
          </w:p>
        </w:tc>
        <w:tc>
          <w:tcPr>
            <w:tcW w:w="221" w:type="pct"/>
            <w:tcBorders>
              <w:top w:val="nil"/>
              <w:left w:val="nil"/>
              <w:bottom w:val="single" w:sz="4" w:space="0" w:color="auto"/>
              <w:right w:val="single" w:sz="4" w:space="0" w:color="auto"/>
            </w:tcBorders>
            <w:shd w:val="clear" w:color="auto" w:fill="auto"/>
            <w:vAlign w:val="center"/>
            <w:hideMark/>
          </w:tcPr>
          <w:p w14:paraId="51396EC4" w14:textId="77777777" w:rsidR="00411EF8" w:rsidRPr="00411EF8" w:rsidRDefault="00411EF8" w:rsidP="00411EF8">
            <w:pPr>
              <w:jc w:val="center"/>
              <w:rPr>
                <w:color w:val="000000"/>
                <w:sz w:val="20"/>
                <w:szCs w:val="20"/>
              </w:rPr>
            </w:pPr>
            <w:r w:rsidRPr="00411EF8">
              <w:rPr>
                <w:color w:val="000000"/>
                <w:sz w:val="20"/>
                <w:szCs w:val="20"/>
              </w:rPr>
              <w:t>3,7</w:t>
            </w:r>
          </w:p>
        </w:tc>
        <w:tc>
          <w:tcPr>
            <w:tcW w:w="221" w:type="pct"/>
            <w:tcBorders>
              <w:top w:val="nil"/>
              <w:left w:val="nil"/>
              <w:bottom w:val="single" w:sz="4" w:space="0" w:color="auto"/>
              <w:right w:val="single" w:sz="4" w:space="0" w:color="auto"/>
            </w:tcBorders>
            <w:shd w:val="clear" w:color="auto" w:fill="auto"/>
            <w:vAlign w:val="center"/>
            <w:hideMark/>
          </w:tcPr>
          <w:p w14:paraId="235B2800" w14:textId="77777777" w:rsidR="00411EF8" w:rsidRPr="00411EF8" w:rsidRDefault="00411EF8" w:rsidP="00411EF8">
            <w:pPr>
              <w:jc w:val="center"/>
              <w:rPr>
                <w:color w:val="000000"/>
                <w:sz w:val="20"/>
                <w:szCs w:val="20"/>
              </w:rPr>
            </w:pPr>
            <w:r w:rsidRPr="00411EF8">
              <w:rPr>
                <w:color w:val="000000"/>
                <w:sz w:val="20"/>
                <w:szCs w:val="20"/>
              </w:rPr>
              <w:t>2,8</w:t>
            </w:r>
          </w:p>
        </w:tc>
        <w:tc>
          <w:tcPr>
            <w:tcW w:w="221" w:type="pct"/>
            <w:tcBorders>
              <w:top w:val="nil"/>
              <w:left w:val="nil"/>
              <w:bottom w:val="single" w:sz="4" w:space="0" w:color="auto"/>
              <w:right w:val="single" w:sz="4" w:space="0" w:color="auto"/>
            </w:tcBorders>
            <w:shd w:val="clear" w:color="auto" w:fill="auto"/>
            <w:vAlign w:val="center"/>
            <w:hideMark/>
          </w:tcPr>
          <w:p w14:paraId="7B1A56D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C81B9C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C14BD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86EED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F91788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C585201" w14:textId="77777777" w:rsidR="00411EF8" w:rsidRPr="00411EF8" w:rsidRDefault="00411EF8" w:rsidP="00411EF8">
            <w:pPr>
              <w:jc w:val="center"/>
              <w:rPr>
                <w:color w:val="000000"/>
                <w:sz w:val="20"/>
                <w:szCs w:val="20"/>
              </w:rPr>
            </w:pPr>
            <w:r w:rsidRPr="00411EF8">
              <w:rPr>
                <w:color w:val="000000"/>
                <w:sz w:val="20"/>
                <w:szCs w:val="20"/>
              </w:rPr>
              <w:t>Квартал Ю.11 ОД.2.</w:t>
            </w:r>
          </w:p>
        </w:tc>
        <w:tc>
          <w:tcPr>
            <w:tcW w:w="178" w:type="pct"/>
            <w:tcBorders>
              <w:top w:val="nil"/>
              <w:left w:val="nil"/>
              <w:bottom w:val="single" w:sz="4" w:space="0" w:color="auto"/>
              <w:right w:val="single" w:sz="4" w:space="0" w:color="auto"/>
            </w:tcBorders>
            <w:shd w:val="clear" w:color="auto" w:fill="auto"/>
            <w:vAlign w:val="center"/>
            <w:hideMark/>
          </w:tcPr>
          <w:p w14:paraId="234EC6E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031844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6AB808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C6E05B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3DD4AE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B8FD74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842008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1B170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550500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51ACB2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FF049E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4FAEFB" w14:textId="77777777" w:rsidR="00411EF8" w:rsidRPr="00411EF8" w:rsidRDefault="00411EF8" w:rsidP="00411EF8">
            <w:pPr>
              <w:jc w:val="center"/>
              <w:rPr>
                <w:color w:val="000000"/>
                <w:sz w:val="20"/>
                <w:szCs w:val="20"/>
              </w:rPr>
            </w:pPr>
            <w:r w:rsidRPr="00411EF8">
              <w:rPr>
                <w:color w:val="000000"/>
                <w:sz w:val="20"/>
                <w:szCs w:val="20"/>
              </w:rPr>
              <w:t>1,0</w:t>
            </w:r>
          </w:p>
        </w:tc>
        <w:tc>
          <w:tcPr>
            <w:tcW w:w="221" w:type="pct"/>
            <w:tcBorders>
              <w:top w:val="nil"/>
              <w:left w:val="nil"/>
              <w:bottom w:val="single" w:sz="4" w:space="0" w:color="auto"/>
              <w:right w:val="single" w:sz="4" w:space="0" w:color="auto"/>
            </w:tcBorders>
            <w:shd w:val="clear" w:color="auto" w:fill="auto"/>
            <w:vAlign w:val="center"/>
            <w:hideMark/>
          </w:tcPr>
          <w:p w14:paraId="6BF8B66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F79E0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1AD88F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96D55E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868D9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EF3871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CD15DA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AC8EB44" w14:textId="77777777" w:rsidR="00411EF8" w:rsidRPr="00411EF8" w:rsidRDefault="00411EF8" w:rsidP="00411EF8">
            <w:pPr>
              <w:jc w:val="center"/>
              <w:rPr>
                <w:color w:val="000000"/>
                <w:sz w:val="20"/>
                <w:szCs w:val="20"/>
              </w:rPr>
            </w:pPr>
            <w:r w:rsidRPr="00411EF8">
              <w:rPr>
                <w:color w:val="000000"/>
                <w:sz w:val="20"/>
                <w:szCs w:val="20"/>
              </w:rPr>
              <w:t>Квартал Ю.2-1 ОД.2.</w:t>
            </w:r>
          </w:p>
        </w:tc>
        <w:tc>
          <w:tcPr>
            <w:tcW w:w="178" w:type="pct"/>
            <w:tcBorders>
              <w:top w:val="nil"/>
              <w:left w:val="nil"/>
              <w:bottom w:val="single" w:sz="4" w:space="0" w:color="auto"/>
              <w:right w:val="single" w:sz="4" w:space="0" w:color="auto"/>
            </w:tcBorders>
            <w:shd w:val="clear" w:color="auto" w:fill="auto"/>
            <w:vAlign w:val="center"/>
            <w:hideMark/>
          </w:tcPr>
          <w:p w14:paraId="68F679F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B14ED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72AA01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94B7FB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06FA41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5F5DB1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3E2128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2EDF93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E7FB9E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0ADE5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00247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82DA6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020CC4" w14:textId="77777777" w:rsidR="00411EF8" w:rsidRPr="00411EF8" w:rsidRDefault="00411EF8" w:rsidP="00411EF8">
            <w:pPr>
              <w:jc w:val="center"/>
              <w:rPr>
                <w:color w:val="000000"/>
                <w:sz w:val="20"/>
                <w:szCs w:val="20"/>
              </w:rPr>
            </w:pPr>
            <w:r w:rsidRPr="00411EF8">
              <w:rPr>
                <w:color w:val="000000"/>
                <w:sz w:val="20"/>
                <w:szCs w:val="20"/>
              </w:rPr>
              <w:t>0,3</w:t>
            </w:r>
          </w:p>
        </w:tc>
        <w:tc>
          <w:tcPr>
            <w:tcW w:w="221" w:type="pct"/>
            <w:tcBorders>
              <w:top w:val="nil"/>
              <w:left w:val="nil"/>
              <w:bottom w:val="single" w:sz="4" w:space="0" w:color="auto"/>
              <w:right w:val="single" w:sz="4" w:space="0" w:color="auto"/>
            </w:tcBorders>
            <w:shd w:val="clear" w:color="auto" w:fill="auto"/>
            <w:vAlign w:val="center"/>
            <w:hideMark/>
          </w:tcPr>
          <w:p w14:paraId="05B0A98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63555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CE9DA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783442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DB156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80F113E"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702707D" w14:textId="77777777" w:rsidR="00411EF8" w:rsidRPr="00411EF8" w:rsidRDefault="00411EF8" w:rsidP="00411EF8">
            <w:pPr>
              <w:jc w:val="center"/>
              <w:rPr>
                <w:color w:val="000000"/>
                <w:sz w:val="20"/>
                <w:szCs w:val="20"/>
              </w:rPr>
            </w:pPr>
            <w:r w:rsidRPr="00411EF8">
              <w:rPr>
                <w:color w:val="000000"/>
                <w:sz w:val="20"/>
                <w:szCs w:val="20"/>
              </w:rPr>
              <w:t>Квартал Ю.3 ОД.2.</w:t>
            </w:r>
          </w:p>
        </w:tc>
        <w:tc>
          <w:tcPr>
            <w:tcW w:w="178" w:type="pct"/>
            <w:tcBorders>
              <w:top w:val="nil"/>
              <w:left w:val="nil"/>
              <w:bottom w:val="single" w:sz="4" w:space="0" w:color="auto"/>
              <w:right w:val="single" w:sz="4" w:space="0" w:color="auto"/>
            </w:tcBorders>
            <w:shd w:val="clear" w:color="auto" w:fill="auto"/>
            <w:vAlign w:val="center"/>
            <w:hideMark/>
          </w:tcPr>
          <w:p w14:paraId="23A2345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0BDD72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DF3B0D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8D3C80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FAD768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CAA007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0E1088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4113CD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4590D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6132F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EC492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C02655" w14:textId="77777777" w:rsidR="00411EF8" w:rsidRPr="00411EF8" w:rsidRDefault="00411EF8" w:rsidP="00411EF8">
            <w:pPr>
              <w:jc w:val="center"/>
              <w:rPr>
                <w:color w:val="000000"/>
                <w:sz w:val="20"/>
                <w:szCs w:val="20"/>
              </w:rPr>
            </w:pPr>
            <w:r w:rsidRPr="00411EF8">
              <w:rPr>
                <w:color w:val="000000"/>
                <w:sz w:val="20"/>
                <w:szCs w:val="20"/>
              </w:rPr>
              <w:t>3,2</w:t>
            </w:r>
          </w:p>
        </w:tc>
        <w:tc>
          <w:tcPr>
            <w:tcW w:w="221" w:type="pct"/>
            <w:tcBorders>
              <w:top w:val="nil"/>
              <w:left w:val="nil"/>
              <w:bottom w:val="single" w:sz="4" w:space="0" w:color="auto"/>
              <w:right w:val="single" w:sz="4" w:space="0" w:color="auto"/>
            </w:tcBorders>
            <w:shd w:val="clear" w:color="auto" w:fill="auto"/>
            <w:vAlign w:val="center"/>
            <w:hideMark/>
          </w:tcPr>
          <w:p w14:paraId="438B3C55" w14:textId="77777777" w:rsidR="00411EF8" w:rsidRPr="00411EF8" w:rsidRDefault="00411EF8" w:rsidP="00411EF8">
            <w:pPr>
              <w:jc w:val="center"/>
              <w:rPr>
                <w:color w:val="000000"/>
                <w:sz w:val="20"/>
                <w:szCs w:val="20"/>
              </w:rPr>
            </w:pPr>
            <w:r w:rsidRPr="00411EF8">
              <w:rPr>
                <w:color w:val="000000"/>
                <w:sz w:val="20"/>
                <w:szCs w:val="20"/>
              </w:rPr>
              <w:t>0,5</w:t>
            </w:r>
          </w:p>
        </w:tc>
        <w:tc>
          <w:tcPr>
            <w:tcW w:w="221" w:type="pct"/>
            <w:tcBorders>
              <w:top w:val="nil"/>
              <w:left w:val="nil"/>
              <w:bottom w:val="single" w:sz="4" w:space="0" w:color="auto"/>
              <w:right w:val="single" w:sz="4" w:space="0" w:color="auto"/>
            </w:tcBorders>
            <w:shd w:val="clear" w:color="auto" w:fill="auto"/>
            <w:vAlign w:val="center"/>
            <w:hideMark/>
          </w:tcPr>
          <w:p w14:paraId="4F965E3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A99D47" w14:textId="77777777" w:rsidR="00411EF8" w:rsidRPr="00411EF8" w:rsidRDefault="00411EF8" w:rsidP="00411EF8">
            <w:pPr>
              <w:jc w:val="center"/>
              <w:rPr>
                <w:color w:val="000000"/>
                <w:sz w:val="20"/>
                <w:szCs w:val="20"/>
              </w:rPr>
            </w:pPr>
            <w:r w:rsidRPr="00411EF8">
              <w:rPr>
                <w:color w:val="000000"/>
                <w:sz w:val="20"/>
                <w:szCs w:val="20"/>
              </w:rPr>
              <w:t>0,9</w:t>
            </w:r>
          </w:p>
        </w:tc>
        <w:tc>
          <w:tcPr>
            <w:tcW w:w="221" w:type="pct"/>
            <w:tcBorders>
              <w:top w:val="nil"/>
              <w:left w:val="nil"/>
              <w:bottom w:val="single" w:sz="4" w:space="0" w:color="auto"/>
              <w:right w:val="single" w:sz="4" w:space="0" w:color="auto"/>
            </w:tcBorders>
            <w:shd w:val="clear" w:color="auto" w:fill="auto"/>
            <w:vAlign w:val="center"/>
            <w:hideMark/>
          </w:tcPr>
          <w:p w14:paraId="44038E33" w14:textId="77777777" w:rsidR="00411EF8" w:rsidRPr="00411EF8" w:rsidRDefault="00411EF8" w:rsidP="00411EF8">
            <w:pPr>
              <w:jc w:val="center"/>
              <w:rPr>
                <w:color w:val="000000"/>
                <w:sz w:val="20"/>
                <w:szCs w:val="20"/>
              </w:rPr>
            </w:pPr>
            <w:r w:rsidRPr="00411EF8">
              <w:rPr>
                <w:color w:val="000000"/>
                <w:sz w:val="20"/>
                <w:szCs w:val="20"/>
              </w:rPr>
              <w:t>0,9</w:t>
            </w:r>
          </w:p>
        </w:tc>
        <w:tc>
          <w:tcPr>
            <w:tcW w:w="221" w:type="pct"/>
            <w:tcBorders>
              <w:top w:val="nil"/>
              <w:left w:val="nil"/>
              <w:bottom w:val="single" w:sz="4" w:space="0" w:color="auto"/>
              <w:right w:val="single" w:sz="4" w:space="0" w:color="auto"/>
            </w:tcBorders>
            <w:shd w:val="clear" w:color="auto" w:fill="auto"/>
            <w:vAlign w:val="center"/>
            <w:hideMark/>
          </w:tcPr>
          <w:p w14:paraId="5773197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5A4A306" w14:textId="77777777" w:rsidR="00411EF8" w:rsidRPr="00411EF8" w:rsidRDefault="00411EF8" w:rsidP="00411EF8">
            <w:pPr>
              <w:jc w:val="center"/>
              <w:rPr>
                <w:color w:val="000000"/>
                <w:sz w:val="20"/>
                <w:szCs w:val="20"/>
              </w:rPr>
            </w:pPr>
            <w:r w:rsidRPr="00411EF8">
              <w:rPr>
                <w:color w:val="000000"/>
                <w:sz w:val="20"/>
                <w:szCs w:val="20"/>
              </w:rPr>
              <w:t>0,9</w:t>
            </w:r>
          </w:p>
        </w:tc>
      </w:tr>
      <w:tr w:rsidR="00411EF8" w:rsidRPr="00411EF8" w14:paraId="745A584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5155F4E" w14:textId="77777777" w:rsidR="00411EF8" w:rsidRPr="00411EF8" w:rsidRDefault="00411EF8" w:rsidP="00411EF8">
            <w:pPr>
              <w:jc w:val="center"/>
              <w:rPr>
                <w:color w:val="000000"/>
                <w:sz w:val="20"/>
                <w:szCs w:val="20"/>
              </w:rPr>
            </w:pPr>
            <w:r w:rsidRPr="00411EF8">
              <w:rPr>
                <w:color w:val="000000"/>
                <w:sz w:val="20"/>
                <w:szCs w:val="20"/>
              </w:rPr>
              <w:lastRenderedPageBreak/>
              <w:t>Квартал Ю.3 П.1.</w:t>
            </w:r>
          </w:p>
        </w:tc>
        <w:tc>
          <w:tcPr>
            <w:tcW w:w="178" w:type="pct"/>
            <w:tcBorders>
              <w:top w:val="nil"/>
              <w:left w:val="nil"/>
              <w:bottom w:val="single" w:sz="4" w:space="0" w:color="auto"/>
              <w:right w:val="single" w:sz="4" w:space="0" w:color="auto"/>
            </w:tcBorders>
            <w:shd w:val="clear" w:color="auto" w:fill="auto"/>
            <w:vAlign w:val="center"/>
            <w:hideMark/>
          </w:tcPr>
          <w:p w14:paraId="1FF5D66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52F078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841C02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D74A14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E5B30B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B68270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5AF30B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CED5E4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947D79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267BF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6FABB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E1A9F3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5AA26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614FD7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4DADD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5127CC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4A95B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5DA39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C74FDF5"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8F8CBD8" w14:textId="77777777" w:rsidR="00411EF8" w:rsidRPr="00411EF8" w:rsidRDefault="00411EF8" w:rsidP="00411EF8">
            <w:pPr>
              <w:jc w:val="center"/>
              <w:rPr>
                <w:color w:val="000000"/>
                <w:sz w:val="20"/>
                <w:szCs w:val="20"/>
              </w:rPr>
            </w:pPr>
            <w:r w:rsidRPr="00411EF8">
              <w:rPr>
                <w:color w:val="000000"/>
                <w:sz w:val="20"/>
                <w:szCs w:val="20"/>
              </w:rPr>
              <w:t>Квартал Ю.4 ОД.2.</w:t>
            </w:r>
          </w:p>
        </w:tc>
        <w:tc>
          <w:tcPr>
            <w:tcW w:w="178" w:type="pct"/>
            <w:tcBorders>
              <w:top w:val="nil"/>
              <w:left w:val="nil"/>
              <w:bottom w:val="single" w:sz="4" w:space="0" w:color="auto"/>
              <w:right w:val="single" w:sz="4" w:space="0" w:color="auto"/>
            </w:tcBorders>
            <w:shd w:val="clear" w:color="auto" w:fill="auto"/>
            <w:vAlign w:val="center"/>
            <w:hideMark/>
          </w:tcPr>
          <w:p w14:paraId="0BB0FEA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02616B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041962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2B7C0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241718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3AC49B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394C1E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CDEAAC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5499C0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F3CAB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B52A0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19E3B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42FFB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59B7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F39BC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4AC16B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EFE96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DB0C5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7B8402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F3F7B1D" w14:textId="77777777" w:rsidR="00411EF8" w:rsidRPr="00411EF8" w:rsidRDefault="00411EF8" w:rsidP="00411EF8">
            <w:pPr>
              <w:jc w:val="center"/>
              <w:rPr>
                <w:color w:val="000000"/>
                <w:sz w:val="20"/>
                <w:szCs w:val="20"/>
              </w:rPr>
            </w:pPr>
            <w:r w:rsidRPr="00411EF8">
              <w:rPr>
                <w:color w:val="000000"/>
                <w:sz w:val="20"/>
                <w:szCs w:val="20"/>
              </w:rPr>
              <w:t>Квартал Ю.4 П.1.</w:t>
            </w:r>
          </w:p>
        </w:tc>
        <w:tc>
          <w:tcPr>
            <w:tcW w:w="178" w:type="pct"/>
            <w:tcBorders>
              <w:top w:val="nil"/>
              <w:left w:val="nil"/>
              <w:bottom w:val="single" w:sz="4" w:space="0" w:color="auto"/>
              <w:right w:val="single" w:sz="4" w:space="0" w:color="auto"/>
            </w:tcBorders>
            <w:shd w:val="clear" w:color="auto" w:fill="auto"/>
            <w:vAlign w:val="center"/>
            <w:hideMark/>
          </w:tcPr>
          <w:p w14:paraId="716302F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E74B7A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EB7903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324472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1CA6D5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DD1C26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31CBA4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023C24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6E0573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77E886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43FD2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53DFA4" w14:textId="77777777" w:rsidR="00411EF8" w:rsidRPr="00411EF8" w:rsidRDefault="00411EF8" w:rsidP="00411EF8">
            <w:pPr>
              <w:jc w:val="center"/>
              <w:rPr>
                <w:color w:val="000000"/>
                <w:sz w:val="20"/>
                <w:szCs w:val="20"/>
              </w:rPr>
            </w:pPr>
            <w:r w:rsidRPr="00411EF8">
              <w:rPr>
                <w:color w:val="000000"/>
                <w:sz w:val="20"/>
                <w:szCs w:val="20"/>
              </w:rPr>
              <w:t>0,4</w:t>
            </w:r>
          </w:p>
        </w:tc>
        <w:tc>
          <w:tcPr>
            <w:tcW w:w="221" w:type="pct"/>
            <w:tcBorders>
              <w:top w:val="nil"/>
              <w:left w:val="nil"/>
              <w:bottom w:val="single" w:sz="4" w:space="0" w:color="auto"/>
              <w:right w:val="single" w:sz="4" w:space="0" w:color="auto"/>
            </w:tcBorders>
            <w:shd w:val="clear" w:color="auto" w:fill="auto"/>
            <w:vAlign w:val="center"/>
            <w:hideMark/>
          </w:tcPr>
          <w:p w14:paraId="17B776F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5A9F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9DCC5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B6475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DB542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73858E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D163CF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2812F7E" w14:textId="77777777" w:rsidR="00411EF8" w:rsidRPr="00411EF8" w:rsidRDefault="00411EF8" w:rsidP="00411EF8">
            <w:pPr>
              <w:jc w:val="center"/>
              <w:rPr>
                <w:color w:val="000000"/>
                <w:sz w:val="20"/>
                <w:szCs w:val="20"/>
              </w:rPr>
            </w:pPr>
            <w:r w:rsidRPr="00411EF8">
              <w:rPr>
                <w:color w:val="000000"/>
                <w:sz w:val="20"/>
                <w:szCs w:val="20"/>
              </w:rPr>
              <w:t>Квартал Ю.5 ОД.2.</w:t>
            </w:r>
          </w:p>
        </w:tc>
        <w:tc>
          <w:tcPr>
            <w:tcW w:w="178" w:type="pct"/>
            <w:tcBorders>
              <w:top w:val="nil"/>
              <w:left w:val="nil"/>
              <w:bottom w:val="single" w:sz="4" w:space="0" w:color="auto"/>
              <w:right w:val="single" w:sz="4" w:space="0" w:color="auto"/>
            </w:tcBorders>
            <w:shd w:val="clear" w:color="auto" w:fill="auto"/>
            <w:vAlign w:val="center"/>
            <w:hideMark/>
          </w:tcPr>
          <w:p w14:paraId="7107D82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4FB3E4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91375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F04964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E0669A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70F09B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6F5D07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F4A097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659FD9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6237F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08C0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EDBAD7C" w14:textId="77777777" w:rsidR="00411EF8" w:rsidRPr="00411EF8" w:rsidRDefault="00411EF8" w:rsidP="00411EF8">
            <w:pPr>
              <w:jc w:val="center"/>
              <w:rPr>
                <w:color w:val="000000"/>
                <w:sz w:val="20"/>
                <w:szCs w:val="20"/>
              </w:rPr>
            </w:pPr>
            <w:r w:rsidRPr="00411EF8">
              <w:rPr>
                <w:color w:val="000000"/>
                <w:sz w:val="20"/>
                <w:szCs w:val="20"/>
              </w:rPr>
              <w:t>7,3</w:t>
            </w:r>
          </w:p>
        </w:tc>
        <w:tc>
          <w:tcPr>
            <w:tcW w:w="221" w:type="pct"/>
            <w:tcBorders>
              <w:top w:val="nil"/>
              <w:left w:val="nil"/>
              <w:bottom w:val="single" w:sz="4" w:space="0" w:color="auto"/>
              <w:right w:val="single" w:sz="4" w:space="0" w:color="auto"/>
            </w:tcBorders>
            <w:shd w:val="clear" w:color="auto" w:fill="auto"/>
            <w:vAlign w:val="center"/>
            <w:hideMark/>
          </w:tcPr>
          <w:p w14:paraId="0C9B47AA" w14:textId="77777777" w:rsidR="00411EF8" w:rsidRPr="00411EF8" w:rsidRDefault="00411EF8" w:rsidP="00411EF8">
            <w:pPr>
              <w:jc w:val="center"/>
              <w:rPr>
                <w:color w:val="000000"/>
                <w:sz w:val="20"/>
                <w:szCs w:val="20"/>
              </w:rPr>
            </w:pPr>
            <w:r w:rsidRPr="00411EF8">
              <w:rPr>
                <w:color w:val="000000"/>
                <w:sz w:val="20"/>
                <w:szCs w:val="20"/>
              </w:rPr>
              <w:t>3,2</w:t>
            </w:r>
          </w:p>
        </w:tc>
        <w:tc>
          <w:tcPr>
            <w:tcW w:w="221" w:type="pct"/>
            <w:tcBorders>
              <w:top w:val="nil"/>
              <w:left w:val="nil"/>
              <w:bottom w:val="single" w:sz="4" w:space="0" w:color="auto"/>
              <w:right w:val="single" w:sz="4" w:space="0" w:color="auto"/>
            </w:tcBorders>
            <w:shd w:val="clear" w:color="auto" w:fill="auto"/>
            <w:vAlign w:val="center"/>
            <w:hideMark/>
          </w:tcPr>
          <w:p w14:paraId="3C190186" w14:textId="77777777" w:rsidR="00411EF8" w:rsidRPr="00411EF8" w:rsidRDefault="00411EF8" w:rsidP="00411EF8">
            <w:pPr>
              <w:jc w:val="center"/>
              <w:rPr>
                <w:color w:val="000000"/>
                <w:sz w:val="20"/>
                <w:szCs w:val="20"/>
              </w:rPr>
            </w:pPr>
            <w:r w:rsidRPr="00411EF8">
              <w:rPr>
                <w:color w:val="000000"/>
                <w:sz w:val="20"/>
                <w:szCs w:val="20"/>
              </w:rPr>
              <w:t>3,4</w:t>
            </w:r>
          </w:p>
        </w:tc>
        <w:tc>
          <w:tcPr>
            <w:tcW w:w="221" w:type="pct"/>
            <w:tcBorders>
              <w:top w:val="nil"/>
              <w:left w:val="nil"/>
              <w:bottom w:val="single" w:sz="4" w:space="0" w:color="auto"/>
              <w:right w:val="single" w:sz="4" w:space="0" w:color="auto"/>
            </w:tcBorders>
            <w:shd w:val="clear" w:color="auto" w:fill="auto"/>
            <w:vAlign w:val="center"/>
            <w:hideMark/>
          </w:tcPr>
          <w:p w14:paraId="265C576F" w14:textId="77777777" w:rsidR="00411EF8" w:rsidRPr="00411EF8" w:rsidRDefault="00411EF8" w:rsidP="00411EF8">
            <w:pPr>
              <w:jc w:val="center"/>
              <w:rPr>
                <w:color w:val="000000"/>
                <w:sz w:val="20"/>
                <w:szCs w:val="20"/>
              </w:rPr>
            </w:pPr>
            <w:r w:rsidRPr="00411EF8">
              <w:rPr>
                <w:color w:val="000000"/>
                <w:sz w:val="20"/>
                <w:szCs w:val="20"/>
              </w:rPr>
              <w:t>0,9</w:t>
            </w:r>
          </w:p>
        </w:tc>
        <w:tc>
          <w:tcPr>
            <w:tcW w:w="221" w:type="pct"/>
            <w:tcBorders>
              <w:top w:val="nil"/>
              <w:left w:val="nil"/>
              <w:bottom w:val="single" w:sz="4" w:space="0" w:color="auto"/>
              <w:right w:val="single" w:sz="4" w:space="0" w:color="auto"/>
            </w:tcBorders>
            <w:shd w:val="clear" w:color="auto" w:fill="auto"/>
            <w:vAlign w:val="center"/>
            <w:hideMark/>
          </w:tcPr>
          <w:p w14:paraId="3F930A6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03CDEB" w14:textId="77777777" w:rsidR="00411EF8" w:rsidRPr="00411EF8" w:rsidRDefault="00411EF8" w:rsidP="00411EF8">
            <w:pPr>
              <w:jc w:val="center"/>
              <w:rPr>
                <w:color w:val="000000"/>
                <w:sz w:val="20"/>
                <w:szCs w:val="20"/>
              </w:rPr>
            </w:pPr>
            <w:r w:rsidRPr="00411EF8">
              <w:rPr>
                <w:color w:val="000000"/>
                <w:sz w:val="20"/>
                <w:szCs w:val="20"/>
              </w:rPr>
              <w:t>0,2</w:t>
            </w:r>
          </w:p>
        </w:tc>
        <w:tc>
          <w:tcPr>
            <w:tcW w:w="221" w:type="pct"/>
            <w:tcBorders>
              <w:top w:val="nil"/>
              <w:left w:val="nil"/>
              <w:bottom w:val="single" w:sz="4" w:space="0" w:color="auto"/>
              <w:right w:val="single" w:sz="4" w:space="0" w:color="auto"/>
            </w:tcBorders>
            <w:shd w:val="clear" w:color="auto" w:fill="auto"/>
            <w:vAlign w:val="center"/>
            <w:hideMark/>
          </w:tcPr>
          <w:p w14:paraId="37FF6D70" w14:textId="77777777" w:rsidR="00411EF8" w:rsidRPr="00411EF8" w:rsidRDefault="00411EF8" w:rsidP="00411EF8">
            <w:pPr>
              <w:jc w:val="center"/>
              <w:rPr>
                <w:color w:val="000000"/>
                <w:sz w:val="20"/>
                <w:szCs w:val="20"/>
              </w:rPr>
            </w:pPr>
            <w:r w:rsidRPr="00411EF8">
              <w:rPr>
                <w:color w:val="000000"/>
                <w:sz w:val="20"/>
                <w:szCs w:val="20"/>
              </w:rPr>
              <w:t>0,2</w:t>
            </w:r>
          </w:p>
        </w:tc>
      </w:tr>
      <w:tr w:rsidR="00411EF8" w:rsidRPr="00411EF8" w14:paraId="54ABC72D"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92D1942" w14:textId="77777777" w:rsidR="00411EF8" w:rsidRPr="00411EF8" w:rsidRDefault="00411EF8" w:rsidP="00411EF8">
            <w:pPr>
              <w:jc w:val="center"/>
              <w:rPr>
                <w:color w:val="000000"/>
                <w:sz w:val="20"/>
                <w:szCs w:val="20"/>
              </w:rPr>
            </w:pPr>
            <w:r w:rsidRPr="00411EF8">
              <w:rPr>
                <w:color w:val="000000"/>
                <w:sz w:val="20"/>
                <w:szCs w:val="20"/>
              </w:rPr>
              <w:t>Квартал Ю.6. ОД.2.</w:t>
            </w:r>
          </w:p>
        </w:tc>
        <w:tc>
          <w:tcPr>
            <w:tcW w:w="178" w:type="pct"/>
            <w:tcBorders>
              <w:top w:val="nil"/>
              <w:left w:val="nil"/>
              <w:bottom w:val="single" w:sz="4" w:space="0" w:color="auto"/>
              <w:right w:val="single" w:sz="4" w:space="0" w:color="auto"/>
            </w:tcBorders>
            <w:shd w:val="clear" w:color="auto" w:fill="auto"/>
            <w:vAlign w:val="center"/>
            <w:hideMark/>
          </w:tcPr>
          <w:p w14:paraId="122ED0C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90CD11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BBE34E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B012C3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709CB7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DCE6DF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35D745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344549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F6E06C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07365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BD9CD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361AF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5B5B7D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5BB1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BC98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31B372" w14:textId="77777777" w:rsidR="00411EF8" w:rsidRPr="00411EF8" w:rsidRDefault="00411EF8" w:rsidP="00411EF8">
            <w:pPr>
              <w:jc w:val="center"/>
              <w:rPr>
                <w:color w:val="000000"/>
                <w:sz w:val="20"/>
                <w:szCs w:val="20"/>
              </w:rPr>
            </w:pPr>
            <w:r w:rsidRPr="00411EF8">
              <w:rPr>
                <w:color w:val="000000"/>
                <w:sz w:val="20"/>
                <w:szCs w:val="20"/>
              </w:rPr>
              <w:t>1,8</w:t>
            </w:r>
          </w:p>
        </w:tc>
        <w:tc>
          <w:tcPr>
            <w:tcW w:w="221" w:type="pct"/>
            <w:tcBorders>
              <w:top w:val="nil"/>
              <w:left w:val="nil"/>
              <w:bottom w:val="single" w:sz="4" w:space="0" w:color="auto"/>
              <w:right w:val="single" w:sz="4" w:space="0" w:color="auto"/>
            </w:tcBorders>
            <w:shd w:val="clear" w:color="auto" w:fill="auto"/>
            <w:vAlign w:val="center"/>
            <w:hideMark/>
          </w:tcPr>
          <w:p w14:paraId="7EBDE876" w14:textId="77777777" w:rsidR="00411EF8" w:rsidRPr="00411EF8" w:rsidRDefault="00411EF8" w:rsidP="00411EF8">
            <w:pPr>
              <w:jc w:val="center"/>
              <w:rPr>
                <w:color w:val="000000"/>
                <w:sz w:val="20"/>
                <w:szCs w:val="20"/>
              </w:rPr>
            </w:pPr>
            <w:r w:rsidRPr="00411EF8">
              <w:rPr>
                <w:color w:val="000000"/>
                <w:sz w:val="20"/>
                <w:szCs w:val="20"/>
              </w:rPr>
              <w:t>4,1</w:t>
            </w:r>
          </w:p>
        </w:tc>
        <w:tc>
          <w:tcPr>
            <w:tcW w:w="221" w:type="pct"/>
            <w:tcBorders>
              <w:top w:val="nil"/>
              <w:left w:val="nil"/>
              <w:bottom w:val="single" w:sz="4" w:space="0" w:color="auto"/>
              <w:right w:val="single" w:sz="4" w:space="0" w:color="auto"/>
            </w:tcBorders>
            <w:shd w:val="clear" w:color="auto" w:fill="auto"/>
            <w:vAlign w:val="center"/>
            <w:hideMark/>
          </w:tcPr>
          <w:p w14:paraId="568C0514" w14:textId="77777777" w:rsidR="00411EF8" w:rsidRPr="00411EF8" w:rsidRDefault="00411EF8" w:rsidP="00411EF8">
            <w:pPr>
              <w:jc w:val="center"/>
              <w:rPr>
                <w:color w:val="000000"/>
                <w:sz w:val="20"/>
                <w:szCs w:val="20"/>
              </w:rPr>
            </w:pPr>
            <w:r w:rsidRPr="00411EF8">
              <w:rPr>
                <w:color w:val="000000"/>
                <w:sz w:val="20"/>
                <w:szCs w:val="20"/>
              </w:rPr>
              <w:t>1,8</w:t>
            </w:r>
          </w:p>
        </w:tc>
      </w:tr>
      <w:tr w:rsidR="00411EF8" w:rsidRPr="00411EF8" w14:paraId="287C0DAE"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D04ED4D" w14:textId="77777777" w:rsidR="00411EF8" w:rsidRPr="00411EF8" w:rsidRDefault="00411EF8" w:rsidP="00411EF8">
            <w:pPr>
              <w:jc w:val="center"/>
              <w:rPr>
                <w:color w:val="000000"/>
                <w:sz w:val="20"/>
                <w:szCs w:val="20"/>
              </w:rPr>
            </w:pPr>
            <w:r w:rsidRPr="00411EF8">
              <w:rPr>
                <w:color w:val="000000"/>
                <w:sz w:val="20"/>
                <w:szCs w:val="20"/>
              </w:rPr>
              <w:t>КК2А</w:t>
            </w:r>
          </w:p>
        </w:tc>
        <w:tc>
          <w:tcPr>
            <w:tcW w:w="178" w:type="pct"/>
            <w:tcBorders>
              <w:top w:val="nil"/>
              <w:left w:val="nil"/>
              <w:bottom w:val="single" w:sz="4" w:space="0" w:color="auto"/>
              <w:right w:val="single" w:sz="4" w:space="0" w:color="auto"/>
            </w:tcBorders>
            <w:shd w:val="clear" w:color="auto" w:fill="auto"/>
            <w:vAlign w:val="center"/>
            <w:hideMark/>
          </w:tcPr>
          <w:p w14:paraId="211088A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25734C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69176E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58BABB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A46D0C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9C58CC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AB6D0F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27B545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05E974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DEF95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010DB1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1B2FD8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B589B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70678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040753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DEA523" w14:textId="77777777" w:rsidR="00411EF8" w:rsidRPr="00411EF8" w:rsidRDefault="00411EF8" w:rsidP="00411EF8">
            <w:pPr>
              <w:jc w:val="center"/>
              <w:rPr>
                <w:color w:val="000000"/>
                <w:sz w:val="20"/>
                <w:szCs w:val="20"/>
              </w:rPr>
            </w:pPr>
            <w:r w:rsidRPr="00411EF8">
              <w:rPr>
                <w:color w:val="000000"/>
                <w:sz w:val="20"/>
                <w:szCs w:val="20"/>
              </w:rPr>
              <w:t>3,4</w:t>
            </w:r>
          </w:p>
        </w:tc>
        <w:tc>
          <w:tcPr>
            <w:tcW w:w="221" w:type="pct"/>
            <w:tcBorders>
              <w:top w:val="nil"/>
              <w:left w:val="nil"/>
              <w:bottom w:val="single" w:sz="4" w:space="0" w:color="auto"/>
              <w:right w:val="single" w:sz="4" w:space="0" w:color="auto"/>
            </w:tcBorders>
            <w:shd w:val="clear" w:color="auto" w:fill="auto"/>
            <w:vAlign w:val="center"/>
            <w:hideMark/>
          </w:tcPr>
          <w:p w14:paraId="3F7212D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49CE4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A12527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A259E68" w14:textId="77777777" w:rsidR="00411EF8" w:rsidRPr="00411EF8" w:rsidRDefault="00411EF8" w:rsidP="00411EF8">
            <w:pPr>
              <w:jc w:val="center"/>
              <w:rPr>
                <w:color w:val="000000"/>
                <w:sz w:val="20"/>
                <w:szCs w:val="20"/>
              </w:rPr>
            </w:pPr>
            <w:r w:rsidRPr="00411EF8">
              <w:rPr>
                <w:color w:val="000000"/>
                <w:sz w:val="20"/>
                <w:szCs w:val="20"/>
              </w:rPr>
              <w:t>КК3А</w:t>
            </w:r>
          </w:p>
        </w:tc>
        <w:tc>
          <w:tcPr>
            <w:tcW w:w="178" w:type="pct"/>
            <w:tcBorders>
              <w:top w:val="nil"/>
              <w:left w:val="nil"/>
              <w:bottom w:val="single" w:sz="4" w:space="0" w:color="auto"/>
              <w:right w:val="single" w:sz="4" w:space="0" w:color="auto"/>
            </w:tcBorders>
            <w:shd w:val="clear" w:color="auto" w:fill="auto"/>
            <w:vAlign w:val="center"/>
            <w:hideMark/>
          </w:tcPr>
          <w:p w14:paraId="503ADF9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DA0553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AF2AD2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AEA4AD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945525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374138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71E89B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99649F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5A02E6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21A6B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05D79A" w14:textId="77777777" w:rsidR="00411EF8" w:rsidRPr="00411EF8" w:rsidRDefault="00411EF8" w:rsidP="00411EF8">
            <w:pPr>
              <w:jc w:val="center"/>
              <w:rPr>
                <w:color w:val="000000"/>
                <w:sz w:val="20"/>
                <w:szCs w:val="20"/>
              </w:rPr>
            </w:pPr>
            <w:r w:rsidRPr="00411EF8">
              <w:rPr>
                <w:color w:val="000000"/>
                <w:sz w:val="20"/>
                <w:szCs w:val="20"/>
              </w:rPr>
              <w:t>1,0</w:t>
            </w:r>
          </w:p>
        </w:tc>
        <w:tc>
          <w:tcPr>
            <w:tcW w:w="221" w:type="pct"/>
            <w:tcBorders>
              <w:top w:val="nil"/>
              <w:left w:val="nil"/>
              <w:bottom w:val="single" w:sz="4" w:space="0" w:color="auto"/>
              <w:right w:val="single" w:sz="4" w:space="0" w:color="auto"/>
            </w:tcBorders>
            <w:shd w:val="clear" w:color="auto" w:fill="auto"/>
            <w:vAlign w:val="center"/>
            <w:hideMark/>
          </w:tcPr>
          <w:p w14:paraId="1E2D2B5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E3FD1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70874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602DD0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E52EE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1452EF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273B1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06CA11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BF1B3A3" w14:textId="77777777" w:rsidR="00411EF8" w:rsidRPr="00411EF8" w:rsidRDefault="00411EF8" w:rsidP="00411EF8">
            <w:pPr>
              <w:jc w:val="center"/>
              <w:rPr>
                <w:color w:val="000000"/>
                <w:sz w:val="20"/>
                <w:szCs w:val="20"/>
              </w:rPr>
            </w:pPr>
            <w:r w:rsidRPr="00411EF8">
              <w:rPr>
                <w:color w:val="000000"/>
                <w:sz w:val="20"/>
                <w:szCs w:val="20"/>
              </w:rPr>
              <w:t>КК4.</w:t>
            </w:r>
          </w:p>
        </w:tc>
        <w:tc>
          <w:tcPr>
            <w:tcW w:w="178" w:type="pct"/>
            <w:tcBorders>
              <w:top w:val="nil"/>
              <w:left w:val="nil"/>
              <w:bottom w:val="single" w:sz="4" w:space="0" w:color="auto"/>
              <w:right w:val="single" w:sz="4" w:space="0" w:color="auto"/>
            </w:tcBorders>
            <w:shd w:val="clear" w:color="auto" w:fill="auto"/>
            <w:vAlign w:val="center"/>
            <w:hideMark/>
          </w:tcPr>
          <w:p w14:paraId="72852DF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A41F81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FD822D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1BC5AE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1F84BD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D82AE4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965C47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02E28A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5DA3C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62000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AA8427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0AD05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DE7257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9454B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082C348" w14:textId="77777777" w:rsidR="00411EF8" w:rsidRPr="00411EF8" w:rsidRDefault="00411EF8" w:rsidP="00411EF8">
            <w:pPr>
              <w:jc w:val="center"/>
              <w:rPr>
                <w:color w:val="000000"/>
                <w:sz w:val="20"/>
                <w:szCs w:val="20"/>
              </w:rPr>
            </w:pPr>
            <w:r w:rsidRPr="00411EF8">
              <w:rPr>
                <w:color w:val="000000"/>
                <w:sz w:val="20"/>
                <w:szCs w:val="20"/>
              </w:rPr>
              <w:t>13,5</w:t>
            </w:r>
          </w:p>
        </w:tc>
        <w:tc>
          <w:tcPr>
            <w:tcW w:w="221" w:type="pct"/>
            <w:tcBorders>
              <w:top w:val="nil"/>
              <w:left w:val="nil"/>
              <w:bottom w:val="single" w:sz="4" w:space="0" w:color="auto"/>
              <w:right w:val="single" w:sz="4" w:space="0" w:color="auto"/>
            </w:tcBorders>
            <w:shd w:val="clear" w:color="auto" w:fill="auto"/>
            <w:vAlign w:val="center"/>
            <w:hideMark/>
          </w:tcPr>
          <w:p w14:paraId="338A499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370F89" w14:textId="77777777" w:rsidR="00411EF8" w:rsidRPr="00411EF8" w:rsidRDefault="00411EF8" w:rsidP="00411EF8">
            <w:pPr>
              <w:jc w:val="center"/>
              <w:rPr>
                <w:color w:val="000000"/>
                <w:sz w:val="20"/>
                <w:szCs w:val="20"/>
              </w:rPr>
            </w:pPr>
            <w:r w:rsidRPr="00411EF8">
              <w:rPr>
                <w:color w:val="000000"/>
                <w:sz w:val="20"/>
                <w:szCs w:val="20"/>
              </w:rPr>
              <w:t>4,6</w:t>
            </w:r>
          </w:p>
        </w:tc>
        <w:tc>
          <w:tcPr>
            <w:tcW w:w="221" w:type="pct"/>
            <w:tcBorders>
              <w:top w:val="nil"/>
              <w:left w:val="nil"/>
              <w:bottom w:val="single" w:sz="4" w:space="0" w:color="auto"/>
              <w:right w:val="single" w:sz="4" w:space="0" w:color="auto"/>
            </w:tcBorders>
            <w:shd w:val="clear" w:color="auto" w:fill="auto"/>
            <w:vAlign w:val="center"/>
            <w:hideMark/>
          </w:tcPr>
          <w:p w14:paraId="6A5BD7A4" w14:textId="77777777" w:rsidR="00411EF8" w:rsidRPr="00411EF8" w:rsidRDefault="00411EF8" w:rsidP="00411EF8">
            <w:pPr>
              <w:jc w:val="center"/>
              <w:rPr>
                <w:color w:val="000000"/>
                <w:sz w:val="20"/>
                <w:szCs w:val="20"/>
              </w:rPr>
            </w:pPr>
            <w:r w:rsidRPr="00411EF8">
              <w:rPr>
                <w:color w:val="000000"/>
                <w:sz w:val="20"/>
                <w:szCs w:val="20"/>
              </w:rPr>
              <w:t>27,1</w:t>
            </w:r>
          </w:p>
        </w:tc>
      </w:tr>
      <w:tr w:rsidR="00411EF8" w:rsidRPr="00411EF8" w14:paraId="68AEA44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26BF7FF" w14:textId="77777777" w:rsidR="00411EF8" w:rsidRPr="00411EF8" w:rsidRDefault="00411EF8" w:rsidP="00411EF8">
            <w:pPr>
              <w:jc w:val="center"/>
              <w:rPr>
                <w:color w:val="000000"/>
                <w:sz w:val="20"/>
                <w:szCs w:val="20"/>
              </w:rPr>
            </w:pPr>
            <w:r w:rsidRPr="00411EF8">
              <w:rPr>
                <w:color w:val="000000"/>
                <w:sz w:val="20"/>
                <w:szCs w:val="20"/>
              </w:rPr>
              <w:t>КК5.</w:t>
            </w:r>
          </w:p>
        </w:tc>
        <w:tc>
          <w:tcPr>
            <w:tcW w:w="178" w:type="pct"/>
            <w:tcBorders>
              <w:top w:val="nil"/>
              <w:left w:val="nil"/>
              <w:bottom w:val="single" w:sz="4" w:space="0" w:color="auto"/>
              <w:right w:val="single" w:sz="4" w:space="0" w:color="auto"/>
            </w:tcBorders>
            <w:shd w:val="clear" w:color="auto" w:fill="auto"/>
            <w:vAlign w:val="center"/>
            <w:hideMark/>
          </w:tcPr>
          <w:p w14:paraId="4315BDE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423906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367837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2AD04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6853D8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0959EE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6FD2B3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6F415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C2A32B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E98D3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DA9FC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2FEB8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6CA02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047909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481D33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906B8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78DFC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2D735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FA222F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EE1F3B2" w14:textId="77777777" w:rsidR="00411EF8" w:rsidRPr="00411EF8" w:rsidRDefault="00411EF8" w:rsidP="00411EF8">
            <w:pPr>
              <w:jc w:val="center"/>
              <w:rPr>
                <w:color w:val="000000"/>
                <w:sz w:val="20"/>
                <w:szCs w:val="20"/>
              </w:rPr>
            </w:pPr>
            <w:r w:rsidRPr="00411EF8">
              <w:rPr>
                <w:color w:val="000000"/>
                <w:sz w:val="20"/>
                <w:szCs w:val="20"/>
              </w:rPr>
              <w:t>КК8.</w:t>
            </w:r>
          </w:p>
        </w:tc>
        <w:tc>
          <w:tcPr>
            <w:tcW w:w="178" w:type="pct"/>
            <w:tcBorders>
              <w:top w:val="nil"/>
              <w:left w:val="nil"/>
              <w:bottom w:val="single" w:sz="4" w:space="0" w:color="auto"/>
              <w:right w:val="single" w:sz="4" w:space="0" w:color="auto"/>
            </w:tcBorders>
            <w:shd w:val="clear" w:color="auto" w:fill="auto"/>
            <w:vAlign w:val="center"/>
            <w:hideMark/>
          </w:tcPr>
          <w:p w14:paraId="0D4E9F5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C43EF3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53C578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6F60A3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7F2C0B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6D7F31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5948AB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E99BF5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B4EE71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D043FC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10DB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D35E8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DF66E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C7B3BF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B7D48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D615DF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5EB08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AA74F8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AFCEBDD"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A24376C" w14:textId="77777777" w:rsidR="00411EF8" w:rsidRPr="00411EF8" w:rsidRDefault="00411EF8" w:rsidP="00411EF8">
            <w:pPr>
              <w:jc w:val="center"/>
              <w:rPr>
                <w:color w:val="000000"/>
                <w:sz w:val="20"/>
                <w:szCs w:val="20"/>
              </w:rPr>
            </w:pPr>
            <w:r w:rsidRPr="00411EF8">
              <w:rPr>
                <w:color w:val="000000"/>
                <w:sz w:val="20"/>
                <w:szCs w:val="20"/>
              </w:rPr>
              <w:t>Коммунальный квартал 36.</w:t>
            </w:r>
          </w:p>
        </w:tc>
        <w:tc>
          <w:tcPr>
            <w:tcW w:w="178" w:type="pct"/>
            <w:tcBorders>
              <w:top w:val="nil"/>
              <w:left w:val="nil"/>
              <w:bottom w:val="single" w:sz="4" w:space="0" w:color="auto"/>
              <w:right w:val="single" w:sz="4" w:space="0" w:color="auto"/>
            </w:tcBorders>
            <w:shd w:val="clear" w:color="auto" w:fill="auto"/>
            <w:vAlign w:val="center"/>
            <w:hideMark/>
          </w:tcPr>
          <w:p w14:paraId="4A6EEDF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CAC24B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309C10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83FBC2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022195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733953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0EF708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CBD1BC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DE04DC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113CD7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FBF0F3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B7DD3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AF5DB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AA95A3" w14:textId="77777777" w:rsidR="00411EF8" w:rsidRPr="00411EF8" w:rsidRDefault="00411EF8" w:rsidP="00411EF8">
            <w:pPr>
              <w:jc w:val="center"/>
              <w:rPr>
                <w:color w:val="000000"/>
                <w:sz w:val="20"/>
                <w:szCs w:val="20"/>
              </w:rPr>
            </w:pPr>
            <w:r w:rsidRPr="00411EF8">
              <w:rPr>
                <w:color w:val="000000"/>
                <w:sz w:val="20"/>
                <w:szCs w:val="20"/>
              </w:rPr>
              <w:t>2,4</w:t>
            </w:r>
          </w:p>
        </w:tc>
        <w:tc>
          <w:tcPr>
            <w:tcW w:w="221" w:type="pct"/>
            <w:tcBorders>
              <w:top w:val="nil"/>
              <w:left w:val="nil"/>
              <w:bottom w:val="single" w:sz="4" w:space="0" w:color="auto"/>
              <w:right w:val="single" w:sz="4" w:space="0" w:color="auto"/>
            </w:tcBorders>
            <w:shd w:val="clear" w:color="auto" w:fill="auto"/>
            <w:vAlign w:val="center"/>
            <w:hideMark/>
          </w:tcPr>
          <w:p w14:paraId="283B607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F15FD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F5CEE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0F8F6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A462B14"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3F12C6A" w14:textId="77777777" w:rsidR="00411EF8" w:rsidRPr="00411EF8" w:rsidRDefault="00411EF8" w:rsidP="00411EF8">
            <w:pPr>
              <w:jc w:val="center"/>
              <w:rPr>
                <w:color w:val="000000"/>
                <w:sz w:val="20"/>
                <w:szCs w:val="20"/>
              </w:rPr>
            </w:pPr>
            <w:r w:rsidRPr="00411EF8">
              <w:rPr>
                <w:color w:val="000000"/>
                <w:sz w:val="20"/>
                <w:szCs w:val="20"/>
              </w:rPr>
              <w:t>Коммунальный квартал 45.</w:t>
            </w:r>
          </w:p>
        </w:tc>
        <w:tc>
          <w:tcPr>
            <w:tcW w:w="178" w:type="pct"/>
            <w:tcBorders>
              <w:top w:val="nil"/>
              <w:left w:val="nil"/>
              <w:bottom w:val="single" w:sz="4" w:space="0" w:color="auto"/>
              <w:right w:val="single" w:sz="4" w:space="0" w:color="auto"/>
            </w:tcBorders>
            <w:shd w:val="clear" w:color="auto" w:fill="auto"/>
            <w:vAlign w:val="center"/>
            <w:hideMark/>
          </w:tcPr>
          <w:p w14:paraId="0641C20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3BCCF5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D6A5BA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44AC78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3D424F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C9AB25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5B82CD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59DE6C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5AB985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2FF397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44C3C3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AE9D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CA5B2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18941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F5AF1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34AC77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D21BF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588558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E6E9CEF"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0EF94F4" w14:textId="77777777" w:rsidR="00411EF8" w:rsidRPr="00411EF8" w:rsidRDefault="00411EF8" w:rsidP="00411EF8">
            <w:pPr>
              <w:jc w:val="center"/>
              <w:rPr>
                <w:color w:val="000000"/>
                <w:sz w:val="20"/>
                <w:szCs w:val="20"/>
              </w:rPr>
            </w:pPr>
            <w:r w:rsidRPr="00411EF8">
              <w:rPr>
                <w:color w:val="000000"/>
                <w:sz w:val="20"/>
                <w:szCs w:val="20"/>
              </w:rPr>
              <w:t>Коммунальный квартал П-4.</w:t>
            </w:r>
          </w:p>
        </w:tc>
        <w:tc>
          <w:tcPr>
            <w:tcW w:w="178" w:type="pct"/>
            <w:tcBorders>
              <w:top w:val="nil"/>
              <w:left w:val="nil"/>
              <w:bottom w:val="single" w:sz="4" w:space="0" w:color="auto"/>
              <w:right w:val="single" w:sz="4" w:space="0" w:color="auto"/>
            </w:tcBorders>
            <w:shd w:val="clear" w:color="auto" w:fill="auto"/>
            <w:vAlign w:val="center"/>
            <w:hideMark/>
          </w:tcPr>
          <w:p w14:paraId="223223B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89008F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8B54A3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DEC1EE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66978D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74E183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A04BC3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2B584F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8B9C7C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32CA6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8CB85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688243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FE31B11" w14:textId="77777777" w:rsidR="00411EF8" w:rsidRPr="00411EF8" w:rsidRDefault="00411EF8" w:rsidP="00411EF8">
            <w:pPr>
              <w:jc w:val="center"/>
              <w:rPr>
                <w:color w:val="000000"/>
                <w:sz w:val="20"/>
                <w:szCs w:val="20"/>
              </w:rPr>
            </w:pPr>
            <w:r w:rsidRPr="00411EF8">
              <w:rPr>
                <w:color w:val="000000"/>
                <w:sz w:val="20"/>
                <w:szCs w:val="20"/>
              </w:rPr>
              <w:t>42,0</w:t>
            </w:r>
          </w:p>
        </w:tc>
        <w:tc>
          <w:tcPr>
            <w:tcW w:w="221" w:type="pct"/>
            <w:tcBorders>
              <w:top w:val="nil"/>
              <w:left w:val="nil"/>
              <w:bottom w:val="single" w:sz="4" w:space="0" w:color="auto"/>
              <w:right w:val="single" w:sz="4" w:space="0" w:color="auto"/>
            </w:tcBorders>
            <w:shd w:val="clear" w:color="auto" w:fill="auto"/>
            <w:vAlign w:val="center"/>
            <w:hideMark/>
          </w:tcPr>
          <w:p w14:paraId="66922C0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0AFBBA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0BE7E2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F9CC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213EB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F8FA15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487631B" w14:textId="77777777" w:rsidR="00411EF8" w:rsidRPr="00411EF8" w:rsidRDefault="00411EF8" w:rsidP="00411EF8">
            <w:pPr>
              <w:jc w:val="center"/>
              <w:rPr>
                <w:color w:val="000000"/>
                <w:sz w:val="20"/>
                <w:szCs w:val="20"/>
              </w:rPr>
            </w:pPr>
            <w:r w:rsidRPr="00411EF8">
              <w:rPr>
                <w:color w:val="000000"/>
                <w:sz w:val="20"/>
                <w:szCs w:val="20"/>
              </w:rPr>
              <w:t>Коммунальный квартал</w:t>
            </w:r>
            <w:r w:rsidRPr="00411EF8">
              <w:rPr>
                <w:color w:val="000000"/>
                <w:sz w:val="20"/>
                <w:szCs w:val="20"/>
              </w:rPr>
              <w:br/>
              <w:t>45.</w:t>
            </w:r>
          </w:p>
        </w:tc>
        <w:tc>
          <w:tcPr>
            <w:tcW w:w="178" w:type="pct"/>
            <w:tcBorders>
              <w:top w:val="nil"/>
              <w:left w:val="nil"/>
              <w:bottom w:val="single" w:sz="4" w:space="0" w:color="auto"/>
              <w:right w:val="single" w:sz="4" w:space="0" w:color="auto"/>
            </w:tcBorders>
            <w:shd w:val="clear" w:color="auto" w:fill="auto"/>
            <w:vAlign w:val="center"/>
            <w:hideMark/>
          </w:tcPr>
          <w:p w14:paraId="58F1B3F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91C43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220BE9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D3C1CB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6276AD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3B387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7F2E0A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BA197A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143967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F13BD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99249D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C27265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F7A604" w14:textId="77777777" w:rsidR="00411EF8" w:rsidRPr="00411EF8" w:rsidRDefault="00411EF8" w:rsidP="00411EF8">
            <w:pPr>
              <w:jc w:val="center"/>
              <w:rPr>
                <w:color w:val="000000"/>
                <w:sz w:val="20"/>
                <w:szCs w:val="20"/>
              </w:rPr>
            </w:pPr>
            <w:r w:rsidRPr="00411EF8">
              <w:rPr>
                <w:color w:val="000000"/>
                <w:sz w:val="20"/>
                <w:szCs w:val="20"/>
              </w:rPr>
              <w:t>1,3</w:t>
            </w:r>
          </w:p>
        </w:tc>
        <w:tc>
          <w:tcPr>
            <w:tcW w:w="221" w:type="pct"/>
            <w:tcBorders>
              <w:top w:val="nil"/>
              <w:left w:val="nil"/>
              <w:bottom w:val="single" w:sz="4" w:space="0" w:color="auto"/>
              <w:right w:val="single" w:sz="4" w:space="0" w:color="auto"/>
            </w:tcBorders>
            <w:shd w:val="clear" w:color="auto" w:fill="auto"/>
            <w:vAlign w:val="center"/>
            <w:hideMark/>
          </w:tcPr>
          <w:p w14:paraId="2BA88E0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C5E046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DAC28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664F7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02B96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05BF64D"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42CBF1F" w14:textId="77777777" w:rsidR="00411EF8" w:rsidRPr="00411EF8" w:rsidRDefault="00411EF8" w:rsidP="00411EF8">
            <w:pPr>
              <w:jc w:val="center"/>
              <w:rPr>
                <w:color w:val="000000"/>
                <w:sz w:val="20"/>
                <w:szCs w:val="20"/>
              </w:rPr>
            </w:pPr>
            <w:r w:rsidRPr="00411EF8">
              <w:rPr>
                <w:color w:val="000000"/>
                <w:sz w:val="20"/>
                <w:szCs w:val="20"/>
              </w:rPr>
              <w:t>Микрорайон 1.</w:t>
            </w:r>
          </w:p>
        </w:tc>
        <w:tc>
          <w:tcPr>
            <w:tcW w:w="178" w:type="pct"/>
            <w:tcBorders>
              <w:top w:val="nil"/>
              <w:left w:val="nil"/>
              <w:bottom w:val="single" w:sz="4" w:space="0" w:color="auto"/>
              <w:right w:val="single" w:sz="4" w:space="0" w:color="auto"/>
            </w:tcBorders>
            <w:shd w:val="clear" w:color="auto" w:fill="auto"/>
            <w:vAlign w:val="center"/>
            <w:hideMark/>
          </w:tcPr>
          <w:p w14:paraId="23ACFD8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E86E1C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790A94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3BAA05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9A544F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45406D6" w14:textId="77777777" w:rsidR="00411EF8" w:rsidRPr="00411EF8" w:rsidRDefault="00411EF8" w:rsidP="00411EF8">
            <w:pPr>
              <w:jc w:val="center"/>
              <w:rPr>
                <w:color w:val="000000"/>
                <w:sz w:val="20"/>
                <w:szCs w:val="20"/>
              </w:rPr>
            </w:pPr>
            <w:r w:rsidRPr="00411EF8">
              <w:rPr>
                <w:color w:val="000000"/>
                <w:sz w:val="20"/>
                <w:szCs w:val="20"/>
              </w:rPr>
              <w:t>0,8</w:t>
            </w:r>
          </w:p>
        </w:tc>
        <w:tc>
          <w:tcPr>
            <w:tcW w:w="192" w:type="pct"/>
            <w:tcBorders>
              <w:top w:val="nil"/>
              <w:left w:val="nil"/>
              <w:bottom w:val="single" w:sz="4" w:space="0" w:color="auto"/>
              <w:right w:val="single" w:sz="4" w:space="0" w:color="auto"/>
            </w:tcBorders>
            <w:shd w:val="clear" w:color="auto" w:fill="auto"/>
            <w:vAlign w:val="center"/>
            <w:hideMark/>
          </w:tcPr>
          <w:p w14:paraId="4696F55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84DF965" w14:textId="77777777" w:rsidR="00411EF8" w:rsidRPr="00411EF8" w:rsidRDefault="00411EF8" w:rsidP="00411EF8">
            <w:pPr>
              <w:jc w:val="center"/>
              <w:rPr>
                <w:color w:val="000000"/>
                <w:sz w:val="20"/>
                <w:szCs w:val="20"/>
              </w:rPr>
            </w:pPr>
            <w:r w:rsidRPr="00411EF8">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526570C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A4816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03F5B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F7913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8B4D3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1D129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D5EF0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4754B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8AB6B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90857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6E67F34"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304AEEF" w14:textId="77777777" w:rsidR="00411EF8" w:rsidRPr="00411EF8" w:rsidRDefault="00411EF8" w:rsidP="00411EF8">
            <w:pPr>
              <w:jc w:val="center"/>
              <w:rPr>
                <w:color w:val="000000"/>
                <w:sz w:val="20"/>
                <w:szCs w:val="20"/>
              </w:rPr>
            </w:pPr>
            <w:r w:rsidRPr="00411EF8">
              <w:rPr>
                <w:color w:val="000000"/>
                <w:sz w:val="20"/>
                <w:szCs w:val="20"/>
              </w:rPr>
              <w:t>Микрорайон 11.</w:t>
            </w:r>
          </w:p>
        </w:tc>
        <w:tc>
          <w:tcPr>
            <w:tcW w:w="178" w:type="pct"/>
            <w:tcBorders>
              <w:top w:val="nil"/>
              <w:left w:val="nil"/>
              <w:bottom w:val="single" w:sz="4" w:space="0" w:color="auto"/>
              <w:right w:val="single" w:sz="4" w:space="0" w:color="auto"/>
            </w:tcBorders>
            <w:shd w:val="clear" w:color="auto" w:fill="auto"/>
            <w:vAlign w:val="center"/>
            <w:hideMark/>
          </w:tcPr>
          <w:p w14:paraId="05B7BAD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4870CB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C00919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CDD388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DCE463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D68AE82" w14:textId="77777777" w:rsidR="00411EF8" w:rsidRPr="00411EF8" w:rsidRDefault="00411EF8" w:rsidP="00411EF8">
            <w:pPr>
              <w:jc w:val="center"/>
              <w:rPr>
                <w:color w:val="000000"/>
                <w:sz w:val="20"/>
                <w:szCs w:val="20"/>
              </w:rPr>
            </w:pPr>
            <w:r w:rsidRPr="00411EF8">
              <w:rPr>
                <w:color w:val="000000"/>
                <w:sz w:val="20"/>
                <w:szCs w:val="20"/>
              </w:rPr>
              <w:t>0,6</w:t>
            </w:r>
          </w:p>
        </w:tc>
        <w:tc>
          <w:tcPr>
            <w:tcW w:w="192" w:type="pct"/>
            <w:tcBorders>
              <w:top w:val="nil"/>
              <w:left w:val="nil"/>
              <w:bottom w:val="single" w:sz="4" w:space="0" w:color="auto"/>
              <w:right w:val="single" w:sz="4" w:space="0" w:color="auto"/>
            </w:tcBorders>
            <w:shd w:val="clear" w:color="auto" w:fill="auto"/>
            <w:vAlign w:val="center"/>
            <w:hideMark/>
          </w:tcPr>
          <w:p w14:paraId="73FB74B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0BA4364" w14:textId="77777777" w:rsidR="00411EF8" w:rsidRPr="00411EF8" w:rsidRDefault="00411EF8" w:rsidP="00411EF8">
            <w:pPr>
              <w:jc w:val="center"/>
              <w:rPr>
                <w:color w:val="000000"/>
                <w:sz w:val="20"/>
                <w:szCs w:val="20"/>
              </w:rPr>
            </w:pPr>
            <w:r w:rsidRPr="00411EF8">
              <w:rPr>
                <w:color w:val="000000"/>
                <w:sz w:val="20"/>
                <w:szCs w:val="20"/>
              </w:rPr>
              <w:t>3,5</w:t>
            </w:r>
          </w:p>
        </w:tc>
        <w:tc>
          <w:tcPr>
            <w:tcW w:w="192" w:type="pct"/>
            <w:tcBorders>
              <w:top w:val="nil"/>
              <w:left w:val="nil"/>
              <w:bottom w:val="single" w:sz="4" w:space="0" w:color="auto"/>
              <w:right w:val="single" w:sz="4" w:space="0" w:color="auto"/>
            </w:tcBorders>
            <w:shd w:val="clear" w:color="auto" w:fill="auto"/>
            <w:vAlign w:val="center"/>
            <w:hideMark/>
          </w:tcPr>
          <w:p w14:paraId="54B806C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E9DE8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109FA9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E04DA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0EBEE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BD89B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59125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C224E4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22DBF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5DF75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503B5C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3AAA304" w14:textId="77777777" w:rsidR="00411EF8" w:rsidRPr="00411EF8" w:rsidRDefault="00411EF8" w:rsidP="00411EF8">
            <w:pPr>
              <w:jc w:val="center"/>
              <w:rPr>
                <w:color w:val="000000"/>
                <w:sz w:val="20"/>
                <w:szCs w:val="20"/>
              </w:rPr>
            </w:pPr>
            <w:r w:rsidRPr="00411EF8">
              <w:rPr>
                <w:color w:val="000000"/>
                <w:sz w:val="20"/>
                <w:szCs w:val="20"/>
              </w:rPr>
              <w:t>Микрорайон 11А</w:t>
            </w:r>
          </w:p>
        </w:tc>
        <w:tc>
          <w:tcPr>
            <w:tcW w:w="178" w:type="pct"/>
            <w:tcBorders>
              <w:top w:val="nil"/>
              <w:left w:val="nil"/>
              <w:bottom w:val="single" w:sz="4" w:space="0" w:color="auto"/>
              <w:right w:val="single" w:sz="4" w:space="0" w:color="auto"/>
            </w:tcBorders>
            <w:shd w:val="clear" w:color="auto" w:fill="auto"/>
            <w:vAlign w:val="center"/>
            <w:hideMark/>
          </w:tcPr>
          <w:p w14:paraId="643CA1F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51EBF4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79CB6E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221608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58220F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C37ADD3" w14:textId="77777777" w:rsidR="00411EF8" w:rsidRPr="00411EF8" w:rsidRDefault="00411EF8" w:rsidP="00411EF8">
            <w:pPr>
              <w:jc w:val="center"/>
              <w:rPr>
                <w:color w:val="000000"/>
                <w:sz w:val="20"/>
                <w:szCs w:val="20"/>
              </w:rPr>
            </w:pPr>
            <w:r w:rsidRPr="00411EF8">
              <w:rPr>
                <w:color w:val="000000"/>
                <w:sz w:val="20"/>
                <w:szCs w:val="20"/>
              </w:rPr>
              <w:t>8,8</w:t>
            </w:r>
          </w:p>
        </w:tc>
        <w:tc>
          <w:tcPr>
            <w:tcW w:w="192" w:type="pct"/>
            <w:tcBorders>
              <w:top w:val="nil"/>
              <w:left w:val="nil"/>
              <w:bottom w:val="single" w:sz="4" w:space="0" w:color="auto"/>
              <w:right w:val="single" w:sz="4" w:space="0" w:color="auto"/>
            </w:tcBorders>
            <w:shd w:val="clear" w:color="auto" w:fill="auto"/>
            <w:vAlign w:val="center"/>
            <w:hideMark/>
          </w:tcPr>
          <w:p w14:paraId="1F14488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82E2FF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EF2EBE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51AAB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0F944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0B891E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C14B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967AF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D6A86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06E25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26E20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BAE58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D7C304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A621977" w14:textId="77777777" w:rsidR="00411EF8" w:rsidRPr="00411EF8" w:rsidRDefault="00411EF8" w:rsidP="00411EF8">
            <w:pPr>
              <w:jc w:val="center"/>
              <w:rPr>
                <w:color w:val="000000"/>
                <w:sz w:val="20"/>
                <w:szCs w:val="20"/>
              </w:rPr>
            </w:pPr>
            <w:r w:rsidRPr="00411EF8">
              <w:rPr>
                <w:color w:val="000000"/>
                <w:sz w:val="20"/>
                <w:szCs w:val="20"/>
              </w:rPr>
              <w:t>Микрорайон 13А.</w:t>
            </w:r>
          </w:p>
        </w:tc>
        <w:tc>
          <w:tcPr>
            <w:tcW w:w="178" w:type="pct"/>
            <w:tcBorders>
              <w:top w:val="nil"/>
              <w:left w:val="nil"/>
              <w:bottom w:val="single" w:sz="4" w:space="0" w:color="auto"/>
              <w:right w:val="single" w:sz="4" w:space="0" w:color="auto"/>
            </w:tcBorders>
            <w:shd w:val="clear" w:color="auto" w:fill="auto"/>
            <w:vAlign w:val="center"/>
            <w:hideMark/>
          </w:tcPr>
          <w:p w14:paraId="2077D99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0E2B33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4033F5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BA2DDE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228B2B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E5C628D" w14:textId="77777777" w:rsidR="00411EF8" w:rsidRPr="00411EF8" w:rsidRDefault="00411EF8" w:rsidP="00411EF8">
            <w:pPr>
              <w:jc w:val="center"/>
              <w:rPr>
                <w:color w:val="000000"/>
                <w:sz w:val="20"/>
                <w:szCs w:val="20"/>
              </w:rPr>
            </w:pPr>
            <w:r w:rsidRPr="00411EF8">
              <w:rPr>
                <w:color w:val="000000"/>
                <w:sz w:val="20"/>
                <w:szCs w:val="20"/>
              </w:rPr>
              <w:t>2,8</w:t>
            </w:r>
          </w:p>
        </w:tc>
        <w:tc>
          <w:tcPr>
            <w:tcW w:w="192" w:type="pct"/>
            <w:tcBorders>
              <w:top w:val="nil"/>
              <w:left w:val="nil"/>
              <w:bottom w:val="single" w:sz="4" w:space="0" w:color="auto"/>
              <w:right w:val="single" w:sz="4" w:space="0" w:color="auto"/>
            </w:tcBorders>
            <w:shd w:val="clear" w:color="auto" w:fill="auto"/>
            <w:vAlign w:val="center"/>
            <w:hideMark/>
          </w:tcPr>
          <w:p w14:paraId="693DC02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101453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8C895B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252FD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A8B7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A355D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202D0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C6D754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394D6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75A76C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8A8EE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98DDA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5E4C4E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053E643" w14:textId="77777777" w:rsidR="00411EF8" w:rsidRPr="00411EF8" w:rsidRDefault="00411EF8" w:rsidP="00411EF8">
            <w:pPr>
              <w:jc w:val="center"/>
              <w:rPr>
                <w:color w:val="000000"/>
                <w:sz w:val="20"/>
                <w:szCs w:val="20"/>
              </w:rPr>
            </w:pPr>
            <w:r w:rsidRPr="00411EF8">
              <w:rPr>
                <w:color w:val="000000"/>
                <w:sz w:val="20"/>
                <w:szCs w:val="20"/>
              </w:rPr>
              <w:t>Микрорайон 15А</w:t>
            </w:r>
          </w:p>
        </w:tc>
        <w:tc>
          <w:tcPr>
            <w:tcW w:w="178" w:type="pct"/>
            <w:tcBorders>
              <w:top w:val="nil"/>
              <w:left w:val="nil"/>
              <w:bottom w:val="single" w:sz="4" w:space="0" w:color="auto"/>
              <w:right w:val="single" w:sz="4" w:space="0" w:color="auto"/>
            </w:tcBorders>
            <w:shd w:val="clear" w:color="auto" w:fill="auto"/>
            <w:vAlign w:val="center"/>
            <w:hideMark/>
          </w:tcPr>
          <w:p w14:paraId="0DB56F1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47445B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BA2337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89D8E3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F648A3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F169A4B" w14:textId="77777777" w:rsidR="00411EF8" w:rsidRPr="00411EF8" w:rsidRDefault="00411EF8" w:rsidP="00411EF8">
            <w:pPr>
              <w:jc w:val="center"/>
              <w:rPr>
                <w:color w:val="000000"/>
                <w:sz w:val="20"/>
                <w:szCs w:val="20"/>
              </w:rPr>
            </w:pPr>
            <w:r w:rsidRPr="00411EF8">
              <w:rPr>
                <w:color w:val="000000"/>
                <w:sz w:val="20"/>
                <w:szCs w:val="20"/>
              </w:rPr>
              <w:t>5,1</w:t>
            </w:r>
          </w:p>
        </w:tc>
        <w:tc>
          <w:tcPr>
            <w:tcW w:w="192" w:type="pct"/>
            <w:tcBorders>
              <w:top w:val="nil"/>
              <w:left w:val="nil"/>
              <w:bottom w:val="single" w:sz="4" w:space="0" w:color="auto"/>
              <w:right w:val="single" w:sz="4" w:space="0" w:color="auto"/>
            </w:tcBorders>
            <w:shd w:val="clear" w:color="auto" w:fill="auto"/>
            <w:vAlign w:val="center"/>
            <w:hideMark/>
          </w:tcPr>
          <w:p w14:paraId="212A327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ADE1B59" w14:textId="77777777" w:rsidR="00411EF8" w:rsidRPr="00411EF8" w:rsidRDefault="00411EF8" w:rsidP="00411EF8">
            <w:pPr>
              <w:jc w:val="center"/>
              <w:rPr>
                <w:color w:val="000000"/>
                <w:sz w:val="20"/>
                <w:szCs w:val="20"/>
              </w:rPr>
            </w:pPr>
            <w:r w:rsidRPr="00411EF8">
              <w:rPr>
                <w:color w:val="000000"/>
                <w:sz w:val="20"/>
                <w:szCs w:val="20"/>
              </w:rPr>
              <w:t>2,7</w:t>
            </w:r>
          </w:p>
        </w:tc>
        <w:tc>
          <w:tcPr>
            <w:tcW w:w="192" w:type="pct"/>
            <w:tcBorders>
              <w:top w:val="nil"/>
              <w:left w:val="nil"/>
              <w:bottom w:val="single" w:sz="4" w:space="0" w:color="auto"/>
              <w:right w:val="single" w:sz="4" w:space="0" w:color="auto"/>
            </w:tcBorders>
            <w:shd w:val="clear" w:color="auto" w:fill="auto"/>
            <w:vAlign w:val="center"/>
            <w:hideMark/>
          </w:tcPr>
          <w:p w14:paraId="65CC20A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30DF2F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3007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9475E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7B03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5402A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7F6BE6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FF3211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49B86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3394E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22F716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461A67C" w14:textId="77777777" w:rsidR="00411EF8" w:rsidRPr="00411EF8" w:rsidRDefault="00411EF8" w:rsidP="00411EF8">
            <w:pPr>
              <w:jc w:val="center"/>
              <w:rPr>
                <w:color w:val="000000"/>
                <w:sz w:val="20"/>
                <w:szCs w:val="20"/>
              </w:rPr>
            </w:pPr>
            <w:r w:rsidRPr="00411EF8">
              <w:rPr>
                <w:color w:val="000000"/>
                <w:sz w:val="20"/>
                <w:szCs w:val="20"/>
              </w:rPr>
              <w:t>Микрорайон 16А</w:t>
            </w:r>
          </w:p>
        </w:tc>
        <w:tc>
          <w:tcPr>
            <w:tcW w:w="178" w:type="pct"/>
            <w:tcBorders>
              <w:top w:val="nil"/>
              <w:left w:val="nil"/>
              <w:bottom w:val="single" w:sz="4" w:space="0" w:color="auto"/>
              <w:right w:val="single" w:sz="4" w:space="0" w:color="auto"/>
            </w:tcBorders>
            <w:shd w:val="clear" w:color="auto" w:fill="auto"/>
            <w:vAlign w:val="center"/>
            <w:hideMark/>
          </w:tcPr>
          <w:p w14:paraId="013CA61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EBD497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EB7B35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86811E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B83550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86091D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BC8428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CACB87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92E7A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2D2A62" w14:textId="77777777" w:rsidR="00411EF8" w:rsidRPr="00411EF8" w:rsidRDefault="00411EF8" w:rsidP="00411EF8">
            <w:pPr>
              <w:jc w:val="center"/>
              <w:rPr>
                <w:color w:val="000000"/>
                <w:sz w:val="20"/>
                <w:szCs w:val="20"/>
              </w:rPr>
            </w:pPr>
            <w:r w:rsidRPr="00411EF8">
              <w:rPr>
                <w:color w:val="000000"/>
                <w:sz w:val="20"/>
                <w:szCs w:val="20"/>
              </w:rPr>
              <w:t>36,8</w:t>
            </w:r>
          </w:p>
        </w:tc>
        <w:tc>
          <w:tcPr>
            <w:tcW w:w="221" w:type="pct"/>
            <w:tcBorders>
              <w:top w:val="nil"/>
              <w:left w:val="nil"/>
              <w:bottom w:val="single" w:sz="4" w:space="0" w:color="auto"/>
              <w:right w:val="single" w:sz="4" w:space="0" w:color="auto"/>
            </w:tcBorders>
            <w:shd w:val="clear" w:color="auto" w:fill="auto"/>
            <w:vAlign w:val="center"/>
            <w:hideMark/>
          </w:tcPr>
          <w:p w14:paraId="4ABFDC3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7062C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895D1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C5AA3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D204F9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B9AD3B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B9B8C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F1755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861EAE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11E84B6" w14:textId="77777777" w:rsidR="00411EF8" w:rsidRPr="00411EF8" w:rsidRDefault="00411EF8" w:rsidP="00411EF8">
            <w:pPr>
              <w:jc w:val="center"/>
              <w:rPr>
                <w:color w:val="000000"/>
                <w:sz w:val="20"/>
                <w:szCs w:val="20"/>
              </w:rPr>
            </w:pPr>
            <w:r w:rsidRPr="00411EF8">
              <w:rPr>
                <w:color w:val="000000"/>
                <w:sz w:val="20"/>
                <w:szCs w:val="20"/>
              </w:rPr>
              <w:t>Микрорайон 17.</w:t>
            </w:r>
          </w:p>
        </w:tc>
        <w:tc>
          <w:tcPr>
            <w:tcW w:w="178" w:type="pct"/>
            <w:tcBorders>
              <w:top w:val="nil"/>
              <w:left w:val="nil"/>
              <w:bottom w:val="single" w:sz="4" w:space="0" w:color="auto"/>
              <w:right w:val="single" w:sz="4" w:space="0" w:color="auto"/>
            </w:tcBorders>
            <w:shd w:val="clear" w:color="auto" w:fill="auto"/>
            <w:vAlign w:val="center"/>
            <w:hideMark/>
          </w:tcPr>
          <w:p w14:paraId="3AD6237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41B8BF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FD610C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24E47B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020D0A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5F071FA" w14:textId="77777777" w:rsidR="00411EF8" w:rsidRPr="00411EF8" w:rsidRDefault="00411EF8" w:rsidP="00411EF8">
            <w:pPr>
              <w:jc w:val="center"/>
              <w:rPr>
                <w:color w:val="000000"/>
                <w:sz w:val="20"/>
                <w:szCs w:val="20"/>
              </w:rPr>
            </w:pPr>
            <w:r w:rsidRPr="00411EF8">
              <w:rPr>
                <w:color w:val="000000"/>
                <w:sz w:val="20"/>
                <w:szCs w:val="20"/>
              </w:rPr>
              <w:t>2,0</w:t>
            </w:r>
          </w:p>
        </w:tc>
        <w:tc>
          <w:tcPr>
            <w:tcW w:w="192" w:type="pct"/>
            <w:tcBorders>
              <w:top w:val="nil"/>
              <w:left w:val="nil"/>
              <w:bottom w:val="single" w:sz="4" w:space="0" w:color="auto"/>
              <w:right w:val="single" w:sz="4" w:space="0" w:color="auto"/>
            </w:tcBorders>
            <w:shd w:val="clear" w:color="auto" w:fill="auto"/>
            <w:vAlign w:val="center"/>
            <w:hideMark/>
          </w:tcPr>
          <w:p w14:paraId="04516B3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28B36A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1BCB9C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02FCC9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C90A8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A5F47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CA0A38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9AEE05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E04E9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3364B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AABE8B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00AC63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CFA42D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F7D034B" w14:textId="77777777" w:rsidR="00411EF8" w:rsidRPr="00411EF8" w:rsidRDefault="00411EF8" w:rsidP="00411EF8">
            <w:pPr>
              <w:jc w:val="center"/>
              <w:rPr>
                <w:color w:val="000000"/>
                <w:sz w:val="20"/>
                <w:szCs w:val="20"/>
              </w:rPr>
            </w:pPr>
            <w:r w:rsidRPr="00411EF8">
              <w:rPr>
                <w:color w:val="000000"/>
                <w:sz w:val="20"/>
                <w:szCs w:val="20"/>
              </w:rPr>
              <w:t>Микрорайон 19.</w:t>
            </w:r>
          </w:p>
        </w:tc>
        <w:tc>
          <w:tcPr>
            <w:tcW w:w="178" w:type="pct"/>
            <w:tcBorders>
              <w:top w:val="nil"/>
              <w:left w:val="nil"/>
              <w:bottom w:val="single" w:sz="4" w:space="0" w:color="auto"/>
              <w:right w:val="single" w:sz="4" w:space="0" w:color="auto"/>
            </w:tcBorders>
            <w:shd w:val="clear" w:color="auto" w:fill="auto"/>
            <w:vAlign w:val="center"/>
            <w:hideMark/>
          </w:tcPr>
          <w:p w14:paraId="59F445C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B252AC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BE7AF9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248521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B82A14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D715DE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2B791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BD09CC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D1C489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11923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6134B5" w14:textId="77777777" w:rsidR="00411EF8" w:rsidRPr="00411EF8" w:rsidRDefault="00411EF8" w:rsidP="00411EF8">
            <w:pPr>
              <w:jc w:val="center"/>
              <w:rPr>
                <w:color w:val="000000"/>
                <w:sz w:val="20"/>
                <w:szCs w:val="20"/>
              </w:rPr>
            </w:pPr>
            <w:r w:rsidRPr="00411EF8">
              <w:rPr>
                <w:color w:val="000000"/>
                <w:sz w:val="20"/>
                <w:szCs w:val="20"/>
              </w:rPr>
              <w:t>0,9</w:t>
            </w:r>
          </w:p>
        </w:tc>
        <w:tc>
          <w:tcPr>
            <w:tcW w:w="221" w:type="pct"/>
            <w:tcBorders>
              <w:top w:val="nil"/>
              <w:left w:val="nil"/>
              <w:bottom w:val="single" w:sz="4" w:space="0" w:color="auto"/>
              <w:right w:val="single" w:sz="4" w:space="0" w:color="auto"/>
            </w:tcBorders>
            <w:shd w:val="clear" w:color="auto" w:fill="auto"/>
            <w:vAlign w:val="center"/>
            <w:hideMark/>
          </w:tcPr>
          <w:p w14:paraId="482FDEF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889F8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5E33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E0F34C" w14:textId="77777777" w:rsidR="00411EF8" w:rsidRPr="00411EF8" w:rsidRDefault="00411EF8" w:rsidP="00411EF8">
            <w:pPr>
              <w:jc w:val="center"/>
              <w:rPr>
                <w:color w:val="000000"/>
                <w:sz w:val="20"/>
                <w:szCs w:val="20"/>
              </w:rPr>
            </w:pPr>
            <w:r w:rsidRPr="00411EF8">
              <w:rPr>
                <w:color w:val="000000"/>
                <w:sz w:val="20"/>
                <w:szCs w:val="20"/>
              </w:rPr>
              <w:t>7,0</w:t>
            </w:r>
          </w:p>
        </w:tc>
        <w:tc>
          <w:tcPr>
            <w:tcW w:w="221" w:type="pct"/>
            <w:tcBorders>
              <w:top w:val="nil"/>
              <w:left w:val="nil"/>
              <w:bottom w:val="single" w:sz="4" w:space="0" w:color="auto"/>
              <w:right w:val="single" w:sz="4" w:space="0" w:color="auto"/>
            </w:tcBorders>
            <w:shd w:val="clear" w:color="auto" w:fill="auto"/>
            <w:vAlign w:val="center"/>
            <w:hideMark/>
          </w:tcPr>
          <w:p w14:paraId="07E2644F" w14:textId="77777777" w:rsidR="00411EF8" w:rsidRPr="00411EF8" w:rsidRDefault="00411EF8" w:rsidP="00411EF8">
            <w:pPr>
              <w:jc w:val="center"/>
              <w:rPr>
                <w:color w:val="000000"/>
                <w:sz w:val="20"/>
                <w:szCs w:val="20"/>
              </w:rPr>
            </w:pPr>
            <w:r w:rsidRPr="00411EF8">
              <w:rPr>
                <w:color w:val="000000"/>
                <w:sz w:val="20"/>
                <w:szCs w:val="20"/>
              </w:rPr>
              <w:t>2,5</w:t>
            </w:r>
          </w:p>
        </w:tc>
        <w:tc>
          <w:tcPr>
            <w:tcW w:w="221" w:type="pct"/>
            <w:tcBorders>
              <w:top w:val="nil"/>
              <w:left w:val="nil"/>
              <w:bottom w:val="single" w:sz="4" w:space="0" w:color="auto"/>
              <w:right w:val="single" w:sz="4" w:space="0" w:color="auto"/>
            </w:tcBorders>
            <w:shd w:val="clear" w:color="auto" w:fill="auto"/>
            <w:vAlign w:val="center"/>
            <w:hideMark/>
          </w:tcPr>
          <w:p w14:paraId="132ED8EF" w14:textId="77777777" w:rsidR="00411EF8" w:rsidRPr="00411EF8" w:rsidRDefault="00411EF8" w:rsidP="00411EF8">
            <w:pPr>
              <w:jc w:val="center"/>
              <w:rPr>
                <w:color w:val="000000"/>
                <w:sz w:val="20"/>
                <w:szCs w:val="20"/>
              </w:rPr>
            </w:pPr>
            <w:r w:rsidRPr="00411EF8">
              <w:rPr>
                <w:color w:val="000000"/>
                <w:sz w:val="20"/>
                <w:szCs w:val="20"/>
              </w:rPr>
              <w:t>12,1</w:t>
            </w:r>
          </w:p>
        </w:tc>
        <w:tc>
          <w:tcPr>
            <w:tcW w:w="221" w:type="pct"/>
            <w:tcBorders>
              <w:top w:val="nil"/>
              <w:left w:val="nil"/>
              <w:bottom w:val="single" w:sz="4" w:space="0" w:color="auto"/>
              <w:right w:val="single" w:sz="4" w:space="0" w:color="auto"/>
            </w:tcBorders>
            <w:shd w:val="clear" w:color="auto" w:fill="auto"/>
            <w:vAlign w:val="center"/>
            <w:hideMark/>
          </w:tcPr>
          <w:p w14:paraId="0744FF13" w14:textId="77777777" w:rsidR="00411EF8" w:rsidRPr="00411EF8" w:rsidRDefault="00411EF8" w:rsidP="00411EF8">
            <w:pPr>
              <w:jc w:val="center"/>
              <w:rPr>
                <w:color w:val="000000"/>
                <w:sz w:val="20"/>
                <w:szCs w:val="20"/>
              </w:rPr>
            </w:pPr>
            <w:r w:rsidRPr="00411EF8">
              <w:rPr>
                <w:color w:val="000000"/>
                <w:sz w:val="20"/>
                <w:szCs w:val="20"/>
              </w:rPr>
              <w:t>4,5</w:t>
            </w:r>
          </w:p>
        </w:tc>
      </w:tr>
      <w:tr w:rsidR="00411EF8" w:rsidRPr="00411EF8" w14:paraId="5D8A9D8F"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7E3CC4A" w14:textId="77777777" w:rsidR="00411EF8" w:rsidRPr="00411EF8" w:rsidRDefault="00411EF8" w:rsidP="00411EF8">
            <w:pPr>
              <w:jc w:val="center"/>
              <w:rPr>
                <w:color w:val="000000"/>
                <w:sz w:val="20"/>
                <w:szCs w:val="20"/>
              </w:rPr>
            </w:pPr>
            <w:r w:rsidRPr="00411EF8">
              <w:rPr>
                <w:color w:val="000000"/>
                <w:sz w:val="20"/>
                <w:szCs w:val="20"/>
              </w:rPr>
              <w:t>Микрорайон 2.</w:t>
            </w:r>
          </w:p>
        </w:tc>
        <w:tc>
          <w:tcPr>
            <w:tcW w:w="178" w:type="pct"/>
            <w:tcBorders>
              <w:top w:val="nil"/>
              <w:left w:val="nil"/>
              <w:bottom w:val="single" w:sz="4" w:space="0" w:color="auto"/>
              <w:right w:val="single" w:sz="4" w:space="0" w:color="auto"/>
            </w:tcBorders>
            <w:shd w:val="clear" w:color="auto" w:fill="auto"/>
            <w:vAlign w:val="center"/>
            <w:hideMark/>
          </w:tcPr>
          <w:p w14:paraId="6920E8C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E8E24F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E2C939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F27A1E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E7A4F9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54D252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B984C2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CAF147D" w14:textId="77777777" w:rsidR="00411EF8" w:rsidRPr="00411EF8" w:rsidRDefault="00411EF8" w:rsidP="00411EF8">
            <w:pPr>
              <w:jc w:val="center"/>
              <w:rPr>
                <w:color w:val="000000"/>
                <w:sz w:val="20"/>
                <w:szCs w:val="20"/>
              </w:rPr>
            </w:pPr>
            <w:r w:rsidRPr="00411EF8">
              <w:rPr>
                <w:color w:val="000000"/>
                <w:sz w:val="20"/>
                <w:szCs w:val="20"/>
              </w:rPr>
              <w:t>3,1</w:t>
            </w:r>
          </w:p>
        </w:tc>
        <w:tc>
          <w:tcPr>
            <w:tcW w:w="192" w:type="pct"/>
            <w:tcBorders>
              <w:top w:val="nil"/>
              <w:left w:val="nil"/>
              <w:bottom w:val="single" w:sz="4" w:space="0" w:color="auto"/>
              <w:right w:val="single" w:sz="4" w:space="0" w:color="auto"/>
            </w:tcBorders>
            <w:shd w:val="clear" w:color="auto" w:fill="auto"/>
            <w:vAlign w:val="center"/>
            <w:hideMark/>
          </w:tcPr>
          <w:p w14:paraId="13B1FDD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62FE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D91AA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1DFC6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D6483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9D76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E9CDC7"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4A88224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3981FF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0E16B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0E5E214"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9CB556F" w14:textId="77777777" w:rsidR="00411EF8" w:rsidRPr="00411EF8" w:rsidRDefault="00411EF8" w:rsidP="00411EF8">
            <w:pPr>
              <w:jc w:val="center"/>
              <w:rPr>
                <w:color w:val="000000"/>
                <w:sz w:val="20"/>
                <w:szCs w:val="20"/>
              </w:rPr>
            </w:pPr>
            <w:r w:rsidRPr="00411EF8">
              <w:rPr>
                <w:color w:val="000000"/>
                <w:sz w:val="20"/>
                <w:szCs w:val="20"/>
              </w:rPr>
              <w:t>Микрорайон 20А</w:t>
            </w:r>
          </w:p>
        </w:tc>
        <w:tc>
          <w:tcPr>
            <w:tcW w:w="178" w:type="pct"/>
            <w:tcBorders>
              <w:top w:val="nil"/>
              <w:left w:val="nil"/>
              <w:bottom w:val="single" w:sz="4" w:space="0" w:color="auto"/>
              <w:right w:val="single" w:sz="4" w:space="0" w:color="auto"/>
            </w:tcBorders>
            <w:shd w:val="clear" w:color="auto" w:fill="auto"/>
            <w:vAlign w:val="center"/>
            <w:hideMark/>
          </w:tcPr>
          <w:p w14:paraId="78995F0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EDFC2B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93D0C3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609925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840B61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596E5C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8F8DC9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E32EDD5" w14:textId="77777777" w:rsidR="00411EF8" w:rsidRPr="00411EF8" w:rsidRDefault="00411EF8" w:rsidP="00411EF8">
            <w:pPr>
              <w:jc w:val="center"/>
              <w:rPr>
                <w:color w:val="000000"/>
                <w:sz w:val="20"/>
                <w:szCs w:val="20"/>
              </w:rPr>
            </w:pPr>
            <w:r w:rsidRPr="00411EF8">
              <w:rPr>
                <w:color w:val="000000"/>
                <w:sz w:val="20"/>
                <w:szCs w:val="20"/>
              </w:rPr>
              <w:t>2,2</w:t>
            </w:r>
          </w:p>
        </w:tc>
        <w:tc>
          <w:tcPr>
            <w:tcW w:w="192" w:type="pct"/>
            <w:tcBorders>
              <w:top w:val="nil"/>
              <w:left w:val="nil"/>
              <w:bottom w:val="single" w:sz="4" w:space="0" w:color="auto"/>
              <w:right w:val="single" w:sz="4" w:space="0" w:color="auto"/>
            </w:tcBorders>
            <w:shd w:val="clear" w:color="auto" w:fill="auto"/>
            <w:vAlign w:val="center"/>
            <w:hideMark/>
          </w:tcPr>
          <w:p w14:paraId="02DAFD18" w14:textId="77777777" w:rsidR="00411EF8" w:rsidRPr="00411EF8" w:rsidRDefault="00411EF8" w:rsidP="00411EF8">
            <w:pPr>
              <w:jc w:val="center"/>
              <w:rPr>
                <w:color w:val="000000"/>
                <w:sz w:val="20"/>
                <w:szCs w:val="20"/>
              </w:rPr>
            </w:pPr>
            <w:r w:rsidRPr="00411EF8">
              <w:rPr>
                <w:color w:val="000000"/>
                <w:sz w:val="20"/>
                <w:szCs w:val="20"/>
              </w:rPr>
              <w:t>7,4</w:t>
            </w:r>
          </w:p>
        </w:tc>
        <w:tc>
          <w:tcPr>
            <w:tcW w:w="221" w:type="pct"/>
            <w:tcBorders>
              <w:top w:val="nil"/>
              <w:left w:val="nil"/>
              <w:bottom w:val="single" w:sz="4" w:space="0" w:color="auto"/>
              <w:right w:val="single" w:sz="4" w:space="0" w:color="auto"/>
            </w:tcBorders>
            <w:shd w:val="clear" w:color="auto" w:fill="auto"/>
            <w:vAlign w:val="center"/>
            <w:hideMark/>
          </w:tcPr>
          <w:p w14:paraId="262C26CF" w14:textId="77777777" w:rsidR="00411EF8" w:rsidRPr="00411EF8" w:rsidRDefault="00411EF8" w:rsidP="00411EF8">
            <w:pPr>
              <w:jc w:val="center"/>
              <w:rPr>
                <w:color w:val="000000"/>
                <w:sz w:val="20"/>
                <w:szCs w:val="20"/>
              </w:rPr>
            </w:pPr>
            <w:r w:rsidRPr="00411EF8">
              <w:rPr>
                <w:color w:val="000000"/>
                <w:sz w:val="20"/>
                <w:szCs w:val="20"/>
              </w:rPr>
              <w:t>49,0</w:t>
            </w:r>
          </w:p>
        </w:tc>
        <w:tc>
          <w:tcPr>
            <w:tcW w:w="221" w:type="pct"/>
            <w:tcBorders>
              <w:top w:val="nil"/>
              <w:left w:val="nil"/>
              <w:bottom w:val="single" w:sz="4" w:space="0" w:color="auto"/>
              <w:right w:val="single" w:sz="4" w:space="0" w:color="auto"/>
            </w:tcBorders>
            <w:shd w:val="clear" w:color="auto" w:fill="auto"/>
            <w:vAlign w:val="center"/>
            <w:hideMark/>
          </w:tcPr>
          <w:p w14:paraId="06D9A9A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4EE72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905A6F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E2501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27EC8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A902C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1DB838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D527F2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006372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E1ECEFE" w14:textId="77777777" w:rsidR="00411EF8" w:rsidRPr="00411EF8" w:rsidRDefault="00411EF8" w:rsidP="00411EF8">
            <w:pPr>
              <w:jc w:val="center"/>
              <w:rPr>
                <w:color w:val="000000"/>
                <w:sz w:val="20"/>
                <w:szCs w:val="20"/>
              </w:rPr>
            </w:pPr>
            <w:r w:rsidRPr="00411EF8">
              <w:rPr>
                <w:color w:val="000000"/>
                <w:sz w:val="20"/>
                <w:szCs w:val="20"/>
              </w:rPr>
              <w:t>Микрорайон 21-22.</w:t>
            </w:r>
          </w:p>
        </w:tc>
        <w:tc>
          <w:tcPr>
            <w:tcW w:w="178" w:type="pct"/>
            <w:tcBorders>
              <w:top w:val="nil"/>
              <w:left w:val="nil"/>
              <w:bottom w:val="single" w:sz="4" w:space="0" w:color="auto"/>
              <w:right w:val="single" w:sz="4" w:space="0" w:color="auto"/>
            </w:tcBorders>
            <w:shd w:val="clear" w:color="auto" w:fill="auto"/>
            <w:vAlign w:val="center"/>
            <w:hideMark/>
          </w:tcPr>
          <w:p w14:paraId="4EF7A2D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D2E084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A004D9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8AD130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2C02C2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16B36A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91D6883" w14:textId="77777777" w:rsidR="00411EF8" w:rsidRPr="00411EF8" w:rsidRDefault="00411EF8" w:rsidP="00411EF8">
            <w:pPr>
              <w:jc w:val="center"/>
              <w:rPr>
                <w:color w:val="000000"/>
                <w:sz w:val="20"/>
                <w:szCs w:val="20"/>
              </w:rPr>
            </w:pPr>
            <w:r w:rsidRPr="00411EF8">
              <w:rPr>
                <w:color w:val="000000"/>
                <w:sz w:val="20"/>
                <w:szCs w:val="20"/>
              </w:rPr>
              <w:t>4,5</w:t>
            </w:r>
          </w:p>
        </w:tc>
        <w:tc>
          <w:tcPr>
            <w:tcW w:w="192" w:type="pct"/>
            <w:tcBorders>
              <w:top w:val="nil"/>
              <w:left w:val="nil"/>
              <w:bottom w:val="single" w:sz="4" w:space="0" w:color="auto"/>
              <w:right w:val="single" w:sz="4" w:space="0" w:color="auto"/>
            </w:tcBorders>
            <w:shd w:val="clear" w:color="auto" w:fill="auto"/>
            <w:vAlign w:val="center"/>
            <w:hideMark/>
          </w:tcPr>
          <w:p w14:paraId="483F1F0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895AEF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66E97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18487C" w14:textId="77777777" w:rsidR="00411EF8" w:rsidRPr="00411EF8" w:rsidRDefault="00411EF8" w:rsidP="00411EF8">
            <w:pPr>
              <w:jc w:val="center"/>
              <w:rPr>
                <w:color w:val="000000"/>
                <w:sz w:val="20"/>
                <w:szCs w:val="20"/>
              </w:rPr>
            </w:pPr>
            <w:r w:rsidRPr="00411EF8">
              <w:rPr>
                <w:color w:val="000000"/>
                <w:sz w:val="20"/>
                <w:szCs w:val="20"/>
              </w:rPr>
              <w:t>5,1</w:t>
            </w:r>
          </w:p>
        </w:tc>
        <w:tc>
          <w:tcPr>
            <w:tcW w:w="221" w:type="pct"/>
            <w:tcBorders>
              <w:top w:val="nil"/>
              <w:left w:val="nil"/>
              <w:bottom w:val="single" w:sz="4" w:space="0" w:color="auto"/>
              <w:right w:val="single" w:sz="4" w:space="0" w:color="auto"/>
            </w:tcBorders>
            <w:shd w:val="clear" w:color="auto" w:fill="auto"/>
            <w:vAlign w:val="center"/>
            <w:hideMark/>
          </w:tcPr>
          <w:p w14:paraId="72A1A25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DE205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D8BE57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AEE54E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43CF45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77A60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29E36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065B5D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97F4868" w14:textId="77777777" w:rsidR="00411EF8" w:rsidRPr="00411EF8" w:rsidRDefault="00411EF8" w:rsidP="00411EF8">
            <w:pPr>
              <w:jc w:val="center"/>
              <w:rPr>
                <w:color w:val="000000"/>
                <w:sz w:val="20"/>
                <w:szCs w:val="20"/>
              </w:rPr>
            </w:pPr>
            <w:r w:rsidRPr="00411EF8">
              <w:rPr>
                <w:color w:val="000000"/>
                <w:sz w:val="20"/>
                <w:szCs w:val="20"/>
              </w:rPr>
              <w:t>Микрорайон 23А</w:t>
            </w:r>
          </w:p>
        </w:tc>
        <w:tc>
          <w:tcPr>
            <w:tcW w:w="178" w:type="pct"/>
            <w:tcBorders>
              <w:top w:val="nil"/>
              <w:left w:val="nil"/>
              <w:bottom w:val="single" w:sz="4" w:space="0" w:color="auto"/>
              <w:right w:val="single" w:sz="4" w:space="0" w:color="auto"/>
            </w:tcBorders>
            <w:shd w:val="clear" w:color="auto" w:fill="auto"/>
            <w:vAlign w:val="center"/>
            <w:hideMark/>
          </w:tcPr>
          <w:p w14:paraId="0309AB2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4F8BEA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5B7F12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CAC45A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7F81C1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45B4A3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D3B1D5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FE141A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FA0CCE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E2ACD1" w14:textId="77777777" w:rsidR="00411EF8" w:rsidRPr="00411EF8" w:rsidRDefault="00411EF8" w:rsidP="00411EF8">
            <w:pPr>
              <w:jc w:val="center"/>
              <w:rPr>
                <w:color w:val="000000"/>
                <w:sz w:val="20"/>
                <w:szCs w:val="20"/>
              </w:rPr>
            </w:pPr>
            <w:r w:rsidRPr="00411EF8">
              <w:rPr>
                <w:color w:val="000000"/>
                <w:sz w:val="20"/>
                <w:szCs w:val="20"/>
              </w:rPr>
              <w:t>3,5</w:t>
            </w:r>
          </w:p>
        </w:tc>
        <w:tc>
          <w:tcPr>
            <w:tcW w:w="221" w:type="pct"/>
            <w:tcBorders>
              <w:top w:val="nil"/>
              <w:left w:val="nil"/>
              <w:bottom w:val="single" w:sz="4" w:space="0" w:color="auto"/>
              <w:right w:val="single" w:sz="4" w:space="0" w:color="auto"/>
            </w:tcBorders>
            <w:shd w:val="clear" w:color="auto" w:fill="auto"/>
            <w:vAlign w:val="center"/>
            <w:hideMark/>
          </w:tcPr>
          <w:p w14:paraId="610C860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87F561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15D6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E4A72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EE8DA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BD999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CB8E4E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31751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F270D7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8FCF130" w14:textId="77777777" w:rsidR="00411EF8" w:rsidRPr="00411EF8" w:rsidRDefault="00411EF8" w:rsidP="00411EF8">
            <w:pPr>
              <w:jc w:val="center"/>
              <w:rPr>
                <w:color w:val="000000"/>
                <w:sz w:val="20"/>
                <w:szCs w:val="20"/>
              </w:rPr>
            </w:pPr>
            <w:r w:rsidRPr="00411EF8">
              <w:rPr>
                <w:color w:val="000000"/>
                <w:sz w:val="20"/>
                <w:szCs w:val="20"/>
              </w:rPr>
              <w:t>Микрорайон 24.</w:t>
            </w:r>
          </w:p>
        </w:tc>
        <w:tc>
          <w:tcPr>
            <w:tcW w:w="178" w:type="pct"/>
            <w:tcBorders>
              <w:top w:val="nil"/>
              <w:left w:val="nil"/>
              <w:bottom w:val="single" w:sz="4" w:space="0" w:color="auto"/>
              <w:right w:val="single" w:sz="4" w:space="0" w:color="auto"/>
            </w:tcBorders>
            <w:shd w:val="clear" w:color="auto" w:fill="auto"/>
            <w:vAlign w:val="center"/>
            <w:hideMark/>
          </w:tcPr>
          <w:p w14:paraId="5ABD853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3AD8E5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439776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A6197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E2C81F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C81B08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65CEFF3" w14:textId="77777777" w:rsidR="00411EF8" w:rsidRPr="00411EF8" w:rsidRDefault="00411EF8" w:rsidP="00411EF8">
            <w:pPr>
              <w:jc w:val="center"/>
              <w:rPr>
                <w:color w:val="000000"/>
                <w:sz w:val="20"/>
                <w:szCs w:val="20"/>
              </w:rPr>
            </w:pPr>
            <w:r w:rsidRPr="00411EF8">
              <w:rPr>
                <w:color w:val="000000"/>
                <w:sz w:val="20"/>
                <w:szCs w:val="20"/>
              </w:rPr>
              <w:t>1,8</w:t>
            </w:r>
          </w:p>
        </w:tc>
        <w:tc>
          <w:tcPr>
            <w:tcW w:w="192" w:type="pct"/>
            <w:tcBorders>
              <w:top w:val="nil"/>
              <w:left w:val="nil"/>
              <w:bottom w:val="single" w:sz="4" w:space="0" w:color="auto"/>
              <w:right w:val="single" w:sz="4" w:space="0" w:color="auto"/>
            </w:tcBorders>
            <w:shd w:val="clear" w:color="auto" w:fill="auto"/>
            <w:vAlign w:val="center"/>
            <w:hideMark/>
          </w:tcPr>
          <w:p w14:paraId="566E01C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546706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A53F698" w14:textId="77777777" w:rsidR="00411EF8" w:rsidRPr="00411EF8" w:rsidRDefault="00411EF8" w:rsidP="00411EF8">
            <w:pPr>
              <w:jc w:val="center"/>
              <w:rPr>
                <w:color w:val="000000"/>
                <w:sz w:val="20"/>
                <w:szCs w:val="20"/>
              </w:rPr>
            </w:pPr>
            <w:r w:rsidRPr="00411EF8">
              <w:rPr>
                <w:color w:val="000000"/>
                <w:sz w:val="20"/>
                <w:szCs w:val="20"/>
              </w:rPr>
              <w:t>49,0</w:t>
            </w:r>
          </w:p>
        </w:tc>
        <w:tc>
          <w:tcPr>
            <w:tcW w:w="221" w:type="pct"/>
            <w:tcBorders>
              <w:top w:val="nil"/>
              <w:left w:val="nil"/>
              <w:bottom w:val="single" w:sz="4" w:space="0" w:color="auto"/>
              <w:right w:val="single" w:sz="4" w:space="0" w:color="auto"/>
            </w:tcBorders>
            <w:shd w:val="clear" w:color="auto" w:fill="auto"/>
            <w:vAlign w:val="center"/>
            <w:hideMark/>
          </w:tcPr>
          <w:p w14:paraId="5227D566" w14:textId="77777777" w:rsidR="00411EF8" w:rsidRPr="00411EF8" w:rsidRDefault="00411EF8" w:rsidP="00411EF8">
            <w:pPr>
              <w:jc w:val="center"/>
              <w:rPr>
                <w:color w:val="000000"/>
                <w:sz w:val="20"/>
                <w:szCs w:val="20"/>
              </w:rPr>
            </w:pPr>
            <w:r w:rsidRPr="00411EF8">
              <w:rPr>
                <w:color w:val="000000"/>
                <w:sz w:val="20"/>
                <w:szCs w:val="20"/>
              </w:rPr>
              <w:t>4,9</w:t>
            </w:r>
          </w:p>
        </w:tc>
        <w:tc>
          <w:tcPr>
            <w:tcW w:w="221" w:type="pct"/>
            <w:tcBorders>
              <w:top w:val="nil"/>
              <w:left w:val="nil"/>
              <w:bottom w:val="single" w:sz="4" w:space="0" w:color="auto"/>
              <w:right w:val="single" w:sz="4" w:space="0" w:color="auto"/>
            </w:tcBorders>
            <w:shd w:val="clear" w:color="auto" w:fill="auto"/>
            <w:vAlign w:val="center"/>
            <w:hideMark/>
          </w:tcPr>
          <w:p w14:paraId="5D327C0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CCE77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D7BE2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6A6D1C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8CAC9F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B3AAB4" w14:textId="77777777" w:rsidR="00411EF8" w:rsidRPr="00411EF8" w:rsidRDefault="00411EF8" w:rsidP="00411EF8">
            <w:pPr>
              <w:jc w:val="center"/>
              <w:rPr>
                <w:color w:val="000000"/>
                <w:sz w:val="20"/>
                <w:szCs w:val="20"/>
              </w:rPr>
            </w:pPr>
            <w:r w:rsidRPr="00411EF8">
              <w:rPr>
                <w:color w:val="000000"/>
                <w:sz w:val="20"/>
                <w:szCs w:val="20"/>
              </w:rPr>
              <w:t>4,3</w:t>
            </w:r>
          </w:p>
        </w:tc>
        <w:tc>
          <w:tcPr>
            <w:tcW w:w="221" w:type="pct"/>
            <w:tcBorders>
              <w:top w:val="nil"/>
              <w:left w:val="nil"/>
              <w:bottom w:val="single" w:sz="4" w:space="0" w:color="auto"/>
              <w:right w:val="single" w:sz="4" w:space="0" w:color="auto"/>
            </w:tcBorders>
            <w:shd w:val="clear" w:color="auto" w:fill="auto"/>
            <w:vAlign w:val="center"/>
            <w:hideMark/>
          </w:tcPr>
          <w:p w14:paraId="45A8934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8654CF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83C860A" w14:textId="77777777" w:rsidR="00411EF8" w:rsidRPr="00411EF8" w:rsidRDefault="00411EF8" w:rsidP="00411EF8">
            <w:pPr>
              <w:jc w:val="center"/>
              <w:rPr>
                <w:color w:val="000000"/>
                <w:sz w:val="20"/>
                <w:szCs w:val="20"/>
              </w:rPr>
            </w:pPr>
            <w:r w:rsidRPr="00411EF8">
              <w:rPr>
                <w:color w:val="000000"/>
                <w:sz w:val="20"/>
                <w:szCs w:val="20"/>
              </w:rPr>
              <w:t>Микрорайон 25.</w:t>
            </w:r>
          </w:p>
        </w:tc>
        <w:tc>
          <w:tcPr>
            <w:tcW w:w="178" w:type="pct"/>
            <w:tcBorders>
              <w:top w:val="nil"/>
              <w:left w:val="nil"/>
              <w:bottom w:val="single" w:sz="4" w:space="0" w:color="auto"/>
              <w:right w:val="single" w:sz="4" w:space="0" w:color="auto"/>
            </w:tcBorders>
            <w:shd w:val="clear" w:color="auto" w:fill="auto"/>
            <w:vAlign w:val="center"/>
            <w:hideMark/>
          </w:tcPr>
          <w:p w14:paraId="54EF188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38DE12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5030EF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161574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E5DC77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EBABC96" w14:textId="77777777" w:rsidR="00411EF8" w:rsidRPr="00411EF8" w:rsidRDefault="00411EF8" w:rsidP="00411EF8">
            <w:pPr>
              <w:jc w:val="center"/>
              <w:rPr>
                <w:color w:val="000000"/>
                <w:sz w:val="20"/>
                <w:szCs w:val="20"/>
              </w:rPr>
            </w:pPr>
            <w:r w:rsidRPr="00411EF8">
              <w:rPr>
                <w:color w:val="000000"/>
                <w:sz w:val="20"/>
                <w:szCs w:val="20"/>
              </w:rPr>
              <w:t>8,3</w:t>
            </w:r>
          </w:p>
        </w:tc>
        <w:tc>
          <w:tcPr>
            <w:tcW w:w="192" w:type="pct"/>
            <w:tcBorders>
              <w:top w:val="nil"/>
              <w:left w:val="nil"/>
              <w:bottom w:val="single" w:sz="4" w:space="0" w:color="auto"/>
              <w:right w:val="single" w:sz="4" w:space="0" w:color="auto"/>
            </w:tcBorders>
            <w:shd w:val="clear" w:color="auto" w:fill="auto"/>
            <w:vAlign w:val="center"/>
            <w:hideMark/>
          </w:tcPr>
          <w:p w14:paraId="1CE191FC" w14:textId="77777777" w:rsidR="00411EF8" w:rsidRPr="00411EF8" w:rsidRDefault="00411EF8" w:rsidP="00411EF8">
            <w:pPr>
              <w:jc w:val="center"/>
              <w:rPr>
                <w:color w:val="000000"/>
                <w:sz w:val="20"/>
                <w:szCs w:val="20"/>
              </w:rPr>
            </w:pPr>
            <w:r w:rsidRPr="00411EF8">
              <w:rPr>
                <w:color w:val="000000"/>
                <w:sz w:val="20"/>
                <w:szCs w:val="20"/>
              </w:rPr>
              <w:t>3,8</w:t>
            </w:r>
          </w:p>
        </w:tc>
        <w:tc>
          <w:tcPr>
            <w:tcW w:w="192" w:type="pct"/>
            <w:tcBorders>
              <w:top w:val="nil"/>
              <w:left w:val="nil"/>
              <w:bottom w:val="single" w:sz="4" w:space="0" w:color="auto"/>
              <w:right w:val="single" w:sz="4" w:space="0" w:color="auto"/>
            </w:tcBorders>
            <w:shd w:val="clear" w:color="auto" w:fill="auto"/>
            <w:vAlign w:val="center"/>
            <w:hideMark/>
          </w:tcPr>
          <w:p w14:paraId="14AA374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178A9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2D917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23323D3" w14:textId="77777777" w:rsidR="00411EF8" w:rsidRPr="00411EF8" w:rsidRDefault="00411EF8" w:rsidP="00411EF8">
            <w:pPr>
              <w:jc w:val="center"/>
              <w:rPr>
                <w:color w:val="000000"/>
                <w:sz w:val="20"/>
                <w:szCs w:val="20"/>
              </w:rPr>
            </w:pPr>
            <w:r w:rsidRPr="00411EF8">
              <w:rPr>
                <w:color w:val="000000"/>
                <w:sz w:val="20"/>
                <w:szCs w:val="20"/>
              </w:rPr>
              <w:t>7,3</w:t>
            </w:r>
          </w:p>
        </w:tc>
        <w:tc>
          <w:tcPr>
            <w:tcW w:w="221" w:type="pct"/>
            <w:tcBorders>
              <w:top w:val="nil"/>
              <w:left w:val="nil"/>
              <w:bottom w:val="single" w:sz="4" w:space="0" w:color="auto"/>
              <w:right w:val="single" w:sz="4" w:space="0" w:color="auto"/>
            </w:tcBorders>
            <w:shd w:val="clear" w:color="auto" w:fill="auto"/>
            <w:vAlign w:val="center"/>
            <w:hideMark/>
          </w:tcPr>
          <w:p w14:paraId="2EF2576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210E18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CA8548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BF952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C92E5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102A1A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0087C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9641BF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1463C47" w14:textId="77777777" w:rsidR="00411EF8" w:rsidRPr="00411EF8" w:rsidRDefault="00411EF8" w:rsidP="00411EF8">
            <w:pPr>
              <w:jc w:val="center"/>
              <w:rPr>
                <w:color w:val="000000"/>
                <w:sz w:val="20"/>
                <w:szCs w:val="20"/>
              </w:rPr>
            </w:pPr>
            <w:r w:rsidRPr="00411EF8">
              <w:rPr>
                <w:color w:val="000000"/>
                <w:sz w:val="20"/>
                <w:szCs w:val="20"/>
              </w:rPr>
              <w:t>Микрорайон 26.</w:t>
            </w:r>
          </w:p>
        </w:tc>
        <w:tc>
          <w:tcPr>
            <w:tcW w:w="178" w:type="pct"/>
            <w:tcBorders>
              <w:top w:val="nil"/>
              <w:left w:val="nil"/>
              <w:bottom w:val="single" w:sz="4" w:space="0" w:color="auto"/>
              <w:right w:val="single" w:sz="4" w:space="0" w:color="auto"/>
            </w:tcBorders>
            <w:shd w:val="clear" w:color="auto" w:fill="auto"/>
            <w:vAlign w:val="center"/>
            <w:hideMark/>
          </w:tcPr>
          <w:p w14:paraId="0E83518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EDA6FF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D05659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317210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95BEFC7" w14:textId="77777777" w:rsidR="00411EF8" w:rsidRPr="00411EF8" w:rsidRDefault="00411EF8" w:rsidP="00411EF8">
            <w:pPr>
              <w:jc w:val="center"/>
              <w:rPr>
                <w:color w:val="000000"/>
                <w:sz w:val="20"/>
                <w:szCs w:val="20"/>
              </w:rPr>
            </w:pPr>
            <w:r w:rsidRPr="00411EF8">
              <w:rPr>
                <w:color w:val="000000"/>
                <w:sz w:val="20"/>
                <w:szCs w:val="20"/>
              </w:rPr>
              <w:t>2,6</w:t>
            </w:r>
          </w:p>
        </w:tc>
        <w:tc>
          <w:tcPr>
            <w:tcW w:w="192" w:type="pct"/>
            <w:tcBorders>
              <w:top w:val="nil"/>
              <w:left w:val="nil"/>
              <w:bottom w:val="single" w:sz="4" w:space="0" w:color="auto"/>
              <w:right w:val="single" w:sz="4" w:space="0" w:color="auto"/>
            </w:tcBorders>
            <w:shd w:val="clear" w:color="auto" w:fill="auto"/>
            <w:vAlign w:val="center"/>
            <w:hideMark/>
          </w:tcPr>
          <w:p w14:paraId="170A690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56C132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E2872D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0C9DB7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AF4999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B5861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2E5A50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F7D4E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AE9A7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967F80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A324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CE24A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C61A78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C7BE38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090ADBD" w14:textId="77777777" w:rsidR="00411EF8" w:rsidRPr="00411EF8" w:rsidRDefault="00411EF8" w:rsidP="00411EF8">
            <w:pPr>
              <w:jc w:val="center"/>
              <w:rPr>
                <w:color w:val="000000"/>
                <w:sz w:val="20"/>
                <w:szCs w:val="20"/>
              </w:rPr>
            </w:pPr>
            <w:r w:rsidRPr="00411EF8">
              <w:rPr>
                <w:color w:val="000000"/>
                <w:sz w:val="20"/>
                <w:szCs w:val="20"/>
              </w:rPr>
              <w:t>Микрорайон 27.</w:t>
            </w:r>
          </w:p>
        </w:tc>
        <w:tc>
          <w:tcPr>
            <w:tcW w:w="178" w:type="pct"/>
            <w:tcBorders>
              <w:top w:val="nil"/>
              <w:left w:val="nil"/>
              <w:bottom w:val="single" w:sz="4" w:space="0" w:color="auto"/>
              <w:right w:val="single" w:sz="4" w:space="0" w:color="auto"/>
            </w:tcBorders>
            <w:shd w:val="clear" w:color="auto" w:fill="auto"/>
            <w:vAlign w:val="center"/>
            <w:hideMark/>
          </w:tcPr>
          <w:p w14:paraId="2966068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A160F5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5828D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023B9F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A1135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F70B532" w14:textId="77777777" w:rsidR="00411EF8" w:rsidRPr="00411EF8" w:rsidRDefault="00411EF8" w:rsidP="00411EF8">
            <w:pPr>
              <w:jc w:val="center"/>
              <w:rPr>
                <w:color w:val="000000"/>
                <w:sz w:val="20"/>
                <w:szCs w:val="20"/>
              </w:rPr>
            </w:pPr>
            <w:r w:rsidRPr="00411EF8">
              <w:rPr>
                <w:color w:val="000000"/>
                <w:sz w:val="20"/>
                <w:szCs w:val="20"/>
              </w:rPr>
              <w:t>7,2</w:t>
            </w:r>
          </w:p>
        </w:tc>
        <w:tc>
          <w:tcPr>
            <w:tcW w:w="192" w:type="pct"/>
            <w:tcBorders>
              <w:top w:val="nil"/>
              <w:left w:val="nil"/>
              <w:bottom w:val="single" w:sz="4" w:space="0" w:color="auto"/>
              <w:right w:val="single" w:sz="4" w:space="0" w:color="auto"/>
            </w:tcBorders>
            <w:shd w:val="clear" w:color="auto" w:fill="auto"/>
            <w:vAlign w:val="center"/>
            <w:hideMark/>
          </w:tcPr>
          <w:p w14:paraId="31E413E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5DC95D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A6CCB1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AB832D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782EA6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68114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76C3ED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B39AB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434BC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BFD1D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CE1DAD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94D9F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906804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7D48E6F" w14:textId="77777777" w:rsidR="00411EF8" w:rsidRPr="00411EF8" w:rsidRDefault="00411EF8" w:rsidP="00411EF8">
            <w:pPr>
              <w:jc w:val="center"/>
              <w:rPr>
                <w:color w:val="000000"/>
                <w:sz w:val="20"/>
                <w:szCs w:val="20"/>
              </w:rPr>
            </w:pPr>
            <w:r w:rsidRPr="00411EF8">
              <w:rPr>
                <w:color w:val="000000"/>
                <w:sz w:val="20"/>
                <w:szCs w:val="20"/>
              </w:rPr>
              <w:t>Микрорайон 27А</w:t>
            </w:r>
          </w:p>
        </w:tc>
        <w:tc>
          <w:tcPr>
            <w:tcW w:w="178" w:type="pct"/>
            <w:tcBorders>
              <w:top w:val="nil"/>
              <w:left w:val="nil"/>
              <w:bottom w:val="single" w:sz="4" w:space="0" w:color="auto"/>
              <w:right w:val="single" w:sz="4" w:space="0" w:color="auto"/>
            </w:tcBorders>
            <w:shd w:val="clear" w:color="auto" w:fill="auto"/>
            <w:vAlign w:val="center"/>
            <w:hideMark/>
          </w:tcPr>
          <w:p w14:paraId="0068EA6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3F44B9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E052DE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7BF192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934373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337419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9DB834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54779A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213E7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B6F42D" w14:textId="77777777" w:rsidR="00411EF8" w:rsidRPr="00411EF8" w:rsidRDefault="00411EF8" w:rsidP="00411EF8">
            <w:pPr>
              <w:jc w:val="center"/>
              <w:rPr>
                <w:color w:val="000000"/>
                <w:sz w:val="20"/>
                <w:szCs w:val="20"/>
              </w:rPr>
            </w:pPr>
            <w:r w:rsidRPr="00411EF8">
              <w:rPr>
                <w:color w:val="000000"/>
                <w:sz w:val="20"/>
                <w:szCs w:val="20"/>
              </w:rPr>
              <w:t>2,6</w:t>
            </w:r>
          </w:p>
        </w:tc>
        <w:tc>
          <w:tcPr>
            <w:tcW w:w="221" w:type="pct"/>
            <w:tcBorders>
              <w:top w:val="nil"/>
              <w:left w:val="nil"/>
              <w:bottom w:val="single" w:sz="4" w:space="0" w:color="auto"/>
              <w:right w:val="single" w:sz="4" w:space="0" w:color="auto"/>
            </w:tcBorders>
            <w:shd w:val="clear" w:color="auto" w:fill="auto"/>
            <w:vAlign w:val="center"/>
            <w:hideMark/>
          </w:tcPr>
          <w:p w14:paraId="15C24F73" w14:textId="77777777" w:rsidR="00411EF8" w:rsidRPr="00411EF8" w:rsidRDefault="00411EF8" w:rsidP="00411EF8">
            <w:pPr>
              <w:jc w:val="center"/>
              <w:rPr>
                <w:color w:val="000000"/>
                <w:sz w:val="20"/>
                <w:szCs w:val="20"/>
              </w:rPr>
            </w:pPr>
            <w:r w:rsidRPr="00411EF8">
              <w:rPr>
                <w:color w:val="000000"/>
                <w:sz w:val="20"/>
                <w:szCs w:val="20"/>
              </w:rPr>
              <w:t>36,9</w:t>
            </w:r>
          </w:p>
        </w:tc>
        <w:tc>
          <w:tcPr>
            <w:tcW w:w="221" w:type="pct"/>
            <w:tcBorders>
              <w:top w:val="nil"/>
              <w:left w:val="nil"/>
              <w:bottom w:val="single" w:sz="4" w:space="0" w:color="auto"/>
              <w:right w:val="single" w:sz="4" w:space="0" w:color="auto"/>
            </w:tcBorders>
            <w:shd w:val="clear" w:color="auto" w:fill="auto"/>
            <w:vAlign w:val="center"/>
            <w:hideMark/>
          </w:tcPr>
          <w:p w14:paraId="5A6EA4E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B804C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B9B691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1B25F7" w14:textId="77777777" w:rsidR="00411EF8" w:rsidRPr="00411EF8" w:rsidRDefault="00411EF8" w:rsidP="00411EF8">
            <w:pPr>
              <w:jc w:val="center"/>
              <w:rPr>
                <w:color w:val="000000"/>
                <w:sz w:val="20"/>
                <w:szCs w:val="20"/>
              </w:rPr>
            </w:pPr>
            <w:r w:rsidRPr="00411EF8">
              <w:rPr>
                <w:color w:val="000000"/>
                <w:sz w:val="20"/>
                <w:szCs w:val="20"/>
              </w:rPr>
              <w:t>1,1</w:t>
            </w:r>
          </w:p>
        </w:tc>
        <w:tc>
          <w:tcPr>
            <w:tcW w:w="221" w:type="pct"/>
            <w:tcBorders>
              <w:top w:val="nil"/>
              <w:left w:val="nil"/>
              <w:bottom w:val="single" w:sz="4" w:space="0" w:color="auto"/>
              <w:right w:val="single" w:sz="4" w:space="0" w:color="auto"/>
            </w:tcBorders>
            <w:shd w:val="clear" w:color="auto" w:fill="auto"/>
            <w:vAlign w:val="center"/>
            <w:hideMark/>
          </w:tcPr>
          <w:p w14:paraId="608C5EC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1BECC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E575FE4" w14:textId="77777777" w:rsidR="00411EF8" w:rsidRPr="00411EF8" w:rsidRDefault="00411EF8" w:rsidP="00411EF8">
            <w:pPr>
              <w:jc w:val="center"/>
              <w:rPr>
                <w:color w:val="000000"/>
                <w:sz w:val="20"/>
                <w:szCs w:val="20"/>
              </w:rPr>
            </w:pPr>
            <w:r w:rsidRPr="00411EF8">
              <w:rPr>
                <w:color w:val="000000"/>
                <w:sz w:val="20"/>
                <w:szCs w:val="20"/>
              </w:rPr>
              <w:t>3,9</w:t>
            </w:r>
          </w:p>
        </w:tc>
      </w:tr>
      <w:tr w:rsidR="00411EF8" w:rsidRPr="00411EF8" w14:paraId="35DDC5D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972E999" w14:textId="77777777" w:rsidR="00411EF8" w:rsidRPr="00411EF8" w:rsidRDefault="00411EF8" w:rsidP="00411EF8">
            <w:pPr>
              <w:jc w:val="center"/>
              <w:rPr>
                <w:color w:val="000000"/>
                <w:sz w:val="20"/>
                <w:szCs w:val="20"/>
              </w:rPr>
            </w:pPr>
            <w:r w:rsidRPr="00411EF8">
              <w:rPr>
                <w:color w:val="000000"/>
                <w:sz w:val="20"/>
                <w:szCs w:val="20"/>
              </w:rPr>
              <w:t>Микрорайон 28.</w:t>
            </w:r>
          </w:p>
        </w:tc>
        <w:tc>
          <w:tcPr>
            <w:tcW w:w="178" w:type="pct"/>
            <w:tcBorders>
              <w:top w:val="nil"/>
              <w:left w:val="nil"/>
              <w:bottom w:val="single" w:sz="4" w:space="0" w:color="auto"/>
              <w:right w:val="single" w:sz="4" w:space="0" w:color="auto"/>
            </w:tcBorders>
            <w:shd w:val="clear" w:color="auto" w:fill="auto"/>
            <w:vAlign w:val="center"/>
            <w:hideMark/>
          </w:tcPr>
          <w:p w14:paraId="58785DF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CB975D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1EB94C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5B7429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281E8A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CC7340C" w14:textId="77777777" w:rsidR="00411EF8" w:rsidRPr="00411EF8" w:rsidRDefault="00411EF8" w:rsidP="00411EF8">
            <w:pPr>
              <w:jc w:val="center"/>
              <w:rPr>
                <w:color w:val="000000"/>
                <w:sz w:val="20"/>
                <w:szCs w:val="20"/>
              </w:rPr>
            </w:pPr>
            <w:r w:rsidRPr="00411EF8">
              <w:rPr>
                <w:color w:val="000000"/>
                <w:sz w:val="20"/>
                <w:szCs w:val="20"/>
              </w:rPr>
              <w:t>9,1</w:t>
            </w:r>
          </w:p>
        </w:tc>
        <w:tc>
          <w:tcPr>
            <w:tcW w:w="192" w:type="pct"/>
            <w:tcBorders>
              <w:top w:val="nil"/>
              <w:left w:val="nil"/>
              <w:bottom w:val="single" w:sz="4" w:space="0" w:color="auto"/>
              <w:right w:val="single" w:sz="4" w:space="0" w:color="auto"/>
            </w:tcBorders>
            <w:shd w:val="clear" w:color="auto" w:fill="auto"/>
            <w:vAlign w:val="center"/>
            <w:hideMark/>
          </w:tcPr>
          <w:p w14:paraId="412480F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075081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4C4D55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3A3DA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5C2CF2" w14:textId="77777777" w:rsidR="00411EF8" w:rsidRPr="00411EF8" w:rsidRDefault="00411EF8" w:rsidP="00411EF8">
            <w:pPr>
              <w:jc w:val="center"/>
              <w:rPr>
                <w:color w:val="000000"/>
                <w:sz w:val="20"/>
                <w:szCs w:val="20"/>
              </w:rPr>
            </w:pPr>
            <w:r w:rsidRPr="00411EF8">
              <w:rPr>
                <w:color w:val="000000"/>
                <w:sz w:val="20"/>
                <w:szCs w:val="20"/>
              </w:rPr>
              <w:t>33,8</w:t>
            </w:r>
          </w:p>
        </w:tc>
        <w:tc>
          <w:tcPr>
            <w:tcW w:w="221" w:type="pct"/>
            <w:tcBorders>
              <w:top w:val="nil"/>
              <w:left w:val="nil"/>
              <w:bottom w:val="single" w:sz="4" w:space="0" w:color="auto"/>
              <w:right w:val="single" w:sz="4" w:space="0" w:color="auto"/>
            </w:tcBorders>
            <w:shd w:val="clear" w:color="auto" w:fill="auto"/>
            <w:vAlign w:val="center"/>
            <w:hideMark/>
          </w:tcPr>
          <w:p w14:paraId="1A3534B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34A44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900AE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FFB74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926294E" w14:textId="77777777" w:rsidR="00411EF8" w:rsidRPr="00411EF8" w:rsidRDefault="00411EF8" w:rsidP="00411EF8">
            <w:pPr>
              <w:jc w:val="center"/>
              <w:rPr>
                <w:color w:val="000000"/>
                <w:sz w:val="20"/>
                <w:szCs w:val="20"/>
              </w:rPr>
            </w:pPr>
            <w:r w:rsidRPr="00411EF8">
              <w:rPr>
                <w:color w:val="000000"/>
                <w:sz w:val="20"/>
                <w:szCs w:val="20"/>
              </w:rPr>
              <w:t>8,9</w:t>
            </w:r>
          </w:p>
        </w:tc>
        <w:tc>
          <w:tcPr>
            <w:tcW w:w="221" w:type="pct"/>
            <w:tcBorders>
              <w:top w:val="nil"/>
              <w:left w:val="nil"/>
              <w:bottom w:val="single" w:sz="4" w:space="0" w:color="auto"/>
              <w:right w:val="single" w:sz="4" w:space="0" w:color="auto"/>
            </w:tcBorders>
            <w:shd w:val="clear" w:color="auto" w:fill="auto"/>
            <w:vAlign w:val="center"/>
            <w:hideMark/>
          </w:tcPr>
          <w:p w14:paraId="780B765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C8D69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971C63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7FC62C3" w14:textId="77777777" w:rsidR="00411EF8" w:rsidRPr="00411EF8" w:rsidRDefault="00411EF8" w:rsidP="00411EF8">
            <w:pPr>
              <w:jc w:val="center"/>
              <w:rPr>
                <w:color w:val="000000"/>
                <w:sz w:val="20"/>
                <w:szCs w:val="20"/>
              </w:rPr>
            </w:pPr>
            <w:r w:rsidRPr="00411EF8">
              <w:rPr>
                <w:color w:val="000000"/>
                <w:sz w:val="20"/>
                <w:szCs w:val="20"/>
              </w:rPr>
              <w:t>Микрорайон 29.</w:t>
            </w:r>
          </w:p>
        </w:tc>
        <w:tc>
          <w:tcPr>
            <w:tcW w:w="178" w:type="pct"/>
            <w:tcBorders>
              <w:top w:val="nil"/>
              <w:left w:val="nil"/>
              <w:bottom w:val="single" w:sz="4" w:space="0" w:color="auto"/>
              <w:right w:val="single" w:sz="4" w:space="0" w:color="auto"/>
            </w:tcBorders>
            <w:shd w:val="clear" w:color="auto" w:fill="auto"/>
            <w:vAlign w:val="center"/>
            <w:hideMark/>
          </w:tcPr>
          <w:p w14:paraId="4865A48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E650EF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5FC816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2FD64E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E14978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7061D4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09E7467" w14:textId="77777777" w:rsidR="00411EF8" w:rsidRPr="00411EF8" w:rsidRDefault="00411EF8" w:rsidP="00411EF8">
            <w:pPr>
              <w:jc w:val="center"/>
              <w:rPr>
                <w:color w:val="000000"/>
                <w:sz w:val="20"/>
                <w:szCs w:val="20"/>
              </w:rPr>
            </w:pPr>
            <w:r w:rsidRPr="00411EF8">
              <w:rPr>
                <w:color w:val="000000"/>
                <w:sz w:val="20"/>
                <w:szCs w:val="20"/>
              </w:rPr>
              <w:t>8,3</w:t>
            </w:r>
          </w:p>
        </w:tc>
        <w:tc>
          <w:tcPr>
            <w:tcW w:w="192" w:type="pct"/>
            <w:tcBorders>
              <w:top w:val="nil"/>
              <w:left w:val="nil"/>
              <w:bottom w:val="single" w:sz="4" w:space="0" w:color="auto"/>
              <w:right w:val="single" w:sz="4" w:space="0" w:color="auto"/>
            </w:tcBorders>
            <w:shd w:val="clear" w:color="auto" w:fill="auto"/>
            <w:vAlign w:val="center"/>
            <w:hideMark/>
          </w:tcPr>
          <w:p w14:paraId="69E4690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A9F55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AEE5D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B3629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DAD2C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2D55A3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DF39B4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5979C7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45BA1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4DDFD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9223B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978B7D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CCD89BE" w14:textId="77777777" w:rsidR="00411EF8" w:rsidRPr="00411EF8" w:rsidRDefault="00411EF8" w:rsidP="00411EF8">
            <w:pPr>
              <w:jc w:val="center"/>
              <w:rPr>
                <w:color w:val="000000"/>
                <w:sz w:val="20"/>
                <w:szCs w:val="20"/>
              </w:rPr>
            </w:pPr>
            <w:r w:rsidRPr="00411EF8">
              <w:rPr>
                <w:color w:val="000000"/>
                <w:sz w:val="20"/>
                <w:szCs w:val="20"/>
              </w:rPr>
              <w:t>Микрорайон 3.</w:t>
            </w:r>
          </w:p>
        </w:tc>
        <w:tc>
          <w:tcPr>
            <w:tcW w:w="178" w:type="pct"/>
            <w:tcBorders>
              <w:top w:val="nil"/>
              <w:left w:val="nil"/>
              <w:bottom w:val="single" w:sz="4" w:space="0" w:color="auto"/>
              <w:right w:val="single" w:sz="4" w:space="0" w:color="auto"/>
            </w:tcBorders>
            <w:shd w:val="clear" w:color="auto" w:fill="auto"/>
            <w:vAlign w:val="center"/>
            <w:hideMark/>
          </w:tcPr>
          <w:p w14:paraId="1429F13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8170DB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77502D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EF9B24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C399AB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8F17CF4" w14:textId="77777777" w:rsidR="00411EF8" w:rsidRPr="00411EF8" w:rsidRDefault="00411EF8" w:rsidP="00411EF8">
            <w:pPr>
              <w:jc w:val="center"/>
              <w:rPr>
                <w:color w:val="000000"/>
                <w:sz w:val="20"/>
                <w:szCs w:val="20"/>
              </w:rPr>
            </w:pPr>
            <w:r w:rsidRPr="00411EF8">
              <w:rPr>
                <w:color w:val="000000"/>
                <w:sz w:val="20"/>
                <w:szCs w:val="20"/>
              </w:rPr>
              <w:t>6,4</w:t>
            </w:r>
          </w:p>
        </w:tc>
        <w:tc>
          <w:tcPr>
            <w:tcW w:w="192" w:type="pct"/>
            <w:tcBorders>
              <w:top w:val="nil"/>
              <w:left w:val="nil"/>
              <w:bottom w:val="single" w:sz="4" w:space="0" w:color="auto"/>
              <w:right w:val="single" w:sz="4" w:space="0" w:color="auto"/>
            </w:tcBorders>
            <w:shd w:val="clear" w:color="auto" w:fill="auto"/>
            <w:vAlign w:val="center"/>
            <w:hideMark/>
          </w:tcPr>
          <w:p w14:paraId="43537D0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4EF331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885EF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AEE5A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ACB73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9FDB5B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531D7B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2CB5D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247A0A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EA704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CE1E5D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3BAD6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CBB380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7308D83" w14:textId="77777777" w:rsidR="00411EF8" w:rsidRPr="00411EF8" w:rsidRDefault="00411EF8" w:rsidP="00411EF8">
            <w:pPr>
              <w:jc w:val="center"/>
              <w:rPr>
                <w:color w:val="000000"/>
                <w:sz w:val="20"/>
                <w:szCs w:val="20"/>
              </w:rPr>
            </w:pPr>
            <w:r w:rsidRPr="00411EF8">
              <w:rPr>
                <w:color w:val="000000"/>
                <w:sz w:val="20"/>
                <w:szCs w:val="20"/>
              </w:rPr>
              <w:t>Микрорайон 30.</w:t>
            </w:r>
          </w:p>
        </w:tc>
        <w:tc>
          <w:tcPr>
            <w:tcW w:w="178" w:type="pct"/>
            <w:tcBorders>
              <w:top w:val="nil"/>
              <w:left w:val="nil"/>
              <w:bottom w:val="single" w:sz="4" w:space="0" w:color="auto"/>
              <w:right w:val="single" w:sz="4" w:space="0" w:color="auto"/>
            </w:tcBorders>
            <w:shd w:val="clear" w:color="auto" w:fill="auto"/>
            <w:vAlign w:val="center"/>
            <w:hideMark/>
          </w:tcPr>
          <w:p w14:paraId="1CB1CA7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BB0CBA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882E8F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130374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1C4854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B39549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16E613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293942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2A87A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46EBA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7037A64" w14:textId="77777777" w:rsidR="00411EF8" w:rsidRPr="00411EF8" w:rsidRDefault="00411EF8" w:rsidP="00411EF8">
            <w:pPr>
              <w:jc w:val="center"/>
              <w:rPr>
                <w:color w:val="000000"/>
                <w:sz w:val="20"/>
                <w:szCs w:val="20"/>
              </w:rPr>
            </w:pPr>
            <w:r w:rsidRPr="00411EF8">
              <w:rPr>
                <w:color w:val="000000"/>
                <w:sz w:val="20"/>
                <w:szCs w:val="20"/>
              </w:rPr>
              <w:t>82,7</w:t>
            </w:r>
          </w:p>
        </w:tc>
        <w:tc>
          <w:tcPr>
            <w:tcW w:w="221" w:type="pct"/>
            <w:tcBorders>
              <w:top w:val="nil"/>
              <w:left w:val="nil"/>
              <w:bottom w:val="single" w:sz="4" w:space="0" w:color="auto"/>
              <w:right w:val="single" w:sz="4" w:space="0" w:color="auto"/>
            </w:tcBorders>
            <w:shd w:val="clear" w:color="auto" w:fill="auto"/>
            <w:vAlign w:val="center"/>
            <w:hideMark/>
          </w:tcPr>
          <w:p w14:paraId="1B7B1A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CB2C2F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EE23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ADA47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EF724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6FFE4E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FE882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976415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56082C2" w14:textId="77777777" w:rsidR="00411EF8" w:rsidRPr="00411EF8" w:rsidRDefault="00411EF8" w:rsidP="00411EF8">
            <w:pPr>
              <w:jc w:val="center"/>
              <w:rPr>
                <w:color w:val="000000"/>
                <w:sz w:val="20"/>
                <w:szCs w:val="20"/>
              </w:rPr>
            </w:pPr>
            <w:r w:rsidRPr="00411EF8">
              <w:rPr>
                <w:color w:val="000000"/>
                <w:sz w:val="20"/>
                <w:szCs w:val="20"/>
              </w:rPr>
              <w:t>Микрорайон 30А</w:t>
            </w:r>
          </w:p>
        </w:tc>
        <w:tc>
          <w:tcPr>
            <w:tcW w:w="178" w:type="pct"/>
            <w:tcBorders>
              <w:top w:val="nil"/>
              <w:left w:val="nil"/>
              <w:bottom w:val="single" w:sz="4" w:space="0" w:color="auto"/>
              <w:right w:val="single" w:sz="4" w:space="0" w:color="auto"/>
            </w:tcBorders>
            <w:shd w:val="clear" w:color="auto" w:fill="auto"/>
            <w:vAlign w:val="center"/>
            <w:hideMark/>
          </w:tcPr>
          <w:p w14:paraId="42854B2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EA2037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86BF1A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02366F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931175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B5A7FF5" w14:textId="77777777" w:rsidR="00411EF8" w:rsidRPr="00411EF8" w:rsidRDefault="00411EF8" w:rsidP="00411EF8">
            <w:pPr>
              <w:jc w:val="center"/>
              <w:rPr>
                <w:color w:val="000000"/>
                <w:sz w:val="20"/>
                <w:szCs w:val="20"/>
              </w:rPr>
            </w:pPr>
            <w:r w:rsidRPr="00411EF8">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59EBE22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4FA74B" w14:textId="77777777" w:rsidR="00411EF8" w:rsidRPr="00411EF8" w:rsidRDefault="00411EF8" w:rsidP="00411EF8">
            <w:pPr>
              <w:jc w:val="center"/>
              <w:rPr>
                <w:color w:val="000000"/>
                <w:sz w:val="20"/>
                <w:szCs w:val="20"/>
              </w:rPr>
            </w:pPr>
            <w:r w:rsidRPr="00411EF8">
              <w:rPr>
                <w:color w:val="000000"/>
                <w:sz w:val="20"/>
                <w:szCs w:val="20"/>
              </w:rPr>
              <w:t>7,7</w:t>
            </w:r>
          </w:p>
        </w:tc>
        <w:tc>
          <w:tcPr>
            <w:tcW w:w="192" w:type="pct"/>
            <w:tcBorders>
              <w:top w:val="nil"/>
              <w:left w:val="nil"/>
              <w:bottom w:val="single" w:sz="4" w:space="0" w:color="auto"/>
              <w:right w:val="single" w:sz="4" w:space="0" w:color="auto"/>
            </w:tcBorders>
            <w:shd w:val="clear" w:color="auto" w:fill="auto"/>
            <w:vAlign w:val="center"/>
            <w:hideMark/>
          </w:tcPr>
          <w:p w14:paraId="0FD1B9C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D086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B244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F26FA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B2FA7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3E9C8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B082BB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82775A" w14:textId="77777777" w:rsidR="00411EF8" w:rsidRPr="00411EF8" w:rsidRDefault="00411EF8" w:rsidP="00411EF8">
            <w:pPr>
              <w:jc w:val="center"/>
              <w:rPr>
                <w:color w:val="000000"/>
                <w:sz w:val="20"/>
                <w:szCs w:val="20"/>
              </w:rPr>
            </w:pPr>
            <w:r w:rsidRPr="00411EF8">
              <w:rPr>
                <w:color w:val="000000"/>
                <w:sz w:val="20"/>
                <w:szCs w:val="20"/>
              </w:rPr>
              <w:t>35,9</w:t>
            </w:r>
          </w:p>
        </w:tc>
        <w:tc>
          <w:tcPr>
            <w:tcW w:w="221" w:type="pct"/>
            <w:tcBorders>
              <w:top w:val="nil"/>
              <w:left w:val="nil"/>
              <w:bottom w:val="single" w:sz="4" w:space="0" w:color="auto"/>
              <w:right w:val="single" w:sz="4" w:space="0" w:color="auto"/>
            </w:tcBorders>
            <w:shd w:val="clear" w:color="auto" w:fill="auto"/>
            <w:vAlign w:val="center"/>
            <w:hideMark/>
          </w:tcPr>
          <w:p w14:paraId="6F29B067"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2D61513C" w14:textId="77777777" w:rsidR="00411EF8" w:rsidRPr="00411EF8" w:rsidRDefault="00411EF8" w:rsidP="00411EF8">
            <w:pPr>
              <w:jc w:val="center"/>
              <w:rPr>
                <w:color w:val="000000"/>
                <w:sz w:val="20"/>
                <w:szCs w:val="20"/>
              </w:rPr>
            </w:pPr>
            <w:r w:rsidRPr="00411EF8">
              <w:rPr>
                <w:color w:val="000000"/>
                <w:sz w:val="20"/>
                <w:szCs w:val="20"/>
              </w:rPr>
              <w:t>16,2</w:t>
            </w:r>
          </w:p>
        </w:tc>
      </w:tr>
      <w:tr w:rsidR="00411EF8" w:rsidRPr="00411EF8" w14:paraId="6499D64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8B57894" w14:textId="77777777" w:rsidR="00411EF8" w:rsidRPr="00411EF8" w:rsidRDefault="00411EF8" w:rsidP="00411EF8">
            <w:pPr>
              <w:jc w:val="center"/>
              <w:rPr>
                <w:color w:val="000000"/>
                <w:sz w:val="20"/>
                <w:szCs w:val="20"/>
              </w:rPr>
            </w:pPr>
            <w:r w:rsidRPr="00411EF8">
              <w:rPr>
                <w:color w:val="000000"/>
                <w:sz w:val="20"/>
                <w:szCs w:val="20"/>
              </w:rPr>
              <w:t>Микрорайон 31.</w:t>
            </w:r>
          </w:p>
        </w:tc>
        <w:tc>
          <w:tcPr>
            <w:tcW w:w="178" w:type="pct"/>
            <w:tcBorders>
              <w:top w:val="nil"/>
              <w:left w:val="nil"/>
              <w:bottom w:val="single" w:sz="4" w:space="0" w:color="auto"/>
              <w:right w:val="single" w:sz="4" w:space="0" w:color="auto"/>
            </w:tcBorders>
            <w:shd w:val="clear" w:color="auto" w:fill="auto"/>
            <w:vAlign w:val="center"/>
            <w:hideMark/>
          </w:tcPr>
          <w:p w14:paraId="04DF94A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05721D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9BAE88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277B40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542258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5A622E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195CB9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AB11BC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828D2A" w14:textId="77777777" w:rsidR="00411EF8" w:rsidRPr="00411EF8" w:rsidRDefault="00411EF8" w:rsidP="00411EF8">
            <w:pPr>
              <w:jc w:val="center"/>
              <w:rPr>
                <w:color w:val="000000"/>
                <w:sz w:val="20"/>
                <w:szCs w:val="20"/>
              </w:rPr>
            </w:pPr>
            <w:r w:rsidRPr="00411EF8">
              <w:rPr>
                <w:color w:val="000000"/>
                <w:sz w:val="20"/>
                <w:szCs w:val="20"/>
              </w:rPr>
              <w:t>0,2</w:t>
            </w:r>
          </w:p>
        </w:tc>
        <w:tc>
          <w:tcPr>
            <w:tcW w:w="221" w:type="pct"/>
            <w:tcBorders>
              <w:top w:val="nil"/>
              <w:left w:val="nil"/>
              <w:bottom w:val="single" w:sz="4" w:space="0" w:color="auto"/>
              <w:right w:val="single" w:sz="4" w:space="0" w:color="auto"/>
            </w:tcBorders>
            <w:shd w:val="clear" w:color="auto" w:fill="auto"/>
            <w:vAlign w:val="center"/>
            <w:hideMark/>
          </w:tcPr>
          <w:p w14:paraId="066E33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C49FD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342F4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06978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EFDCA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EFC40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3F716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EEF6E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82DE6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4A0706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CBE2D9E" w14:textId="77777777" w:rsidR="00411EF8" w:rsidRPr="00411EF8" w:rsidRDefault="00411EF8" w:rsidP="00411EF8">
            <w:pPr>
              <w:jc w:val="center"/>
              <w:rPr>
                <w:color w:val="000000"/>
                <w:sz w:val="20"/>
                <w:szCs w:val="20"/>
              </w:rPr>
            </w:pPr>
            <w:r w:rsidRPr="00411EF8">
              <w:rPr>
                <w:color w:val="000000"/>
                <w:sz w:val="20"/>
                <w:szCs w:val="20"/>
              </w:rPr>
              <w:t>Микрорайон 31А</w:t>
            </w:r>
          </w:p>
        </w:tc>
        <w:tc>
          <w:tcPr>
            <w:tcW w:w="178" w:type="pct"/>
            <w:tcBorders>
              <w:top w:val="nil"/>
              <w:left w:val="nil"/>
              <w:bottom w:val="single" w:sz="4" w:space="0" w:color="auto"/>
              <w:right w:val="single" w:sz="4" w:space="0" w:color="auto"/>
            </w:tcBorders>
            <w:shd w:val="clear" w:color="auto" w:fill="auto"/>
            <w:vAlign w:val="center"/>
            <w:hideMark/>
          </w:tcPr>
          <w:p w14:paraId="26E8FFB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3A69F9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A453FB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DAA43D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7F992A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C7CF58E" w14:textId="77777777" w:rsidR="00411EF8" w:rsidRPr="00411EF8" w:rsidRDefault="00411EF8" w:rsidP="00411EF8">
            <w:pPr>
              <w:jc w:val="center"/>
              <w:rPr>
                <w:color w:val="000000"/>
                <w:sz w:val="20"/>
                <w:szCs w:val="20"/>
              </w:rPr>
            </w:pPr>
            <w:r w:rsidRPr="00411EF8">
              <w:rPr>
                <w:color w:val="000000"/>
                <w:sz w:val="20"/>
                <w:szCs w:val="20"/>
              </w:rPr>
              <w:t>3,2</w:t>
            </w:r>
          </w:p>
        </w:tc>
        <w:tc>
          <w:tcPr>
            <w:tcW w:w="192" w:type="pct"/>
            <w:tcBorders>
              <w:top w:val="nil"/>
              <w:left w:val="nil"/>
              <w:bottom w:val="single" w:sz="4" w:space="0" w:color="auto"/>
              <w:right w:val="single" w:sz="4" w:space="0" w:color="auto"/>
            </w:tcBorders>
            <w:shd w:val="clear" w:color="auto" w:fill="auto"/>
            <w:vAlign w:val="center"/>
            <w:hideMark/>
          </w:tcPr>
          <w:p w14:paraId="00E501F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C89D94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F60F2CC" w14:textId="77777777" w:rsidR="00411EF8" w:rsidRPr="00411EF8" w:rsidRDefault="00411EF8" w:rsidP="00411EF8">
            <w:pPr>
              <w:jc w:val="center"/>
              <w:rPr>
                <w:color w:val="000000"/>
                <w:sz w:val="20"/>
                <w:szCs w:val="20"/>
              </w:rPr>
            </w:pPr>
            <w:r w:rsidRPr="00411EF8">
              <w:rPr>
                <w:color w:val="000000"/>
                <w:sz w:val="20"/>
                <w:szCs w:val="20"/>
              </w:rPr>
              <w:t>93,2</w:t>
            </w:r>
          </w:p>
        </w:tc>
        <w:tc>
          <w:tcPr>
            <w:tcW w:w="221" w:type="pct"/>
            <w:tcBorders>
              <w:top w:val="nil"/>
              <w:left w:val="nil"/>
              <w:bottom w:val="single" w:sz="4" w:space="0" w:color="auto"/>
              <w:right w:val="single" w:sz="4" w:space="0" w:color="auto"/>
            </w:tcBorders>
            <w:shd w:val="clear" w:color="auto" w:fill="auto"/>
            <w:vAlign w:val="center"/>
            <w:hideMark/>
          </w:tcPr>
          <w:p w14:paraId="454F737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0DAA1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B4248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8E29B2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6606B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D1DAB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4346A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F96B6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9A0AE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DB61D3E"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A059D6D" w14:textId="77777777" w:rsidR="00411EF8" w:rsidRPr="00411EF8" w:rsidRDefault="00411EF8" w:rsidP="00411EF8">
            <w:pPr>
              <w:jc w:val="center"/>
              <w:rPr>
                <w:color w:val="000000"/>
                <w:sz w:val="20"/>
                <w:szCs w:val="20"/>
              </w:rPr>
            </w:pPr>
            <w:r w:rsidRPr="00411EF8">
              <w:rPr>
                <w:color w:val="000000"/>
                <w:sz w:val="20"/>
                <w:szCs w:val="20"/>
              </w:rPr>
              <w:t>Микрорайон 31Б</w:t>
            </w:r>
          </w:p>
        </w:tc>
        <w:tc>
          <w:tcPr>
            <w:tcW w:w="178" w:type="pct"/>
            <w:tcBorders>
              <w:top w:val="nil"/>
              <w:left w:val="nil"/>
              <w:bottom w:val="single" w:sz="4" w:space="0" w:color="auto"/>
              <w:right w:val="single" w:sz="4" w:space="0" w:color="auto"/>
            </w:tcBorders>
            <w:shd w:val="clear" w:color="auto" w:fill="auto"/>
            <w:vAlign w:val="center"/>
            <w:hideMark/>
          </w:tcPr>
          <w:p w14:paraId="54752F7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EAA01E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16E9E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9193D7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8577DD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F8417E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99678A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C9F4FE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6C8EAF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4EBF43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04583D" w14:textId="77777777" w:rsidR="00411EF8" w:rsidRPr="00411EF8" w:rsidRDefault="00411EF8" w:rsidP="00411EF8">
            <w:pPr>
              <w:jc w:val="center"/>
              <w:rPr>
                <w:color w:val="000000"/>
                <w:sz w:val="20"/>
                <w:szCs w:val="20"/>
              </w:rPr>
            </w:pPr>
            <w:r w:rsidRPr="00411EF8">
              <w:rPr>
                <w:color w:val="000000"/>
                <w:sz w:val="20"/>
                <w:szCs w:val="20"/>
              </w:rPr>
              <w:t>40,9</w:t>
            </w:r>
          </w:p>
        </w:tc>
        <w:tc>
          <w:tcPr>
            <w:tcW w:w="221" w:type="pct"/>
            <w:tcBorders>
              <w:top w:val="nil"/>
              <w:left w:val="nil"/>
              <w:bottom w:val="single" w:sz="4" w:space="0" w:color="auto"/>
              <w:right w:val="single" w:sz="4" w:space="0" w:color="auto"/>
            </w:tcBorders>
            <w:shd w:val="clear" w:color="auto" w:fill="auto"/>
            <w:vAlign w:val="center"/>
            <w:hideMark/>
          </w:tcPr>
          <w:p w14:paraId="70BA04D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B58562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ED792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F4E5B83" w14:textId="77777777" w:rsidR="00411EF8" w:rsidRPr="00411EF8" w:rsidRDefault="00411EF8" w:rsidP="00411EF8">
            <w:pPr>
              <w:jc w:val="center"/>
              <w:rPr>
                <w:color w:val="000000"/>
                <w:sz w:val="20"/>
                <w:szCs w:val="20"/>
              </w:rPr>
            </w:pPr>
            <w:r w:rsidRPr="00411EF8">
              <w:rPr>
                <w:color w:val="000000"/>
                <w:sz w:val="20"/>
                <w:szCs w:val="20"/>
              </w:rPr>
              <w:t>7,9</w:t>
            </w:r>
          </w:p>
        </w:tc>
        <w:tc>
          <w:tcPr>
            <w:tcW w:w="221" w:type="pct"/>
            <w:tcBorders>
              <w:top w:val="nil"/>
              <w:left w:val="nil"/>
              <w:bottom w:val="single" w:sz="4" w:space="0" w:color="auto"/>
              <w:right w:val="single" w:sz="4" w:space="0" w:color="auto"/>
            </w:tcBorders>
            <w:shd w:val="clear" w:color="auto" w:fill="auto"/>
            <w:vAlign w:val="center"/>
            <w:hideMark/>
          </w:tcPr>
          <w:p w14:paraId="4C1971D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319A0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EFC71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D15C25"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E8CA378" w14:textId="77777777" w:rsidR="00411EF8" w:rsidRPr="00411EF8" w:rsidRDefault="00411EF8" w:rsidP="00411EF8">
            <w:pPr>
              <w:jc w:val="center"/>
              <w:rPr>
                <w:color w:val="000000"/>
                <w:sz w:val="20"/>
                <w:szCs w:val="20"/>
              </w:rPr>
            </w:pPr>
            <w:r w:rsidRPr="00411EF8">
              <w:rPr>
                <w:color w:val="000000"/>
                <w:sz w:val="20"/>
                <w:szCs w:val="20"/>
              </w:rPr>
              <w:t>Микрорайон 31В</w:t>
            </w:r>
          </w:p>
        </w:tc>
        <w:tc>
          <w:tcPr>
            <w:tcW w:w="178" w:type="pct"/>
            <w:tcBorders>
              <w:top w:val="nil"/>
              <w:left w:val="nil"/>
              <w:bottom w:val="single" w:sz="4" w:space="0" w:color="auto"/>
              <w:right w:val="single" w:sz="4" w:space="0" w:color="auto"/>
            </w:tcBorders>
            <w:shd w:val="clear" w:color="auto" w:fill="auto"/>
            <w:vAlign w:val="center"/>
            <w:hideMark/>
          </w:tcPr>
          <w:p w14:paraId="54682B8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B5ABA5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2AAEBA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21F35E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64407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B0971F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464EF2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F38C69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027C45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A3C82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430AE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5067F0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5454A4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403C5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58DE9C" w14:textId="77777777" w:rsidR="00411EF8" w:rsidRPr="00411EF8" w:rsidRDefault="00411EF8" w:rsidP="00411EF8">
            <w:pPr>
              <w:jc w:val="center"/>
              <w:rPr>
                <w:color w:val="000000"/>
                <w:sz w:val="20"/>
                <w:szCs w:val="20"/>
              </w:rPr>
            </w:pPr>
            <w:r w:rsidRPr="00411EF8">
              <w:rPr>
                <w:color w:val="000000"/>
                <w:sz w:val="20"/>
                <w:szCs w:val="20"/>
              </w:rPr>
              <w:t>11,2</w:t>
            </w:r>
          </w:p>
        </w:tc>
        <w:tc>
          <w:tcPr>
            <w:tcW w:w="221" w:type="pct"/>
            <w:tcBorders>
              <w:top w:val="nil"/>
              <w:left w:val="nil"/>
              <w:bottom w:val="single" w:sz="4" w:space="0" w:color="auto"/>
              <w:right w:val="single" w:sz="4" w:space="0" w:color="auto"/>
            </w:tcBorders>
            <w:shd w:val="clear" w:color="auto" w:fill="auto"/>
            <w:vAlign w:val="center"/>
            <w:hideMark/>
          </w:tcPr>
          <w:p w14:paraId="4960AEE8"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1D22E8E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4CC29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D7FC89F"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0C8A9A4" w14:textId="77777777" w:rsidR="00411EF8" w:rsidRPr="00411EF8" w:rsidRDefault="00411EF8" w:rsidP="00411EF8">
            <w:pPr>
              <w:jc w:val="center"/>
              <w:rPr>
                <w:color w:val="000000"/>
                <w:sz w:val="20"/>
                <w:szCs w:val="20"/>
              </w:rPr>
            </w:pPr>
            <w:r w:rsidRPr="00411EF8">
              <w:rPr>
                <w:color w:val="000000"/>
                <w:sz w:val="20"/>
                <w:szCs w:val="20"/>
              </w:rPr>
              <w:t>Микрорайон 32.</w:t>
            </w:r>
          </w:p>
        </w:tc>
        <w:tc>
          <w:tcPr>
            <w:tcW w:w="178" w:type="pct"/>
            <w:tcBorders>
              <w:top w:val="nil"/>
              <w:left w:val="nil"/>
              <w:bottom w:val="single" w:sz="4" w:space="0" w:color="auto"/>
              <w:right w:val="single" w:sz="4" w:space="0" w:color="auto"/>
            </w:tcBorders>
            <w:shd w:val="clear" w:color="auto" w:fill="auto"/>
            <w:vAlign w:val="center"/>
            <w:hideMark/>
          </w:tcPr>
          <w:p w14:paraId="0D20ED3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33A363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B3FD6B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1E184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C96532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E00E69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39A3BF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EFC47A7" w14:textId="77777777" w:rsidR="00411EF8" w:rsidRPr="00411EF8" w:rsidRDefault="00411EF8" w:rsidP="00411EF8">
            <w:pPr>
              <w:jc w:val="center"/>
              <w:rPr>
                <w:color w:val="000000"/>
                <w:sz w:val="20"/>
                <w:szCs w:val="20"/>
              </w:rPr>
            </w:pPr>
            <w:r w:rsidRPr="00411EF8">
              <w:rPr>
                <w:color w:val="000000"/>
                <w:sz w:val="20"/>
                <w:szCs w:val="20"/>
              </w:rPr>
              <w:t>8,4</w:t>
            </w:r>
          </w:p>
        </w:tc>
        <w:tc>
          <w:tcPr>
            <w:tcW w:w="192" w:type="pct"/>
            <w:tcBorders>
              <w:top w:val="nil"/>
              <w:left w:val="nil"/>
              <w:bottom w:val="single" w:sz="4" w:space="0" w:color="auto"/>
              <w:right w:val="single" w:sz="4" w:space="0" w:color="auto"/>
            </w:tcBorders>
            <w:shd w:val="clear" w:color="auto" w:fill="auto"/>
            <w:vAlign w:val="center"/>
            <w:hideMark/>
          </w:tcPr>
          <w:p w14:paraId="0F55BD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4D8D1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2BA1E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EFB56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0EDBA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D0D681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5F0CB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7720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30F51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1365C4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9CAB49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A403CA7" w14:textId="77777777" w:rsidR="00411EF8" w:rsidRPr="00411EF8" w:rsidRDefault="00411EF8" w:rsidP="00411EF8">
            <w:pPr>
              <w:jc w:val="center"/>
              <w:rPr>
                <w:color w:val="000000"/>
                <w:sz w:val="20"/>
                <w:szCs w:val="20"/>
              </w:rPr>
            </w:pPr>
            <w:r w:rsidRPr="00411EF8">
              <w:rPr>
                <w:color w:val="000000"/>
                <w:sz w:val="20"/>
                <w:szCs w:val="20"/>
              </w:rPr>
              <w:t>Микрорайон 35.</w:t>
            </w:r>
          </w:p>
        </w:tc>
        <w:tc>
          <w:tcPr>
            <w:tcW w:w="178" w:type="pct"/>
            <w:tcBorders>
              <w:top w:val="nil"/>
              <w:left w:val="nil"/>
              <w:bottom w:val="single" w:sz="4" w:space="0" w:color="auto"/>
              <w:right w:val="single" w:sz="4" w:space="0" w:color="auto"/>
            </w:tcBorders>
            <w:shd w:val="clear" w:color="auto" w:fill="auto"/>
            <w:vAlign w:val="center"/>
            <w:hideMark/>
          </w:tcPr>
          <w:p w14:paraId="2D6391A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FD8B73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7F8E41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253018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56F44B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8AC90D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F3DC9A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06D9F99" w14:textId="77777777" w:rsidR="00411EF8" w:rsidRPr="00411EF8" w:rsidRDefault="00411EF8" w:rsidP="00411EF8">
            <w:pPr>
              <w:jc w:val="center"/>
              <w:rPr>
                <w:color w:val="000000"/>
                <w:sz w:val="20"/>
                <w:szCs w:val="20"/>
              </w:rPr>
            </w:pPr>
            <w:r w:rsidRPr="00411EF8">
              <w:rPr>
                <w:color w:val="000000"/>
                <w:sz w:val="20"/>
                <w:szCs w:val="20"/>
              </w:rPr>
              <w:t>1,3</w:t>
            </w:r>
          </w:p>
        </w:tc>
        <w:tc>
          <w:tcPr>
            <w:tcW w:w="192" w:type="pct"/>
            <w:tcBorders>
              <w:top w:val="nil"/>
              <w:left w:val="nil"/>
              <w:bottom w:val="single" w:sz="4" w:space="0" w:color="auto"/>
              <w:right w:val="single" w:sz="4" w:space="0" w:color="auto"/>
            </w:tcBorders>
            <w:shd w:val="clear" w:color="auto" w:fill="auto"/>
            <w:vAlign w:val="center"/>
            <w:hideMark/>
          </w:tcPr>
          <w:p w14:paraId="3890968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DECCE0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0A8D9D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B97A74" w14:textId="77777777" w:rsidR="00411EF8" w:rsidRPr="00411EF8" w:rsidRDefault="00411EF8" w:rsidP="00411EF8">
            <w:pPr>
              <w:jc w:val="center"/>
              <w:rPr>
                <w:color w:val="000000"/>
                <w:sz w:val="20"/>
                <w:szCs w:val="20"/>
              </w:rPr>
            </w:pPr>
            <w:r w:rsidRPr="00411EF8">
              <w:rPr>
                <w:color w:val="000000"/>
                <w:sz w:val="20"/>
                <w:szCs w:val="20"/>
              </w:rPr>
              <w:t>46,9</w:t>
            </w:r>
          </w:p>
        </w:tc>
        <w:tc>
          <w:tcPr>
            <w:tcW w:w="221" w:type="pct"/>
            <w:tcBorders>
              <w:top w:val="nil"/>
              <w:left w:val="nil"/>
              <w:bottom w:val="single" w:sz="4" w:space="0" w:color="auto"/>
              <w:right w:val="single" w:sz="4" w:space="0" w:color="auto"/>
            </w:tcBorders>
            <w:shd w:val="clear" w:color="auto" w:fill="auto"/>
            <w:vAlign w:val="center"/>
            <w:hideMark/>
          </w:tcPr>
          <w:p w14:paraId="4E9B5ED9" w14:textId="77777777" w:rsidR="00411EF8" w:rsidRPr="00411EF8" w:rsidRDefault="00411EF8" w:rsidP="00411EF8">
            <w:pPr>
              <w:jc w:val="center"/>
              <w:rPr>
                <w:color w:val="000000"/>
                <w:sz w:val="20"/>
                <w:szCs w:val="20"/>
              </w:rPr>
            </w:pPr>
            <w:r w:rsidRPr="00411EF8">
              <w:rPr>
                <w:color w:val="000000"/>
                <w:sz w:val="20"/>
                <w:szCs w:val="20"/>
              </w:rPr>
              <w:t>9,7</w:t>
            </w:r>
          </w:p>
        </w:tc>
        <w:tc>
          <w:tcPr>
            <w:tcW w:w="221" w:type="pct"/>
            <w:tcBorders>
              <w:top w:val="nil"/>
              <w:left w:val="nil"/>
              <w:bottom w:val="single" w:sz="4" w:space="0" w:color="auto"/>
              <w:right w:val="single" w:sz="4" w:space="0" w:color="auto"/>
            </w:tcBorders>
            <w:shd w:val="clear" w:color="auto" w:fill="auto"/>
            <w:vAlign w:val="center"/>
            <w:hideMark/>
          </w:tcPr>
          <w:p w14:paraId="39929934" w14:textId="77777777" w:rsidR="00411EF8" w:rsidRPr="00411EF8" w:rsidRDefault="00411EF8" w:rsidP="00411EF8">
            <w:pPr>
              <w:jc w:val="center"/>
              <w:rPr>
                <w:color w:val="000000"/>
                <w:sz w:val="20"/>
                <w:szCs w:val="20"/>
              </w:rPr>
            </w:pPr>
            <w:r w:rsidRPr="00411EF8">
              <w:rPr>
                <w:color w:val="000000"/>
                <w:sz w:val="20"/>
                <w:szCs w:val="20"/>
              </w:rPr>
              <w:t>45,6</w:t>
            </w:r>
          </w:p>
        </w:tc>
        <w:tc>
          <w:tcPr>
            <w:tcW w:w="221" w:type="pct"/>
            <w:tcBorders>
              <w:top w:val="nil"/>
              <w:left w:val="nil"/>
              <w:bottom w:val="single" w:sz="4" w:space="0" w:color="auto"/>
              <w:right w:val="single" w:sz="4" w:space="0" w:color="auto"/>
            </w:tcBorders>
            <w:shd w:val="clear" w:color="auto" w:fill="auto"/>
            <w:vAlign w:val="center"/>
            <w:hideMark/>
          </w:tcPr>
          <w:p w14:paraId="480C28B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8309F7" w14:textId="77777777" w:rsidR="00411EF8" w:rsidRPr="00411EF8" w:rsidRDefault="00411EF8" w:rsidP="00411EF8">
            <w:pPr>
              <w:jc w:val="center"/>
              <w:rPr>
                <w:color w:val="000000"/>
                <w:sz w:val="20"/>
                <w:szCs w:val="20"/>
              </w:rPr>
            </w:pPr>
            <w:r w:rsidRPr="00411EF8">
              <w:rPr>
                <w:color w:val="000000"/>
                <w:sz w:val="20"/>
                <w:szCs w:val="20"/>
              </w:rPr>
              <w:t>3,9</w:t>
            </w:r>
          </w:p>
        </w:tc>
        <w:tc>
          <w:tcPr>
            <w:tcW w:w="221" w:type="pct"/>
            <w:tcBorders>
              <w:top w:val="nil"/>
              <w:left w:val="nil"/>
              <w:bottom w:val="single" w:sz="4" w:space="0" w:color="auto"/>
              <w:right w:val="single" w:sz="4" w:space="0" w:color="auto"/>
            </w:tcBorders>
            <w:shd w:val="clear" w:color="auto" w:fill="auto"/>
            <w:vAlign w:val="center"/>
            <w:hideMark/>
          </w:tcPr>
          <w:p w14:paraId="5F220A8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7FA563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D23045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07F675E" w14:textId="77777777" w:rsidR="00411EF8" w:rsidRPr="00411EF8" w:rsidRDefault="00411EF8" w:rsidP="00411EF8">
            <w:pPr>
              <w:jc w:val="center"/>
              <w:rPr>
                <w:color w:val="000000"/>
                <w:sz w:val="20"/>
                <w:szCs w:val="20"/>
              </w:rPr>
            </w:pPr>
            <w:r w:rsidRPr="00411EF8">
              <w:rPr>
                <w:color w:val="000000"/>
                <w:sz w:val="20"/>
                <w:szCs w:val="20"/>
              </w:rPr>
              <w:t>Микрорайон 35А</w:t>
            </w:r>
          </w:p>
        </w:tc>
        <w:tc>
          <w:tcPr>
            <w:tcW w:w="178" w:type="pct"/>
            <w:tcBorders>
              <w:top w:val="nil"/>
              <w:left w:val="nil"/>
              <w:bottom w:val="single" w:sz="4" w:space="0" w:color="auto"/>
              <w:right w:val="single" w:sz="4" w:space="0" w:color="auto"/>
            </w:tcBorders>
            <w:shd w:val="clear" w:color="auto" w:fill="auto"/>
            <w:vAlign w:val="center"/>
            <w:hideMark/>
          </w:tcPr>
          <w:p w14:paraId="02AD387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A5B493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B1416E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CC0541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966057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9EB7DC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A45A1F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C6497E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A23E12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81F23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35AEF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857611" w14:textId="77777777" w:rsidR="00411EF8" w:rsidRPr="00411EF8" w:rsidRDefault="00411EF8" w:rsidP="00411EF8">
            <w:pPr>
              <w:jc w:val="center"/>
              <w:rPr>
                <w:color w:val="000000"/>
                <w:sz w:val="20"/>
                <w:szCs w:val="20"/>
              </w:rPr>
            </w:pPr>
            <w:r w:rsidRPr="00411EF8">
              <w:rPr>
                <w:color w:val="000000"/>
                <w:sz w:val="20"/>
                <w:szCs w:val="20"/>
              </w:rPr>
              <w:t>3,7</w:t>
            </w:r>
          </w:p>
        </w:tc>
        <w:tc>
          <w:tcPr>
            <w:tcW w:w="221" w:type="pct"/>
            <w:tcBorders>
              <w:top w:val="nil"/>
              <w:left w:val="nil"/>
              <w:bottom w:val="single" w:sz="4" w:space="0" w:color="auto"/>
              <w:right w:val="single" w:sz="4" w:space="0" w:color="auto"/>
            </w:tcBorders>
            <w:shd w:val="clear" w:color="auto" w:fill="auto"/>
            <w:vAlign w:val="center"/>
            <w:hideMark/>
          </w:tcPr>
          <w:p w14:paraId="3E0F698E" w14:textId="77777777" w:rsidR="00411EF8" w:rsidRPr="00411EF8" w:rsidRDefault="00411EF8" w:rsidP="00411EF8">
            <w:pPr>
              <w:jc w:val="center"/>
              <w:rPr>
                <w:color w:val="000000"/>
                <w:sz w:val="20"/>
                <w:szCs w:val="20"/>
              </w:rPr>
            </w:pPr>
            <w:r w:rsidRPr="00411EF8">
              <w:rPr>
                <w:color w:val="000000"/>
                <w:sz w:val="20"/>
                <w:szCs w:val="20"/>
              </w:rPr>
              <w:t>10,8</w:t>
            </w:r>
          </w:p>
        </w:tc>
        <w:tc>
          <w:tcPr>
            <w:tcW w:w="221" w:type="pct"/>
            <w:tcBorders>
              <w:top w:val="nil"/>
              <w:left w:val="nil"/>
              <w:bottom w:val="single" w:sz="4" w:space="0" w:color="auto"/>
              <w:right w:val="single" w:sz="4" w:space="0" w:color="auto"/>
            </w:tcBorders>
            <w:shd w:val="clear" w:color="auto" w:fill="auto"/>
            <w:vAlign w:val="center"/>
            <w:hideMark/>
          </w:tcPr>
          <w:p w14:paraId="70513E55" w14:textId="77777777" w:rsidR="00411EF8" w:rsidRPr="00411EF8" w:rsidRDefault="00411EF8" w:rsidP="00411EF8">
            <w:pPr>
              <w:jc w:val="center"/>
              <w:rPr>
                <w:color w:val="000000"/>
                <w:sz w:val="20"/>
                <w:szCs w:val="20"/>
              </w:rPr>
            </w:pPr>
            <w:r w:rsidRPr="00411EF8">
              <w:rPr>
                <w:color w:val="000000"/>
                <w:sz w:val="20"/>
                <w:szCs w:val="20"/>
              </w:rPr>
              <w:t>1,3</w:t>
            </w:r>
          </w:p>
        </w:tc>
        <w:tc>
          <w:tcPr>
            <w:tcW w:w="221" w:type="pct"/>
            <w:tcBorders>
              <w:top w:val="nil"/>
              <w:left w:val="nil"/>
              <w:bottom w:val="single" w:sz="4" w:space="0" w:color="auto"/>
              <w:right w:val="single" w:sz="4" w:space="0" w:color="auto"/>
            </w:tcBorders>
            <w:shd w:val="clear" w:color="auto" w:fill="auto"/>
            <w:vAlign w:val="center"/>
            <w:hideMark/>
          </w:tcPr>
          <w:p w14:paraId="77D1233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41A56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A73AD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2D9807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A8365C5"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3696726" w14:textId="77777777" w:rsidR="00411EF8" w:rsidRPr="00411EF8" w:rsidRDefault="00411EF8" w:rsidP="00411EF8">
            <w:pPr>
              <w:jc w:val="center"/>
              <w:rPr>
                <w:color w:val="000000"/>
                <w:sz w:val="20"/>
                <w:szCs w:val="20"/>
              </w:rPr>
            </w:pPr>
            <w:r w:rsidRPr="00411EF8">
              <w:rPr>
                <w:color w:val="000000"/>
                <w:sz w:val="20"/>
                <w:szCs w:val="20"/>
              </w:rPr>
              <w:t>Микрорайон 37.</w:t>
            </w:r>
          </w:p>
        </w:tc>
        <w:tc>
          <w:tcPr>
            <w:tcW w:w="178" w:type="pct"/>
            <w:tcBorders>
              <w:top w:val="nil"/>
              <w:left w:val="nil"/>
              <w:bottom w:val="single" w:sz="4" w:space="0" w:color="auto"/>
              <w:right w:val="single" w:sz="4" w:space="0" w:color="auto"/>
            </w:tcBorders>
            <w:shd w:val="clear" w:color="auto" w:fill="auto"/>
            <w:vAlign w:val="center"/>
            <w:hideMark/>
          </w:tcPr>
          <w:p w14:paraId="3DA700D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AD7D80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587468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1AA906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772789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D89030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C46435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E93317D" w14:textId="77777777" w:rsidR="00411EF8" w:rsidRPr="00411EF8" w:rsidRDefault="00411EF8" w:rsidP="00411EF8">
            <w:pPr>
              <w:jc w:val="center"/>
              <w:rPr>
                <w:color w:val="000000"/>
                <w:sz w:val="20"/>
                <w:szCs w:val="20"/>
              </w:rPr>
            </w:pPr>
            <w:r w:rsidRPr="00411EF8">
              <w:rPr>
                <w:color w:val="000000"/>
                <w:sz w:val="20"/>
                <w:szCs w:val="20"/>
              </w:rPr>
              <w:t>0,8</w:t>
            </w:r>
          </w:p>
        </w:tc>
        <w:tc>
          <w:tcPr>
            <w:tcW w:w="192" w:type="pct"/>
            <w:tcBorders>
              <w:top w:val="nil"/>
              <w:left w:val="nil"/>
              <w:bottom w:val="single" w:sz="4" w:space="0" w:color="auto"/>
              <w:right w:val="single" w:sz="4" w:space="0" w:color="auto"/>
            </w:tcBorders>
            <w:shd w:val="clear" w:color="auto" w:fill="auto"/>
            <w:vAlign w:val="center"/>
            <w:hideMark/>
          </w:tcPr>
          <w:p w14:paraId="3FDE2EB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B25BE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A7C5C5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EF9B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27771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101AB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DD161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A5AB7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AF49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8B59E3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B5FD33A"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DE3FC7A" w14:textId="77777777" w:rsidR="00411EF8" w:rsidRPr="00411EF8" w:rsidRDefault="00411EF8" w:rsidP="00411EF8">
            <w:pPr>
              <w:jc w:val="center"/>
              <w:rPr>
                <w:color w:val="000000"/>
                <w:sz w:val="20"/>
                <w:szCs w:val="20"/>
              </w:rPr>
            </w:pPr>
            <w:r w:rsidRPr="00411EF8">
              <w:rPr>
                <w:color w:val="000000"/>
                <w:sz w:val="20"/>
                <w:szCs w:val="20"/>
              </w:rPr>
              <w:t>Микрорайон 38.</w:t>
            </w:r>
          </w:p>
        </w:tc>
        <w:tc>
          <w:tcPr>
            <w:tcW w:w="178" w:type="pct"/>
            <w:tcBorders>
              <w:top w:val="nil"/>
              <w:left w:val="nil"/>
              <w:bottom w:val="single" w:sz="4" w:space="0" w:color="auto"/>
              <w:right w:val="single" w:sz="4" w:space="0" w:color="auto"/>
            </w:tcBorders>
            <w:shd w:val="clear" w:color="auto" w:fill="auto"/>
            <w:vAlign w:val="center"/>
            <w:hideMark/>
          </w:tcPr>
          <w:p w14:paraId="7E5999D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E702F9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0DF77C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802A35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8406A0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A31C98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30CC7C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C58528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362612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35EEC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01651C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4C71C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B5860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E3B73A" w14:textId="77777777" w:rsidR="00411EF8" w:rsidRPr="00411EF8" w:rsidRDefault="00411EF8" w:rsidP="00411EF8">
            <w:pPr>
              <w:jc w:val="center"/>
              <w:rPr>
                <w:color w:val="000000"/>
                <w:sz w:val="20"/>
                <w:szCs w:val="20"/>
              </w:rPr>
            </w:pPr>
            <w:r w:rsidRPr="00411EF8">
              <w:rPr>
                <w:color w:val="000000"/>
                <w:sz w:val="20"/>
                <w:szCs w:val="20"/>
              </w:rPr>
              <w:t>14,1</w:t>
            </w:r>
          </w:p>
        </w:tc>
        <w:tc>
          <w:tcPr>
            <w:tcW w:w="221" w:type="pct"/>
            <w:tcBorders>
              <w:top w:val="nil"/>
              <w:left w:val="nil"/>
              <w:bottom w:val="single" w:sz="4" w:space="0" w:color="auto"/>
              <w:right w:val="single" w:sz="4" w:space="0" w:color="auto"/>
            </w:tcBorders>
            <w:shd w:val="clear" w:color="auto" w:fill="auto"/>
            <w:vAlign w:val="center"/>
            <w:hideMark/>
          </w:tcPr>
          <w:p w14:paraId="36F8E92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14BEF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EF5FC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3B134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30053CD"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6372DA4" w14:textId="77777777" w:rsidR="00411EF8" w:rsidRPr="00411EF8" w:rsidRDefault="00411EF8" w:rsidP="00411EF8">
            <w:pPr>
              <w:jc w:val="center"/>
              <w:rPr>
                <w:color w:val="000000"/>
                <w:sz w:val="20"/>
                <w:szCs w:val="20"/>
              </w:rPr>
            </w:pPr>
            <w:r w:rsidRPr="00411EF8">
              <w:rPr>
                <w:color w:val="000000"/>
                <w:sz w:val="20"/>
                <w:szCs w:val="20"/>
              </w:rPr>
              <w:t>Микрорайон 39.</w:t>
            </w:r>
          </w:p>
        </w:tc>
        <w:tc>
          <w:tcPr>
            <w:tcW w:w="178" w:type="pct"/>
            <w:tcBorders>
              <w:top w:val="nil"/>
              <w:left w:val="nil"/>
              <w:bottom w:val="single" w:sz="4" w:space="0" w:color="auto"/>
              <w:right w:val="single" w:sz="4" w:space="0" w:color="auto"/>
            </w:tcBorders>
            <w:shd w:val="clear" w:color="auto" w:fill="auto"/>
            <w:vAlign w:val="center"/>
            <w:hideMark/>
          </w:tcPr>
          <w:p w14:paraId="7DDEB0A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32D2E0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74C619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848D8E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DB5600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2326F3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3E0ABE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D2F957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5869B5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02955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28666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EC5235" w14:textId="77777777" w:rsidR="00411EF8" w:rsidRPr="00411EF8" w:rsidRDefault="00411EF8" w:rsidP="00411EF8">
            <w:pPr>
              <w:jc w:val="center"/>
              <w:rPr>
                <w:color w:val="000000"/>
                <w:sz w:val="20"/>
                <w:szCs w:val="20"/>
              </w:rPr>
            </w:pPr>
            <w:r w:rsidRPr="00411EF8">
              <w:rPr>
                <w:color w:val="000000"/>
                <w:sz w:val="20"/>
                <w:szCs w:val="20"/>
              </w:rPr>
              <w:t>48,9</w:t>
            </w:r>
          </w:p>
        </w:tc>
        <w:tc>
          <w:tcPr>
            <w:tcW w:w="221" w:type="pct"/>
            <w:tcBorders>
              <w:top w:val="nil"/>
              <w:left w:val="nil"/>
              <w:bottom w:val="single" w:sz="4" w:space="0" w:color="auto"/>
              <w:right w:val="single" w:sz="4" w:space="0" w:color="auto"/>
            </w:tcBorders>
            <w:shd w:val="clear" w:color="auto" w:fill="auto"/>
            <w:vAlign w:val="center"/>
            <w:hideMark/>
          </w:tcPr>
          <w:p w14:paraId="531A9338" w14:textId="77777777" w:rsidR="00411EF8" w:rsidRPr="00411EF8" w:rsidRDefault="00411EF8" w:rsidP="00411EF8">
            <w:pPr>
              <w:jc w:val="center"/>
              <w:rPr>
                <w:color w:val="000000"/>
                <w:sz w:val="20"/>
                <w:szCs w:val="20"/>
              </w:rPr>
            </w:pPr>
            <w:r w:rsidRPr="00411EF8">
              <w:rPr>
                <w:color w:val="000000"/>
                <w:sz w:val="20"/>
                <w:szCs w:val="20"/>
              </w:rPr>
              <w:t>46,0</w:t>
            </w:r>
          </w:p>
        </w:tc>
        <w:tc>
          <w:tcPr>
            <w:tcW w:w="221" w:type="pct"/>
            <w:tcBorders>
              <w:top w:val="nil"/>
              <w:left w:val="nil"/>
              <w:bottom w:val="single" w:sz="4" w:space="0" w:color="auto"/>
              <w:right w:val="single" w:sz="4" w:space="0" w:color="auto"/>
            </w:tcBorders>
            <w:shd w:val="clear" w:color="auto" w:fill="auto"/>
            <w:vAlign w:val="center"/>
            <w:hideMark/>
          </w:tcPr>
          <w:p w14:paraId="3D8EAEA0" w14:textId="77777777" w:rsidR="00411EF8" w:rsidRPr="00411EF8" w:rsidRDefault="00411EF8" w:rsidP="00411EF8">
            <w:pPr>
              <w:jc w:val="center"/>
              <w:rPr>
                <w:color w:val="000000"/>
                <w:sz w:val="20"/>
                <w:szCs w:val="20"/>
              </w:rPr>
            </w:pPr>
            <w:r w:rsidRPr="00411EF8">
              <w:rPr>
                <w:color w:val="000000"/>
                <w:sz w:val="20"/>
                <w:szCs w:val="20"/>
              </w:rPr>
              <w:t>22,8</w:t>
            </w:r>
          </w:p>
        </w:tc>
        <w:tc>
          <w:tcPr>
            <w:tcW w:w="221" w:type="pct"/>
            <w:tcBorders>
              <w:top w:val="nil"/>
              <w:left w:val="nil"/>
              <w:bottom w:val="single" w:sz="4" w:space="0" w:color="auto"/>
              <w:right w:val="single" w:sz="4" w:space="0" w:color="auto"/>
            </w:tcBorders>
            <w:shd w:val="clear" w:color="auto" w:fill="auto"/>
            <w:vAlign w:val="center"/>
            <w:hideMark/>
          </w:tcPr>
          <w:p w14:paraId="25CDFD7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810FF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4FA71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C9139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861333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E9BCD2A" w14:textId="77777777" w:rsidR="00411EF8" w:rsidRPr="00411EF8" w:rsidRDefault="00411EF8" w:rsidP="00411EF8">
            <w:pPr>
              <w:jc w:val="center"/>
              <w:rPr>
                <w:color w:val="000000"/>
                <w:sz w:val="20"/>
                <w:szCs w:val="20"/>
              </w:rPr>
            </w:pPr>
            <w:r w:rsidRPr="00411EF8">
              <w:rPr>
                <w:color w:val="000000"/>
                <w:sz w:val="20"/>
                <w:szCs w:val="20"/>
              </w:rPr>
              <w:t>Микрорайон 4.</w:t>
            </w:r>
          </w:p>
        </w:tc>
        <w:tc>
          <w:tcPr>
            <w:tcW w:w="178" w:type="pct"/>
            <w:tcBorders>
              <w:top w:val="nil"/>
              <w:left w:val="nil"/>
              <w:bottom w:val="single" w:sz="4" w:space="0" w:color="auto"/>
              <w:right w:val="single" w:sz="4" w:space="0" w:color="auto"/>
            </w:tcBorders>
            <w:shd w:val="clear" w:color="auto" w:fill="auto"/>
            <w:vAlign w:val="center"/>
            <w:hideMark/>
          </w:tcPr>
          <w:p w14:paraId="6A1AC17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7CB9C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EF03FC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1CB23B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924D67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544E15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E86547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2647078" w14:textId="77777777" w:rsidR="00411EF8" w:rsidRPr="00411EF8" w:rsidRDefault="00411EF8" w:rsidP="00411EF8">
            <w:pPr>
              <w:jc w:val="center"/>
              <w:rPr>
                <w:color w:val="000000"/>
                <w:sz w:val="20"/>
                <w:szCs w:val="20"/>
              </w:rPr>
            </w:pPr>
            <w:r w:rsidRPr="00411EF8">
              <w:rPr>
                <w:color w:val="000000"/>
                <w:sz w:val="20"/>
                <w:szCs w:val="20"/>
              </w:rPr>
              <w:t>15,2</w:t>
            </w:r>
          </w:p>
        </w:tc>
        <w:tc>
          <w:tcPr>
            <w:tcW w:w="192" w:type="pct"/>
            <w:tcBorders>
              <w:top w:val="nil"/>
              <w:left w:val="nil"/>
              <w:bottom w:val="single" w:sz="4" w:space="0" w:color="auto"/>
              <w:right w:val="single" w:sz="4" w:space="0" w:color="auto"/>
            </w:tcBorders>
            <w:shd w:val="clear" w:color="auto" w:fill="auto"/>
            <w:vAlign w:val="center"/>
            <w:hideMark/>
          </w:tcPr>
          <w:p w14:paraId="523B677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FCF8B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2DECFC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D53DA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AB63B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51D764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4EE22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47995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4D1580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2B90D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883C75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3F6C962" w14:textId="77777777" w:rsidR="00411EF8" w:rsidRPr="00411EF8" w:rsidRDefault="00411EF8" w:rsidP="00411EF8">
            <w:pPr>
              <w:jc w:val="center"/>
              <w:rPr>
                <w:color w:val="000000"/>
                <w:sz w:val="20"/>
                <w:szCs w:val="20"/>
              </w:rPr>
            </w:pPr>
            <w:r w:rsidRPr="00411EF8">
              <w:rPr>
                <w:color w:val="000000"/>
                <w:sz w:val="20"/>
                <w:szCs w:val="20"/>
              </w:rPr>
              <w:t>Микрорайон 41.</w:t>
            </w:r>
          </w:p>
        </w:tc>
        <w:tc>
          <w:tcPr>
            <w:tcW w:w="178" w:type="pct"/>
            <w:tcBorders>
              <w:top w:val="nil"/>
              <w:left w:val="nil"/>
              <w:bottom w:val="single" w:sz="4" w:space="0" w:color="auto"/>
              <w:right w:val="single" w:sz="4" w:space="0" w:color="auto"/>
            </w:tcBorders>
            <w:shd w:val="clear" w:color="auto" w:fill="auto"/>
            <w:vAlign w:val="center"/>
            <w:hideMark/>
          </w:tcPr>
          <w:p w14:paraId="2D98668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AA13BA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67A58E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EB04FB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CEFA84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17827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DF5AEF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545B3AA" w14:textId="77777777" w:rsidR="00411EF8" w:rsidRPr="00411EF8" w:rsidRDefault="00411EF8" w:rsidP="00411EF8">
            <w:pPr>
              <w:jc w:val="center"/>
              <w:rPr>
                <w:color w:val="000000"/>
                <w:sz w:val="20"/>
                <w:szCs w:val="20"/>
              </w:rPr>
            </w:pPr>
            <w:r w:rsidRPr="00411EF8">
              <w:rPr>
                <w:color w:val="000000"/>
                <w:sz w:val="20"/>
                <w:szCs w:val="20"/>
              </w:rPr>
              <w:t>4,1</w:t>
            </w:r>
          </w:p>
        </w:tc>
        <w:tc>
          <w:tcPr>
            <w:tcW w:w="192" w:type="pct"/>
            <w:tcBorders>
              <w:top w:val="nil"/>
              <w:left w:val="nil"/>
              <w:bottom w:val="single" w:sz="4" w:space="0" w:color="auto"/>
              <w:right w:val="single" w:sz="4" w:space="0" w:color="auto"/>
            </w:tcBorders>
            <w:shd w:val="clear" w:color="auto" w:fill="auto"/>
            <w:vAlign w:val="center"/>
            <w:hideMark/>
          </w:tcPr>
          <w:p w14:paraId="4E0A3F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29407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9AA9E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7752E9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88C2E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AACBCC" w14:textId="77777777" w:rsidR="00411EF8" w:rsidRPr="00411EF8" w:rsidRDefault="00411EF8" w:rsidP="00411EF8">
            <w:pPr>
              <w:jc w:val="center"/>
              <w:rPr>
                <w:color w:val="000000"/>
                <w:sz w:val="20"/>
                <w:szCs w:val="20"/>
              </w:rPr>
            </w:pPr>
            <w:r w:rsidRPr="00411EF8">
              <w:rPr>
                <w:color w:val="000000"/>
                <w:sz w:val="20"/>
                <w:szCs w:val="20"/>
              </w:rPr>
              <w:t>0,8</w:t>
            </w:r>
          </w:p>
        </w:tc>
        <w:tc>
          <w:tcPr>
            <w:tcW w:w="221" w:type="pct"/>
            <w:tcBorders>
              <w:top w:val="nil"/>
              <w:left w:val="nil"/>
              <w:bottom w:val="single" w:sz="4" w:space="0" w:color="auto"/>
              <w:right w:val="single" w:sz="4" w:space="0" w:color="auto"/>
            </w:tcBorders>
            <w:shd w:val="clear" w:color="auto" w:fill="auto"/>
            <w:vAlign w:val="center"/>
            <w:hideMark/>
          </w:tcPr>
          <w:p w14:paraId="355938D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E5460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BC327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6E7DFD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C38B20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28385A9" w14:textId="77777777" w:rsidR="00411EF8" w:rsidRPr="00411EF8" w:rsidRDefault="00411EF8" w:rsidP="00411EF8">
            <w:pPr>
              <w:jc w:val="center"/>
              <w:rPr>
                <w:color w:val="000000"/>
                <w:sz w:val="20"/>
                <w:szCs w:val="20"/>
              </w:rPr>
            </w:pPr>
            <w:r w:rsidRPr="00411EF8">
              <w:rPr>
                <w:color w:val="000000"/>
                <w:sz w:val="20"/>
                <w:szCs w:val="20"/>
              </w:rPr>
              <w:t>Микрорайон 42.</w:t>
            </w:r>
          </w:p>
        </w:tc>
        <w:tc>
          <w:tcPr>
            <w:tcW w:w="178" w:type="pct"/>
            <w:tcBorders>
              <w:top w:val="nil"/>
              <w:left w:val="nil"/>
              <w:bottom w:val="single" w:sz="4" w:space="0" w:color="auto"/>
              <w:right w:val="single" w:sz="4" w:space="0" w:color="auto"/>
            </w:tcBorders>
            <w:shd w:val="clear" w:color="auto" w:fill="auto"/>
            <w:vAlign w:val="center"/>
            <w:hideMark/>
          </w:tcPr>
          <w:p w14:paraId="3AAB86A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158870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C42299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143136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54B0B3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AF9FF71" w14:textId="77777777" w:rsidR="00411EF8" w:rsidRPr="00411EF8" w:rsidRDefault="00411EF8" w:rsidP="00411EF8">
            <w:pPr>
              <w:jc w:val="center"/>
              <w:rPr>
                <w:color w:val="000000"/>
                <w:sz w:val="20"/>
                <w:szCs w:val="20"/>
              </w:rPr>
            </w:pPr>
            <w:r w:rsidRPr="00411EF8">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43C9706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1E953B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F3E68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835433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6099F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FFF57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78DAC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F6DEA7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C9DAA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D74F8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712D3B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51265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79A6EBA"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613330D" w14:textId="77777777" w:rsidR="00411EF8" w:rsidRPr="00411EF8" w:rsidRDefault="00411EF8" w:rsidP="00411EF8">
            <w:pPr>
              <w:jc w:val="center"/>
              <w:rPr>
                <w:color w:val="000000"/>
                <w:sz w:val="20"/>
                <w:szCs w:val="20"/>
              </w:rPr>
            </w:pPr>
            <w:r w:rsidRPr="00411EF8">
              <w:rPr>
                <w:color w:val="000000"/>
                <w:sz w:val="20"/>
                <w:szCs w:val="20"/>
              </w:rPr>
              <w:t>Микрорайон 43.</w:t>
            </w:r>
          </w:p>
        </w:tc>
        <w:tc>
          <w:tcPr>
            <w:tcW w:w="178" w:type="pct"/>
            <w:tcBorders>
              <w:top w:val="nil"/>
              <w:left w:val="nil"/>
              <w:bottom w:val="single" w:sz="4" w:space="0" w:color="auto"/>
              <w:right w:val="single" w:sz="4" w:space="0" w:color="auto"/>
            </w:tcBorders>
            <w:shd w:val="clear" w:color="auto" w:fill="auto"/>
            <w:vAlign w:val="center"/>
            <w:hideMark/>
          </w:tcPr>
          <w:p w14:paraId="399A58A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148043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2D5998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76EAB4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BAD8C4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BEC20B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CAFF5E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5798E9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35EF6A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D29B51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16262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C363D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2DAF51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4FA65F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260441" w14:textId="77777777" w:rsidR="00411EF8" w:rsidRPr="00411EF8" w:rsidRDefault="00411EF8" w:rsidP="00411EF8">
            <w:pPr>
              <w:jc w:val="center"/>
              <w:rPr>
                <w:color w:val="000000"/>
                <w:sz w:val="20"/>
                <w:szCs w:val="20"/>
              </w:rPr>
            </w:pPr>
            <w:r w:rsidRPr="00411EF8">
              <w:rPr>
                <w:color w:val="000000"/>
                <w:sz w:val="20"/>
                <w:szCs w:val="20"/>
              </w:rPr>
              <w:t>33,6</w:t>
            </w:r>
          </w:p>
        </w:tc>
        <w:tc>
          <w:tcPr>
            <w:tcW w:w="221" w:type="pct"/>
            <w:tcBorders>
              <w:top w:val="nil"/>
              <w:left w:val="nil"/>
              <w:bottom w:val="single" w:sz="4" w:space="0" w:color="auto"/>
              <w:right w:val="single" w:sz="4" w:space="0" w:color="auto"/>
            </w:tcBorders>
            <w:shd w:val="clear" w:color="auto" w:fill="auto"/>
            <w:vAlign w:val="center"/>
            <w:hideMark/>
          </w:tcPr>
          <w:p w14:paraId="1E7DF773" w14:textId="77777777" w:rsidR="00411EF8" w:rsidRPr="00411EF8" w:rsidRDefault="00411EF8" w:rsidP="00411EF8">
            <w:pPr>
              <w:jc w:val="center"/>
              <w:rPr>
                <w:color w:val="000000"/>
                <w:sz w:val="20"/>
                <w:szCs w:val="20"/>
              </w:rPr>
            </w:pPr>
            <w:r w:rsidRPr="00411EF8">
              <w:rPr>
                <w:color w:val="000000"/>
                <w:sz w:val="20"/>
                <w:szCs w:val="20"/>
              </w:rPr>
              <w:t>11,8</w:t>
            </w:r>
          </w:p>
        </w:tc>
        <w:tc>
          <w:tcPr>
            <w:tcW w:w="221" w:type="pct"/>
            <w:tcBorders>
              <w:top w:val="nil"/>
              <w:left w:val="nil"/>
              <w:bottom w:val="single" w:sz="4" w:space="0" w:color="auto"/>
              <w:right w:val="single" w:sz="4" w:space="0" w:color="auto"/>
            </w:tcBorders>
            <w:shd w:val="clear" w:color="auto" w:fill="auto"/>
            <w:vAlign w:val="center"/>
            <w:hideMark/>
          </w:tcPr>
          <w:p w14:paraId="618AB55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5BBE2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25C6FB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A96B4E1" w14:textId="77777777" w:rsidR="00411EF8" w:rsidRPr="00411EF8" w:rsidRDefault="00411EF8" w:rsidP="00411EF8">
            <w:pPr>
              <w:jc w:val="center"/>
              <w:rPr>
                <w:color w:val="000000"/>
                <w:sz w:val="20"/>
                <w:szCs w:val="20"/>
              </w:rPr>
            </w:pPr>
            <w:r w:rsidRPr="00411EF8">
              <w:rPr>
                <w:color w:val="000000"/>
                <w:sz w:val="20"/>
                <w:szCs w:val="20"/>
              </w:rPr>
              <w:t>Микрорайон 44.</w:t>
            </w:r>
          </w:p>
        </w:tc>
        <w:tc>
          <w:tcPr>
            <w:tcW w:w="178" w:type="pct"/>
            <w:tcBorders>
              <w:top w:val="nil"/>
              <w:left w:val="nil"/>
              <w:bottom w:val="single" w:sz="4" w:space="0" w:color="auto"/>
              <w:right w:val="single" w:sz="4" w:space="0" w:color="auto"/>
            </w:tcBorders>
            <w:shd w:val="clear" w:color="auto" w:fill="auto"/>
            <w:vAlign w:val="center"/>
            <w:hideMark/>
          </w:tcPr>
          <w:p w14:paraId="62A5F76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40FFD5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4768F7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36A2C5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B34896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98744C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566478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FD3F47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155756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86E9C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C2876D" w14:textId="77777777" w:rsidR="00411EF8" w:rsidRPr="00411EF8" w:rsidRDefault="00411EF8" w:rsidP="00411EF8">
            <w:pPr>
              <w:jc w:val="center"/>
              <w:rPr>
                <w:color w:val="000000"/>
                <w:sz w:val="20"/>
                <w:szCs w:val="20"/>
              </w:rPr>
            </w:pPr>
            <w:r w:rsidRPr="00411EF8">
              <w:rPr>
                <w:color w:val="000000"/>
                <w:sz w:val="20"/>
                <w:szCs w:val="20"/>
              </w:rPr>
              <w:t>2,6</w:t>
            </w:r>
          </w:p>
        </w:tc>
        <w:tc>
          <w:tcPr>
            <w:tcW w:w="221" w:type="pct"/>
            <w:tcBorders>
              <w:top w:val="nil"/>
              <w:left w:val="nil"/>
              <w:bottom w:val="single" w:sz="4" w:space="0" w:color="auto"/>
              <w:right w:val="single" w:sz="4" w:space="0" w:color="auto"/>
            </w:tcBorders>
            <w:shd w:val="clear" w:color="auto" w:fill="auto"/>
            <w:vAlign w:val="center"/>
            <w:hideMark/>
          </w:tcPr>
          <w:p w14:paraId="31D233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804B8C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31694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A1CC5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C2850B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AD37A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3DAE8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40201ED"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F36AC0D" w14:textId="77777777" w:rsidR="00411EF8" w:rsidRPr="00411EF8" w:rsidRDefault="00411EF8" w:rsidP="00411EF8">
            <w:pPr>
              <w:jc w:val="center"/>
              <w:rPr>
                <w:color w:val="000000"/>
                <w:sz w:val="20"/>
                <w:szCs w:val="20"/>
              </w:rPr>
            </w:pPr>
            <w:r w:rsidRPr="00411EF8">
              <w:rPr>
                <w:color w:val="000000"/>
                <w:sz w:val="20"/>
                <w:szCs w:val="20"/>
              </w:rPr>
              <w:t>Микрорайон 46.</w:t>
            </w:r>
          </w:p>
        </w:tc>
        <w:tc>
          <w:tcPr>
            <w:tcW w:w="178" w:type="pct"/>
            <w:tcBorders>
              <w:top w:val="nil"/>
              <w:left w:val="nil"/>
              <w:bottom w:val="single" w:sz="4" w:space="0" w:color="auto"/>
              <w:right w:val="single" w:sz="4" w:space="0" w:color="auto"/>
            </w:tcBorders>
            <w:shd w:val="clear" w:color="auto" w:fill="auto"/>
            <w:vAlign w:val="center"/>
            <w:hideMark/>
          </w:tcPr>
          <w:p w14:paraId="2F73502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5D5E0E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9229CE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FE9CB0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71F344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3251BA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1A28E5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43A793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248166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8F7AC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566019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576A1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8D4D8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E4A3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7025D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69666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8B46F5" w14:textId="77777777" w:rsidR="00411EF8" w:rsidRPr="00411EF8" w:rsidRDefault="00411EF8" w:rsidP="00411EF8">
            <w:pPr>
              <w:jc w:val="center"/>
              <w:rPr>
                <w:color w:val="000000"/>
                <w:sz w:val="20"/>
                <w:szCs w:val="20"/>
              </w:rPr>
            </w:pPr>
            <w:r w:rsidRPr="00411EF8">
              <w:rPr>
                <w:color w:val="000000"/>
                <w:sz w:val="20"/>
                <w:szCs w:val="20"/>
              </w:rPr>
              <w:t>0,1</w:t>
            </w:r>
          </w:p>
        </w:tc>
        <w:tc>
          <w:tcPr>
            <w:tcW w:w="221" w:type="pct"/>
            <w:tcBorders>
              <w:top w:val="nil"/>
              <w:left w:val="nil"/>
              <w:bottom w:val="single" w:sz="4" w:space="0" w:color="auto"/>
              <w:right w:val="single" w:sz="4" w:space="0" w:color="auto"/>
            </w:tcBorders>
            <w:shd w:val="clear" w:color="auto" w:fill="auto"/>
            <w:vAlign w:val="center"/>
            <w:hideMark/>
          </w:tcPr>
          <w:p w14:paraId="272DD2F0" w14:textId="77777777" w:rsidR="00411EF8" w:rsidRPr="00411EF8" w:rsidRDefault="00411EF8" w:rsidP="00411EF8">
            <w:pPr>
              <w:jc w:val="center"/>
              <w:rPr>
                <w:color w:val="000000"/>
                <w:sz w:val="20"/>
                <w:szCs w:val="20"/>
              </w:rPr>
            </w:pPr>
            <w:r w:rsidRPr="00411EF8">
              <w:rPr>
                <w:color w:val="000000"/>
                <w:sz w:val="20"/>
                <w:szCs w:val="20"/>
              </w:rPr>
              <w:t>0,1</w:t>
            </w:r>
          </w:p>
        </w:tc>
      </w:tr>
      <w:tr w:rsidR="00411EF8" w:rsidRPr="00411EF8" w14:paraId="2AE6C65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C10B889" w14:textId="77777777" w:rsidR="00411EF8" w:rsidRPr="00411EF8" w:rsidRDefault="00411EF8" w:rsidP="00411EF8">
            <w:pPr>
              <w:jc w:val="center"/>
              <w:rPr>
                <w:color w:val="000000"/>
                <w:sz w:val="20"/>
                <w:szCs w:val="20"/>
              </w:rPr>
            </w:pPr>
            <w:r w:rsidRPr="00411EF8">
              <w:rPr>
                <w:color w:val="000000"/>
                <w:sz w:val="20"/>
                <w:szCs w:val="20"/>
              </w:rPr>
              <w:t>Микрорайон 47.</w:t>
            </w:r>
          </w:p>
        </w:tc>
        <w:tc>
          <w:tcPr>
            <w:tcW w:w="178" w:type="pct"/>
            <w:tcBorders>
              <w:top w:val="nil"/>
              <w:left w:val="nil"/>
              <w:bottom w:val="single" w:sz="4" w:space="0" w:color="auto"/>
              <w:right w:val="single" w:sz="4" w:space="0" w:color="auto"/>
            </w:tcBorders>
            <w:shd w:val="clear" w:color="auto" w:fill="auto"/>
            <w:vAlign w:val="center"/>
            <w:hideMark/>
          </w:tcPr>
          <w:p w14:paraId="28845F0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93D46F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ED81B8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3A564C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B17485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73EC74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E6F1BD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8C2AC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750D63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36432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BC483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92ABC8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900F8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CB1025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DB2A775" w14:textId="77777777" w:rsidR="00411EF8" w:rsidRPr="00411EF8" w:rsidRDefault="00411EF8" w:rsidP="00411EF8">
            <w:pPr>
              <w:jc w:val="center"/>
              <w:rPr>
                <w:color w:val="000000"/>
                <w:sz w:val="20"/>
                <w:szCs w:val="20"/>
              </w:rPr>
            </w:pPr>
            <w:r w:rsidRPr="00411EF8">
              <w:rPr>
                <w:color w:val="000000"/>
                <w:sz w:val="20"/>
                <w:szCs w:val="20"/>
              </w:rPr>
              <w:t>8,7</w:t>
            </w:r>
          </w:p>
        </w:tc>
        <w:tc>
          <w:tcPr>
            <w:tcW w:w="221" w:type="pct"/>
            <w:tcBorders>
              <w:top w:val="nil"/>
              <w:left w:val="nil"/>
              <w:bottom w:val="single" w:sz="4" w:space="0" w:color="auto"/>
              <w:right w:val="single" w:sz="4" w:space="0" w:color="auto"/>
            </w:tcBorders>
            <w:shd w:val="clear" w:color="auto" w:fill="auto"/>
            <w:vAlign w:val="center"/>
            <w:hideMark/>
          </w:tcPr>
          <w:p w14:paraId="19CEF8A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4265E5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EFDD52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991E284"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25469B2" w14:textId="77777777" w:rsidR="00411EF8" w:rsidRPr="00411EF8" w:rsidRDefault="00411EF8" w:rsidP="00411EF8">
            <w:pPr>
              <w:jc w:val="center"/>
              <w:rPr>
                <w:color w:val="000000"/>
                <w:sz w:val="20"/>
                <w:szCs w:val="20"/>
              </w:rPr>
            </w:pPr>
            <w:r w:rsidRPr="00411EF8">
              <w:rPr>
                <w:color w:val="000000"/>
                <w:sz w:val="20"/>
                <w:szCs w:val="20"/>
              </w:rPr>
              <w:t>Микрорайон 48.</w:t>
            </w:r>
          </w:p>
        </w:tc>
        <w:tc>
          <w:tcPr>
            <w:tcW w:w="178" w:type="pct"/>
            <w:tcBorders>
              <w:top w:val="nil"/>
              <w:left w:val="nil"/>
              <w:bottom w:val="single" w:sz="4" w:space="0" w:color="auto"/>
              <w:right w:val="single" w:sz="4" w:space="0" w:color="auto"/>
            </w:tcBorders>
            <w:shd w:val="clear" w:color="auto" w:fill="auto"/>
            <w:vAlign w:val="center"/>
            <w:hideMark/>
          </w:tcPr>
          <w:p w14:paraId="2B67CD4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83BAB5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429BE9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0817C5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28C45D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A6004F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0ABA35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3A5329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393A94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D2908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FFE65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35244E" w14:textId="77777777" w:rsidR="00411EF8" w:rsidRPr="00411EF8" w:rsidRDefault="00411EF8" w:rsidP="00411EF8">
            <w:pPr>
              <w:jc w:val="center"/>
              <w:rPr>
                <w:color w:val="000000"/>
                <w:sz w:val="20"/>
                <w:szCs w:val="20"/>
              </w:rPr>
            </w:pPr>
            <w:r w:rsidRPr="00411EF8">
              <w:rPr>
                <w:color w:val="000000"/>
                <w:sz w:val="20"/>
                <w:szCs w:val="20"/>
              </w:rPr>
              <w:t>15,8</w:t>
            </w:r>
          </w:p>
        </w:tc>
        <w:tc>
          <w:tcPr>
            <w:tcW w:w="221" w:type="pct"/>
            <w:tcBorders>
              <w:top w:val="nil"/>
              <w:left w:val="nil"/>
              <w:bottom w:val="single" w:sz="4" w:space="0" w:color="auto"/>
              <w:right w:val="single" w:sz="4" w:space="0" w:color="auto"/>
            </w:tcBorders>
            <w:shd w:val="clear" w:color="auto" w:fill="auto"/>
            <w:vAlign w:val="center"/>
            <w:hideMark/>
          </w:tcPr>
          <w:p w14:paraId="27BE7664" w14:textId="77777777" w:rsidR="00411EF8" w:rsidRPr="00411EF8" w:rsidRDefault="00411EF8" w:rsidP="00411EF8">
            <w:pPr>
              <w:jc w:val="center"/>
              <w:rPr>
                <w:color w:val="000000"/>
                <w:sz w:val="20"/>
                <w:szCs w:val="20"/>
              </w:rPr>
            </w:pPr>
            <w:r w:rsidRPr="00411EF8">
              <w:rPr>
                <w:color w:val="000000"/>
                <w:sz w:val="20"/>
                <w:szCs w:val="20"/>
              </w:rPr>
              <w:t>7,9</w:t>
            </w:r>
          </w:p>
        </w:tc>
        <w:tc>
          <w:tcPr>
            <w:tcW w:w="221" w:type="pct"/>
            <w:tcBorders>
              <w:top w:val="nil"/>
              <w:left w:val="nil"/>
              <w:bottom w:val="single" w:sz="4" w:space="0" w:color="auto"/>
              <w:right w:val="single" w:sz="4" w:space="0" w:color="auto"/>
            </w:tcBorders>
            <w:shd w:val="clear" w:color="auto" w:fill="auto"/>
            <w:vAlign w:val="center"/>
            <w:hideMark/>
          </w:tcPr>
          <w:p w14:paraId="50D09AB1" w14:textId="77777777" w:rsidR="00411EF8" w:rsidRPr="00411EF8" w:rsidRDefault="00411EF8" w:rsidP="00411EF8">
            <w:pPr>
              <w:jc w:val="center"/>
              <w:rPr>
                <w:color w:val="000000"/>
                <w:sz w:val="20"/>
                <w:szCs w:val="20"/>
              </w:rPr>
            </w:pPr>
            <w:r w:rsidRPr="00411EF8">
              <w:rPr>
                <w:color w:val="000000"/>
                <w:sz w:val="20"/>
                <w:szCs w:val="20"/>
              </w:rPr>
              <w:t>6,4</w:t>
            </w:r>
          </w:p>
        </w:tc>
        <w:tc>
          <w:tcPr>
            <w:tcW w:w="221" w:type="pct"/>
            <w:tcBorders>
              <w:top w:val="nil"/>
              <w:left w:val="nil"/>
              <w:bottom w:val="single" w:sz="4" w:space="0" w:color="auto"/>
              <w:right w:val="single" w:sz="4" w:space="0" w:color="auto"/>
            </w:tcBorders>
            <w:shd w:val="clear" w:color="auto" w:fill="auto"/>
            <w:vAlign w:val="center"/>
            <w:hideMark/>
          </w:tcPr>
          <w:p w14:paraId="6DCB534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461ED0" w14:textId="77777777" w:rsidR="00411EF8" w:rsidRPr="00411EF8" w:rsidRDefault="00411EF8" w:rsidP="00411EF8">
            <w:pPr>
              <w:jc w:val="center"/>
              <w:rPr>
                <w:color w:val="000000"/>
                <w:sz w:val="20"/>
                <w:szCs w:val="20"/>
              </w:rPr>
            </w:pPr>
            <w:r w:rsidRPr="00411EF8">
              <w:rPr>
                <w:color w:val="000000"/>
                <w:sz w:val="20"/>
                <w:szCs w:val="20"/>
              </w:rPr>
              <w:t>1,0</w:t>
            </w:r>
          </w:p>
        </w:tc>
        <w:tc>
          <w:tcPr>
            <w:tcW w:w="221" w:type="pct"/>
            <w:tcBorders>
              <w:top w:val="nil"/>
              <w:left w:val="nil"/>
              <w:bottom w:val="single" w:sz="4" w:space="0" w:color="auto"/>
              <w:right w:val="single" w:sz="4" w:space="0" w:color="auto"/>
            </w:tcBorders>
            <w:shd w:val="clear" w:color="auto" w:fill="auto"/>
            <w:vAlign w:val="center"/>
            <w:hideMark/>
          </w:tcPr>
          <w:p w14:paraId="1918D39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879893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3F6396D"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CABAC23" w14:textId="77777777" w:rsidR="00411EF8" w:rsidRPr="00411EF8" w:rsidRDefault="00411EF8" w:rsidP="00411EF8">
            <w:pPr>
              <w:jc w:val="center"/>
              <w:rPr>
                <w:color w:val="000000"/>
                <w:sz w:val="20"/>
                <w:szCs w:val="20"/>
              </w:rPr>
            </w:pPr>
            <w:r w:rsidRPr="00411EF8">
              <w:rPr>
                <w:color w:val="000000"/>
                <w:sz w:val="20"/>
                <w:szCs w:val="20"/>
              </w:rPr>
              <w:t>Микрорайон 49.</w:t>
            </w:r>
          </w:p>
        </w:tc>
        <w:tc>
          <w:tcPr>
            <w:tcW w:w="178" w:type="pct"/>
            <w:tcBorders>
              <w:top w:val="nil"/>
              <w:left w:val="nil"/>
              <w:bottom w:val="single" w:sz="4" w:space="0" w:color="auto"/>
              <w:right w:val="single" w:sz="4" w:space="0" w:color="auto"/>
            </w:tcBorders>
            <w:shd w:val="clear" w:color="auto" w:fill="auto"/>
            <w:vAlign w:val="center"/>
            <w:hideMark/>
          </w:tcPr>
          <w:p w14:paraId="30F7677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E486B1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B42042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EA7785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9BF447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B36EC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3AE0D2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73A8B5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C009F7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F157D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C2B56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7B53CE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ED5A4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2AD4E3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D9DF6D4" w14:textId="77777777" w:rsidR="00411EF8" w:rsidRPr="00411EF8" w:rsidRDefault="00411EF8" w:rsidP="00411EF8">
            <w:pPr>
              <w:jc w:val="center"/>
              <w:rPr>
                <w:color w:val="000000"/>
                <w:sz w:val="20"/>
                <w:szCs w:val="20"/>
              </w:rPr>
            </w:pPr>
            <w:r w:rsidRPr="00411EF8">
              <w:rPr>
                <w:color w:val="000000"/>
                <w:sz w:val="20"/>
                <w:szCs w:val="20"/>
              </w:rPr>
              <w:t>0,4</w:t>
            </w:r>
          </w:p>
        </w:tc>
        <w:tc>
          <w:tcPr>
            <w:tcW w:w="221" w:type="pct"/>
            <w:tcBorders>
              <w:top w:val="nil"/>
              <w:left w:val="nil"/>
              <w:bottom w:val="single" w:sz="4" w:space="0" w:color="auto"/>
              <w:right w:val="single" w:sz="4" w:space="0" w:color="auto"/>
            </w:tcBorders>
            <w:shd w:val="clear" w:color="auto" w:fill="auto"/>
            <w:vAlign w:val="center"/>
            <w:hideMark/>
          </w:tcPr>
          <w:p w14:paraId="3013306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B34D654" w14:textId="77777777" w:rsidR="00411EF8" w:rsidRPr="00411EF8" w:rsidRDefault="00411EF8" w:rsidP="00411EF8">
            <w:pPr>
              <w:jc w:val="center"/>
              <w:rPr>
                <w:color w:val="000000"/>
                <w:sz w:val="20"/>
                <w:szCs w:val="20"/>
              </w:rPr>
            </w:pPr>
            <w:r w:rsidRPr="00411EF8">
              <w:rPr>
                <w:color w:val="000000"/>
                <w:sz w:val="20"/>
                <w:szCs w:val="20"/>
              </w:rPr>
              <w:t>0,4</w:t>
            </w:r>
          </w:p>
        </w:tc>
        <w:tc>
          <w:tcPr>
            <w:tcW w:w="221" w:type="pct"/>
            <w:tcBorders>
              <w:top w:val="nil"/>
              <w:left w:val="nil"/>
              <w:bottom w:val="single" w:sz="4" w:space="0" w:color="auto"/>
              <w:right w:val="single" w:sz="4" w:space="0" w:color="auto"/>
            </w:tcBorders>
            <w:shd w:val="clear" w:color="auto" w:fill="auto"/>
            <w:vAlign w:val="center"/>
            <w:hideMark/>
          </w:tcPr>
          <w:p w14:paraId="650F3878" w14:textId="77777777" w:rsidR="00411EF8" w:rsidRPr="00411EF8" w:rsidRDefault="00411EF8" w:rsidP="00411EF8">
            <w:pPr>
              <w:jc w:val="center"/>
              <w:rPr>
                <w:color w:val="000000"/>
                <w:sz w:val="20"/>
                <w:szCs w:val="20"/>
              </w:rPr>
            </w:pPr>
            <w:r w:rsidRPr="00411EF8">
              <w:rPr>
                <w:color w:val="000000"/>
                <w:sz w:val="20"/>
                <w:szCs w:val="20"/>
              </w:rPr>
              <w:t>0,4</w:t>
            </w:r>
          </w:p>
        </w:tc>
      </w:tr>
      <w:tr w:rsidR="00411EF8" w:rsidRPr="00411EF8" w14:paraId="7F47AA4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805B84D" w14:textId="77777777" w:rsidR="00411EF8" w:rsidRPr="00411EF8" w:rsidRDefault="00411EF8" w:rsidP="00411EF8">
            <w:pPr>
              <w:jc w:val="center"/>
              <w:rPr>
                <w:color w:val="000000"/>
                <w:sz w:val="20"/>
                <w:szCs w:val="20"/>
              </w:rPr>
            </w:pPr>
            <w:r w:rsidRPr="00411EF8">
              <w:rPr>
                <w:color w:val="000000"/>
                <w:sz w:val="20"/>
                <w:szCs w:val="20"/>
              </w:rPr>
              <w:t>Микрорайон 50.</w:t>
            </w:r>
          </w:p>
        </w:tc>
        <w:tc>
          <w:tcPr>
            <w:tcW w:w="178" w:type="pct"/>
            <w:tcBorders>
              <w:top w:val="nil"/>
              <w:left w:val="nil"/>
              <w:bottom w:val="single" w:sz="4" w:space="0" w:color="auto"/>
              <w:right w:val="single" w:sz="4" w:space="0" w:color="auto"/>
            </w:tcBorders>
            <w:shd w:val="clear" w:color="auto" w:fill="auto"/>
            <w:vAlign w:val="center"/>
            <w:hideMark/>
          </w:tcPr>
          <w:p w14:paraId="3E7C5A8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3A9F73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A7DAA5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1FD59C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6AC0C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D733C4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8DC7EC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DF7A1D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0083B8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E15B8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81129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B264A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CC0693" w14:textId="77777777" w:rsidR="00411EF8" w:rsidRPr="00411EF8" w:rsidRDefault="00411EF8" w:rsidP="00411EF8">
            <w:pPr>
              <w:jc w:val="center"/>
              <w:rPr>
                <w:color w:val="000000"/>
                <w:sz w:val="20"/>
                <w:szCs w:val="20"/>
              </w:rPr>
            </w:pPr>
            <w:r w:rsidRPr="00411EF8">
              <w:rPr>
                <w:color w:val="000000"/>
                <w:sz w:val="20"/>
                <w:szCs w:val="20"/>
              </w:rPr>
              <w:t>7,5</w:t>
            </w:r>
          </w:p>
        </w:tc>
        <w:tc>
          <w:tcPr>
            <w:tcW w:w="221" w:type="pct"/>
            <w:tcBorders>
              <w:top w:val="nil"/>
              <w:left w:val="nil"/>
              <w:bottom w:val="single" w:sz="4" w:space="0" w:color="auto"/>
              <w:right w:val="single" w:sz="4" w:space="0" w:color="auto"/>
            </w:tcBorders>
            <w:shd w:val="clear" w:color="auto" w:fill="auto"/>
            <w:vAlign w:val="center"/>
            <w:hideMark/>
          </w:tcPr>
          <w:p w14:paraId="5425202D" w14:textId="77777777" w:rsidR="00411EF8" w:rsidRPr="00411EF8" w:rsidRDefault="00411EF8" w:rsidP="00411EF8">
            <w:pPr>
              <w:jc w:val="center"/>
              <w:rPr>
                <w:color w:val="000000"/>
                <w:sz w:val="20"/>
                <w:szCs w:val="20"/>
              </w:rPr>
            </w:pPr>
            <w:r w:rsidRPr="00411EF8">
              <w:rPr>
                <w:color w:val="000000"/>
                <w:sz w:val="20"/>
                <w:szCs w:val="20"/>
              </w:rPr>
              <w:t>1,8</w:t>
            </w:r>
          </w:p>
        </w:tc>
        <w:tc>
          <w:tcPr>
            <w:tcW w:w="221" w:type="pct"/>
            <w:tcBorders>
              <w:top w:val="nil"/>
              <w:left w:val="nil"/>
              <w:bottom w:val="single" w:sz="4" w:space="0" w:color="auto"/>
              <w:right w:val="single" w:sz="4" w:space="0" w:color="auto"/>
            </w:tcBorders>
            <w:shd w:val="clear" w:color="auto" w:fill="auto"/>
            <w:vAlign w:val="center"/>
            <w:hideMark/>
          </w:tcPr>
          <w:p w14:paraId="2F5031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99C5D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47C5A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C75D3B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E78787F"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B5B8834" w14:textId="77777777" w:rsidR="00411EF8" w:rsidRPr="00411EF8" w:rsidRDefault="00411EF8" w:rsidP="00411EF8">
            <w:pPr>
              <w:jc w:val="center"/>
              <w:rPr>
                <w:color w:val="000000"/>
                <w:sz w:val="20"/>
                <w:szCs w:val="20"/>
              </w:rPr>
            </w:pPr>
            <w:r w:rsidRPr="00411EF8">
              <w:rPr>
                <w:color w:val="000000"/>
                <w:sz w:val="20"/>
                <w:szCs w:val="20"/>
              </w:rPr>
              <w:t>Микрорайон 51.</w:t>
            </w:r>
          </w:p>
        </w:tc>
        <w:tc>
          <w:tcPr>
            <w:tcW w:w="178" w:type="pct"/>
            <w:tcBorders>
              <w:top w:val="nil"/>
              <w:left w:val="nil"/>
              <w:bottom w:val="single" w:sz="4" w:space="0" w:color="auto"/>
              <w:right w:val="single" w:sz="4" w:space="0" w:color="auto"/>
            </w:tcBorders>
            <w:shd w:val="clear" w:color="auto" w:fill="auto"/>
            <w:vAlign w:val="center"/>
            <w:hideMark/>
          </w:tcPr>
          <w:p w14:paraId="0185383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EC968A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FC1632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905BE4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C61DEA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1A8328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CA7D20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D31B7C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764331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A08907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599CA1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E9BC8E" w14:textId="77777777" w:rsidR="00411EF8" w:rsidRPr="00411EF8" w:rsidRDefault="00411EF8" w:rsidP="00411EF8">
            <w:pPr>
              <w:jc w:val="center"/>
              <w:rPr>
                <w:color w:val="000000"/>
                <w:sz w:val="20"/>
                <w:szCs w:val="20"/>
              </w:rPr>
            </w:pPr>
            <w:r w:rsidRPr="00411EF8">
              <w:rPr>
                <w:color w:val="000000"/>
                <w:sz w:val="20"/>
                <w:szCs w:val="20"/>
              </w:rPr>
              <w:t>17,7</w:t>
            </w:r>
          </w:p>
        </w:tc>
        <w:tc>
          <w:tcPr>
            <w:tcW w:w="221" w:type="pct"/>
            <w:tcBorders>
              <w:top w:val="nil"/>
              <w:left w:val="nil"/>
              <w:bottom w:val="single" w:sz="4" w:space="0" w:color="auto"/>
              <w:right w:val="single" w:sz="4" w:space="0" w:color="auto"/>
            </w:tcBorders>
            <w:shd w:val="clear" w:color="auto" w:fill="auto"/>
            <w:vAlign w:val="center"/>
            <w:hideMark/>
          </w:tcPr>
          <w:p w14:paraId="2CF346EA" w14:textId="77777777" w:rsidR="00411EF8" w:rsidRPr="00411EF8" w:rsidRDefault="00411EF8" w:rsidP="00411EF8">
            <w:pPr>
              <w:jc w:val="center"/>
              <w:rPr>
                <w:color w:val="000000"/>
                <w:sz w:val="20"/>
                <w:szCs w:val="20"/>
              </w:rPr>
            </w:pPr>
            <w:r w:rsidRPr="00411EF8">
              <w:rPr>
                <w:color w:val="000000"/>
                <w:sz w:val="20"/>
                <w:szCs w:val="20"/>
              </w:rPr>
              <w:t>9,3</w:t>
            </w:r>
          </w:p>
        </w:tc>
        <w:tc>
          <w:tcPr>
            <w:tcW w:w="221" w:type="pct"/>
            <w:tcBorders>
              <w:top w:val="nil"/>
              <w:left w:val="nil"/>
              <w:bottom w:val="single" w:sz="4" w:space="0" w:color="auto"/>
              <w:right w:val="single" w:sz="4" w:space="0" w:color="auto"/>
            </w:tcBorders>
            <w:shd w:val="clear" w:color="auto" w:fill="auto"/>
            <w:vAlign w:val="center"/>
            <w:hideMark/>
          </w:tcPr>
          <w:p w14:paraId="0BF442BF" w14:textId="77777777" w:rsidR="00411EF8" w:rsidRPr="00411EF8" w:rsidRDefault="00411EF8" w:rsidP="00411EF8">
            <w:pPr>
              <w:jc w:val="center"/>
              <w:rPr>
                <w:color w:val="000000"/>
                <w:sz w:val="20"/>
                <w:szCs w:val="20"/>
              </w:rPr>
            </w:pPr>
            <w:r w:rsidRPr="00411EF8">
              <w:rPr>
                <w:color w:val="000000"/>
                <w:sz w:val="20"/>
                <w:szCs w:val="20"/>
              </w:rPr>
              <w:t>4,3</w:t>
            </w:r>
          </w:p>
        </w:tc>
        <w:tc>
          <w:tcPr>
            <w:tcW w:w="221" w:type="pct"/>
            <w:tcBorders>
              <w:top w:val="nil"/>
              <w:left w:val="nil"/>
              <w:bottom w:val="single" w:sz="4" w:space="0" w:color="auto"/>
              <w:right w:val="single" w:sz="4" w:space="0" w:color="auto"/>
            </w:tcBorders>
            <w:shd w:val="clear" w:color="auto" w:fill="auto"/>
            <w:vAlign w:val="center"/>
            <w:hideMark/>
          </w:tcPr>
          <w:p w14:paraId="34B154A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2097E8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47140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ED7F90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AD00CD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EB397F3" w14:textId="77777777" w:rsidR="00411EF8" w:rsidRPr="00411EF8" w:rsidRDefault="00411EF8" w:rsidP="00411EF8">
            <w:pPr>
              <w:jc w:val="center"/>
              <w:rPr>
                <w:color w:val="000000"/>
                <w:sz w:val="20"/>
                <w:szCs w:val="20"/>
              </w:rPr>
            </w:pPr>
            <w:r w:rsidRPr="00411EF8">
              <w:rPr>
                <w:color w:val="000000"/>
                <w:sz w:val="20"/>
                <w:szCs w:val="20"/>
              </w:rPr>
              <w:t>Микрорайон 7А</w:t>
            </w:r>
          </w:p>
        </w:tc>
        <w:tc>
          <w:tcPr>
            <w:tcW w:w="178" w:type="pct"/>
            <w:tcBorders>
              <w:top w:val="nil"/>
              <w:left w:val="nil"/>
              <w:bottom w:val="single" w:sz="4" w:space="0" w:color="auto"/>
              <w:right w:val="single" w:sz="4" w:space="0" w:color="auto"/>
            </w:tcBorders>
            <w:shd w:val="clear" w:color="auto" w:fill="auto"/>
            <w:vAlign w:val="center"/>
            <w:hideMark/>
          </w:tcPr>
          <w:p w14:paraId="6AD909D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35B384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D8BA8A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1D10D5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BF9AF5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4C7F292" w14:textId="77777777" w:rsidR="00411EF8" w:rsidRPr="00411EF8" w:rsidRDefault="00411EF8" w:rsidP="00411EF8">
            <w:pPr>
              <w:jc w:val="center"/>
              <w:rPr>
                <w:color w:val="000000"/>
                <w:sz w:val="20"/>
                <w:szCs w:val="20"/>
              </w:rPr>
            </w:pPr>
            <w:r w:rsidRPr="00411EF8">
              <w:rPr>
                <w:color w:val="000000"/>
                <w:sz w:val="20"/>
                <w:szCs w:val="20"/>
              </w:rPr>
              <w:t>1,7</w:t>
            </w:r>
          </w:p>
        </w:tc>
        <w:tc>
          <w:tcPr>
            <w:tcW w:w="192" w:type="pct"/>
            <w:tcBorders>
              <w:top w:val="nil"/>
              <w:left w:val="nil"/>
              <w:bottom w:val="single" w:sz="4" w:space="0" w:color="auto"/>
              <w:right w:val="single" w:sz="4" w:space="0" w:color="auto"/>
            </w:tcBorders>
            <w:shd w:val="clear" w:color="auto" w:fill="auto"/>
            <w:vAlign w:val="center"/>
            <w:hideMark/>
          </w:tcPr>
          <w:p w14:paraId="75B1A8C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BA496B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435A10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6E464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8B045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5330CD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80A8F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CDFC8A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227BB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5F1681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33D65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B264C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D738B9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A896DF1" w14:textId="77777777" w:rsidR="00411EF8" w:rsidRPr="00411EF8" w:rsidRDefault="00411EF8" w:rsidP="00411EF8">
            <w:pPr>
              <w:jc w:val="center"/>
              <w:rPr>
                <w:color w:val="000000"/>
                <w:sz w:val="20"/>
                <w:szCs w:val="20"/>
              </w:rPr>
            </w:pPr>
            <w:r w:rsidRPr="00411EF8">
              <w:rPr>
                <w:color w:val="000000"/>
                <w:sz w:val="20"/>
                <w:szCs w:val="20"/>
              </w:rPr>
              <w:t>Микрорайон 8.</w:t>
            </w:r>
          </w:p>
        </w:tc>
        <w:tc>
          <w:tcPr>
            <w:tcW w:w="178" w:type="pct"/>
            <w:tcBorders>
              <w:top w:val="nil"/>
              <w:left w:val="nil"/>
              <w:bottom w:val="single" w:sz="4" w:space="0" w:color="auto"/>
              <w:right w:val="single" w:sz="4" w:space="0" w:color="auto"/>
            </w:tcBorders>
            <w:shd w:val="clear" w:color="auto" w:fill="auto"/>
            <w:vAlign w:val="center"/>
            <w:hideMark/>
          </w:tcPr>
          <w:p w14:paraId="354BAE9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37589E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F37715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D036F4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7D0760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34D64E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B23E042" w14:textId="77777777" w:rsidR="00411EF8" w:rsidRPr="00411EF8" w:rsidRDefault="00411EF8" w:rsidP="00411EF8">
            <w:pPr>
              <w:jc w:val="center"/>
              <w:rPr>
                <w:color w:val="000000"/>
                <w:sz w:val="20"/>
                <w:szCs w:val="20"/>
              </w:rPr>
            </w:pPr>
            <w:r w:rsidRPr="00411EF8">
              <w:rPr>
                <w:color w:val="000000"/>
                <w:sz w:val="20"/>
                <w:szCs w:val="20"/>
              </w:rPr>
              <w:t>23,0</w:t>
            </w:r>
          </w:p>
        </w:tc>
        <w:tc>
          <w:tcPr>
            <w:tcW w:w="192" w:type="pct"/>
            <w:tcBorders>
              <w:top w:val="nil"/>
              <w:left w:val="nil"/>
              <w:bottom w:val="single" w:sz="4" w:space="0" w:color="auto"/>
              <w:right w:val="single" w:sz="4" w:space="0" w:color="auto"/>
            </w:tcBorders>
            <w:shd w:val="clear" w:color="auto" w:fill="auto"/>
            <w:vAlign w:val="center"/>
            <w:hideMark/>
          </w:tcPr>
          <w:p w14:paraId="6A5F199E" w14:textId="77777777" w:rsidR="00411EF8" w:rsidRPr="00411EF8" w:rsidRDefault="00411EF8" w:rsidP="00411EF8">
            <w:pPr>
              <w:jc w:val="center"/>
              <w:rPr>
                <w:color w:val="000000"/>
                <w:sz w:val="20"/>
                <w:szCs w:val="20"/>
              </w:rPr>
            </w:pPr>
            <w:r w:rsidRPr="00411EF8">
              <w:rPr>
                <w:color w:val="000000"/>
                <w:sz w:val="20"/>
                <w:szCs w:val="20"/>
              </w:rPr>
              <w:t>2,8</w:t>
            </w:r>
          </w:p>
        </w:tc>
        <w:tc>
          <w:tcPr>
            <w:tcW w:w="192" w:type="pct"/>
            <w:tcBorders>
              <w:top w:val="nil"/>
              <w:left w:val="nil"/>
              <w:bottom w:val="single" w:sz="4" w:space="0" w:color="auto"/>
              <w:right w:val="single" w:sz="4" w:space="0" w:color="auto"/>
            </w:tcBorders>
            <w:shd w:val="clear" w:color="auto" w:fill="auto"/>
            <w:vAlign w:val="center"/>
            <w:hideMark/>
          </w:tcPr>
          <w:p w14:paraId="5D66B3D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0E191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E58D5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6BA0A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FFF68B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61B90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034AD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5B982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EA411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D0705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FFE3CA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4BFA1C2" w14:textId="77777777" w:rsidR="00411EF8" w:rsidRPr="00411EF8" w:rsidRDefault="00411EF8" w:rsidP="00411EF8">
            <w:pPr>
              <w:jc w:val="center"/>
              <w:rPr>
                <w:color w:val="000000"/>
                <w:sz w:val="20"/>
                <w:szCs w:val="20"/>
              </w:rPr>
            </w:pPr>
            <w:r w:rsidRPr="00411EF8">
              <w:rPr>
                <w:color w:val="000000"/>
                <w:sz w:val="20"/>
                <w:szCs w:val="20"/>
              </w:rPr>
              <w:t>Микрорайон 9, 10.</w:t>
            </w:r>
          </w:p>
        </w:tc>
        <w:tc>
          <w:tcPr>
            <w:tcW w:w="178" w:type="pct"/>
            <w:tcBorders>
              <w:top w:val="nil"/>
              <w:left w:val="nil"/>
              <w:bottom w:val="single" w:sz="4" w:space="0" w:color="auto"/>
              <w:right w:val="single" w:sz="4" w:space="0" w:color="auto"/>
            </w:tcBorders>
            <w:shd w:val="clear" w:color="auto" w:fill="auto"/>
            <w:vAlign w:val="center"/>
            <w:hideMark/>
          </w:tcPr>
          <w:p w14:paraId="06AD714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6DECC6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C53E2E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933C7A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2800E1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5A964D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E8D8550" w14:textId="77777777" w:rsidR="00411EF8" w:rsidRPr="00411EF8" w:rsidRDefault="00411EF8" w:rsidP="00411EF8">
            <w:pPr>
              <w:jc w:val="center"/>
              <w:rPr>
                <w:color w:val="000000"/>
                <w:sz w:val="20"/>
                <w:szCs w:val="20"/>
              </w:rPr>
            </w:pPr>
            <w:r w:rsidRPr="00411EF8">
              <w:rPr>
                <w:color w:val="000000"/>
                <w:sz w:val="20"/>
                <w:szCs w:val="20"/>
              </w:rPr>
              <w:t>2,7</w:t>
            </w:r>
          </w:p>
        </w:tc>
        <w:tc>
          <w:tcPr>
            <w:tcW w:w="192" w:type="pct"/>
            <w:tcBorders>
              <w:top w:val="nil"/>
              <w:left w:val="nil"/>
              <w:bottom w:val="single" w:sz="4" w:space="0" w:color="auto"/>
              <w:right w:val="single" w:sz="4" w:space="0" w:color="auto"/>
            </w:tcBorders>
            <w:shd w:val="clear" w:color="auto" w:fill="auto"/>
            <w:vAlign w:val="center"/>
            <w:hideMark/>
          </w:tcPr>
          <w:p w14:paraId="2640214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54A49F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0424A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FFFF78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C811D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6070F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DA9F1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168D8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4028C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69C8C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48CD7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96EB57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769628D" w14:textId="77777777" w:rsidR="00411EF8" w:rsidRPr="00411EF8" w:rsidRDefault="00411EF8" w:rsidP="00411EF8">
            <w:pPr>
              <w:jc w:val="center"/>
              <w:rPr>
                <w:color w:val="000000"/>
                <w:sz w:val="20"/>
                <w:szCs w:val="20"/>
              </w:rPr>
            </w:pPr>
            <w:r w:rsidRPr="00411EF8">
              <w:rPr>
                <w:color w:val="000000"/>
                <w:sz w:val="20"/>
                <w:szCs w:val="20"/>
              </w:rPr>
              <w:lastRenderedPageBreak/>
              <w:t>Микрорайон А</w:t>
            </w:r>
          </w:p>
        </w:tc>
        <w:tc>
          <w:tcPr>
            <w:tcW w:w="178" w:type="pct"/>
            <w:tcBorders>
              <w:top w:val="nil"/>
              <w:left w:val="nil"/>
              <w:bottom w:val="single" w:sz="4" w:space="0" w:color="auto"/>
              <w:right w:val="single" w:sz="4" w:space="0" w:color="auto"/>
            </w:tcBorders>
            <w:shd w:val="clear" w:color="auto" w:fill="auto"/>
            <w:vAlign w:val="center"/>
            <w:hideMark/>
          </w:tcPr>
          <w:p w14:paraId="20F6A88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1ACB6F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9F2D1E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36A838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8447CE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6787FD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7CE01E0" w14:textId="77777777" w:rsidR="00411EF8" w:rsidRPr="00411EF8" w:rsidRDefault="00411EF8" w:rsidP="00411EF8">
            <w:pPr>
              <w:jc w:val="center"/>
              <w:rPr>
                <w:color w:val="000000"/>
                <w:sz w:val="20"/>
                <w:szCs w:val="20"/>
              </w:rPr>
            </w:pPr>
            <w:r w:rsidRPr="00411EF8">
              <w:rPr>
                <w:color w:val="000000"/>
                <w:sz w:val="20"/>
                <w:szCs w:val="20"/>
              </w:rPr>
              <w:t>0,4</w:t>
            </w:r>
          </w:p>
        </w:tc>
        <w:tc>
          <w:tcPr>
            <w:tcW w:w="192" w:type="pct"/>
            <w:tcBorders>
              <w:top w:val="nil"/>
              <w:left w:val="nil"/>
              <w:bottom w:val="single" w:sz="4" w:space="0" w:color="auto"/>
              <w:right w:val="single" w:sz="4" w:space="0" w:color="auto"/>
            </w:tcBorders>
            <w:shd w:val="clear" w:color="auto" w:fill="auto"/>
            <w:vAlign w:val="center"/>
            <w:hideMark/>
          </w:tcPr>
          <w:p w14:paraId="752AB7E0" w14:textId="77777777" w:rsidR="00411EF8" w:rsidRPr="00411EF8" w:rsidRDefault="00411EF8" w:rsidP="00411EF8">
            <w:pPr>
              <w:jc w:val="center"/>
              <w:rPr>
                <w:color w:val="000000"/>
                <w:sz w:val="20"/>
                <w:szCs w:val="20"/>
              </w:rPr>
            </w:pPr>
            <w:r w:rsidRPr="00411EF8">
              <w:rPr>
                <w:color w:val="000000"/>
                <w:sz w:val="20"/>
                <w:szCs w:val="20"/>
              </w:rPr>
              <w:t>4,1</w:t>
            </w:r>
          </w:p>
        </w:tc>
        <w:tc>
          <w:tcPr>
            <w:tcW w:w="192" w:type="pct"/>
            <w:tcBorders>
              <w:top w:val="nil"/>
              <w:left w:val="nil"/>
              <w:bottom w:val="single" w:sz="4" w:space="0" w:color="auto"/>
              <w:right w:val="single" w:sz="4" w:space="0" w:color="auto"/>
            </w:tcBorders>
            <w:shd w:val="clear" w:color="auto" w:fill="auto"/>
            <w:vAlign w:val="center"/>
            <w:hideMark/>
          </w:tcPr>
          <w:p w14:paraId="02DD13D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4F2EE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C6D07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438953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C2127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4C0A4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32D02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56784B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5C1F1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C2102A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D22BAF5"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733EA66" w14:textId="77777777" w:rsidR="00411EF8" w:rsidRPr="00411EF8" w:rsidRDefault="00411EF8" w:rsidP="00411EF8">
            <w:pPr>
              <w:jc w:val="center"/>
              <w:rPr>
                <w:color w:val="000000"/>
                <w:sz w:val="20"/>
                <w:szCs w:val="20"/>
              </w:rPr>
            </w:pPr>
            <w:r w:rsidRPr="00411EF8">
              <w:rPr>
                <w:color w:val="000000"/>
                <w:sz w:val="20"/>
                <w:szCs w:val="20"/>
              </w:rPr>
              <w:t>Микрорайон ПИКС</w:t>
            </w:r>
          </w:p>
        </w:tc>
        <w:tc>
          <w:tcPr>
            <w:tcW w:w="178" w:type="pct"/>
            <w:tcBorders>
              <w:top w:val="nil"/>
              <w:left w:val="nil"/>
              <w:bottom w:val="single" w:sz="4" w:space="0" w:color="auto"/>
              <w:right w:val="single" w:sz="4" w:space="0" w:color="auto"/>
            </w:tcBorders>
            <w:shd w:val="clear" w:color="auto" w:fill="auto"/>
            <w:vAlign w:val="center"/>
            <w:hideMark/>
          </w:tcPr>
          <w:p w14:paraId="5DB41AE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179E81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CC8923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59E311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0CEAC9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3BF8675" w14:textId="77777777" w:rsidR="00411EF8" w:rsidRPr="00411EF8" w:rsidRDefault="00411EF8" w:rsidP="00411EF8">
            <w:pPr>
              <w:jc w:val="center"/>
              <w:rPr>
                <w:color w:val="000000"/>
                <w:sz w:val="20"/>
                <w:szCs w:val="20"/>
              </w:rPr>
            </w:pPr>
            <w:r w:rsidRPr="00411EF8">
              <w:rPr>
                <w:color w:val="000000"/>
                <w:sz w:val="20"/>
                <w:szCs w:val="20"/>
              </w:rPr>
              <w:t>2,6</w:t>
            </w:r>
          </w:p>
        </w:tc>
        <w:tc>
          <w:tcPr>
            <w:tcW w:w="192" w:type="pct"/>
            <w:tcBorders>
              <w:top w:val="nil"/>
              <w:left w:val="nil"/>
              <w:bottom w:val="single" w:sz="4" w:space="0" w:color="auto"/>
              <w:right w:val="single" w:sz="4" w:space="0" w:color="auto"/>
            </w:tcBorders>
            <w:shd w:val="clear" w:color="auto" w:fill="auto"/>
            <w:vAlign w:val="center"/>
            <w:hideMark/>
          </w:tcPr>
          <w:p w14:paraId="6595DE1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75086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D0CD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62154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D68DF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10584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16903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A6898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AF614A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83D92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2EC91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E5776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ACEF134"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86B0B51" w14:textId="77777777" w:rsidR="00411EF8" w:rsidRPr="00411EF8" w:rsidRDefault="00411EF8" w:rsidP="00411EF8">
            <w:pPr>
              <w:jc w:val="center"/>
              <w:rPr>
                <w:color w:val="000000"/>
                <w:sz w:val="20"/>
                <w:szCs w:val="20"/>
              </w:rPr>
            </w:pPr>
            <w:r w:rsidRPr="00411EF8">
              <w:rPr>
                <w:color w:val="000000"/>
                <w:sz w:val="20"/>
                <w:szCs w:val="20"/>
              </w:rPr>
              <w:t>Микрорайон Пойма реки Объ</w:t>
            </w:r>
          </w:p>
        </w:tc>
        <w:tc>
          <w:tcPr>
            <w:tcW w:w="178" w:type="pct"/>
            <w:tcBorders>
              <w:top w:val="nil"/>
              <w:left w:val="nil"/>
              <w:bottom w:val="single" w:sz="4" w:space="0" w:color="auto"/>
              <w:right w:val="single" w:sz="4" w:space="0" w:color="auto"/>
            </w:tcBorders>
            <w:shd w:val="clear" w:color="auto" w:fill="auto"/>
            <w:vAlign w:val="center"/>
            <w:hideMark/>
          </w:tcPr>
          <w:p w14:paraId="2D9DF2C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767EC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EB4A2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0887F2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F83C65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D5D3ED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D40974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1F811E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4D38A9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7945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63C75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BE3ACA0" w14:textId="77777777" w:rsidR="00411EF8" w:rsidRPr="00411EF8" w:rsidRDefault="00411EF8" w:rsidP="00411EF8">
            <w:pPr>
              <w:jc w:val="center"/>
              <w:rPr>
                <w:color w:val="000000"/>
                <w:sz w:val="20"/>
                <w:szCs w:val="20"/>
              </w:rPr>
            </w:pPr>
            <w:r w:rsidRPr="00411EF8">
              <w:rPr>
                <w:color w:val="000000"/>
                <w:sz w:val="20"/>
                <w:szCs w:val="20"/>
              </w:rPr>
              <w:t>28,9</w:t>
            </w:r>
          </w:p>
        </w:tc>
        <w:tc>
          <w:tcPr>
            <w:tcW w:w="221" w:type="pct"/>
            <w:tcBorders>
              <w:top w:val="nil"/>
              <w:left w:val="nil"/>
              <w:bottom w:val="single" w:sz="4" w:space="0" w:color="auto"/>
              <w:right w:val="single" w:sz="4" w:space="0" w:color="auto"/>
            </w:tcBorders>
            <w:shd w:val="clear" w:color="auto" w:fill="auto"/>
            <w:vAlign w:val="center"/>
            <w:hideMark/>
          </w:tcPr>
          <w:p w14:paraId="18625A4D" w14:textId="77777777" w:rsidR="00411EF8" w:rsidRPr="00411EF8" w:rsidRDefault="00411EF8" w:rsidP="00411EF8">
            <w:pPr>
              <w:jc w:val="center"/>
              <w:rPr>
                <w:color w:val="000000"/>
                <w:sz w:val="20"/>
                <w:szCs w:val="20"/>
              </w:rPr>
            </w:pPr>
            <w:r w:rsidRPr="00411EF8">
              <w:rPr>
                <w:color w:val="000000"/>
                <w:sz w:val="20"/>
                <w:szCs w:val="20"/>
              </w:rPr>
              <w:t>39,2</w:t>
            </w:r>
          </w:p>
        </w:tc>
        <w:tc>
          <w:tcPr>
            <w:tcW w:w="221" w:type="pct"/>
            <w:tcBorders>
              <w:top w:val="nil"/>
              <w:left w:val="nil"/>
              <w:bottom w:val="single" w:sz="4" w:space="0" w:color="auto"/>
              <w:right w:val="single" w:sz="4" w:space="0" w:color="auto"/>
            </w:tcBorders>
            <w:shd w:val="clear" w:color="auto" w:fill="auto"/>
            <w:vAlign w:val="center"/>
            <w:hideMark/>
          </w:tcPr>
          <w:p w14:paraId="102EFD17" w14:textId="77777777" w:rsidR="00411EF8" w:rsidRPr="00411EF8" w:rsidRDefault="00411EF8" w:rsidP="00411EF8">
            <w:pPr>
              <w:jc w:val="center"/>
              <w:rPr>
                <w:color w:val="000000"/>
                <w:sz w:val="20"/>
                <w:szCs w:val="20"/>
              </w:rPr>
            </w:pPr>
            <w:r w:rsidRPr="00411EF8">
              <w:rPr>
                <w:color w:val="000000"/>
                <w:sz w:val="20"/>
                <w:szCs w:val="20"/>
              </w:rPr>
              <w:t>191,8</w:t>
            </w:r>
          </w:p>
        </w:tc>
        <w:tc>
          <w:tcPr>
            <w:tcW w:w="221" w:type="pct"/>
            <w:tcBorders>
              <w:top w:val="nil"/>
              <w:left w:val="nil"/>
              <w:bottom w:val="single" w:sz="4" w:space="0" w:color="auto"/>
              <w:right w:val="single" w:sz="4" w:space="0" w:color="auto"/>
            </w:tcBorders>
            <w:shd w:val="clear" w:color="auto" w:fill="auto"/>
            <w:vAlign w:val="center"/>
            <w:hideMark/>
          </w:tcPr>
          <w:p w14:paraId="75B008E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D52BD4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33C5D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390DB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2C6D4B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00830AE" w14:textId="77777777" w:rsidR="00411EF8" w:rsidRPr="00411EF8" w:rsidRDefault="00411EF8" w:rsidP="00411EF8">
            <w:pPr>
              <w:jc w:val="center"/>
              <w:rPr>
                <w:color w:val="000000"/>
                <w:sz w:val="20"/>
                <w:szCs w:val="20"/>
              </w:rPr>
            </w:pPr>
            <w:r w:rsidRPr="00411EF8">
              <w:rPr>
                <w:color w:val="000000"/>
                <w:sz w:val="20"/>
                <w:szCs w:val="20"/>
              </w:rPr>
              <w:t>Микрорайон Пойма</w:t>
            </w:r>
            <w:r w:rsidRPr="00411EF8">
              <w:rPr>
                <w:color w:val="000000"/>
                <w:sz w:val="20"/>
                <w:szCs w:val="20"/>
              </w:rPr>
              <w:br/>
              <w:t>реки Объ</w:t>
            </w:r>
          </w:p>
        </w:tc>
        <w:tc>
          <w:tcPr>
            <w:tcW w:w="178" w:type="pct"/>
            <w:tcBorders>
              <w:top w:val="nil"/>
              <w:left w:val="nil"/>
              <w:bottom w:val="single" w:sz="4" w:space="0" w:color="auto"/>
              <w:right w:val="single" w:sz="4" w:space="0" w:color="auto"/>
            </w:tcBorders>
            <w:shd w:val="clear" w:color="auto" w:fill="auto"/>
            <w:vAlign w:val="center"/>
            <w:hideMark/>
          </w:tcPr>
          <w:p w14:paraId="3540666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2A5DD3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024E96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31B5E3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BF9C17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77EC9A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60A7E4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B9A701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ECBBC9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90F8FB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09B18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FEB8106" w14:textId="77777777" w:rsidR="00411EF8" w:rsidRPr="00411EF8" w:rsidRDefault="00411EF8" w:rsidP="00411EF8">
            <w:pPr>
              <w:jc w:val="center"/>
              <w:rPr>
                <w:color w:val="000000"/>
                <w:sz w:val="20"/>
                <w:szCs w:val="20"/>
              </w:rPr>
            </w:pPr>
            <w:r w:rsidRPr="00411EF8">
              <w:rPr>
                <w:color w:val="000000"/>
                <w:sz w:val="20"/>
                <w:szCs w:val="20"/>
              </w:rPr>
              <w:t>123,0</w:t>
            </w:r>
          </w:p>
        </w:tc>
        <w:tc>
          <w:tcPr>
            <w:tcW w:w="221" w:type="pct"/>
            <w:tcBorders>
              <w:top w:val="nil"/>
              <w:left w:val="nil"/>
              <w:bottom w:val="single" w:sz="4" w:space="0" w:color="auto"/>
              <w:right w:val="single" w:sz="4" w:space="0" w:color="auto"/>
            </w:tcBorders>
            <w:shd w:val="clear" w:color="auto" w:fill="auto"/>
            <w:vAlign w:val="center"/>
            <w:hideMark/>
          </w:tcPr>
          <w:p w14:paraId="78C190E1" w14:textId="77777777" w:rsidR="00411EF8" w:rsidRPr="00411EF8" w:rsidRDefault="00411EF8" w:rsidP="00411EF8">
            <w:pPr>
              <w:jc w:val="center"/>
              <w:rPr>
                <w:color w:val="000000"/>
                <w:sz w:val="20"/>
                <w:szCs w:val="20"/>
              </w:rPr>
            </w:pPr>
            <w:r w:rsidRPr="00411EF8">
              <w:rPr>
                <w:color w:val="000000"/>
                <w:sz w:val="20"/>
                <w:szCs w:val="20"/>
              </w:rPr>
              <w:t>29,9</w:t>
            </w:r>
          </w:p>
        </w:tc>
        <w:tc>
          <w:tcPr>
            <w:tcW w:w="221" w:type="pct"/>
            <w:tcBorders>
              <w:top w:val="nil"/>
              <w:left w:val="nil"/>
              <w:bottom w:val="single" w:sz="4" w:space="0" w:color="auto"/>
              <w:right w:val="single" w:sz="4" w:space="0" w:color="auto"/>
            </w:tcBorders>
            <w:shd w:val="clear" w:color="auto" w:fill="auto"/>
            <w:vAlign w:val="center"/>
            <w:hideMark/>
          </w:tcPr>
          <w:p w14:paraId="34DFEF71" w14:textId="77777777" w:rsidR="00411EF8" w:rsidRPr="00411EF8" w:rsidRDefault="00411EF8" w:rsidP="00411EF8">
            <w:pPr>
              <w:jc w:val="center"/>
              <w:rPr>
                <w:color w:val="000000"/>
                <w:sz w:val="20"/>
                <w:szCs w:val="20"/>
              </w:rPr>
            </w:pPr>
            <w:r w:rsidRPr="00411EF8">
              <w:rPr>
                <w:color w:val="000000"/>
                <w:sz w:val="20"/>
                <w:szCs w:val="20"/>
              </w:rPr>
              <w:t>44,3</w:t>
            </w:r>
          </w:p>
        </w:tc>
        <w:tc>
          <w:tcPr>
            <w:tcW w:w="221" w:type="pct"/>
            <w:tcBorders>
              <w:top w:val="nil"/>
              <w:left w:val="nil"/>
              <w:bottom w:val="single" w:sz="4" w:space="0" w:color="auto"/>
              <w:right w:val="single" w:sz="4" w:space="0" w:color="auto"/>
            </w:tcBorders>
            <w:shd w:val="clear" w:color="auto" w:fill="auto"/>
            <w:vAlign w:val="center"/>
            <w:hideMark/>
          </w:tcPr>
          <w:p w14:paraId="0DF1848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7573D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EA390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99A7C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43172C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0DB2C46" w14:textId="77777777" w:rsidR="00411EF8" w:rsidRPr="00411EF8" w:rsidRDefault="00411EF8" w:rsidP="00411EF8">
            <w:pPr>
              <w:jc w:val="center"/>
              <w:rPr>
                <w:color w:val="000000"/>
                <w:sz w:val="20"/>
                <w:szCs w:val="20"/>
              </w:rPr>
            </w:pPr>
            <w:r w:rsidRPr="00411EF8">
              <w:rPr>
                <w:color w:val="000000"/>
                <w:sz w:val="20"/>
                <w:szCs w:val="20"/>
              </w:rPr>
              <w:t>Микрорайон Центральный</w:t>
            </w:r>
          </w:p>
        </w:tc>
        <w:tc>
          <w:tcPr>
            <w:tcW w:w="178" w:type="pct"/>
            <w:tcBorders>
              <w:top w:val="nil"/>
              <w:left w:val="nil"/>
              <w:bottom w:val="single" w:sz="4" w:space="0" w:color="auto"/>
              <w:right w:val="single" w:sz="4" w:space="0" w:color="auto"/>
            </w:tcBorders>
            <w:shd w:val="clear" w:color="auto" w:fill="auto"/>
            <w:vAlign w:val="center"/>
            <w:hideMark/>
          </w:tcPr>
          <w:p w14:paraId="033E517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8C852D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81EF1A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62A561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134F87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82DA15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993367B" w14:textId="77777777" w:rsidR="00411EF8" w:rsidRPr="00411EF8" w:rsidRDefault="00411EF8" w:rsidP="00411EF8">
            <w:pPr>
              <w:jc w:val="center"/>
              <w:rPr>
                <w:color w:val="000000"/>
                <w:sz w:val="20"/>
                <w:szCs w:val="20"/>
              </w:rPr>
            </w:pPr>
            <w:r w:rsidRPr="00411EF8">
              <w:rPr>
                <w:color w:val="000000"/>
                <w:sz w:val="20"/>
                <w:szCs w:val="20"/>
              </w:rPr>
              <w:t>1,7</w:t>
            </w:r>
          </w:p>
        </w:tc>
        <w:tc>
          <w:tcPr>
            <w:tcW w:w="192" w:type="pct"/>
            <w:tcBorders>
              <w:top w:val="nil"/>
              <w:left w:val="nil"/>
              <w:bottom w:val="single" w:sz="4" w:space="0" w:color="auto"/>
              <w:right w:val="single" w:sz="4" w:space="0" w:color="auto"/>
            </w:tcBorders>
            <w:shd w:val="clear" w:color="auto" w:fill="auto"/>
            <w:vAlign w:val="center"/>
            <w:hideMark/>
          </w:tcPr>
          <w:p w14:paraId="1F9E0F8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DC5CDC3" w14:textId="77777777" w:rsidR="00411EF8" w:rsidRPr="00411EF8" w:rsidRDefault="00411EF8" w:rsidP="00411EF8">
            <w:pPr>
              <w:jc w:val="center"/>
              <w:rPr>
                <w:color w:val="000000"/>
                <w:sz w:val="20"/>
                <w:szCs w:val="20"/>
              </w:rPr>
            </w:pPr>
            <w:r w:rsidRPr="00411EF8">
              <w:rPr>
                <w:color w:val="000000"/>
                <w:sz w:val="20"/>
                <w:szCs w:val="20"/>
              </w:rPr>
              <w:t>2,2</w:t>
            </w:r>
          </w:p>
        </w:tc>
        <w:tc>
          <w:tcPr>
            <w:tcW w:w="221" w:type="pct"/>
            <w:tcBorders>
              <w:top w:val="nil"/>
              <w:left w:val="nil"/>
              <w:bottom w:val="single" w:sz="4" w:space="0" w:color="auto"/>
              <w:right w:val="single" w:sz="4" w:space="0" w:color="auto"/>
            </w:tcBorders>
            <w:shd w:val="clear" w:color="auto" w:fill="auto"/>
            <w:vAlign w:val="center"/>
            <w:hideMark/>
          </w:tcPr>
          <w:p w14:paraId="78737C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699EE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023B6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AE4B7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92FAF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2B38A0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CC44C9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BB59A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6C48C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5A350B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80C3C3D" w14:textId="77777777" w:rsidR="00411EF8" w:rsidRPr="00411EF8" w:rsidRDefault="00411EF8" w:rsidP="00411EF8">
            <w:pPr>
              <w:jc w:val="center"/>
              <w:rPr>
                <w:color w:val="000000"/>
                <w:sz w:val="20"/>
                <w:szCs w:val="20"/>
              </w:rPr>
            </w:pPr>
            <w:r w:rsidRPr="00411EF8">
              <w:rPr>
                <w:color w:val="000000"/>
                <w:sz w:val="20"/>
                <w:szCs w:val="20"/>
              </w:rPr>
              <w:t>мкр. 17</w:t>
            </w:r>
          </w:p>
        </w:tc>
        <w:tc>
          <w:tcPr>
            <w:tcW w:w="178" w:type="pct"/>
            <w:tcBorders>
              <w:top w:val="nil"/>
              <w:left w:val="nil"/>
              <w:bottom w:val="single" w:sz="4" w:space="0" w:color="auto"/>
              <w:right w:val="single" w:sz="4" w:space="0" w:color="auto"/>
            </w:tcBorders>
            <w:shd w:val="clear" w:color="auto" w:fill="auto"/>
            <w:vAlign w:val="center"/>
            <w:hideMark/>
          </w:tcPr>
          <w:p w14:paraId="686FE01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6F52D8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6E02C9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11C996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136668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F09106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9C73B4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B39CFEF" w14:textId="77777777" w:rsidR="00411EF8" w:rsidRPr="00411EF8" w:rsidRDefault="00411EF8" w:rsidP="00411EF8">
            <w:pPr>
              <w:jc w:val="center"/>
              <w:rPr>
                <w:color w:val="000000"/>
                <w:sz w:val="20"/>
                <w:szCs w:val="20"/>
              </w:rPr>
            </w:pPr>
            <w:r w:rsidRPr="00411EF8">
              <w:rPr>
                <w:color w:val="000000"/>
                <w:sz w:val="20"/>
                <w:szCs w:val="20"/>
              </w:rPr>
              <w:t>4,3</w:t>
            </w:r>
          </w:p>
        </w:tc>
        <w:tc>
          <w:tcPr>
            <w:tcW w:w="192" w:type="pct"/>
            <w:tcBorders>
              <w:top w:val="nil"/>
              <w:left w:val="nil"/>
              <w:bottom w:val="single" w:sz="4" w:space="0" w:color="auto"/>
              <w:right w:val="single" w:sz="4" w:space="0" w:color="auto"/>
            </w:tcBorders>
            <w:shd w:val="clear" w:color="auto" w:fill="auto"/>
            <w:vAlign w:val="center"/>
            <w:hideMark/>
          </w:tcPr>
          <w:p w14:paraId="23EAE60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88860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8A4C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B7E08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2D36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F7E204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A9220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8C39E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95D29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BDDBB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018151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55CC777" w14:textId="77777777" w:rsidR="00411EF8" w:rsidRPr="00411EF8" w:rsidRDefault="00411EF8" w:rsidP="00411EF8">
            <w:pPr>
              <w:jc w:val="center"/>
              <w:rPr>
                <w:color w:val="000000"/>
                <w:sz w:val="20"/>
                <w:szCs w:val="20"/>
              </w:rPr>
            </w:pPr>
            <w:r w:rsidRPr="00411EF8">
              <w:rPr>
                <w:color w:val="000000"/>
                <w:sz w:val="20"/>
                <w:szCs w:val="20"/>
              </w:rPr>
              <w:t>мкр. 19</w:t>
            </w:r>
          </w:p>
        </w:tc>
        <w:tc>
          <w:tcPr>
            <w:tcW w:w="178" w:type="pct"/>
            <w:tcBorders>
              <w:top w:val="nil"/>
              <w:left w:val="nil"/>
              <w:bottom w:val="single" w:sz="4" w:space="0" w:color="auto"/>
              <w:right w:val="single" w:sz="4" w:space="0" w:color="auto"/>
            </w:tcBorders>
            <w:shd w:val="clear" w:color="auto" w:fill="auto"/>
            <w:vAlign w:val="center"/>
            <w:hideMark/>
          </w:tcPr>
          <w:p w14:paraId="235CD64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B94540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468774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6B46D0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2C7930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D5FC27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DB42A0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3BDDE8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60EEEE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EF2805" w14:textId="77777777" w:rsidR="00411EF8" w:rsidRPr="00411EF8" w:rsidRDefault="00411EF8" w:rsidP="00411EF8">
            <w:pPr>
              <w:jc w:val="center"/>
              <w:rPr>
                <w:color w:val="000000"/>
                <w:sz w:val="20"/>
                <w:szCs w:val="20"/>
              </w:rPr>
            </w:pPr>
            <w:r w:rsidRPr="00411EF8">
              <w:rPr>
                <w:color w:val="000000"/>
                <w:sz w:val="20"/>
                <w:szCs w:val="20"/>
              </w:rPr>
              <w:t>11,5</w:t>
            </w:r>
          </w:p>
        </w:tc>
        <w:tc>
          <w:tcPr>
            <w:tcW w:w="221" w:type="pct"/>
            <w:tcBorders>
              <w:top w:val="nil"/>
              <w:left w:val="nil"/>
              <w:bottom w:val="single" w:sz="4" w:space="0" w:color="auto"/>
              <w:right w:val="single" w:sz="4" w:space="0" w:color="auto"/>
            </w:tcBorders>
            <w:shd w:val="clear" w:color="auto" w:fill="auto"/>
            <w:vAlign w:val="center"/>
            <w:hideMark/>
          </w:tcPr>
          <w:p w14:paraId="02DF327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79EDEB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4D3A94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712684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384BC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C105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1EA228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3A5D3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9AE7454"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6ED55EB" w14:textId="77777777" w:rsidR="00411EF8" w:rsidRPr="00411EF8" w:rsidRDefault="00411EF8" w:rsidP="00411EF8">
            <w:pPr>
              <w:jc w:val="center"/>
              <w:rPr>
                <w:color w:val="000000"/>
                <w:sz w:val="20"/>
                <w:szCs w:val="20"/>
              </w:rPr>
            </w:pPr>
            <w:r w:rsidRPr="00411EF8">
              <w:rPr>
                <w:color w:val="000000"/>
                <w:sz w:val="20"/>
                <w:szCs w:val="20"/>
              </w:rPr>
              <w:t>мкр. 24</w:t>
            </w:r>
          </w:p>
        </w:tc>
        <w:tc>
          <w:tcPr>
            <w:tcW w:w="178" w:type="pct"/>
            <w:tcBorders>
              <w:top w:val="nil"/>
              <w:left w:val="nil"/>
              <w:bottom w:val="single" w:sz="4" w:space="0" w:color="auto"/>
              <w:right w:val="single" w:sz="4" w:space="0" w:color="auto"/>
            </w:tcBorders>
            <w:shd w:val="clear" w:color="auto" w:fill="auto"/>
            <w:vAlign w:val="center"/>
            <w:hideMark/>
          </w:tcPr>
          <w:p w14:paraId="7A05CDF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BA91E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F7B645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C5444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9D86BF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EB2FAB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347F38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A554CD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572B28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386CC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BB2699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8A528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8DACA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24B2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E63E1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2E872C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A895E7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F9F16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16C4FA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4B17CAE" w14:textId="77777777" w:rsidR="00411EF8" w:rsidRPr="00411EF8" w:rsidRDefault="00411EF8" w:rsidP="00411EF8">
            <w:pPr>
              <w:jc w:val="center"/>
              <w:rPr>
                <w:color w:val="000000"/>
                <w:sz w:val="20"/>
                <w:szCs w:val="20"/>
              </w:rPr>
            </w:pPr>
            <w:r w:rsidRPr="00411EF8">
              <w:rPr>
                <w:color w:val="000000"/>
                <w:sz w:val="20"/>
                <w:szCs w:val="20"/>
              </w:rPr>
              <w:t>мкр. 27</w:t>
            </w:r>
          </w:p>
        </w:tc>
        <w:tc>
          <w:tcPr>
            <w:tcW w:w="178" w:type="pct"/>
            <w:tcBorders>
              <w:top w:val="nil"/>
              <w:left w:val="nil"/>
              <w:bottom w:val="single" w:sz="4" w:space="0" w:color="auto"/>
              <w:right w:val="single" w:sz="4" w:space="0" w:color="auto"/>
            </w:tcBorders>
            <w:shd w:val="clear" w:color="auto" w:fill="auto"/>
            <w:vAlign w:val="center"/>
            <w:hideMark/>
          </w:tcPr>
          <w:p w14:paraId="4808E19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7C381E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25A394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A55316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1548AD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35E445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26FFA2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CDD318A" w14:textId="77777777" w:rsidR="00411EF8" w:rsidRPr="00411EF8" w:rsidRDefault="00411EF8" w:rsidP="00411EF8">
            <w:pPr>
              <w:jc w:val="center"/>
              <w:rPr>
                <w:color w:val="000000"/>
                <w:sz w:val="20"/>
                <w:szCs w:val="20"/>
              </w:rPr>
            </w:pPr>
            <w:r w:rsidRPr="00411EF8">
              <w:rPr>
                <w:color w:val="000000"/>
                <w:sz w:val="20"/>
                <w:szCs w:val="20"/>
              </w:rPr>
              <w:t>5,0</w:t>
            </w:r>
          </w:p>
        </w:tc>
        <w:tc>
          <w:tcPr>
            <w:tcW w:w="192" w:type="pct"/>
            <w:tcBorders>
              <w:top w:val="nil"/>
              <w:left w:val="nil"/>
              <w:bottom w:val="single" w:sz="4" w:space="0" w:color="auto"/>
              <w:right w:val="single" w:sz="4" w:space="0" w:color="auto"/>
            </w:tcBorders>
            <w:shd w:val="clear" w:color="auto" w:fill="auto"/>
            <w:vAlign w:val="center"/>
            <w:hideMark/>
          </w:tcPr>
          <w:p w14:paraId="2CC266E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8F1A73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A8F5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1D54CE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F4EE2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61F22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994098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3F4D5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86409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B68E02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E3029BA"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3395DF6" w14:textId="77777777" w:rsidR="00411EF8" w:rsidRPr="00411EF8" w:rsidRDefault="00411EF8" w:rsidP="00411EF8">
            <w:pPr>
              <w:jc w:val="center"/>
              <w:rPr>
                <w:color w:val="000000"/>
                <w:sz w:val="20"/>
                <w:szCs w:val="20"/>
              </w:rPr>
            </w:pPr>
            <w:r w:rsidRPr="00411EF8">
              <w:rPr>
                <w:color w:val="000000"/>
                <w:sz w:val="20"/>
                <w:szCs w:val="20"/>
              </w:rPr>
              <w:t>мкр. 30</w:t>
            </w:r>
          </w:p>
        </w:tc>
        <w:tc>
          <w:tcPr>
            <w:tcW w:w="178" w:type="pct"/>
            <w:tcBorders>
              <w:top w:val="nil"/>
              <w:left w:val="nil"/>
              <w:bottom w:val="single" w:sz="4" w:space="0" w:color="auto"/>
              <w:right w:val="single" w:sz="4" w:space="0" w:color="auto"/>
            </w:tcBorders>
            <w:shd w:val="clear" w:color="auto" w:fill="auto"/>
            <w:vAlign w:val="center"/>
            <w:hideMark/>
          </w:tcPr>
          <w:p w14:paraId="7AD6967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556FC8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22311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C210B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F08937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70D817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C2D62A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42EEDD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76677D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114CA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B7583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BF5DB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37B108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358C6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57BC8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E79B7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43448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A98A6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20085A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8BD8BE8" w14:textId="77777777" w:rsidR="00411EF8" w:rsidRPr="00411EF8" w:rsidRDefault="00411EF8" w:rsidP="00411EF8">
            <w:pPr>
              <w:jc w:val="center"/>
              <w:rPr>
                <w:color w:val="000000"/>
                <w:sz w:val="20"/>
                <w:szCs w:val="20"/>
              </w:rPr>
            </w:pPr>
            <w:r w:rsidRPr="00411EF8">
              <w:rPr>
                <w:color w:val="000000"/>
                <w:sz w:val="20"/>
                <w:szCs w:val="20"/>
              </w:rPr>
              <w:t>мкр. 31Б</w:t>
            </w:r>
          </w:p>
        </w:tc>
        <w:tc>
          <w:tcPr>
            <w:tcW w:w="178" w:type="pct"/>
            <w:tcBorders>
              <w:top w:val="nil"/>
              <w:left w:val="nil"/>
              <w:bottom w:val="single" w:sz="4" w:space="0" w:color="auto"/>
              <w:right w:val="single" w:sz="4" w:space="0" w:color="auto"/>
            </w:tcBorders>
            <w:shd w:val="clear" w:color="auto" w:fill="auto"/>
            <w:vAlign w:val="center"/>
            <w:hideMark/>
          </w:tcPr>
          <w:p w14:paraId="6AACF3C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810475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38CF99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24F154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EF02A5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E946A5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EC0D20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645BCB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C64B8F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F183CA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FDB047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0464AF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B7303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C073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15722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C9EA3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2AE67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D9578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70AA84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91431CF" w14:textId="77777777" w:rsidR="00411EF8" w:rsidRPr="00411EF8" w:rsidRDefault="00411EF8" w:rsidP="00411EF8">
            <w:pPr>
              <w:jc w:val="center"/>
              <w:rPr>
                <w:color w:val="000000"/>
                <w:sz w:val="20"/>
                <w:szCs w:val="20"/>
              </w:rPr>
            </w:pPr>
            <w:r w:rsidRPr="00411EF8">
              <w:rPr>
                <w:color w:val="000000"/>
                <w:sz w:val="20"/>
                <w:szCs w:val="20"/>
              </w:rPr>
              <w:t>мкр. 34</w:t>
            </w:r>
          </w:p>
        </w:tc>
        <w:tc>
          <w:tcPr>
            <w:tcW w:w="178" w:type="pct"/>
            <w:tcBorders>
              <w:top w:val="nil"/>
              <w:left w:val="nil"/>
              <w:bottom w:val="single" w:sz="4" w:space="0" w:color="auto"/>
              <w:right w:val="single" w:sz="4" w:space="0" w:color="auto"/>
            </w:tcBorders>
            <w:shd w:val="clear" w:color="auto" w:fill="auto"/>
            <w:vAlign w:val="center"/>
            <w:hideMark/>
          </w:tcPr>
          <w:p w14:paraId="06C7996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2540D8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D9703F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57F654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35E4DF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3E27E8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31E0EC3" w14:textId="77777777" w:rsidR="00411EF8" w:rsidRPr="00411EF8" w:rsidRDefault="00411EF8" w:rsidP="00411EF8">
            <w:pPr>
              <w:jc w:val="center"/>
              <w:rPr>
                <w:color w:val="000000"/>
                <w:sz w:val="20"/>
                <w:szCs w:val="20"/>
              </w:rPr>
            </w:pPr>
            <w:r w:rsidRPr="00411EF8">
              <w:rPr>
                <w:color w:val="000000"/>
                <w:sz w:val="20"/>
                <w:szCs w:val="20"/>
              </w:rPr>
              <w:t>43,9</w:t>
            </w:r>
          </w:p>
        </w:tc>
        <w:tc>
          <w:tcPr>
            <w:tcW w:w="192" w:type="pct"/>
            <w:tcBorders>
              <w:top w:val="nil"/>
              <w:left w:val="nil"/>
              <w:bottom w:val="single" w:sz="4" w:space="0" w:color="auto"/>
              <w:right w:val="single" w:sz="4" w:space="0" w:color="auto"/>
            </w:tcBorders>
            <w:shd w:val="clear" w:color="auto" w:fill="auto"/>
            <w:vAlign w:val="center"/>
            <w:hideMark/>
          </w:tcPr>
          <w:p w14:paraId="23292E6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DE4E30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E7632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D4C67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CF56A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3CACD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3C0BD2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26633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B8A56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9ADF5E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1C03DA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0792E55"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EE69FDB" w14:textId="77777777" w:rsidR="00411EF8" w:rsidRPr="00411EF8" w:rsidRDefault="00411EF8" w:rsidP="00411EF8">
            <w:pPr>
              <w:jc w:val="center"/>
              <w:rPr>
                <w:color w:val="000000"/>
                <w:sz w:val="20"/>
                <w:szCs w:val="20"/>
              </w:rPr>
            </w:pPr>
            <w:r w:rsidRPr="00411EF8">
              <w:rPr>
                <w:color w:val="000000"/>
                <w:sz w:val="20"/>
                <w:szCs w:val="20"/>
              </w:rPr>
              <w:t>мкр. 5А</w:t>
            </w:r>
          </w:p>
        </w:tc>
        <w:tc>
          <w:tcPr>
            <w:tcW w:w="178" w:type="pct"/>
            <w:tcBorders>
              <w:top w:val="nil"/>
              <w:left w:val="nil"/>
              <w:bottom w:val="single" w:sz="4" w:space="0" w:color="auto"/>
              <w:right w:val="single" w:sz="4" w:space="0" w:color="auto"/>
            </w:tcBorders>
            <w:shd w:val="clear" w:color="auto" w:fill="auto"/>
            <w:vAlign w:val="center"/>
            <w:hideMark/>
          </w:tcPr>
          <w:p w14:paraId="008F7C4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B9ED8C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7F00EB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F72149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68D596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AC594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E9D8DA" w14:textId="77777777" w:rsidR="00411EF8" w:rsidRPr="00411EF8" w:rsidRDefault="00411EF8" w:rsidP="00411EF8">
            <w:pPr>
              <w:jc w:val="center"/>
              <w:rPr>
                <w:color w:val="000000"/>
                <w:sz w:val="20"/>
                <w:szCs w:val="20"/>
              </w:rPr>
            </w:pPr>
            <w:r w:rsidRPr="00411EF8">
              <w:rPr>
                <w:color w:val="000000"/>
                <w:sz w:val="20"/>
                <w:szCs w:val="20"/>
              </w:rPr>
              <w:t>31,5</w:t>
            </w:r>
          </w:p>
        </w:tc>
        <w:tc>
          <w:tcPr>
            <w:tcW w:w="192" w:type="pct"/>
            <w:tcBorders>
              <w:top w:val="nil"/>
              <w:left w:val="nil"/>
              <w:bottom w:val="single" w:sz="4" w:space="0" w:color="auto"/>
              <w:right w:val="single" w:sz="4" w:space="0" w:color="auto"/>
            </w:tcBorders>
            <w:shd w:val="clear" w:color="auto" w:fill="auto"/>
            <w:vAlign w:val="center"/>
            <w:hideMark/>
          </w:tcPr>
          <w:p w14:paraId="2B30F7C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09EDCF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990E99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5E469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6C69E3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B086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B33835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2416D8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13A93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45050D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3B27F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AF2651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3F35988" w14:textId="77777777" w:rsidR="00411EF8" w:rsidRPr="00411EF8" w:rsidRDefault="00411EF8" w:rsidP="00411EF8">
            <w:pPr>
              <w:jc w:val="center"/>
              <w:rPr>
                <w:color w:val="000000"/>
                <w:sz w:val="20"/>
                <w:szCs w:val="20"/>
              </w:rPr>
            </w:pPr>
            <w:r w:rsidRPr="00411EF8">
              <w:rPr>
                <w:color w:val="000000"/>
                <w:sz w:val="20"/>
                <w:szCs w:val="20"/>
              </w:rPr>
              <w:t>мкр. 8</w:t>
            </w:r>
          </w:p>
        </w:tc>
        <w:tc>
          <w:tcPr>
            <w:tcW w:w="178" w:type="pct"/>
            <w:tcBorders>
              <w:top w:val="nil"/>
              <w:left w:val="nil"/>
              <w:bottom w:val="single" w:sz="4" w:space="0" w:color="auto"/>
              <w:right w:val="single" w:sz="4" w:space="0" w:color="auto"/>
            </w:tcBorders>
            <w:shd w:val="clear" w:color="auto" w:fill="auto"/>
            <w:vAlign w:val="center"/>
            <w:hideMark/>
          </w:tcPr>
          <w:p w14:paraId="49BE8A6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DD05CA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D7F0DD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E43D50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B4FCC5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F5F60B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90DA23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B152D7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67DF00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6DB5E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E725E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5A6968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2E9203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86BFA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072DD9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AC53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19DC9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30532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4F8BD7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01D1B77" w14:textId="77777777" w:rsidR="00411EF8" w:rsidRPr="00411EF8" w:rsidRDefault="00411EF8" w:rsidP="00411EF8">
            <w:pPr>
              <w:jc w:val="center"/>
              <w:rPr>
                <w:color w:val="000000"/>
                <w:sz w:val="20"/>
                <w:szCs w:val="20"/>
              </w:rPr>
            </w:pPr>
            <w:r w:rsidRPr="00411EF8">
              <w:rPr>
                <w:color w:val="000000"/>
                <w:sz w:val="20"/>
                <w:szCs w:val="20"/>
              </w:rPr>
              <w:t>мкр.</w:t>
            </w:r>
            <w:r w:rsidRPr="00411EF8">
              <w:rPr>
                <w:color w:val="000000"/>
                <w:sz w:val="20"/>
                <w:szCs w:val="20"/>
              </w:rPr>
              <w:br/>
              <w:t>Железнодорожников</w:t>
            </w:r>
          </w:p>
        </w:tc>
        <w:tc>
          <w:tcPr>
            <w:tcW w:w="178" w:type="pct"/>
            <w:tcBorders>
              <w:top w:val="nil"/>
              <w:left w:val="nil"/>
              <w:bottom w:val="single" w:sz="4" w:space="0" w:color="auto"/>
              <w:right w:val="single" w:sz="4" w:space="0" w:color="auto"/>
            </w:tcBorders>
            <w:shd w:val="clear" w:color="auto" w:fill="auto"/>
            <w:vAlign w:val="center"/>
            <w:hideMark/>
          </w:tcPr>
          <w:p w14:paraId="27B384A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CF53EE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77B194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884BDB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76DD21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B20BACF" w14:textId="77777777" w:rsidR="00411EF8" w:rsidRPr="00411EF8" w:rsidRDefault="00411EF8" w:rsidP="00411EF8">
            <w:pPr>
              <w:jc w:val="center"/>
              <w:rPr>
                <w:color w:val="000000"/>
                <w:sz w:val="20"/>
                <w:szCs w:val="20"/>
              </w:rPr>
            </w:pPr>
            <w:r w:rsidRPr="00411EF8">
              <w:rPr>
                <w:color w:val="000000"/>
                <w:sz w:val="20"/>
                <w:szCs w:val="20"/>
              </w:rPr>
              <w:t>4,1</w:t>
            </w:r>
          </w:p>
        </w:tc>
        <w:tc>
          <w:tcPr>
            <w:tcW w:w="192" w:type="pct"/>
            <w:tcBorders>
              <w:top w:val="nil"/>
              <w:left w:val="nil"/>
              <w:bottom w:val="single" w:sz="4" w:space="0" w:color="auto"/>
              <w:right w:val="single" w:sz="4" w:space="0" w:color="auto"/>
            </w:tcBorders>
            <w:shd w:val="clear" w:color="auto" w:fill="auto"/>
            <w:vAlign w:val="center"/>
            <w:hideMark/>
          </w:tcPr>
          <w:p w14:paraId="51AB488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309444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58CE8E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CEC31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C1F7B3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EC78EE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C11EA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C219D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65AB1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61598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B3CD7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0DCE2E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1989B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58A1F88" w14:textId="77777777" w:rsidR="00411EF8" w:rsidRPr="00411EF8" w:rsidRDefault="00411EF8" w:rsidP="00411EF8">
            <w:pPr>
              <w:jc w:val="center"/>
              <w:rPr>
                <w:color w:val="000000"/>
                <w:sz w:val="20"/>
                <w:szCs w:val="20"/>
              </w:rPr>
            </w:pPr>
            <w:r w:rsidRPr="00411EF8">
              <w:rPr>
                <w:color w:val="000000"/>
                <w:sz w:val="20"/>
                <w:szCs w:val="20"/>
              </w:rPr>
              <w:t>мкр.1</w:t>
            </w:r>
          </w:p>
        </w:tc>
        <w:tc>
          <w:tcPr>
            <w:tcW w:w="178" w:type="pct"/>
            <w:tcBorders>
              <w:top w:val="nil"/>
              <w:left w:val="nil"/>
              <w:bottom w:val="single" w:sz="4" w:space="0" w:color="auto"/>
              <w:right w:val="single" w:sz="4" w:space="0" w:color="auto"/>
            </w:tcBorders>
            <w:shd w:val="clear" w:color="auto" w:fill="auto"/>
            <w:vAlign w:val="center"/>
            <w:hideMark/>
          </w:tcPr>
          <w:p w14:paraId="5EE86F7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608521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8410DF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C2D5D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79269A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6EC0F9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9202C7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255B12F" w14:textId="77777777" w:rsidR="00411EF8" w:rsidRPr="00411EF8" w:rsidRDefault="00411EF8" w:rsidP="00411EF8">
            <w:pPr>
              <w:jc w:val="center"/>
              <w:rPr>
                <w:color w:val="000000"/>
                <w:sz w:val="20"/>
                <w:szCs w:val="20"/>
              </w:rPr>
            </w:pPr>
            <w:r w:rsidRPr="00411EF8">
              <w:rPr>
                <w:color w:val="000000"/>
                <w:sz w:val="20"/>
                <w:szCs w:val="20"/>
              </w:rPr>
              <w:t>1,2</w:t>
            </w:r>
          </w:p>
        </w:tc>
        <w:tc>
          <w:tcPr>
            <w:tcW w:w="192" w:type="pct"/>
            <w:tcBorders>
              <w:top w:val="nil"/>
              <w:left w:val="nil"/>
              <w:bottom w:val="single" w:sz="4" w:space="0" w:color="auto"/>
              <w:right w:val="single" w:sz="4" w:space="0" w:color="auto"/>
            </w:tcBorders>
            <w:shd w:val="clear" w:color="auto" w:fill="auto"/>
            <w:vAlign w:val="center"/>
            <w:hideMark/>
          </w:tcPr>
          <w:p w14:paraId="1C7B328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4DAE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831CEB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9D486C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43EF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4F19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A109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EFE2F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CE3C6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5507D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D002B1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4C5BC99" w14:textId="77777777" w:rsidR="00411EF8" w:rsidRPr="00411EF8" w:rsidRDefault="00411EF8" w:rsidP="00411EF8">
            <w:pPr>
              <w:jc w:val="center"/>
              <w:rPr>
                <w:color w:val="000000"/>
                <w:sz w:val="20"/>
                <w:szCs w:val="20"/>
              </w:rPr>
            </w:pPr>
            <w:r w:rsidRPr="00411EF8">
              <w:rPr>
                <w:color w:val="000000"/>
                <w:sz w:val="20"/>
                <w:szCs w:val="20"/>
              </w:rPr>
              <w:t>мкр.31А</w:t>
            </w:r>
          </w:p>
        </w:tc>
        <w:tc>
          <w:tcPr>
            <w:tcW w:w="178" w:type="pct"/>
            <w:tcBorders>
              <w:top w:val="nil"/>
              <w:left w:val="nil"/>
              <w:bottom w:val="single" w:sz="4" w:space="0" w:color="auto"/>
              <w:right w:val="single" w:sz="4" w:space="0" w:color="auto"/>
            </w:tcBorders>
            <w:shd w:val="clear" w:color="auto" w:fill="auto"/>
            <w:vAlign w:val="center"/>
            <w:hideMark/>
          </w:tcPr>
          <w:p w14:paraId="40E1287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8DAA39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6C1C3F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28705B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0F2048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FA5B0B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278993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799E8A9" w14:textId="77777777" w:rsidR="00411EF8" w:rsidRPr="00411EF8" w:rsidRDefault="00411EF8" w:rsidP="00411EF8">
            <w:pPr>
              <w:jc w:val="center"/>
              <w:rPr>
                <w:color w:val="000000"/>
                <w:sz w:val="20"/>
                <w:szCs w:val="20"/>
              </w:rPr>
            </w:pPr>
            <w:r w:rsidRPr="00411EF8">
              <w:rPr>
                <w:color w:val="000000"/>
                <w:sz w:val="20"/>
                <w:szCs w:val="20"/>
              </w:rPr>
              <w:t>32,8</w:t>
            </w:r>
          </w:p>
        </w:tc>
        <w:tc>
          <w:tcPr>
            <w:tcW w:w="192" w:type="pct"/>
            <w:tcBorders>
              <w:top w:val="nil"/>
              <w:left w:val="nil"/>
              <w:bottom w:val="single" w:sz="4" w:space="0" w:color="auto"/>
              <w:right w:val="single" w:sz="4" w:space="0" w:color="auto"/>
            </w:tcBorders>
            <w:shd w:val="clear" w:color="auto" w:fill="auto"/>
            <w:vAlign w:val="center"/>
            <w:hideMark/>
          </w:tcPr>
          <w:p w14:paraId="367F588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74620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E078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89681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6BF25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3D746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A6BFF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1E99C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1FE529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4B348E4"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505E36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A821082" w14:textId="77777777" w:rsidR="00411EF8" w:rsidRPr="00411EF8" w:rsidRDefault="00411EF8" w:rsidP="00411EF8">
            <w:pPr>
              <w:jc w:val="center"/>
              <w:rPr>
                <w:color w:val="000000"/>
                <w:sz w:val="20"/>
                <w:szCs w:val="20"/>
              </w:rPr>
            </w:pPr>
            <w:r w:rsidRPr="00411EF8">
              <w:rPr>
                <w:color w:val="000000"/>
                <w:sz w:val="20"/>
                <w:szCs w:val="20"/>
              </w:rPr>
              <w:t>набережная поймы Бардыковкм</w:t>
            </w:r>
          </w:p>
        </w:tc>
        <w:tc>
          <w:tcPr>
            <w:tcW w:w="178" w:type="pct"/>
            <w:tcBorders>
              <w:top w:val="nil"/>
              <w:left w:val="nil"/>
              <w:bottom w:val="single" w:sz="4" w:space="0" w:color="auto"/>
              <w:right w:val="single" w:sz="4" w:space="0" w:color="auto"/>
            </w:tcBorders>
            <w:shd w:val="clear" w:color="auto" w:fill="auto"/>
            <w:vAlign w:val="center"/>
            <w:hideMark/>
          </w:tcPr>
          <w:p w14:paraId="4AC02E6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9C21EA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71FE88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E29664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54591B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8F36D0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DAB4A49" w14:textId="77777777" w:rsidR="00411EF8" w:rsidRPr="00411EF8" w:rsidRDefault="00411EF8" w:rsidP="00411EF8">
            <w:pPr>
              <w:jc w:val="center"/>
              <w:rPr>
                <w:color w:val="000000"/>
                <w:sz w:val="20"/>
                <w:szCs w:val="20"/>
              </w:rPr>
            </w:pPr>
            <w:r w:rsidRPr="00411EF8">
              <w:rPr>
                <w:color w:val="000000"/>
                <w:sz w:val="20"/>
                <w:szCs w:val="20"/>
              </w:rPr>
              <w:t>1,0</w:t>
            </w:r>
          </w:p>
        </w:tc>
        <w:tc>
          <w:tcPr>
            <w:tcW w:w="192" w:type="pct"/>
            <w:tcBorders>
              <w:top w:val="nil"/>
              <w:left w:val="nil"/>
              <w:bottom w:val="single" w:sz="4" w:space="0" w:color="auto"/>
              <w:right w:val="single" w:sz="4" w:space="0" w:color="auto"/>
            </w:tcBorders>
            <w:shd w:val="clear" w:color="auto" w:fill="auto"/>
            <w:vAlign w:val="center"/>
            <w:hideMark/>
          </w:tcPr>
          <w:p w14:paraId="2F4DC60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5B40AE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7126D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F9C2B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0B039D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A849B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A2001E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F6361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885E02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2F5232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52EAC8"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8299D4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DF1E413" w14:textId="77777777" w:rsidR="00411EF8" w:rsidRPr="00411EF8" w:rsidRDefault="00411EF8" w:rsidP="00411EF8">
            <w:pPr>
              <w:jc w:val="center"/>
              <w:rPr>
                <w:color w:val="000000"/>
                <w:sz w:val="20"/>
                <w:szCs w:val="20"/>
              </w:rPr>
            </w:pPr>
            <w:r w:rsidRPr="00411EF8">
              <w:rPr>
                <w:color w:val="000000"/>
                <w:sz w:val="20"/>
                <w:szCs w:val="20"/>
              </w:rPr>
              <w:t>Остров Заячий</w:t>
            </w:r>
          </w:p>
        </w:tc>
        <w:tc>
          <w:tcPr>
            <w:tcW w:w="178" w:type="pct"/>
            <w:tcBorders>
              <w:top w:val="nil"/>
              <w:left w:val="nil"/>
              <w:bottom w:val="single" w:sz="4" w:space="0" w:color="auto"/>
              <w:right w:val="single" w:sz="4" w:space="0" w:color="auto"/>
            </w:tcBorders>
            <w:shd w:val="clear" w:color="auto" w:fill="auto"/>
            <w:vAlign w:val="center"/>
            <w:hideMark/>
          </w:tcPr>
          <w:p w14:paraId="13C777D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64CF26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0FD4DD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09EF4F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D28576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FAD388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35E3DA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170FD4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6B04D3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8E8C4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BA82A3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67DF63" w14:textId="77777777" w:rsidR="00411EF8" w:rsidRPr="00411EF8" w:rsidRDefault="00411EF8" w:rsidP="00411EF8">
            <w:pPr>
              <w:jc w:val="center"/>
              <w:rPr>
                <w:color w:val="000000"/>
                <w:sz w:val="20"/>
                <w:szCs w:val="20"/>
              </w:rPr>
            </w:pPr>
            <w:r w:rsidRPr="00411EF8">
              <w:rPr>
                <w:color w:val="000000"/>
                <w:sz w:val="20"/>
                <w:szCs w:val="20"/>
              </w:rPr>
              <w:t>4,2</w:t>
            </w:r>
          </w:p>
        </w:tc>
        <w:tc>
          <w:tcPr>
            <w:tcW w:w="221" w:type="pct"/>
            <w:tcBorders>
              <w:top w:val="nil"/>
              <w:left w:val="nil"/>
              <w:bottom w:val="single" w:sz="4" w:space="0" w:color="auto"/>
              <w:right w:val="single" w:sz="4" w:space="0" w:color="auto"/>
            </w:tcBorders>
            <w:shd w:val="clear" w:color="auto" w:fill="auto"/>
            <w:vAlign w:val="center"/>
            <w:hideMark/>
          </w:tcPr>
          <w:p w14:paraId="54F1B247" w14:textId="77777777" w:rsidR="00411EF8" w:rsidRPr="00411EF8" w:rsidRDefault="00411EF8" w:rsidP="00411EF8">
            <w:pPr>
              <w:jc w:val="center"/>
              <w:rPr>
                <w:color w:val="000000"/>
                <w:sz w:val="20"/>
                <w:szCs w:val="20"/>
              </w:rPr>
            </w:pPr>
            <w:r w:rsidRPr="00411EF8">
              <w:rPr>
                <w:color w:val="000000"/>
                <w:sz w:val="20"/>
                <w:szCs w:val="20"/>
              </w:rPr>
              <w:t>7,9</w:t>
            </w:r>
          </w:p>
        </w:tc>
        <w:tc>
          <w:tcPr>
            <w:tcW w:w="221" w:type="pct"/>
            <w:tcBorders>
              <w:top w:val="nil"/>
              <w:left w:val="nil"/>
              <w:bottom w:val="single" w:sz="4" w:space="0" w:color="auto"/>
              <w:right w:val="single" w:sz="4" w:space="0" w:color="auto"/>
            </w:tcBorders>
            <w:shd w:val="clear" w:color="auto" w:fill="auto"/>
            <w:vAlign w:val="center"/>
            <w:hideMark/>
          </w:tcPr>
          <w:p w14:paraId="57513B69" w14:textId="77777777" w:rsidR="00411EF8" w:rsidRPr="00411EF8" w:rsidRDefault="00411EF8" w:rsidP="00411EF8">
            <w:pPr>
              <w:jc w:val="center"/>
              <w:rPr>
                <w:color w:val="000000"/>
                <w:sz w:val="20"/>
                <w:szCs w:val="20"/>
              </w:rPr>
            </w:pPr>
            <w:r w:rsidRPr="00411EF8">
              <w:rPr>
                <w:color w:val="000000"/>
                <w:sz w:val="20"/>
                <w:szCs w:val="20"/>
              </w:rPr>
              <w:t>1,7</w:t>
            </w:r>
          </w:p>
        </w:tc>
        <w:tc>
          <w:tcPr>
            <w:tcW w:w="221" w:type="pct"/>
            <w:tcBorders>
              <w:top w:val="nil"/>
              <w:left w:val="nil"/>
              <w:bottom w:val="single" w:sz="4" w:space="0" w:color="auto"/>
              <w:right w:val="single" w:sz="4" w:space="0" w:color="auto"/>
            </w:tcBorders>
            <w:shd w:val="clear" w:color="auto" w:fill="auto"/>
            <w:vAlign w:val="center"/>
            <w:hideMark/>
          </w:tcPr>
          <w:p w14:paraId="6261216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4A783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AF2474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A5F15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DEAE41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F83AFD8" w14:textId="77777777" w:rsidR="00411EF8" w:rsidRPr="00411EF8" w:rsidRDefault="00411EF8" w:rsidP="00411EF8">
            <w:pPr>
              <w:jc w:val="center"/>
              <w:rPr>
                <w:color w:val="000000"/>
                <w:sz w:val="20"/>
                <w:szCs w:val="20"/>
              </w:rPr>
            </w:pPr>
            <w:r w:rsidRPr="00411EF8">
              <w:rPr>
                <w:color w:val="000000"/>
                <w:sz w:val="20"/>
                <w:szCs w:val="20"/>
              </w:rPr>
              <w:t>п. Кедровый-1</w:t>
            </w:r>
          </w:p>
        </w:tc>
        <w:tc>
          <w:tcPr>
            <w:tcW w:w="178" w:type="pct"/>
            <w:tcBorders>
              <w:top w:val="nil"/>
              <w:left w:val="nil"/>
              <w:bottom w:val="single" w:sz="4" w:space="0" w:color="auto"/>
              <w:right w:val="single" w:sz="4" w:space="0" w:color="auto"/>
            </w:tcBorders>
            <w:shd w:val="clear" w:color="auto" w:fill="auto"/>
            <w:vAlign w:val="center"/>
            <w:hideMark/>
          </w:tcPr>
          <w:p w14:paraId="39FDBF6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6A45BE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A67BC4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8AF1BE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0CE4F9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5D082F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B3D043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ED86F1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02A20B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B35ED2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D73DB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266914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E14DA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56CE43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7C2F6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33746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04B81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D16C75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F7E15E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73C6399" w14:textId="77777777" w:rsidR="00411EF8" w:rsidRPr="00411EF8" w:rsidRDefault="00411EF8" w:rsidP="00411EF8">
            <w:pPr>
              <w:jc w:val="center"/>
              <w:rPr>
                <w:color w:val="000000"/>
                <w:sz w:val="20"/>
                <w:szCs w:val="20"/>
              </w:rPr>
            </w:pPr>
            <w:r w:rsidRPr="00411EF8">
              <w:rPr>
                <w:color w:val="000000"/>
                <w:sz w:val="20"/>
                <w:szCs w:val="20"/>
              </w:rPr>
              <w:t>п. Кедровый-1, линия</w:t>
            </w:r>
            <w:r w:rsidRPr="00411EF8">
              <w:rPr>
                <w:color w:val="000000"/>
                <w:sz w:val="20"/>
                <w:szCs w:val="20"/>
              </w:rPr>
              <w:br/>
              <w:t>16, дом 10А</w:t>
            </w:r>
          </w:p>
        </w:tc>
        <w:tc>
          <w:tcPr>
            <w:tcW w:w="178" w:type="pct"/>
            <w:tcBorders>
              <w:top w:val="nil"/>
              <w:left w:val="nil"/>
              <w:bottom w:val="single" w:sz="4" w:space="0" w:color="auto"/>
              <w:right w:val="single" w:sz="4" w:space="0" w:color="auto"/>
            </w:tcBorders>
            <w:shd w:val="clear" w:color="auto" w:fill="auto"/>
            <w:vAlign w:val="center"/>
            <w:hideMark/>
          </w:tcPr>
          <w:p w14:paraId="62C5D55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A969F6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F6E3E1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3509BA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66FF7F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0895FB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2A52F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FBD92E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6B9016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277BEA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DB197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6DA90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FFB2CF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F9DAE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4E8B9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4E970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0563C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0D0A60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0AB535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31A79E9" w14:textId="77777777" w:rsidR="00411EF8" w:rsidRPr="00411EF8" w:rsidRDefault="00411EF8" w:rsidP="00411EF8">
            <w:pPr>
              <w:jc w:val="center"/>
              <w:rPr>
                <w:color w:val="000000"/>
                <w:sz w:val="20"/>
                <w:szCs w:val="20"/>
              </w:rPr>
            </w:pPr>
            <w:r w:rsidRPr="00411EF8">
              <w:rPr>
                <w:color w:val="000000"/>
                <w:sz w:val="20"/>
                <w:szCs w:val="20"/>
              </w:rPr>
              <w:t>п. СУ-4.</w:t>
            </w:r>
          </w:p>
        </w:tc>
        <w:tc>
          <w:tcPr>
            <w:tcW w:w="178" w:type="pct"/>
            <w:tcBorders>
              <w:top w:val="nil"/>
              <w:left w:val="nil"/>
              <w:bottom w:val="single" w:sz="4" w:space="0" w:color="auto"/>
              <w:right w:val="single" w:sz="4" w:space="0" w:color="auto"/>
            </w:tcBorders>
            <w:shd w:val="clear" w:color="auto" w:fill="auto"/>
            <w:vAlign w:val="center"/>
            <w:hideMark/>
          </w:tcPr>
          <w:p w14:paraId="79C3AE5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3034EF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0FA199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5B4ECA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8E8B0D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D51BF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79DE5B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F8245F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3C20BA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47306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4180A8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58985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D8028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E63AE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6F8B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03F4CA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76C9A67" w14:textId="77777777" w:rsidR="00411EF8" w:rsidRPr="00411EF8" w:rsidRDefault="00411EF8" w:rsidP="00411EF8">
            <w:pPr>
              <w:jc w:val="center"/>
              <w:rPr>
                <w:color w:val="000000"/>
                <w:sz w:val="20"/>
                <w:szCs w:val="20"/>
              </w:rPr>
            </w:pPr>
            <w:r w:rsidRPr="00411EF8">
              <w:rPr>
                <w:color w:val="000000"/>
                <w:sz w:val="20"/>
                <w:szCs w:val="20"/>
              </w:rPr>
              <w:t>1,0</w:t>
            </w:r>
          </w:p>
        </w:tc>
        <w:tc>
          <w:tcPr>
            <w:tcW w:w="221" w:type="pct"/>
            <w:tcBorders>
              <w:top w:val="nil"/>
              <w:left w:val="nil"/>
              <w:bottom w:val="single" w:sz="4" w:space="0" w:color="auto"/>
              <w:right w:val="single" w:sz="4" w:space="0" w:color="auto"/>
            </w:tcBorders>
            <w:shd w:val="clear" w:color="auto" w:fill="auto"/>
            <w:vAlign w:val="center"/>
            <w:hideMark/>
          </w:tcPr>
          <w:p w14:paraId="5C6C454C" w14:textId="77777777" w:rsidR="00411EF8" w:rsidRPr="00411EF8" w:rsidRDefault="00411EF8" w:rsidP="00411EF8">
            <w:pPr>
              <w:jc w:val="center"/>
              <w:rPr>
                <w:color w:val="000000"/>
                <w:sz w:val="20"/>
                <w:szCs w:val="20"/>
              </w:rPr>
            </w:pPr>
            <w:r w:rsidRPr="00411EF8">
              <w:rPr>
                <w:color w:val="000000"/>
                <w:sz w:val="20"/>
                <w:szCs w:val="20"/>
              </w:rPr>
              <w:t>2,2</w:t>
            </w:r>
          </w:p>
        </w:tc>
      </w:tr>
      <w:tr w:rsidR="00411EF8" w:rsidRPr="00411EF8" w14:paraId="2D6BAE9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7A83B0C" w14:textId="77777777" w:rsidR="00411EF8" w:rsidRPr="00411EF8" w:rsidRDefault="00411EF8" w:rsidP="00411EF8">
            <w:pPr>
              <w:jc w:val="center"/>
              <w:rPr>
                <w:color w:val="000000"/>
                <w:sz w:val="20"/>
                <w:szCs w:val="20"/>
              </w:rPr>
            </w:pPr>
            <w:r w:rsidRPr="00411EF8">
              <w:rPr>
                <w:color w:val="000000"/>
                <w:sz w:val="20"/>
                <w:szCs w:val="20"/>
              </w:rPr>
              <w:t>п. Юность</w:t>
            </w:r>
          </w:p>
        </w:tc>
        <w:tc>
          <w:tcPr>
            <w:tcW w:w="178" w:type="pct"/>
            <w:tcBorders>
              <w:top w:val="nil"/>
              <w:left w:val="nil"/>
              <w:bottom w:val="single" w:sz="4" w:space="0" w:color="auto"/>
              <w:right w:val="single" w:sz="4" w:space="0" w:color="auto"/>
            </w:tcBorders>
            <w:shd w:val="clear" w:color="auto" w:fill="auto"/>
            <w:vAlign w:val="center"/>
            <w:hideMark/>
          </w:tcPr>
          <w:p w14:paraId="5BEDEF0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1F8F90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7764E9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0B1066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4EEB8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8AE01F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68F3B5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FE4A98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247DAC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9A217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65F37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390E8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EFB1D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85E8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43076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F7FDF3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7A266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4D52BC"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15C80A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714DA54" w14:textId="77777777" w:rsidR="00411EF8" w:rsidRPr="00411EF8" w:rsidRDefault="00411EF8" w:rsidP="00411EF8">
            <w:pPr>
              <w:jc w:val="center"/>
              <w:rPr>
                <w:color w:val="000000"/>
                <w:sz w:val="20"/>
                <w:szCs w:val="20"/>
              </w:rPr>
            </w:pPr>
            <w:r w:rsidRPr="00411EF8">
              <w:rPr>
                <w:color w:val="000000"/>
                <w:sz w:val="20"/>
                <w:szCs w:val="20"/>
              </w:rPr>
              <w:t>п.Таёжный</w:t>
            </w:r>
          </w:p>
        </w:tc>
        <w:tc>
          <w:tcPr>
            <w:tcW w:w="178" w:type="pct"/>
            <w:tcBorders>
              <w:top w:val="nil"/>
              <w:left w:val="nil"/>
              <w:bottom w:val="single" w:sz="4" w:space="0" w:color="auto"/>
              <w:right w:val="single" w:sz="4" w:space="0" w:color="auto"/>
            </w:tcBorders>
            <w:shd w:val="clear" w:color="auto" w:fill="auto"/>
            <w:vAlign w:val="center"/>
            <w:hideMark/>
          </w:tcPr>
          <w:p w14:paraId="1608805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F30497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A7E6AF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EDA435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655867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A146FB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D0F0D0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572E8C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4591F9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1DC31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D21E0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1D6AFE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274E6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2F8315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68ABC7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36CE87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1FD34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F96320"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4604CF"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4C0E2E2" w14:textId="77777777" w:rsidR="00411EF8" w:rsidRPr="00411EF8" w:rsidRDefault="00411EF8" w:rsidP="00411EF8">
            <w:pPr>
              <w:jc w:val="center"/>
              <w:rPr>
                <w:color w:val="000000"/>
                <w:sz w:val="20"/>
                <w:szCs w:val="20"/>
              </w:rPr>
            </w:pPr>
            <w:r w:rsidRPr="00411EF8">
              <w:rPr>
                <w:color w:val="000000"/>
                <w:sz w:val="20"/>
                <w:szCs w:val="20"/>
              </w:rPr>
              <w:t>пгт. Барсово</w:t>
            </w:r>
          </w:p>
        </w:tc>
        <w:tc>
          <w:tcPr>
            <w:tcW w:w="178" w:type="pct"/>
            <w:tcBorders>
              <w:top w:val="nil"/>
              <w:left w:val="nil"/>
              <w:bottom w:val="single" w:sz="4" w:space="0" w:color="auto"/>
              <w:right w:val="single" w:sz="4" w:space="0" w:color="auto"/>
            </w:tcBorders>
            <w:shd w:val="clear" w:color="auto" w:fill="auto"/>
            <w:vAlign w:val="center"/>
            <w:hideMark/>
          </w:tcPr>
          <w:p w14:paraId="36CCCBD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9B606B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72BCEF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6AF3CE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BBF868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D9A21B1" w14:textId="77777777" w:rsidR="00411EF8" w:rsidRPr="00411EF8" w:rsidRDefault="00411EF8" w:rsidP="00411EF8">
            <w:pPr>
              <w:jc w:val="center"/>
              <w:rPr>
                <w:color w:val="000000"/>
                <w:sz w:val="20"/>
                <w:szCs w:val="20"/>
              </w:rPr>
            </w:pPr>
            <w:r w:rsidRPr="00411EF8">
              <w:rPr>
                <w:color w:val="000000"/>
                <w:sz w:val="20"/>
                <w:szCs w:val="20"/>
              </w:rPr>
              <w:t>3,4</w:t>
            </w:r>
          </w:p>
        </w:tc>
        <w:tc>
          <w:tcPr>
            <w:tcW w:w="192" w:type="pct"/>
            <w:tcBorders>
              <w:top w:val="nil"/>
              <w:left w:val="nil"/>
              <w:bottom w:val="single" w:sz="4" w:space="0" w:color="auto"/>
              <w:right w:val="single" w:sz="4" w:space="0" w:color="auto"/>
            </w:tcBorders>
            <w:shd w:val="clear" w:color="auto" w:fill="auto"/>
            <w:vAlign w:val="center"/>
            <w:hideMark/>
          </w:tcPr>
          <w:p w14:paraId="1D0B8C5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F13EE59" w14:textId="77777777" w:rsidR="00411EF8" w:rsidRPr="00411EF8" w:rsidRDefault="00411EF8" w:rsidP="00411EF8">
            <w:pPr>
              <w:jc w:val="center"/>
              <w:rPr>
                <w:color w:val="000000"/>
                <w:sz w:val="20"/>
                <w:szCs w:val="20"/>
              </w:rPr>
            </w:pPr>
            <w:r w:rsidRPr="00411EF8">
              <w:rPr>
                <w:color w:val="000000"/>
                <w:sz w:val="20"/>
                <w:szCs w:val="20"/>
              </w:rPr>
              <w:t>4,2</w:t>
            </w:r>
          </w:p>
        </w:tc>
        <w:tc>
          <w:tcPr>
            <w:tcW w:w="192" w:type="pct"/>
            <w:tcBorders>
              <w:top w:val="nil"/>
              <w:left w:val="nil"/>
              <w:bottom w:val="single" w:sz="4" w:space="0" w:color="auto"/>
              <w:right w:val="single" w:sz="4" w:space="0" w:color="auto"/>
            </w:tcBorders>
            <w:shd w:val="clear" w:color="auto" w:fill="auto"/>
            <w:vAlign w:val="center"/>
            <w:hideMark/>
          </w:tcPr>
          <w:p w14:paraId="1AABB921" w14:textId="77777777" w:rsidR="00411EF8" w:rsidRPr="00411EF8" w:rsidRDefault="00411EF8" w:rsidP="00411EF8">
            <w:pPr>
              <w:jc w:val="center"/>
              <w:rPr>
                <w:color w:val="000000"/>
                <w:sz w:val="20"/>
                <w:szCs w:val="20"/>
              </w:rPr>
            </w:pPr>
            <w:r w:rsidRPr="00411EF8">
              <w:rPr>
                <w:color w:val="000000"/>
                <w:sz w:val="20"/>
                <w:szCs w:val="20"/>
              </w:rPr>
              <w:t>15,1</w:t>
            </w:r>
          </w:p>
        </w:tc>
        <w:tc>
          <w:tcPr>
            <w:tcW w:w="221" w:type="pct"/>
            <w:tcBorders>
              <w:top w:val="nil"/>
              <w:left w:val="nil"/>
              <w:bottom w:val="single" w:sz="4" w:space="0" w:color="auto"/>
              <w:right w:val="single" w:sz="4" w:space="0" w:color="auto"/>
            </w:tcBorders>
            <w:shd w:val="clear" w:color="auto" w:fill="auto"/>
            <w:vAlign w:val="center"/>
            <w:hideMark/>
          </w:tcPr>
          <w:p w14:paraId="48E9F6F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2B327C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E091DC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C784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7453B1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F7E9B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2CD286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94EAD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01FCA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F55A5C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F333BE2" w14:textId="77777777" w:rsidR="00411EF8" w:rsidRPr="00411EF8" w:rsidRDefault="00411EF8" w:rsidP="00411EF8">
            <w:pPr>
              <w:jc w:val="center"/>
              <w:rPr>
                <w:color w:val="000000"/>
                <w:sz w:val="20"/>
                <w:szCs w:val="20"/>
              </w:rPr>
            </w:pPr>
            <w:r w:rsidRPr="00411EF8">
              <w:rPr>
                <w:color w:val="000000"/>
                <w:sz w:val="20"/>
                <w:szCs w:val="20"/>
              </w:rPr>
              <w:t>Пойма-1 (район протоки Бардыковка)</w:t>
            </w:r>
          </w:p>
        </w:tc>
        <w:tc>
          <w:tcPr>
            <w:tcW w:w="178" w:type="pct"/>
            <w:tcBorders>
              <w:top w:val="nil"/>
              <w:left w:val="nil"/>
              <w:bottom w:val="single" w:sz="4" w:space="0" w:color="auto"/>
              <w:right w:val="single" w:sz="4" w:space="0" w:color="auto"/>
            </w:tcBorders>
            <w:shd w:val="clear" w:color="auto" w:fill="auto"/>
            <w:vAlign w:val="center"/>
            <w:hideMark/>
          </w:tcPr>
          <w:p w14:paraId="6B8D404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4E7519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931BC1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409749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9CB254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617C1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3E1744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B36113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4406EB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6E4FBC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99B3D0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38149E7" w14:textId="77777777" w:rsidR="00411EF8" w:rsidRPr="00411EF8" w:rsidRDefault="00411EF8" w:rsidP="00411EF8">
            <w:pPr>
              <w:jc w:val="center"/>
              <w:rPr>
                <w:color w:val="000000"/>
                <w:sz w:val="20"/>
                <w:szCs w:val="20"/>
              </w:rPr>
            </w:pPr>
            <w:r w:rsidRPr="00411EF8">
              <w:rPr>
                <w:color w:val="000000"/>
                <w:sz w:val="20"/>
                <w:szCs w:val="20"/>
              </w:rPr>
              <w:t>4,1</w:t>
            </w:r>
          </w:p>
        </w:tc>
        <w:tc>
          <w:tcPr>
            <w:tcW w:w="221" w:type="pct"/>
            <w:tcBorders>
              <w:top w:val="nil"/>
              <w:left w:val="nil"/>
              <w:bottom w:val="single" w:sz="4" w:space="0" w:color="auto"/>
              <w:right w:val="single" w:sz="4" w:space="0" w:color="auto"/>
            </w:tcBorders>
            <w:shd w:val="clear" w:color="auto" w:fill="auto"/>
            <w:vAlign w:val="center"/>
            <w:hideMark/>
          </w:tcPr>
          <w:p w14:paraId="01FCEF46" w14:textId="77777777" w:rsidR="00411EF8" w:rsidRPr="00411EF8" w:rsidRDefault="00411EF8" w:rsidP="00411EF8">
            <w:pPr>
              <w:jc w:val="center"/>
              <w:rPr>
                <w:color w:val="000000"/>
                <w:sz w:val="20"/>
                <w:szCs w:val="20"/>
              </w:rPr>
            </w:pPr>
            <w:r w:rsidRPr="00411EF8">
              <w:rPr>
                <w:color w:val="000000"/>
                <w:sz w:val="20"/>
                <w:szCs w:val="20"/>
              </w:rPr>
              <w:t>7,3</w:t>
            </w:r>
          </w:p>
        </w:tc>
        <w:tc>
          <w:tcPr>
            <w:tcW w:w="221" w:type="pct"/>
            <w:tcBorders>
              <w:top w:val="nil"/>
              <w:left w:val="nil"/>
              <w:bottom w:val="single" w:sz="4" w:space="0" w:color="auto"/>
              <w:right w:val="single" w:sz="4" w:space="0" w:color="auto"/>
            </w:tcBorders>
            <w:shd w:val="clear" w:color="auto" w:fill="auto"/>
            <w:vAlign w:val="center"/>
            <w:hideMark/>
          </w:tcPr>
          <w:p w14:paraId="5F74076D" w14:textId="77777777" w:rsidR="00411EF8" w:rsidRPr="00411EF8" w:rsidRDefault="00411EF8" w:rsidP="00411EF8">
            <w:pPr>
              <w:jc w:val="center"/>
              <w:rPr>
                <w:color w:val="000000"/>
                <w:sz w:val="20"/>
                <w:szCs w:val="20"/>
              </w:rPr>
            </w:pPr>
            <w:r w:rsidRPr="00411EF8">
              <w:rPr>
                <w:color w:val="000000"/>
                <w:sz w:val="20"/>
                <w:szCs w:val="20"/>
              </w:rPr>
              <w:t>6,7</w:t>
            </w:r>
          </w:p>
        </w:tc>
        <w:tc>
          <w:tcPr>
            <w:tcW w:w="221" w:type="pct"/>
            <w:tcBorders>
              <w:top w:val="nil"/>
              <w:left w:val="nil"/>
              <w:bottom w:val="single" w:sz="4" w:space="0" w:color="auto"/>
              <w:right w:val="single" w:sz="4" w:space="0" w:color="auto"/>
            </w:tcBorders>
            <w:shd w:val="clear" w:color="auto" w:fill="auto"/>
            <w:vAlign w:val="center"/>
            <w:hideMark/>
          </w:tcPr>
          <w:p w14:paraId="014DC6E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FD36DE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D2BC0F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96696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2B6438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3C5F59F" w14:textId="77777777" w:rsidR="00411EF8" w:rsidRPr="00411EF8" w:rsidRDefault="00411EF8" w:rsidP="00411EF8">
            <w:pPr>
              <w:jc w:val="center"/>
              <w:rPr>
                <w:color w:val="000000"/>
                <w:sz w:val="20"/>
                <w:szCs w:val="20"/>
              </w:rPr>
            </w:pPr>
            <w:r w:rsidRPr="00411EF8">
              <w:rPr>
                <w:color w:val="000000"/>
                <w:sz w:val="20"/>
                <w:szCs w:val="20"/>
              </w:rPr>
              <w:t>Пойма-1 (район протоки</w:t>
            </w:r>
            <w:r w:rsidRPr="00411EF8">
              <w:rPr>
                <w:color w:val="000000"/>
                <w:sz w:val="20"/>
                <w:szCs w:val="20"/>
              </w:rPr>
              <w:br/>
              <w:t>Бардыковка)</w:t>
            </w:r>
          </w:p>
        </w:tc>
        <w:tc>
          <w:tcPr>
            <w:tcW w:w="178" w:type="pct"/>
            <w:tcBorders>
              <w:top w:val="nil"/>
              <w:left w:val="nil"/>
              <w:bottom w:val="single" w:sz="4" w:space="0" w:color="auto"/>
              <w:right w:val="single" w:sz="4" w:space="0" w:color="auto"/>
            </w:tcBorders>
            <w:shd w:val="clear" w:color="auto" w:fill="auto"/>
            <w:vAlign w:val="center"/>
            <w:hideMark/>
          </w:tcPr>
          <w:p w14:paraId="6C6CBA4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233877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DDFDCE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02993F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61EE1C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9C8176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C360A8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03DD31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ED856E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C8B8AB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54F59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5F09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FAB8A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B8AAE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25F75B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3339F2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6DABC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63E0D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6A281F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54918DD" w14:textId="77777777" w:rsidR="00411EF8" w:rsidRPr="00411EF8" w:rsidRDefault="00411EF8" w:rsidP="00411EF8">
            <w:pPr>
              <w:jc w:val="center"/>
              <w:rPr>
                <w:color w:val="000000"/>
                <w:sz w:val="20"/>
                <w:szCs w:val="20"/>
              </w:rPr>
            </w:pPr>
            <w:r w:rsidRPr="00411EF8">
              <w:rPr>
                <w:color w:val="000000"/>
                <w:sz w:val="20"/>
                <w:szCs w:val="20"/>
              </w:rPr>
              <w:t>Пойма-2 (район протоки Кривуля)</w:t>
            </w:r>
          </w:p>
        </w:tc>
        <w:tc>
          <w:tcPr>
            <w:tcW w:w="178" w:type="pct"/>
            <w:tcBorders>
              <w:top w:val="nil"/>
              <w:left w:val="nil"/>
              <w:bottom w:val="single" w:sz="4" w:space="0" w:color="auto"/>
              <w:right w:val="single" w:sz="4" w:space="0" w:color="auto"/>
            </w:tcBorders>
            <w:shd w:val="clear" w:color="auto" w:fill="auto"/>
            <w:vAlign w:val="center"/>
            <w:hideMark/>
          </w:tcPr>
          <w:p w14:paraId="004B9E1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FFBE37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D523EA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73A364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402E3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C38A15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393098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AE2833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ED0039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27477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EDB19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7C2D662" w14:textId="77777777" w:rsidR="00411EF8" w:rsidRPr="00411EF8" w:rsidRDefault="00411EF8" w:rsidP="00411EF8">
            <w:pPr>
              <w:jc w:val="center"/>
              <w:rPr>
                <w:color w:val="000000"/>
                <w:sz w:val="20"/>
                <w:szCs w:val="20"/>
              </w:rPr>
            </w:pPr>
            <w:r w:rsidRPr="00411EF8">
              <w:rPr>
                <w:color w:val="000000"/>
                <w:sz w:val="20"/>
                <w:szCs w:val="20"/>
              </w:rPr>
              <w:t>142,2</w:t>
            </w:r>
          </w:p>
        </w:tc>
        <w:tc>
          <w:tcPr>
            <w:tcW w:w="221" w:type="pct"/>
            <w:tcBorders>
              <w:top w:val="nil"/>
              <w:left w:val="nil"/>
              <w:bottom w:val="single" w:sz="4" w:space="0" w:color="auto"/>
              <w:right w:val="single" w:sz="4" w:space="0" w:color="auto"/>
            </w:tcBorders>
            <w:shd w:val="clear" w:color="auto" w:fill="auto"/>
            <w:vAlign w:val="center"/>
            <w:hideMark/>
          </w:tcPr>
          <w:p w14:paraId="28A73011" w14:textId="77777777" w:rsidR="00411EF8" w:rsidRPr="00411EF8" w:rsidRDefault="00411EF8" w:rsidP="00411EF8">
            <w:pPr>
              <w:jc w:val="center"/>
              <w:rPr>
                <w:color w:val="000000"/>
                <w:sz w:val="20"/>
                <w:szCs w:val="20"/>
              </w:rPr>
            </w:pPr>
            <w:r w:rsidRPr="00411EF8">
              <w:rPr>
                <w:color w:val="000000"/>
                <w:sz w:val="20"/>
                <w:szCs w:val="20"/>
              </w:rPr>
              <w:t>73,2</w:t>
            </w:r>
          </w:p>
        </w:tc>
        <w:tc>
          <w:tcPr>
            <w:tcW w:w="221" w:type="pct"/>
            <w:tcBorders>
              <w:top w:val="nil"/>
              <w:left w:val="nil"/>
              <w:bottom w:val="single" w:sz="4" w:space="0" w:color="auto"/>
              <w:right w:val="single" w:sz="4" w:space="0" w:color="auto"/>
            </w:tcBorders>
            <w:shd w:val="clear" w:color="auto" w:fill="auto"/>
            <w:vAlign w:val="center"/>
            <w:hideMark/>
          </w:tcPr>
          <w:p w14:paraId="30EBB413" w14:textId="77777777" w:rsidR="00411EF8" w:rsidRPr="00411EF8" w:rsidRDefault="00411EF8" w:rsidP="00411EF8">
            <w:pPr>
              <w:jc w:val="center"/>
              <w:rPr>
                <w:color w:val="000000"/>
                <w:sz w:val="20"/>
                <w:szCs w:val="20"/>
              </w:rPr>
            </w:pPr>
            <w:r w:rsidRPr="00411EF8">
              <w:rPr>
                <w:color w:val="000000"/>
                <w:sz w:val="20"/>
                <w:szCs w:val="20"/>
              </w:rPr>
              <w:t>192,2</w:t>
            </w:r>
          </w:p>
        </w:tc>
        <w:tc>
          <w:tcPr>
            <w:tcW w:w="221" w:type="pct"/>
            <w:tcBorders>
              <w:top w:val="nil"/>
              <w:left w:val="nil"/>
              <w:bottom w:val="single" w:sz="4" w:space="0" w:color="auto"/>
              <w:right w:val="single" w:sz="4" w:space="0" w:color="auto"/>
            </w:tcBorders>
            <w:shd w:val="clear" w:color="auto" w:fill="auto"/>
            <w:vAlign w:val="center"/>
            <w:hideMark/>
          </w:tcPr>
          <w:p w14:paraId="5D6803B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63298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3D9DD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DC89E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86BD5AE"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3609290" w14:textId="77777777" w:rsidR="00411EF8" w:rsidRPr="00411EF8" w:rsidRDefault="00411EF8" w:rsidP="00411EF8">
            <w:pPr>
              <w:jc w:val="center"/>
              <w:rPr>
                <w:color w:val="000000"/>
                <w:sz w:val="20"/>
                <w:szCs w:val="20"/>
              </w:rPr>
            </w:pPr>
            <w:r w:rsidRPr="00411EF8">
              <w:rPr>
                <w:color w:val="000000"/>
                <w:sz w:val="20"/>
                <w:szCs w:val="20"/>
              </w:rPr>
              <w:t>Пойма-2 (район протоки</w:t>
            </w:r>
            <w:r w:rsidRPr="00411EF8">
              <w:rPr>
                <w:color w:val="000000"/>
                <w:sz w:val="20"/>
                <w:szCs w:val="20"/>
              </w:rPr>
              <w:br/>
              <w:t>Кривуля)</w:t>
            </w:r>
          </w:p>
        </w:tc>
        <w:tc>
          <w:tcPr>
            <w:tcW w:w="178" w:type="pct"/>
            <w:tcBorders>
              <w:top w:val="nil"/>
              <w:left w:val="nil"/>
              <w:bottom w:val="single" w:sz="4" w:space="0" w:color="auto"/>
              <w:right w:val="single" w:sz="4" w:space="0" w:color="auto"/>
            </w:tcBorders>
            <w:shd w:val="clear" w:color="auto" w:fill="auto"/>
            <w:vAlign w:val="center"/>
            <w:hideMark/>
          </w:tcPr>
          <w:p w14:paraId="7AE349C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C91F1E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5F9A44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51EFEC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1219FE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1FFC81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CACFC0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34D0C7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DE49B3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6240A6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AF5DC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5AE08D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0950C45" w14:textId="77777777" w:rsidR="00411EF8" w:rsidRPr="00411EF8" w:rsidRDefault="00411EF8" w:rsidP="00411EF8">
            <w:pPr>
              <w:jc w:val="center"/>
              <w:rPr>
                <w:color w:val="000000"/>
                <w:sz w:val="20"/>
                <w:szCs w:val="20"/>
              </w:rPr>
            </w:pPr>
            <w:r w:rsidRPr="00411EF8">
              <w:rPr>
                <w:color w:val="000000"/>
                <w:sz w:val="20"/>
                <w:szCs w:val="20"/>
              </w:rPr>
              <w:t>89,4</w:t>
            </w:r>
          </w:p>
        </w:tc>
        <w:tc>
          <w:tcPr>
            <w:tcW w:w="221" w:type="pct"/>
            <w:tcBorders>
              <w:top w:val="nil"/>
              <w:left w:val="nil"/>
              <w:bottom w:val="single" w:sz="4" w:space="0" w:color="auto"/>
              <w:right w:val="single" w:sz="4" w:space="0" w:color="auto"/>
            </w:tcBorders>
            <w:shd w:val="clear" w:color="auto" w:fill="auto"/>
            <w:vAlign w:val="center"/>
            <w:hideMark/>
          </w:tcPr>
          <w:p w14:paraId="2104A4CF" w14:textId="77777777" w:rsidR="00411EF8" w:rsidRPr="00411EF8" w:rsidRDefault="00411EF8" w:rsidP="00411EF8">
            <w:pPr>
              <w:jc w:val="center"/>
              <w:rPr>
                <w:color w:val="000000"/>
                <w:sz w:val="20"/>
                <w:szCs w:val="20"/>
              </w:rPr>
            </w:pPr>
            <w:r w:rsidRPr="00411EF8">
              <w:rPr>
                <w:color w:val="000000"/>
                <w:sz w:val="20"/>
                <w:szCs w:val="20"/>
              </w:rPr>
              <w:t>62,9</w:t>
            </w:r>
          </w:p>
        </w:tc>
        <w:tc>
          <w:tcPr>
            <w:tcW w:w="221" w:type="pct"/>
            <w:tcBorders>
              <w:top w:val="nil"/>
              <w:left w:val="nil"/>
              <w:bottom w:val="single" w:sz="4" w:space="0" w:color="auto"/>
              <w:right w:val="single" w:sz="4" w:space="0" w:color="auto"/>
            </w:tcBorders>
            <w:shd w:val="clear" w:color="auto" w:fill="auto"/>
            <w:vAlign w:val="center"/>
            <w:hideMark/>
          </w:tcPr>
          <w:p w14:paraId="4A3368D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14A29E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36009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C1AF3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48B946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BF141FD" w14:textId="77777777" w:rsidR="00411EF8" w:rsidRPr="00411EF8" w:rsidRDefault="00411EF8" w:rsidP="00411EF8">
            <w:pPr>
              <w:jc w:val="center"/>
              <w:rPr>
                <w:color w:val="000000"/>
                <w:sz w:val="20"/>
                <w:szCs w:val="20"/>
              </w:rPr>
            </w:pPr>
            <w:r w:rsidRPr="00411EF8">
              <w:rPr>
                <w:color w:val="000000"/>
                <w:sz w:val="20"/>
                <w:szCs w:val="20"/>
              </w:rPr>
              <w:t>Пойма-4 (район потоки р. Черная)</w:t>
            </w:r>
          </w:p>
        </w:tc>
        <w:tc>
          <w:tcPr>
            <w:tcW w:w="178" w:type="pct"/>
            <w:tcBorders>
              <w:top w:val="nil"/>
              <w:left w:val="nil"/>
              <w:bottom w:val="single" w:sz="4" w:space="0" w:color="auto"/>
              <w:right w:val="single" w:sz="4" w:space="0" w:color="auto"/>
            </w:tcBorders>
            <w:shd w:val="clear" w:color="auto" w:fill="auto"/>
            <w:vAlign w:val="center"/>
            <w:hideMark/>
          </w:tcPr>
          <w:p w14:paraId="117D4F3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F54D5B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496793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BB4CFE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298AF1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6825EA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275D6D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DC04D3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55F705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662C26" w14:textId="77777777" w:rsidR="00411EF8" w:rsidRPr="00411EF8" w:rsidRDefault="00411EF8" w:rsidP="00411EF8">
            <w:pPr>
              <w:jc w:val="center"/>
              <w:rPr>
                <w:color w:val="000000"/>
                <w:sz w:val="20"/>
                <w:szCs w:val="20"/>
              </w:rPr>
            </w:pPr>
            <w:r w:rsidRPr="00411EF8">
              <w:rPr>
                <w:color w:val="000000"/>
                <w:sz w:val="20"/>
                <w:szCs w:val="20"/>
              </w:rPr>
              <w:t>13,3</w:t>
            </w:r>
          </w:p>
        </w:tc>
        <w:tc>
          <w:tcPr>
            <w:tcW w:w="221" w:type="pct"/>
            <w:tcBorders>
              <w:top w:val="nil"/>
              <w:left w:val="nil"/>
              <w:bottom w:val="single" w:sz="4" w:space="0" w:color="auto"/>
              <w:right w:val="single" w:sz="4" w:space="0" w:color="auto"/>
            </w:tcBorders>
            <w:shd w:val="clear" w:color="auto" w:fill="auto"/>
            <w:vAlign w:val="center"/>
            <w:hideMark/>
          </w:tcPr>
          <w:p w14:paraId="6FB8868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0D788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0D6AA2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49F6A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883AC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B43195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30EC69" w14:textId="77777777" w:rsidR="00411EF8" w:rsidRPr="00411EF8" w:rsidRDefault="00411EF8" w:rsidP="00411EF8">
            <w:pPr>
              <w:jc w:val="center"/>
              <w:rPr>
                <w:color w:val="000000"/>
                <w:sz w:val="20"/>
                <w:szCs w:val="20"/>
              </w:rPr>
            </w:pPr>
            <w:r w:rsidRPr="00411EF8">
              <w:rPr>
                <w:color w:val="000000"/>
                <w:sz w:val="20"/>
                <w:szCs w:val="20"/>
              </w:rPr>
              <w:t>3,9</w:t>
            </w:r>
          </w:p>
        </w:tc>
        <w:tc>
          <w:tcPr>
            <w:tcW w:w="221" w:type="pct"/>
            <w:tcBorders>
              <w:top w:val="nil"/>
              <w:left w:val="nil"/>
              <w:bottom w:val="single" w:sz="4" w:space="0" w:color="auto"/>
              <w:right w:val="single" w:sz="4" w:space="0" w:color="auto"/>
            </w:tcBorders>
            <w:shd w:val="clear" w:color="auto" w:fill="auto"/>
            <w:vAlign w:val="center"/>
            <w:hideMark/>
          </w:tcPr>
          <w:p w14:paraId="17EA5A01" w14:textId="77777777" w:rsidR="00411EF8" w:rsidRPr="00411EF8" w:rsidRDefault="00411EF8" w:rsidP="00411EF8">
            <w:pPr>
              <w:jc w:val="center"/>
              <w:rPr>
                <w:color w:val="000000"/>
                <w:sz w:val="20"/>
                <w:szCs w:val="20"/>
              </w:rPr>
            </w:pPr>
            <w:r w:rsidRPr="00411EF8">
              <w:rPr>
                <w:color w:val="000000"/>
                <w:sz w:val="20"/>
                <w:szCs w:val="20"/>
              </w:rPr>
              <w:t>13,5</w:t>
            </w:r>
          </w:p>
        </w:tc>
      </w:tr>
      <w:tr w:rsidR="00411EF8" w:rsidRPr="00411EF8" w14:paraId="3746B1A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9C83A09" w14:textId="77777777" w:rsidR="00411EF8" w:rsidRPr="00411EF8" w:rsidRDefault="00411EF8" w:rsidP="00411EF8">
            <w:pPr>
              <w:jc w:val="center"/>
              <w:rPr>
                <w:color w:val="000000"/>
                <w:sz w:val="20"/>
                <w:szCs w:val="20"/>
              </w:rPr>
            </w:pPr>
            <w:r w:rsidRPr="00411EF8">
              <w:rPr>
                <w:color w:val="000000"/>
                <w:sz w:val="20"/>
                <w:szCs w:val="20"/>
              </w:rPr>
              <w:t>Пойма-4 (район потоки</w:t>
            </w:r>
            <w:r w:rsidRPr="00411EF8">
              <w:rPr>
                <w:color w:val="000000"/>
                <w:sz w:val="20"/>
                <w:szCs w:val="20"/>
              </w:rPr>
              <w:br/>
              <w:t>р. Черная)</w:t>
            </w:r>
          </w:p>
        </w:tc>
        <w:tc>
          <w:tcPr>
            <w:tcW w:w="178" w:type="pct"/>
            <w:tcBorders>
              <w:top w:val="nil"/>
              <w:left w:val="nil"/>
              <w:bottom w:val="single" w:sz="4" w:space="0" w:color="auto"/>
              <w:right w:val="single" w:sz="4" w:space="0" w:color="auto"/>
            </w:tcBorders>
            <w:shd w:val="clear" w:color="auto" w:fill="auto"/>
            <w:vAlign w:val="center"/>
            <w:hideMark/>
          </w:tcPr>
          <w:p w14:paraId="21673B3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057A5E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D84E24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DEA1A6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902F1D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05004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E8739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BA752D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D225DB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A72449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CBE52A8" w14:textId="77777777" w:rsidR="00411EF8" w:rsidRPr="00411EF8" w:rsidRDefault="00411EF8" w:rsidP="00411EF8">
            <w:pPr>
              <w:jc w:val="center"/>
              <w:rPr>
                <w:color w:val="000000"/>
                <w:sz w:val="20"/>
                <w:szCs w:val="20"/>
              </w:rPr>
            </w:pPr>
            <w:r w:rsidRPr="00411EF8">
              <w:rPr>
                <w:color w:val="000000"/>
                <w:sz w:val="20"/>
                <w:szCs w:val="20"/>
              </w:rPr>
              <w:t>4,6</w:t>
            </w:r>
          </w:p>
        </w:tc>
        <w:tc>
          <w:tcPr>
            <w:tcW w:w="221" w:type="pct"/>
            <w:tcBorders>
              <w:top w:val="nil"/>
              <w:left w:val="nil"/>
              <w:bottom w:val="single" w:sz="4" w:space="0" w:color="auto"/>
              <w:right w:val="single" w:sz="4" w:space="0" w:color="auto"/>
            </w:tcBorders>
            <w:shd w:val="clear" w:color="auto" w:fill="auto"/>
            <w:vAlign w:val="center"/>
            <w:hideMark/>
          </w:tcPr>
          <w:p w14:paraId="5C75F64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4752C4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E31562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C2B0E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909FB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EFA308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F23B0EA"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4D27764"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E198FA2" w14:textId="77777777" w:rsidR="00411EF8" w:rsidRPr="00411EF8" w:rsidRDefault="00411EF8" w:rsidP="00411EF8">
            <w:pPr>
              <w:jc w:val="center"/>
              <w:rPr>
                <w:color w:val="000000"/>
                <w:sz w:val="20"/>
                <w:szCs w:val="20"/>
              </w:rPr>
            </w:pPr>
            <w:r w:rsidRPr="00411EF8">
              <w:rPr>
                <w:color w:val="000000"/>
                <w:sz w:val="20"/>
                <w:szCs w:val="20"/>
              </w:rPr>
              <w:t>Пойма-5 (район устья реки Сайма)</w:t>
            </w:r>
          </w:p>
        </w:tc>
        <w:tc>
          <w:tcPr>
            <w:tcW w:w="178" w:type="pct"/>
            <w:tcBorders>
              <w:top w:val="nil"/>
              <w:left w:val="nil"/>
              <w:bottom w:val="single" w:sz="4" w:space="0" w:color="auto"/>
              <w:right w:val="single" w:sz="4" w:space="0" w:color="auto"/>
            </w:tcBorders>
            <w:shd w:val="clear" w:color="auto" w:fill="auto"/>
            <w:vAlign w:val="center"/>
            <w:hideMark/>
          </w:tcPr>
          <w:p w14:paraId="25A8166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C6FBA5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54B93E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F762D5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3B6E27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A1B948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F1CCA1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E81BB2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1F5CF7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E24CB3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94E5A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F3B2E6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7107FB" w14:textId="77777777" w:rsidR="00411EF8" w:rsidRPr="00411EF8" w:rsidRDefault="00411EF8" w:rsidP="00411EF8">
            <w:pPr>
              <w:jc w:val="center"/>
              <w:rPr>
                <w:color w:val="000000"/>
                <w:sz w:val="20"/>
                <w:szCs w:val="20"/>
              </w:rPr>
            </w:pPr>
            <w:r w:rsidRPr="00411EF8">
              <w:rPr>
                <w:color w:val="000000"/>
                <w:sz w:val="20"/>
                <w:szCs w:val="20"/>
              </w:rPr>
              <w:t>0,7</w:t>
            </w:r>
          </w:p>
        </w:tc>
        <w:tc>
          <w:tcPr>
            <w:tcW w:w="221" w:type="pct"/>
            <w:tcBorders>
              <w:top w:val="nil"/>
              <w:left w:val="nil"/>
              <w:bottom w:val="single" w:sz="4" w:space="0" w:color="auto"/>
              <w:right w:val="single" w:sz="4" w:space="0" w:color="auto"/>
            </w:tcBorders>
            <w:shd w:val="clear" w:color="auto" w:fill="auto"/>
            <w:vAlign w:val="center"/>
            <w:hideMark/>
          </w:tcPr>
          <w:p w14:paraId="674BEFB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391168" w14:textId="77777777" w:rsidR="00411EF8" w:rsidRPr="00411EF8" w:rsidRDefault="00411EF8" w:rsidP="00411EF8">
            <w:pPr>
              <w:jc w:val="center"/>
              <w:rPr>
                <w:color w:val="000000"/>
                <w:sz w:val="20"/>
                <w:szCs w:val="20"/>
              </w:rPr>
            </w:pPr>
            <w:r w:rsidRPr="00411EF8">
              <w:rPr>
                <w:color w:val="000000"/>
                <w:sz w:val="20"/>
                <w:szCs w:val="20"/>
              </w:rPr>
              <w:t>8,6</w:t>
            </w:r>
          </w:p>
        </w:tc>
        <w:tc>
          <w:tcPr>
            <w:tcW w:w="221" w:type="pct"/>
            <w:tcBorders>
              <w:top w:val="nil"/>
              <w:left w:val="nil"/>
              <w:bottom w:val="single" w:sz="4" w:space="0" w:color="auto"/>
              <w:right w:val="single" w:sz="4" w:space="0" w:color="auto"/>
            </w:tcBorders>
            <w:shd w:val="clear" w:color="auto" w:fill="auto"/>
            <w:vAlign w:val="center"/>
            <w:hideMark/>
          </w:tcPr>
          <w:p w14:paraId="135DA444" w14:textId="77777777" w:rsidR="00411EF8" w:rsidRPr="00411EF8" w:rsidRDefault="00411EF8" w:rsidP="00411EF8">
            <w:pPr>
              <w:jc w:val="center"/>
              <w:rPr>
                <w:color w:val="000000"/>
                <w:sz w:val="20"/>
                <w:szCs w:val="20"/>
              </w:rPr>
            </w:pPr>
            <w:r w:rsidRPr="00411EF8">
              <w:rPr>
                <w:color w:val="000000"/>
                <w:sz w:val="20"/>
                <w:szCs w:val="20"/>
              </w:rPr>
              <w:t>3,9</w:t>
            </w:r>
          </w:p>
        </w:tc>
        <w:tc>
          <w:tcPr>
            <w:tcW w:w="221" w:type="pct"/>
            <w:tcBorders>
              <w:top w:val="nil"/>
              <w:left w:val="nil"/>
              <w:bottom w:val="single" w:sz="4" w:space="0" w:color="auto"/>
              <w:right w:val="single" w:sz="4" w:space="0" w:color="auto"/>
            </w:tcBorders>
            <w:shd w:val="clear" w:color="auto" w:fill="auto"/>
            <w:vAlign w:val="center"/>
            <w:hideMark/>
          </w:tcPr>
          <w:p w14:paraId="0A7384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A51991" w14:textId="77777777" w:rsidR="00411EF8" w:rsidRPr="00411EF8" w:rsidRDefault="00411EF8" w:rsidP="00411EF8">
            <w:pPr>
              <w:jc w:val="center"/>
              <w:rPr>
                <w:color w:val="000000"/>
                <w:sz w:val="20"/>
                <w:szCs w:val="20"/>
              </w:rPr>
            </w:pPr>
            <w:r w:rsidRPr="00411EF8">
              <w:rPr>
                <w:color w:val="000000"/>
                <w:sz w:val="20"/>
                <w:szCs w:val="20"/>
              </w:rPr>
              <w:t>4,6</w:t>
            </w:r>
          </w:p>
        </w:tc>
      </w:tr>
      <w:tr w:rsidR="00411EF8" w:rsidRPr="00411EF8" w14:paraId="2F5407E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93AF526" w14:textId="77777777" w:rsidR="00411EF8" w:rsidRPr="00411EF8" w:rsidRDefault="00411EF8" w:rsidP="00411EF8">
            <w:pPr>
              <w:jc w:val="center"/>
              <w:rPr>
                <w:color w:val="000000"/>
                <w:sz w:val="20"/>
                <w:szCs w:val="20"/>
              </w:rPr>
            </w:pPr>
            <w:r w:rsidRPr="00411EF8">
              <w:rPr>
                <w:color w:val="000000"/>
                <w:sz w:val="20"/>
                <w:szCs w:val="20"/>
              </w:rPr>
              <w:t>Пойма-5 (район устья</w:t>
            </w:r>
            <w:r w:rsidRPr="00411EF8">
              <w:rPr>
                <w:color w:val="000000"/>
                <w:sz w:val="20"/>
                <w:szCs w:val="20"/>
              </w:rPr>
              <w:br/>
              <w:t>реки Сайма)</w:t>
            </w:r>
          </w:p>
        </w:tc>
        <w:tc>
          <w:tcPr>
            <w:tcW w:w="178" w:type="pct"/>
            <w:tcBorders>
              <w:top w:val="nil"/>
              <w:left w:val="nil"/>
              <w:bottom w:val="single" w:sz="4" w:space="0" w:color="auto"/>
              <w:right w:val="single" w:sz="4" w:space="0" w:color="auto"/>
            </w:tcBorders>
            <w:shd w:val="clear" w:color="auto" w:fill="auto"/>
            <w:vAlign w:val="center"/>
            <w:hideMark/>
          </w:tcPr>
          <w:p w14:paraId="35DB60A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C18138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2B1FD9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15AFBC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A7AAEC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F9102A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920788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DBBA7D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3226E5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AF009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9FA99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396EA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55E47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92B6C9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1F2E81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EBF0D3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6A62F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663D7A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0784B8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5C08056" w14:textId="77777777" w:rsidR="00411EF8" w:rsidRPr="00411EF8" w:rsidRDefault="00411EF8" w:rsidP="00411EF8">
            <w:pPr>
              <w:jc w:val="center"/>
              <w:rPr>
                <w:color w:val="000000"/>
                <w:sz w:val="20"/>
                <w:szCs w:val="20"/>
              </w:rPr>
            </w:pPr>
            <w:r w:rsidRPr="00411EF8">
              <w:rPr>
                <w:color w:val="000000"/>
                <w:sz w:val="20"/>
                <w:szCs w:val="20"/>
              </w:rPr>
              <w:t>поселок Кедровый-1.</w:t>
            </w:r>
          </w:p>
        </w:tc>
        <w:tc>
          <w:tcPr>
            <w:tcW w:w="178" w:type="pct"/>
            <w:tcBorders>
              <w:top w:val="nil"/>
              <w:left w:val="nil"/>
              <w:bottom w:val="single" w:sz="4" w:space="0" w:color="auto"/>
              <w:right w:val="single" w:sz="4" w:space="0" w:color="auto"/>
            </w:tcBorders>
            <w:shd w:val="clear" w:color="auto" w:fill="auto"/>
            <w:vAlign w:val="center"/>
            <w:hideMark/>
          </w:tcPr>
          <w:p w14:paraId="0508456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95B31F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A97ED3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1749B8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17F01C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074F00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12A607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C2A59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3578A3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5D48B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BADF2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0EE89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FE403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F1BFD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5A6B4F" w14:textId="77777777" w:rsidR="00411EF8" w:rsidRPr="00411EF8" w:rsidRDefault="00411EF8" w:rsidP="00411EF8">
            <w:pPr>
              <w:jc w:val="center"/>
              <w:rPr>
                <w:color w:val="000000"/>
                <w:sz w:val="20"/>
                <w:szCs w:val="20"/>
              </w:rPr>
            </w:pPr>
            <w:r w:rsidRPr="00411EF8">
              <w:rPr>
                <w:color w:val="000000"/>
                <w:sz w:val="20"/>
                <w:szCs w:val="20"/>
              </w:rPr>
              <w:t>4,0</w:t>
            </w:r>
          </w:p>
        </w:tc>
        <w:tc>
          <w:tcPr>
            <w:tcW w:w="221" w:type="pct"/>
            <w:tcBorders>
              <w:top w:val="nil"/>
              <w:left w:val="nil"/>
              <w:bottom w:val="single" w:sz="4" w:space="0" w:color="auto"/>
              <w:right w:val="single" w:sz="4" w:space="0" w:color="auto"/>
            </w:tcBorders>
            <w:shd w:val="clear" w:color="auto" w:fill="auto"/>
            <w:vAlign w:val="center"/>
            <w:hideMark/>
          </w:tcPr>
          <w:p w14:paraId="07D3905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A56116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E5AF0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505558A"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1F6456D" w14:textId="77777777" w:rsidR="00411EF8" w:rsidRPr="00411EF8" w:rsidRDefault="00411EF8" w:rsidP="00411EF8">
            <w:pPr>
              <w:jc w:val="center"/>
              <w:rPr>
                <w:color w:val="000000"/>
                <w:sz w:val="20"/>
                <w:szCs w:val="20"/>
              </w:rPr>
            </w:pPr>
            <w:r w:rsidRPr="00411EF8">
              <w:rPr>
                <w:color w:val="000000"/>
                <w:sz w:val="20"/>
                <w:szCs w:val="20"/>
              </w:rPr>
              <w:t>поселок Лунный</w:t>
            </w:r>
          </w:p>
        </w:tc>
        <w:tc>
          <w:tcPr>
            <w:tcW w:w="178" w:type="pct"/>
            <w:tcBorders>
              <w:top w:val="nil"/>
              <w:left w:val="nil"/>
              <w:bottom w:val="single" w:sz="4" w:space="0" w:color="auto"/>
              <w:right w:val="single" w:sz="4" w:space="0" w:color="auto"/>
            </w:tcBorders>
            <w:shd w:val="clear" w:color="auto" w:fill="auto"/>
            <w:vAlign w:val="center"/>
            <w:hideMark/>
          </w:tcPr>
          <w:p w14:paraId="2FD20FB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8B26E6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042F7E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42C59F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485244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2CDFB8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3366EC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A44F6A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2B7322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0B883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A765AFC" w14:textId="77777777" w:rsidR="00411EF8" w:rsidRPr="00411EF8" w:rsidRDefault="00411EF8" w:rsidP="00411EF8">
            <w:pPr>
              <w:jc w:val="center"/>
              <w:rPr>
                <w:color w:val="000000"/>
                <w:sz w:val="20"/>
                <w:szCs w:val="20"/>
              </w:rPr>
            </w:pPr>
            <w:r w:rsidRPr="00411EF8">
              <w:rPr>
                <w:color w:val="000000"/>
                <w:sz w:val="20"/>
                <w:szCs w:val="20"/>
              </w:rPr>
              <w:t>3,4</w:t>
            </w:r>
          </w:p>
        </w:tc>
        <w:tc>
          <w:tcPr>
            <w:tcW w:w="221" w:type="pct"/>
            <w:tcBorders>
              <w:top w:val="nil"/>
              <w:left w:val="nil"/>
              <w:bottom w:val="single" w:sz="4" w:space="0" w:color="auto"/>
              <w:right w:val="single" w:sz="4" w:space="0" w:color="auto"/>
            </w:tcBorders>
            <w:shd w:val="clear" w:color="auto" w:fill="auto"/>
            <w:vAlign w:val="center"/>
            <w:hideMark/>
          </w:tcPr>
          <w:p w14:paraId="098D69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1C4D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CC283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3017B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0A3E0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FAE3D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F02AF2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2D3CF9F"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8AF4CBA" w14:textId="77777777" w:rsidR="00411EF8" w:rsidRPr="00411EF8" w:rsidRDefault="00411EF8" w:rsidP="00411EF8">
            <w:pPr>
              <w:jc w:val="center"/>
              <w:rPr>
                <w:color w:val="000000"/>
                <w:sz w:val="20"/>
                <w:szCs w:val="20"/>
              </w:rPr>
            </w:pPr>
            <w:r w:rsidRPr="00411EF8">
              <w:rPr>
                <w:color w:val="000000"/>
                <w:sz w:val="20"/>
                <w:szCs w:val="20"/>
              </w:rPr>
              <w:t>поселок Снежный</w:t>
            </w:r>
          </w:p>
        </w:tc>
        <w:tc>
          <w:tcPr>
            <w:tcW w:w="178" w:type="pct"/>
            <w:tcBorders>
              <w:top w:val="nil"/>
              <w:left w:val="nil"/>
              <w:bottom w:val="single" w:sz="4" w:space="0" w:color="auto"/>
              <w:right w:val="single" w:sz="4" w:space="0" w:color="auto"/>
            </w:tcBorders>
            <w:shd w:val="clear" w:color="auto" w:fill="auto"/>
            <w:vAlign w:val="center"/>
            <w:hideMark/>
          </w:tcPr>
          <w:p w14:paraId="681F3AE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122DC9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175B40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B8806E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C7C77C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E0CA9D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6DC34E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8E7858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4FA313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D3E9B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E79C2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5F8A78" w14:textId="77777777" w:rsidR="00411EF8" w:rsidRPr="00411EF8" w:rsidRDefault="00411EF8" w:rsidP="00411EF8">
            <w:pPr>
              <w:jc w:val="center"/>
              <w:rPr>
                <w:color w:val="000000"/>
                <w:sz w:val="20"/>
                <w:szCs w:val="20"/>
              </w:rPr>
            </w:pPr>
            <w:r w:rsidRPr="00411EF8">
              <w:rPr>
                <w:color w:val="000000"/>
                <w:sz w:val="20"/>
                <w:szCs w:val="20"/>
              </w:rPr>
              <w:t>1,2</w:t>
            </w:r>
          </w:p>
        </w:tc>
        <w:tc>
          <w:tcPr>
            <w:tcW w:w="221" w:type="pct"/>
            <w:tcBorders>
              <w:top w:val="nil"/>
              <w:left w:val="nil"/>
              <w:bottom w:val="single" w:sz="4" w:space="0" w:color="auto"/>
              <w:right w:val="single" w:sz="4" w:space="0" w:color="auto"/>
            </w:tcBorders>
            <w:shd w:val="clear" w:color="auto" w:fill="auto"/>
            <w:vAlign w:val="center"/>
            <w:hideMark/>
          </w:tcPr>
          <w:p w14:paraId="294FFDCE" w14:textId="77777777" w:rsidR="00411EF8" w:rsidRPr="00411EF8" w:rsidRDefault="00411EF8" w:rsidP="00411EF8">
            <w:pPr>
              <w:jc w:val="center"/>
              <w:rPr>
                <w:color w:val="000000"/>
                <w:sz w:val="20"/>
                <w:szCs w:val="20"/>
              </w:rPr>
            </w:pPr>
            <w:r w:rsidRPr="00411EF8">
              <w:rPr>
                <w:color w:val="000000"/>
                <w:sz w:val="20"/>
                <w:szCs w:val="20"/>
              </w:rPr>
              <w:t>4,0</w:t>
            </w:r>
          </w:p>
        </w:tc>
        <w:tc>
          <w:tcPr>
            <w:tcW w:w="221" w:type="pct"/>
            <w:tcBorders>
              <w:top w:val="nil"/>
              <w:left w:val="nil"/>
              <w:bottom w:val="single" w:sz="4" w:space="0" w:color="auto"/>
              <w:right w:val="single" w:sz="4" w:space="0" w:color="auto"/>
            </w:tcBorders>
            <w:shd w:val="clear" w:color="auto" w:fill="auto"/>
            <w:vAlign w:val="center"/>
            <w:hideMark/>
          </w:tcPr>
          <w:p w14:paraId="7CC88400" w14:textId="77777777" w:rsidR="00411EF8" w:rsidRPr="00411EF8" w:rsidRDefault="00411EF8" w:rsidP="00411EF8">
            <w:pPr>
              <w:jc w:val="center"/>
              <w:rPr>
                <w:color w:val="000000"/>
                <w:sz w:val="20"/>
                <w:szCs w:val="20"/>
              </w:rPr>
            </w:pPr>
            <w:r w:rsidRPr="00411EF8">
              <w:rPr>
                <w:color w:val="000000"/>
                <w:sz w:val="20"/>
                <w:szCs w:val="20"/>
              </w:rPr>
              <w:t>1,3</w:t>
            </w:r>
          </w:p>
        </w:tc>
        <w:tc>
          <w:tcPr>
            <w:tcW w:w="221" w:type="pct"/>
            <w:tcBorders>
              <w:top w:val="nil"/>
              <w:left w:val="nil"/>
              <w:bottom w:val="single" w:sz="4" w:space="0" w:color="auto"/>
              <w:right w:val="single" w:sz="4" w:space="0" w:color="auto"/>
            </w:tcBorders>
            <w:shd w:val="clear" w:color="auto" w:fill="auto"/>
            <w:vAlign w:val="center"/>
            <w:hideMark/>
          </w:tcPr>
          <w:p w14:paraId="337CEEBC" w14:textId="77777777" w:rsidR="00411EF8" w:rsidRPr="00411EF8" w:rsidRDefault="00411EF8" w:rsidP="00411EF8">
            <w:pPr>
              <w:jc w:val="center"/>
              <w:rPr>
                <w:color w:val="000000"/>
                <w:sz w:val="20"/>
                <w:szCs w:val="20"/>
              </w:rPr>
            </w:pPr>
            <w:r w:rsidRPr="00411EF8">
              <w:rPr>
                <w:color w:val="000000"/>
                <w:sz w:val="20"/>
                <w:szCs w:val="20"/>
              </w:rPr>
              <w:t>2,3</w:t>
            </w:r>
          </w:p>
        </w:tc>
        <w:tc>
          <w:tcPr>
            <w:tcW w:w="221" w:type="pct"/>
            <w:tcBorders>
              <w:top w:val="nil"/>
              <w:left w:val="nil"/>
              <w:bottom w:val="single" w:sz="4" w:space="0" w:color="auto"/>
              <w:right w:val="single" w:sz="4" w:space="0" w:color="auto"/>
            </w:tcBorders>
            <w:shd w:val="clear" w:color="auto" w:fill="auto"/>
            <w:vAlign w:val="center"/>
            <w:hideMark/>
          </w:tcPr>
          <w:p w14:paraId="5ADF6A2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7F83B6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0C959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6CD65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2D0D3B6" w14:textId="77777777" w:rsidR="00411EF8" w:rsidRPr="00411EF8" w:rsidRDefault="00411EF8" w:rsidP="00411EF8">
            <w:pPr>
              <w:jc w:val="center"/>
              <w:rPr>
                <w:color w:val="000000"/>
                <w:sz w:val="20"/>
                <w:szCs w:val="20"/>
              </w:rPr>
            </w:pPr>
            <w:r w:rsidRPr="00411EF8">
              <w:rPr>
                <w:color w:val="000000"/>
                <w:sz w:val="20"/>
                <w:szCs w:val="20"/>
              </w:rPr>
              <w:t>поселок Таежный</w:t>
            </w:r>
          </w:p>
        </w:tc>
        <w:tc>
          <w:tcPr>
            <w:tcW w:w="178" w:type="pct"/>
            <w:tcBorders>
              <w:top w:val="nil"/>
              <w:left w:val="nil"/>
              <w:bottom w:val="single" w:sz="4" w:space="0" w:color="auto"/>
              <w:right w:val="single" w:sz="4" w:space="0" w:color="auto"/>
            </w:tcBorders>
            <w:shd w:val="clear" w:color="auto" w:fill="auto"/>
            <w:vAlign w:val="center"/>
            <w:hideMark/>
          </w:tcPr>
          <w:p w14:paraId="0056DBD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3D729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3620BB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368FD5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DCBEED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39667B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C16183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6AB16E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C9A3C3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04C87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8B902B" w14:textId="77777777" w:rsidR="00411EF8" w:rsidRPr="00411EF8" w:rsidRDefault="00411EF8" w:rsidP="00411EF8">
            <w:pPr>
              <w:jc w:val="center"/>
              <w:rPr>
                <w:color w:val="000000"/>
                <w:sz w:val="20"/>
                <w:szCs w:val="20"/>
              </w:rPr>
            </w:pPr>
            <w:r w:rsidRPr="00411EF8">
              <w:rPr>
                <w:color w:val="000000"/>
                <w:sz w:val="20"/>
                <w:szCs w:val="20"/>
              </w:rPr>
              <w:t>5,0</w:t>
            </w:r>
          </w:p>
        </w:tc>
        <w:tc>
          <w:tcPr>
            <w:tcW w:w="221" w:type="pct"/>
            <w:tcBorders>
              <w:top w:val="nil"/>
              <w:left w:val="nil"/>
              <w:bottom w:val="single" w:sz="4" w:space="0" w:color="auto"/>
              <w:right w:val="single" w:sz="4" w:space="0" w:color="auto"/>
            </w:tcBorders>
            <w:shd w:val="clear" w:color="auto" w:fill="auto"/>
            <w:vAlign w:val="center"/>
            <w:hideMark/>
          </w:tcPr>
          <w:p w14:paraId="03267CA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8964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FE8B97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E1FC8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461478B" w14:textId="77777777" w:rsidR="00411EF8" w:rsidRPr="00411EF8" w:rsidRDefault="00411EF8" w:rsidP="00411EF8">
            <w:pPr>
              <w:jc w:val="center"/>
              <w:rPr>
                <w:color w:val="000000"/>
                <w:sz w:val="20"/>
                <w:szCs w:val="20"/>
              </w:rPr>
            </w:pPr>
            <w:r w:rsidRPr="00411EF8">
              <w:rPr>
                <w:color w:val="000000"/>
                <w:sz w:val="20"/>
                <w:szCs w:val="20"/>
              </w:rPr>
              <w:t>0,4</w:t>
            </w:r>
          </w:p>
        </w:tc>
        <w:tc>
          <w:tcPr>
            <w:tcW w:w="221" w:type="pct"/>
            <w:tcBorders>
              <w:top w:val="nil"/>
              <w:left w:val="nil"/>
              <w:bottom w:val="single" w:sz="4" w:space="0" w:color="auto"/>
              <w:right w:val="single" w:sz="4" w:space="0" w:color="auto"/>
            </w:tcBorders>
            <w:shd w:val="clear" w:color="auto" w:fill="auto"/>
            <w:vAlign w:val="center"/>
            <w:hideMark/>
          </w:tcPr>
          <w:p w14:paraId="3302850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B615B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5521E6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067A9EA" w14:textId="77777777" w:rsidR="00411EF8" w:rsidRPr="00411EF8" w:rsidRDefault="00411EF8" w:rsidP="00411EF8">
            <w:pPr>
              <w:jc w:val="center"/>
              <w:rPr>
                <w:color w:val="000000"/>
                <w:sz w:val="20"/>
                <w:szCs w:val="20"/>
              </w:rPr>
            </w:pPr>
            <w:r w:rsidRPr="00411EF8">
              <w:rPr>
                <w:color w:val="000000"/>
                <w:sz w:val="20"/>
                <w:szCs w:val="20"/>
              </w:rPr>
              <w:t>поселок Юность</w:t>
            </w:r>
          </w:p>
        </w:tc>
        <w:tc>
          <w:tcPr>
            <w:tcW w:w="178" w:type="pct"/>
            <w:tcBorders>
              <w:top w:val="nil"/>
              <w:left w:val="nil"/>
              <w:bottom w:val="single" w:sz="4" w:space="0" w:color="auto"/>
              <w:right w:val="single" w:sz="4" w:space="0" w:color="auto"/>
            </w:tcBorders>
            <w:shd w:val="clear" w:color="auto" w:fill="auto"/>
            <w:vAlign w:val="center"/>
            <w:hideMark/>
          </w:tcPr>
          <w:p w14:paraId="33EE4C7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7F8AF5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A6AD62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FA739B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D5DF25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8265A0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259A75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474E5A2" w14:textId="77777777" w:rsidR="00411EF8" w:rsidRPr="00411EF8" w:rsidRDefault="00411EF8" w:rsidP="00411EF8">
            <w:pPr>
              <w:jc w:val="center"/>
              <w:rPr>
                <w:color w:val="000000"/>
                <w:sz w:val="20"/>
                <w:szCs w:val="20"/>
              </w:rPr>
            </w:pPr>
            <w:r w:rsidRPr="00411EF8">
              <w:rPr>
                <w:color w:val="000000"/>
                <w:sz w:val="20"/>
                <w:szCs w:val="20"/>
              </w:rPr>
              <w:t>2,6</w:t>
            </w:r>
          </w:p>
        </w:tc>
        <w:tc>
          <w:tcPr>
            <w:tcW w:w="192" w:type="pct"/>
            <w:tcBorders>
              <w:top w:val="nil"/>
              <w:left w:val="nil"/>
              <w:bottom w:val="single" w:sz="4" w:space="0" w:color="auto"/>
              <w:right w:val="single" w:sz="4" w:space="0" w:color="auto"/>
            </w:tcBorders>
            <w:shd w:val="clear" w:color="auto" w:fill="auto"/>
            <w:vAlign w:val="center"/>
            <w:hideMark/>
          </w:tcPr>
          <w:p w14:paraId="639A40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FA7A2B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1A3AF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560D6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4DB8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2A5756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954603"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69AB9BE8"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778903AC"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5E5EC90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CB746A6"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A64421B" w14:textId="77777777" w:rsidR="00411EF8" w:rsidRPr="00411EF8" w:rsidRDefault="00411EF8" w:rsidP="00411EF8">
            <w:pPr>
              <w:jc w:val="center"/>
              <w:rPr>
                <w:color w:val="000000"/>
                <w:sz w:val="20"/>
                <w:szCs w:val="20"/>
              </w:rPr>
            </w:pPr>
            <w:r w:rsidRPr="00411EF8">
              <w:rPr>
                <w:color w:val="000000"/>
                <w:sz w:val="20"/>
                <w:szCs w:val="20"/>
              </w:rPr>
              <w:t>Прибрежный жилой район</w:t>
            </w:r>
          </w:p>
        </w:tc>
        <w:tc>
          <w:tcPr>
            <w:tcW w:w="178" w:type="pct"/>
            <w:tcBorders>
              <w:top w:val="nil"/>
              <w:left w:val="nil"/>
              <w:bottom w:val="single" w:sz="4" w:space="0" w:color="auto"/>
              <w:right w:val="single" w:sz="4" w:space="0" w:color="auto"/>
            </w:tcBorders>
            <w:shd w:val="clear" w:color="auto" w:fill="auto"/>
            <w:vAlign w:val="center"/>
            <w:hideMark/>
          </w:tcPr>
          <w:p w14:paraId="2349021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2E2F97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889F9E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045671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191ACF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CA522A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62F14E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740E15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F11AC2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0572E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016375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F554D7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8967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04DFBF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C76B78" w14:textId="77777777" w:rsidR="00411EF8" w:rsidRPr="00411EF8" w:rsidRDefault="00411EF8" w:rsidP="00411EF8">
            <w:pPr>
              <w:jc w:val="center"/>
              <w:rPr>
                <w:color w:val="000000"/>
                <w:sz w:val="20"/>
                <w:szCs w:val="20"/>
              </w:rPr>
            </w:pPr>
            <w:r w:rsidRPr="00411EF8">
              <w:rPr>
                <w:color w:val="000000"/>
                <w:sz w:val="20"/>
                <w:szCs w:val="20"/>
              </w:rPr>
              <w:t>20,4</w:t>
            </w:r>
          </w:p>
        </w:tc>
        <w:tc>
          <w:tcPr>
            <w:tcW w:w="221" w:type="pct"/>
            <w:tcBorders>
              <w:top w:val="nil"/>
              <w:left w:val="nil"/>
              <w:bottom w:val="single" w:sz="4" w:space="0" w:color="auto"/>
              <w:right w:val="single" w:sz="4" w:space="0" w:color="auto"/>
            </w:tcBorders>
            <w:shd w:val="clear" w:color="auto" w:fill="auto"/>
            <w:vAlign w:val="center"/>
            <w:hideMark/>
          </w:tcPr>
          <w:p w14:paraId="4F72E4D6" w14:textId="77777777" w:rsidR="00411EF8" w:rsidRPr="00411EF8" w:rsidRDefault="00411EF8" w:rsidP="00411EF8">
            <w:pPr>
              <w:jc w:val="center"/>
              <w:rPr>
                <w:color w:val="000000"/>
                <w:sz w:val="20"/>
                <w:szCs w:val="20"/>
              </w:rPr>
            </w:pPr>
            <w:r w:rsidRPr="00411EF8">
              <w:rPr>
                <w:color w:val="000000"/>
                <w:sz w:val="20"/>
                <w:szCs w:val="20"/>
              </w:rPr>
              <w:t>5,7</w:t>
            </w:r>
          </w:p>
        </w:tc>
        <w:tc>
          <w:tcPr>
            <w:tcW w:w="221" w:type="pct"/>
            <w:tcBorders>
              <w:top w:val="nil"/>
              <w:left w:val="nil"/>
              <w:bottom w:val="single" w:sz="4" w:space="0" w:color="auto"/>
              <w:right w:val="single" w:sz="4" w:space="0" w:color="auto"/>
            </w:tcBorders>
            <w:shd w:val="clear" w:color="auto" w:fill="auto"/>
            <w:vAlign w:val="center"/>
            <w:hideMark/>
          </w:tcPr>
          <w:p w14:paraId="05C1C488" w14:textId="77777777" w:rsidR="00411EF8" w:rsidRPr="00411EF8" w:rsidRDefault="00411EF8" w:rsidP="00411EF8">
            <w:pPr>
              <w:jc w:val="center"/>
              <w:rPr>
                <w:color w:val="000000"/>
                <w:sz w:val="20"/>
                <w:szCs w:val="20"/>
              </w:rPr>
            </w:pPr>
            <w:r w:rsidRPr="00411EF8">
              <w:rPr>
                <w:color w:val="000000"/>
                <w:sz w:val="20"/>
                <w:szCs w:val="20"/>
              </w:rPr>
              <w:t>6,3</w:t>
            </w:r>
          </w:p>
        </w:tc>
        <w:tc>
          <w:tcPr>
            <w:tcW w:w="221" w:type="pct"/>
            <w:tcBorders>
              <w:top w:val="nil"/>
              <w:left w:val="nil"/>
              <w:bottom w:val="single" w:sz="4" w:space="0" w:color="auto"/>
              <w:right w:val="single" w:sz="4" w:space="0" w:color="auto"/>
            </w:tcBorders>
            <w:shd w:val="clear" w:color="auto" w:fill="auto"/>
            <w:vAlign w:val="center"/>
            <w:hideMark/>
          </w:tcPr>
          <w:p w14:paraId="759D4043" w14:textId="77777777" w:rsidR="00411EF8" w:rsidRPr="00411EF8" w:rsidRDefault="00411EF8" w:rsidP="00411EF8">
            <w:pPr>
              <w:jc w:val="center"/>
              <w:rPr>
                <w:color w:val="000000"/>
                <w:sz w:val="20"/>
                <w:szCs w:val="20"/>
              </w:rPr>
            </w:pPr>
            <w:r w:rsidRPr="00411EF8">
              <w:rPr>
                <w:color w:val="000000"/>
                <w:sz w:val="20"/>
                <w:szCs w:val="20"/>
              </w:rPr>
              <w:t>15,3</w:t>
            </w:r>
          </w:p>
        </w:tc>
      </w:tr>
      <w:tr w:rsidR="00411EF8" w:rsidRPr="00411EF8" w14:paraId="464182A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E1E0EF9" w14:textId="77777777" w:rsidR="00411EF8" w:rsidRPr="00411EF8" w:rsidRDefault="00411EF8" w:rsidP="00411EF8">
            <w:pPr>
              <w:jc w:val="center"/>
              <w:rPr>
                <w:color w:val="000000"/>
                <w:sz w:val="20"/>
                <w:szCs w:val="20"/>
              </w:rPr>
            </w:pPr>
            <w:r w:rsidRPr="00411EF8">
              <w:rPr>
                <w:color w:val="000000"/>
                <w:sz w:val="20"/>
                <w:szCs w:val="20"/>
              </w:rPr>
              <w:t>Прибрежный жилой</w:t>
            </w:r>
            <w:r w:rsidRPr="00411EF8">
              <w:rPr>
                <w:color w:val="000000"/>
                <w:sz w:val="20"/>
                <w:szCs w:val="20"/>
              </w:rPr>
              <w:br/>
              <w:t>район</w:t>
            </w:r>
          </w:p>
        </w:tc>
        <w:tc>
          <w:tcPr>
            <w:tcW w:w="178" w:type="pct"/>
            <w:tcBorders>
              <w:top w:val="nil"/>
              <w:left w:val="nil"/>
              <w:bottom w:val="single" w:sz="4" w:space="0" w:color="auto"/>
              <w:right w:val="single" w:sz="4" w:space="0" w:color="auto"/>
            </w:tcBorders>
            <w:shd w:val="clear" w:color="auto" w:fill="auto"/>
            <w:vAlign w:val="center"/>
            <w:hideMark/>
          </w:tcPr>
          <w:p w14:paraId="3231109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5567A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A76A83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51F4BE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CB07AB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95FCFF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BB9ED4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6D09FA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C88870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CB00EF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3A552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E24B1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D6827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FC5C0C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826CD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962AF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FAAAF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07E3EF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EB0C3B1"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A3D6DF2" w14:textId="77777777" w:rsidR="00411EF8" w:rsidRPr="00411EF8" w:rsidRDefault="00411EF8" w:rsidP="00411EF8">
            <w:pPr>
              <w:jc w:val="center"/>
              <w:rPr>
                <w:color w:val="000000"/>
                <w:sz w:val="20"/>
                <w:szCs w:val="20"/>
              </w:rPr>
            </w:pPr>
            <w:r w:rsidRPr="00411EF8">
              <w:rPr>
                <w:color w:val="000000"/>
                <w:sz w:val="20"/>
                <w:szCs w:val="20"/>
              </w:rPr>
              <w:t>Промышленный район IV</w:t>
            </w:r>
          </w:p>
        </w:tc>
        <w:tc>
          <w:tcPr>
            <w:tcW w:w="178" w:type="pct"/>
            <w:tcBorders>
              <w:top w:val="nil"/>
              <w:left w:val="nil"/>
              <w:bottom w:val="single" w:sz="4" w:space="0" w:color="auto"/>
              <w:right w:val="single" w:sz="4" w:space="0" w:color="auto"/>
            </w:tcBorders>
            <w:shd w:val="clear" w:color="auto" w:fill="auto"/>
            <w:vAlign w:val="center"/>
            <w:hideMark/>
          </w:tcPr>
          <w:p w14:paraId="01AFC8B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FB4BCB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3B9CD2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A00DD0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E2C8A1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DBB97A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0B6046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1D41E10" w14:textId="77777777" w:rsidR="00411EF8" w:rsidRPr="00411EF8" w:rsidRDefault="00411EF8" w:rsidP="00411EF8">
            <w:pPr>
              <w:jc w:val="center"/>
              <w:rPr>
                <w:color w:val="000000"/>
                <w:sz w:val="20"/>
                <w:szCs w:val="20"/>
              </w:rPr>
            </w:pPr>
            <w:r w:rsidRPr="00411EF8">
              <w:rPr>
                <w:color w:val="000000"/>
                <w:sz w:val="20"/>
                <w:szCs w:val="20"/>
              </w:rPr>
              <w:t>1,6</w:t>
            </w:r>
          </w:p>
        </w:tc>
        <w:tc>
          <w:tcPr>
            <w:tcW w:w="192" w:type="pct"/>
            <w:tcBorders>
              <w:top w:val="nil"/>
              <w:left w:val="nil"/>
              <w:bottom w:val="single" w:sz="4" w:space="0" w:color="auto"/>
              <w:right w:val="single" w:sz="4" w:space="0" w:color="auto"/>
            </w:tcBorders>
            <w:shd w:val="clear" w:color="auto" w:fill="auto"/>
            <w:vAlign w:val="center"/>
            <w:hideMark/>
          </w:tcPr>
          <w:p w14:paraId="5192378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16A4A6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B643D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56505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544E3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49EB4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D2CA7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AAE3DB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82E43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79A4B6"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CC35CDD"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E503484" w14:textId="77777777" w:rsidR="00411EF8" w:rsidRPr="00411EF8" w:rsidRDefault="00411EF8" w:rsidP="00411EF8">
            <w:pPr>
              <w:jc w:val="center"/>
              <w:rPr>
                <w:color w:val="000000"/>
                <w:sz w:val="20"/>
                <w:szCs w:val="20"/>
              </w:rPr>
            </w:pPr>
            <w:r w:rsidRPr="00411EF8">
              <w:rPr>
                <w:color w:val="000000"/>
                <w:sz w:val="20"/>
                <w:szCs w:val="20"/>
              </w:rPr>
              <w:t>Промышленный район IX</w:t>
            </w:r>
          </w:p>
        </w:tc>
        <w:tc>
          <w:tcPr>
            <w:tcW w:w="178" w:type="pct"/>
            <w:tcBorders>
              <w:top w:val="nil"/>
              <w:left w:val="nil"/>
              <w:bottom w:val="single" w:sz="4" w:space="0" w:color="auto"/>
              <w:right w:val="single" w:sz="4" w:space="0" w:color="auto"/>
            </w:tcBorders>
            <w:shd w:val="clear" w:color="auto" w:fill="auto"/>
            <w:vAlign w:val="center"/>
            <w:hideMark/>
          </w:tcPr>
          <w:p w14:paraId="15FB964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FC0F20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812581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C9C73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1EC5B8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3811082" w14:textId="77777777" w:rsidR="00411EF8" w:rsidRPr="00411EF8" w:rsidRDefault="00411EF8" w:rsidP="00411EF8">
            <w:pPr>
              <w:jc w:val="center"/>
              <w:rPr>
                <w:color w:val="000000"/>
                <w:sz w:val="20"/>
                <w:szCs w:val="20"/>
              </w:rPr>
            </w:pPr>
            <w:r w:rsidRPr="00411EF8">
              <w:rPr>
                <w:color w:val="000000"/>
                <w:sz w:val="20"/>
                <w:szCs w:val="20"/>
              </w:rPr>
              <w:t>0,6</w:t>
            </w:r>
          </w:p>
        </w:tc>
        <w:tc>
          <w:tcPr>
            <w:tcW w:w="192" w:type="pct"/>
            <w:tcBorders>
              <w:top w:val="nil"/>
              <w:left w:val="nil"/>
              <w:bottom w:val="single" w:sz="4" w:space="0" w:color="auto"/>
              <w:right w:val="single" w:sz="4" w:space="0" w:color="auto"/>
            </w:tcBorders>
            <w:shd w:val="clear" w:color="auto" w:fill="auto"/>
            <w:vAlign w:val="center"/>
            <w:hideMark/>
          </w:tcPr>
          <w:p w14:paraId="09630E5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82AD60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E61DF5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BC24F7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707FC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E2911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E5081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74CB1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A06F6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DDD81E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CE48F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D162A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6151EF4"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DCE7835" w14:textId="77777777" w:rsidR="00411EF8" w:rsidRPr="00411EF8" w:rsidRDefault="00411EF8" w:rsidP="00411EF8">
            <w:pPr>
              <w:jc w:val="center"/>
              <w:rPr>
                <w:color w:val="000000"/>
                <w:sz w:val="20"/>
                <w:szCs w:val="20"/>
              </w:rPr>
            </w:pPr>
            <w:r w:rsidRPr="00411EF8">
              <w:rPr>
                <w:color w:val="000000"/>
                <w:sz w:val="20"/>
                <w:szCs w:val="20"/>
              </w:rPr>
              <w:t>Промышленный район VI</w:t>
            </w:r>
          </w:p>
        </w:tc>
        <w:tc>
          <w:tcPr>
            <w:tcW w:w="178" w:type="pct"/>
            <w:tcBorders>
              <w:top w:val="nil"/>
              <w:left w:val="nil"/>
              <w:bottom w:val="single" w:sz="4" w:space="0" w:color="auto"/>
              <w:right w:val="single" w:sz="4" w:space="0" w:color="auto"/>
            </w:tcBorders>
            <w:shd w:val="clear" w:color="auto" w:fill="auto"/>
            <w:vAlign w:val="center"/>
            <w:hideMark/>
          </w:tcPr>
          <w:p w14:paraId="14E64EB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266849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1F8907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7CAB3E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66508E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D143BAB" w14:textId="77777777" w:rsidR="00411EF8" w:rsidRPr="00411EF8" w:rsidRDefault="00411EF8" w:rsidP="00411EF8">
            <w:pPr>
              <w:jc w:val="center"/>
              <w:rPr>
                <w:color w:val="000000"/>
                <w:sz w:val="20"/>
                <w:szCs w:val="20"/>
              </w:rPr>
            </w:pPr>
            <w:r w:rsidRPr="00411EF8">
              <w:rPr>
                <w:color w:val="000000"/>
                <w:sz w:val="20"/>
                <w:szCs w:val="20"/>
              </w:rPr>
              <w:t>1,6</w:t>
            </w:r>
          </w:p>
        </w:tc>
        <w:tc>
          <w:tcPr>
            <w:tcW w:w="192" w:type="pct"/>
            <w:tcBorders>
              <w:top w:val="nil"/>
              <w:left w:val="nil"/>
              <w:bottom w:val="single" w:sz="4" w:space="0" w:color="auto"/>
              <w:right w:val="single" w:sz="4" w:space="0" w:color="auto"/>
            </w:tcBorders>
            <w:shd w:val="clear" w:color="auto" w:fill="auto"/>
            <w:vAlign w:val="center"/>
            <w:hideMark/>
          </w:tcPr>
          <w:p w14:paraId="3C420B9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CC2FB5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F320D6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E381F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A2F764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D9BED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7AFC6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30A02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27DCC1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0C842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376DC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F7AD39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BC7FAA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3514637" w14:textId="77777777" w:rsidR="00411EF8" w:rsidRPr="00411EF8" w:rsidRDefault="00411EF8" w:rsidP="00411EF8">
            <w:pPr>
              <w:jc w:val="center"/>
              <w:rPr>
                <w:color w:val="000000"/>
                <w:sz w:val="20"/>
                <w:szCs w:val="20"/>
              </w:rPr>
            </w:pPr>
            <w:r w:rsidRPr="00411EF8">
              <w:rPr>
                <w:color w:val="000000"/>
                <w:sz w:val="20"/>
                <w:szCs w:val="20"/>
              </w:rPr>
              <w:t>Промышленный район X</w:t>
            </w:r>
          </w:p>
        </w:tc>
        <w:tc>
          <w:tcPr>
            <w:tcW w:w="178" w:type="pct"/>
            <w:tcBorders>
              <w:top w:val="nil"/>
              <w:left w:val="nil"/>
              <w:bottom w:val="single" w:sz="4" w:space="0" w:color="auto"/>
              <w:right w:val="single" w:sz="4" w:space="0" w:color="auto"/>
            </w:tcBorders>
            <w:shd w:val="clear" w:color="auto" w:fill="auto"/>
            <w:vAlign w:val="center"/>
            <w:hideMark/>
          </w:tcPr>
          <w:p w14:paraId="1FFF821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82DE16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32DFA3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5E53E9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69DFCB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5F4161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000AA5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4932BE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D0869D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D1B2B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C25DF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C9AAE4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1BED4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6B55D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FC94C7B" w14:textId="77777777" w:rsidR="00411EF8" w:rsidRPr="00411EF8" w:rsidRDefault="00411EF8" w:rsidP="00411EF8">
            <w:pPr>
              <w:jc w:val="center"/>
              <w:rPr>
                <w:color w:val="000000"/>
                <w:sz w:val="20"/>
                <w:szCs w:val="20"/>
              </w:rPr>
            </w:pPr>
            <w:r w:rsidRPr="00411EF8">
              <w:rPr>
                <w:color w:val="000000"/>
                <w:sz w:val="20"/>
                <w:szCs w:val="20"/>
              </w:rPr>
              <w:t>3,4</w:t>
            </w:r>
          </w:p>
        </w:tc>
        <w:tc>
          <w:tcPr>
            <w:tcW w:w="221" w:type="pct"/>
            <w:tcBorders>
              <w:top w:val="nil"/>
              <w:left w:val="nil"/>
              <w:bottom w:val="single" w:sz="4" w:space="0" w:color="auto"/>
              <w:right w:val="single" w:sz="4" w:space="0" w:color="auto"/>
            </w:tcBorders>
            <w:shd w:val="clear" w:color="auto" w:fill="auto"/>
            <w:vAlign w:val="center"/>
            <w:hideMark/>
          </w:tcPr>
          <w:p w14:paraId="4888053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3C01F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A24406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3A6416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1E696FB" w14:textId="77777777" w:rsidR="00411EF8" w:rsidRPr="00411EF8" w:rsidRDefault="00411EF8" w:rsidP="00411EF8">
            <w:pPr>
              <w:jc w:val="center"/>
              <w:rPr>
                <w:color w:val="000000"/>
                <w:sz w:val="20"/>
                <w:szCs w:val="20"/>
              </w:rPr>
            </w:pPr>
            <w:r w:rsidRPr="00411EF8">
              <w:rPr>
                <w:color w:val="000000"/>
                <w:sz w:val="20"/>
                <w:szCs w:val="20"/>
              </w:rPr>
              <w:t>Промышленный район XVIII</w:t>
            </w:r>
          </w:p>
        </w:tc>
        <w:tc>
          <w:tcPr>
            <w:tcW w:w="178" w:type="pct"/>
            <w:tcBorders>
              <w:top w:val="nil"/>
              <w:left w:val="nil"/>
              <w:bottom w:val="single" w:sz="4" w:space="0" w:color="auto"/>
              <w:right w:val="single" w:sz="4" w:space="0" w:color="auto"/>
            </w:tcBorders>
            <w:shd w:val="clear" w:color="auto" w:fill="auto"/>
            <w:vAlign w:val="center"/>
            <w:hideMark/>
          </w:tcPr>
          <w:p w14:paraId="763AE04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BBA7CA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C4DC8F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F22CC6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509234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A9B1EA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BF4C26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7D3481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F82075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A60F5D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C4136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128DED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7F8923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0E8B8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0C307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ACC87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9402C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D3C76C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36EB17F"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C280FC4" w14:textId="77777777" w:rsidR="00411EF8" w:rsidRPr="00411EF8" w:rsidRDefault="00411EF8" w:rsidP="00411EF8">
            <w:pPr>
              <w:jc w:val="center"/>
              <w:rPr>
                <w:color w:val="000000"/>
                <w:sz w:val="20"/>
                <w:szCs w:val="20"/>
              </w:rPr>
            </w:pPr>
            <w:r w:rsidRPr="00411EF8">
              <w:rPr>
                <w:color w:val="000000"/>
                <w:sz w:val="20"/>
                <w:szCs w:val="20"/>
              </w:rPr>
              <w:t>Промышленный район XXII</w:t>
            </w:r>
          </w:p>
        </w:tc>
        <w:tc>
          <w:tcPr>
            <w:tcW w:w="178" w:type="pct"/>
            <w:tcBorders>
              <w:top w:val="nil"/>
              <w:left w:val="nil"/>
              <w:bottom w:val="single" w:sz="4" w:space="0" w:color="auto"/>
              <w:right w:val="single" w:sz="4" w:space="0" w:color="auto"/>
            </w:tcBorders>
            <w:shd w:val="clear" w:color="auto" w:fill="auto"/>
            <w:vAlign w:val="center"/>
            <w:hideMark/>
          </w:tcPr>
          <w:p w14:paraId="57F1BC0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FC6381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263DB3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BDDEB2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B93220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68CCE3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2CF065E" w14:textId="77777777" w:rsidR="00411EF8" w:rsidRPr="00411EF8" w:rsidRDefault="00411EF8" w:rsidP="00411EF8">
            <w:pPr>
              <w:jc w:val="center"/>
              <w:rPr>
                <w:color w:val="000000"/>
                <w:sz w:val="20"/>
                <w:szCs w:val="20"/>
              </w:rPr>
            </w:pPr>
            <w:r w:rsidRPr="00411EF8">
              <w:rPr>
                <w:color w:val="000000"/>
                <w:sz w:val="20"/>
                <w:szCs w:val="20"/>
              </w:rPr>
              <w:t>46,8</w:t>
            </w:r>
          </w:p>
        </w:tc>
        <w:tc>
          <w:tcPr>
            <w:tcW w:w="192" w:type="pct"/>
            <w:tcBorders>
              <w:top w:val="nil"/>
              <w:left w:val="nil"/>
              <w:bottom w:val="single" w:sz="4" w:space="0" w:color="auto"/>
              <w:right w:val="single" w:sz="4" w:space="0" w:color="auto"/>
            </w:tcBorders>
            <w:shd w:val="clear" w:color="auto" w:fill="auto"/>
            <w:vAlign w:val="center"/>
            <w:hideMark/>
          </w:tcPr>
          <w:p w14:paraId="4B341273" w14:textId="77777777" w:rsidR="00411EF8" w:rsidRPr="00411EF8" w:rsidRDefault="00411EF8" w:rsidP="00411EF8">
            <w:pPr>
              <w:jc w:val="center"/>
              <w:rPr>
                <w:color w:val="000000"/>
                <w:sz w:val="20"/>
                <w:szCs w:val="20"/>
              </w:rPr>
            </w:pPr>
            <w:r w:rsidRPr="00411EF8">
              <w:rPr>
                <w:color w:val="000000"/>
                <w:sz w:val="20"/>
                <w:szCs w:val="20"/>
              </w:rPr>
              <w:t>8,0</w:t>
            </w:r>
          </w:p>
        </w:tc>
        <w:tc>
          <w:tcPr>
            <w:tcW w:w="192" w:type="pct"/>
            <w:tcBorders>
              <w:top w:val="nil"/>
              <w:left w:val="nil"/>
              <w:bottom w:val="single" w:sz="4" w:space="0" w:color="auto"/>
              <w:right w:val="single" w:sz="4" w:space="0" w:color="auto"/>
            </w:tcBorders>
            <w:shd w:val="clear" w:color="auto" w:fill="auto"/>
            <w:vAlign w:val="center"/>
            <w:hideMark/>
          </w:tcPr>
          <w:p w14:paraId="27B4988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4B2E5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D3E3A51" w14:textId="77777777" w:rsidR="00411EF8" w:rsidRPr="00411EF8" w:rsidRDefault="00411EF8" w:rsidP="00411EF8">
            <w:pPr>
              <w:jc w:val="center"/>
              <w:rPr>
                <w:color w:val="000000"/>
                <w:sz w:val="20"/>
                <w:szCs w:val="20"/>
              </w:rPr>
            </w:pPr>
            <w:r w:rsidRPr="00411EF8">
              <w:rPr>
                <w:color w:val="000000"/>
                <w:sz w:val="20"/>
                <w:szCs w:val="20"/>
              </w:rPr>
              <w:t>8,0</w:t>
            </w:r>
          </w:p>
        </w:tc>
        <w:tc>
          <w:tcPr>
            <w:tcW w:w="221" w:type="pct"/>
            <w:tcBorders>
              <w:top w:val="nil"/>
              <w:left w:val="nil"/>
              <w:bottom w:val="single" w:sz="4" w:space="0" w:color="auto"/>
              <w:right w:val="single" w:sz="4" w:space="0" w:color="auto"/>
            </w:tcBorders>
            <w:shd w:val="clear" w:color="auto" w:fill="auto"/>
            <w:vAlign w:val="center"/>
            <w:hideMark/>
          </w:tcPr>
          <w:p w14:paraId="7750066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41344A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3CEE2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89B00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31DBA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C5470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41ABF5"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6AD347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89C004C" w14:textId="77777777" w:rsidR="00411EF8" w:rsidRPr="00411EF8" w:rsidRDefault="00411EF8" w:rsidP="00411EF8">
            <w:pPr>
              <w:jc w:val="center"/>
              <w:rPr>
                <w:color w:val="000000"/>
                <w:sz w:val="20"/>
                <w:szCs w:val="20"/>
              </w:rPr>
            </w:pPr>
            <w:r w:rsidRPr="00411EF8">
              <w:rPr>
                <w:color w:val="000000"/>
                <w:sz w:val="20"/>
                <w:szCs w:val="20"/>
              </w:rPr>
              <w:t>Промышленный район</w:t>
            </w:r>
            <w:r w:rsidRPr="00411EF8">
              <w:rPr>
                <w:color w:val="000000"/>
                <w:sz w:val="20"/>
                <w:szCs w:val="20"/>
              </w:rPr>
              <w:br/>
              <w:t>IV</w:t>
            </w:r>
          </w:p>
        </w:tc>
        <w:tc>
          <w:tcPr>
            <w:tcW w:w="178" w:type="pct"/>
            <w:tcBorders>
              <w:top w:val="nil"/>
              <w:left w:val="nil"/>
              <w:bottom w:val="single" w:sz="4" w:space="0" w:color="auto"/>
              <w:right w:val="single" w:sz="4" w:space="0" w:color="auto"/>
            </w:tcBorders>
            <w:shd w:val="clear" w:color="auto" w:fill="auto"/>
            <w:vAlign w:val="center"/>
            <w:hideMark/>
          </w:tcPr>
          <w:p w14:paraId="23C42F1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84E4F4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F44482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9911FE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F8237B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A11E6F" w14:textId="77777777" w:rsidR="00411EF8" w:rsidRPr="00411EF8" w:rsidRDefault="00411EF8" w:rsidP="00411EF8">
            <w:pPr>
              <w:jc w:val="center"/>
              <w:rPr>
                <w:color w:val="000000"/>
                <w:sz w:val="20"/>
                <w:szCs w:val="20"/>
              </w:rPr>
            </w:pPr>
            <w:r w:rsidRPr="00411EF8">
              <w:rPr>
                <w:color w:val="000000"/>
                <w:sz w:val="20"/>
                <w:szCs w:val="20"/>
              </w:rPr>
              <w:t>4,2</w:t>
            </w:r>
          </w:p>
        </w:tc>
        <w:tc>
          <w:tcPr>
            <w:tcW w:w="192" w:type="pct"/>
            <w:tcBorders>
              <w:top w:val="nil"/>
              <w:left w:val="nil"/>
              <w:bottom w:val="single" w:sz="4" w:space="0" w:color="auto"/>
              <w:right w:val="single" w:sz="4" w:space="0" w:color="auto"/>
            </w:tcBorders>
            <w:shd w:val="clear" w:color="auto" w:fill="auto"/>
            <w:vAlign w:val="center"/>
            <w:hideMark/>
          </w:tcPr>
          <w:p w14:paraId="5D195AF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0C3C35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29EC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05CE2F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7B959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E2596D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319AF8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6F584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99BA41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2F3EF6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355BC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10DBA3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338D7D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DC33990" w14:textId="77777777" w:rsidR="00411EF8" w:rsidRPr="00411EF8" w:rsidRDefault="00411EF8" w:rsidP="00411EF8">
            <w:pPr>
              <w:jc w:val="center"/>
              <w:rPr>
                <w:color w:val="000000"/>
                <w:sz w:val="20"/>
                <w:szCs w:val="20"/>
              </w:rPr>
            </w:pPr>
            <w:r w:rsidRPr="00411EF8">
              <w:rPr>
                <w:color w:val="000000"/>
                <w:sz w:val="20"/>
                <w:szCs w:val="20"/>
              </w:rPr>
              <w:t>Промышленный район</w:t>
            </w:r>
            <w:r w:rsidRPr="00411EF8">
              <w:rPr>
                <w:color w:val="000000"/>
                <w:sz w:val="20"/>
                <w:szCs w:val="20"/>
              </w:rPr>
              <w:br/>
              <w:t>IX</w:t>
            </w:r>
          </w:p>
        </w:tc>
        <w:tc>
          <w:tcPr>
            <w:tcW w:w="178" w:type="pct"/>
            <w:tcBorders>
              <w:top w:val="nil"/>
              <w:left w:val="nil"/>
              <w:bottom w:val="single" w:sz="4" w:space="0" w:color="auto"/>
              <w:right w:val="single" w:sz="4" w:space="0" w:color="auto"/>
            </w:tcBorders>
            <w:shd w:val="clear" w:color="auto" w:fill="auto"/>
            <w:vAlign w:val="center"/>
            <w:hideMark/>
          </w:tcPr>
          <w:p w14:paraId="35840BD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5C7691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E164D7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8A7F44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E540ED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CABC1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19E20E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A6155B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322743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BD08D4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AC8964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C396E6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24CDB4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986052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81278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D7197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F91B3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395C1C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017C40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6BD7BC6" w14:textId="77777777" w:rsidR="00411EF8" w:rsidRPr="00411EF8" w:rsidRDefault="00411EF8" w:rsidP="00411EF8">
            <w:pPr>
              <w:jc w:val="center"/>
              <w:rPr>
                <w:color w:val="000000"/>
                <w:sz w:val="20"/>
                <w:szCs w:val="20"/>
              </w:rPr>
            </w:pPr>
            <w:r w:rsidRPr="00411EF8">
              <w:rPr>
                <w:color w:val="000000"/>
                <w:sz w:val="20"/>
                <w:szCs w:val="20"/>
              </w:rPr>
              <w:t>Промышленный район</w:t>
            </w:r>
            <w:r w:rsidRPr="00411EF8">
              <w:rPr>
                <w:color w:val="000000"/>
                <w:sz w:val="20"/>
                <w:szCs w:val="20"/>
              </w:rPr>
              <w:br/>
              <w:t>XXII</w:t>
            </w:r>
          </w:p>
        </w:tc>
        <w:tc>
          <w:tcPr>
            <w:tcW w:w="178" w:type="pct"/>
            <w:tcBorders>
              <w:top w:val="nil"/>
              <w:left w:val="nil"/>
              <w:bottom w:val="single" w:sz="4" w:space="0" w:color="auto"/>
              <w:right w:val="single" w:sz="4" w:space="0" w:color="auto"/>
            </w:tcBorders>
            <w:shd w:val="clear" w:color="auto" w:fill="auto"/>
            <w:vAlign w:val="center"/>
            <w:hideMark/>
          </w:tcPr>
          <w:p w14:paraId="7E42098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674A5D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40BC1B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13465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87DA48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1CFE9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E5EFDBB" w14:textId="77777777" w:rsidR="00411EF8" w:rsidRPr="00411EF8" w:rsidRDefault="00411EF8" w:rsidP="00411EF8">
            <w:pPr>
              <w:jc w:val="center"/>
              <w:rPr>
                <w:color w:val="000000"/>
                <w:sz w:val="20"/>
                <w:szCs w:val="20"/>
              </w:rPr>
            </w:pPr>
            <w:r w:rsidRPr="00411EF8">
              <w:rPr>
                <w:color w:val="000000"/>
                <w:sz w:val="20"/>
                <w:szCs w:val="20"/>
              </w:rPr>
              <w:t>9,4</w:t>
            </w:r>
          </w:p>
        </w:tc>
        <w:tc>
          <w:tcPr>
            <w:tcW w:w="192" w:type="pct"/>
            <w:tcBorders>
              <w:top w:val="nil"/>
              <w:left w:val="nil"/>
              <w:bottom w:val="single" w:sz="4" w:space="0" w:color="auto"/>
              <w:right w:val="single" w:sz="4" w:space="0" w:color="auto"/>
            </w:tcBorders>
            <w:shd w:val="clear" w:color="auto" w:fill="auto"/>
            <w:vAlign w:val="center"/>
            <w:hideMark/>
          </w:tcPr>
          <w:p w14:paraId="2D38CED8" w14:textId="77777777" w:rsidR="00411EF8" w:rsidRPr="00411EF8" w:rsidRDefault="00411EF8" w:rsidP="00411EF8">
            <w:pPr>
              <w:jc w:val="center"/>
              <w:rPr>
                <w:color w:val="000000"/>
                <w:sz w:val="20"/>
                <w:szCs w:val="20"/>
              </w:rPr>
            </w:pPr>
            <w:r w:rsidRPr="00411EF8">
              <w:rPr>
                <w:color w:val="000000"/>
                <w:sz w:val="20"/>
                <w:szCs w:val="20"/>
              </w:rPr>
              <w:t>23,9</w:t>
            </w:r>
          </w:p>
        </w:tc>
        <w:tc>
          <w:tcPr>
            <w:tcW w:w="192" w:type="pct"/>
            <w:tcBorders>
              <w:top w:val="nil"/>
              <w:left w:val="nil"/>
              <w:bottom w:val="single" w:sz="4" w:space="0" w:color="auto"/>
              <w:right w:val="single" w:sz="4" w:space="0" w:color="auto"/>
            </w:tcBorders>
            <w:shd w:val="clear" w:color="auto" w:fill="auto"/>
            <w:vAlign w:val="center"/>
            <w:hideMark/>
          </w:tcPr>
          <w:p w14:paraId="7763FB2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1A5DF7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37B380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21C6F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FDB3B8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886F07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C5252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52F546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C5205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75D92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5769513"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AC8B9E7" w14:textId="77777777" w:rsidR="00411EF8" w:rsidRPr="00411EF8" w:rsidRDefault="00411EF8" w:rsidP="00411EF8">
            <w:pPr>
              <w:jc w:val="center"/>
              <w:rPr>
                <w:color w:val="000000"/>
                <w:sz w:val="20"/>
                <w:szCs w:val="20"/>
              </w:rPr>
            </w:pPr>
            <w:r w:rsidRPr="00411EF8">
              <w:rPr>
                <w:color w:val="000000"/>
                <w:sz w:val="20"/>
                <w:szCs w:val="20"/>
              </w:rPr>
              <w:t>ПСО-34.</w:t>
            </w:r>
          </w:p>
        </w:tc>
        <w:tc>
          <w:tcPr>
            <w:tcW w:w="178" w:type="pct"/>
            <w:tcBorders>
              <w:top w:val="nil"/>
              <w:left w:val="nil"/>
              <w:bottom w:val="single" w:sz="4" w:space="0" w:color="auto"/>
              <w:right w:val="single" w:sz="4" w:space="0" w:color="auto"/>
            </w:tcBorders>
            <w:shd w:val="clear" w:color="auto" w:fill="auto"/>
            <w:vAlign w:val="center"/>
            <w:hideMark/>
          </w:tcPr>
          <w:p w14:paraId="1190BFF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9203F0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51F4F3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D2E5F5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70DA56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8FAE8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027FF0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96EDAD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CCF937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59698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B32B225" w14:textId="77777777" w:rsidR="00411EF8" w:rsidRPr="00411EF8" w:rsidRDefault="00411EF8" w:rsidP="00411EF8">
            <w:pPr>
              <w:jc w:val="center"/>
              <w:rPr>
                <w:color w:val="000000"/>
                <w:sz w:val="20"/>
                <w:szCs w:val="20"/>
              </w:rPr>
            </w:pPr>
            <w:r w:rsidRPr="00411EF8">
              <w:rPr>
                <w:color w:val="000000"/>
                <w:sz w:val="20"/>
                <w:szCs w:val="20"/>
              </w:rPr>
              <w:t>14,4</w:t>
            </w:r>
          </w:p>
        </w:tc>
        <w:tc>
          <w:tcPr>
            <w:tcW w:w="221" w:type="pct"/>
            <w:tcBorders>
              <w:top w:val="nil"/>
              <w:left w:val="nil"/>
              <w:bottom w:val="single" w:sz="4" w:space="0" w:color="auto"/>
              <w:right w:val="single" w:sz="4" w:space="0" w:color="auto"/>
            </w:tcBorders>
            <w:shd w:val="clear" w:color="auto" w:fill="auto"/>
            <w:vAlign w:val="center"/>
            <w:hideMark/>
          </w:tcPr>
          <w:p w14:paraId="52E8F53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13BBD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19C27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45C17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1AFC11" w14:textId="77777777" w:rsidR="00411EF8" w:rsidRPr="00411EF8" w:rsidRDefault="00411EF8" w:rsidP="00411EF8">
            <w:pPr>
              <w:jc w:val="center"/>
              <w:rPr>
                <w:color w:val="000000"/>
                <w:sz w:val="20"/>
                <w:szCs w:val="20"/>
              </w:rPr>
            </w:pPr>
            <w:r w:rsidRPr="00411EF8">
              <w:rPr>
                <w:color w:val="000000"/>
                <w:sz w:val="20"/>
                <w:szCs w:val="20"/>
              </w:rPr>
              <w:t>0,4</w:t>
            </w:r>
          </w:p>
        </w:tc>
        <w:tc>
          <w:tcPr>
            <w:tcW w:w="221" w:type="pct"/>
            <w:tcBorders>
              <w:top w:val="nil"/>
              <w:left w:val="nil"/>
              <w:bottom w:val="single" w:sz="4" w:space="0" w:color="auto"/>
              <w:right w:val="single" w:sz="4" w:space="0" w:color="auto"/>
            </w:tcBorders>
            <w:shd w:val="clear" w:color="auto" w:fill="auto"/>
            <w:vAlign w:val="center"/>
            <w:hideMark/>
          </w:tcPr>
          <w:p w14:paraId="06450739" w14:textId="77777777" w:rsidR="00411EF8" w:rsidRPr="00411EF8" w:rsidRDefault="00411EF8" w:rsidP="00411EF8">
            <w:pPr>
              <w:jc w:val="center"/>
              <w:rPr>
                <w:color w:val="000000"/>
                <w:sz w:val="20"/>
                <w:szCs w:val="20"/>
              </w:rPr>
            </w:pPr>
            <w:r w:rsidRPr="00411EF8">
              <w:rPr>
                <w:color w:val="000000"/>
                <w:sz w:val="20"/>
                <w:szCs w:val="20"/>
              </w:rPr>
              <w:t>1,7</w:t>
            </w:r>
          </w:p>
        </w:tc>
        <w:tc>
          <w:tcPr>
            <w:tcW w:w="221" w:type="pct"/>
            <w:tcBorders>
              <w:top w:val="nil"/>
              <w:left w:val="nil"/>
              <w:bottom w:val="single" w:sz="4" w:space="0" w:color="auto"/>
              <w:right w:val="single" w:sz="4" w:space="0" w:color="auto"/>
            </w:tcBorders>
            <w:shd w:val="clear" w:color="auto" w:fill="auto"/>
            <w:vAlign w:val="center"/>
            <w:hideMark/>
          </w:tcPr>
          <w:p w14:paraId="2132D08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E27E5C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141BF10" w14:textId="77777777" w:rsidR="00411EF8" w:rsidRPr="00411EF8" w:rsidRDefault="00411EF8" w:rsidP="00411EF8">
            <w:pPr>
              <w:jc w:val="center"/>
              <w:rPr>
                <w:color w:val="000000"/>
                <w:sz w:val="20"/>
                <w:szCs w:val="20"/>
              </w:rPr>
            </w:pPr>
            <w:r w:rsidRPr="00411EF8">
              <w:rPr>
                <w:color w:val="000000"/>
                <w:sz w:val="20"/>
                <w:szCs w:val="20"/>
              </w:rPr>
              <w:t>Северный планировочный район</w:t>
            </w:r>
          </w:p>
        </w:tc>
        <w:tc>
          <w:tcPr>
            <w:tcW w:w="178" w:type="pct"/>
            <w:tcBorders>
              <w:top w:val="nil"/>
              <w:left w:val="nil"/>
              <w:bottom w:val="single" w:sz="4" w:space="0" w:color="auto"/>
              <w:right w:val="single" w:sz="4" w:space="0" w:color="auto"/>
            </w:tcBorders>
            <w:shd w:val="clear" w:color="auto" w:fill="auto"/>
            <w:vAlign w:val="center"/>
            <w:hideMark/>
          </w:tcPr>
          <w:p w14:paraId="724B956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8AEE93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936566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49E4CD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7F6CB9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1EE3B6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B68969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665C1A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8C1D56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F2434F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B11E20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199DC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C7D190" w14:textId="77777777" w:rsidR="00411EF8" w:rsidRPr="00411EF8" w:rsidRDefault="00411EF8" w:rsidP="00411EF8">
            <w:pPr>
              <w:jc w:val="center"/>
              <w:rPr>
                <w:color w:val="000000"/>
                <w:sz w:val="20"/>
                <w:szCs w:val="20"/>
              </w:rPr>
            </w:pPr>
            <w:r w:rsidRPr="00411EF8">
              <w:rPr>
                <w:color w:val="000000"/>
                <w:sz w:val="20"/>
                <w:szCs w:val="20"/>
              </w:rPr>
              <w:t>4,2</w:t>
            </w:r>
          </w:p>
        </w:tc>
        <w:tc>
          <w:tcPr>
            <w:tcW w:w="221" w:type="pct"/>
            <w:tcBorders>
              <w:top w:val="nil"/>
              <w:left w:val="nil"/>
              <w:bottom w:val="single" w:sz="4" w:space="0" w:color="auto"/>
              <w:right w:val="single" w:sz="4" w:space="0" w:color="auto"/>
            </w:tcBorders>
            <w:shd w:val="clear" w:color="auto" w:fill="auto"/>
            <w:vAlign w:val="center"/>
            <w:hideMark/>
          </w:tcPr>
          <w:p w14:paraId="51BF402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10DE76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D7300D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FF4B25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96B8DB3" w14:textId="77777777" w:rsidR="00411EF8" w:rsidRPr="00411EF8" w:rsidRDefault="00411EF8" w:rsidP="00411EF8">
            <w:pPr>
              <w:jc w:val="center"/>
              <w:rPr>
                <w:color w:val="000000"/>
                <w:sz w:val="20"/>
                <w:szCs w:val="20"/>
              </w:rPr>
            </w:pPr>
            <w:r w:rsidRPr="00411EF8">
              <w:rPr>
                <w:color w:val="000000"/>
                <w:sz w:val="20"/>
                <w:szCs w:val="20"/>
              </w:rPr>
              <w:t>0,7</w:t>
            </w:r>
          </w:p>
        </w:tc>
      </w:tr>
      <w:tr w:rsidR="00411EF8" w:rsidRPr="00411EF8" w14:paraId="0544AE2A"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BA76772" w14:textId="77777777" w:rsidR="00411EF8" w:rsidRPr="00411EF8" w:rsidRDefault="00411EF8" w:rsidP="00411EF8">
            <w:pPr>
              <w:jc w:val="center"/>
              <w:rPr>
                <w:color w:val="000000"/>
                <w:sz w:val="20"/>
                <w:szCs w:val="20"/>
              </w:rPr>
            </w:pPr>
            <w:r w:rsidRPr="00411EF8">
              <w:rPr>
                <w:color w:val="000000"/>
                <w:sz w:val="20"/>
                <w:szCs w:val="20"/>
              </w:rPr>
              <w:lastRenderedPageBreak/>
              <w:t>Северный пром.район</w:t>
            </w:r>
          </w:p>
        </w:tc>
        <w:tc>
          <w:tcPr>
            <w:tcW w:w="178" w:type="pct"/>
            <w:tcBorders>
              <w:top w:val="nil"/>
              <w:left w:val="nil"/>
              <w:bottom w:val="single" w:sz="4" w:space="0" w:color="auto"/>
              <w:right w:val="single" w:sz="4" w:space="0" w:color="auto"/>
            </w:tcBorders>
            <w:shd w:val="clear" w:color="auto" w:fill="auto"/>
            <w:vAlign w:val="center"/>
            <w:hideMark/>
          </w:tcPr>
          <w:p w14:paraId="6038844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337D8B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082739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79888C5"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1C3DA8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1A2B17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7F5FA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685445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19B79B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498956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CA968C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25E05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A1BD34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851F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1D751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209D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53ED56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8CDE9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6DBBC08F"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6DA2A2B" w14:textId="77777777" w:rsidR="00411EF8" w:rsidRPr="00411EF8" w:rsidRDefault="00411EF8" w:rsidP="00411EF8">
            <w:pPr>
              <w:jc w:val="center"/>
              <w:rPr>
                <w:color w:val="000000"/>
                <w:sz w:val="20"/>
                <w:szCs w:val="20"/>
              </w:rPr>
            </w:pPr>
            <w:r w:rsidRPr="00411EF8">
              <w:rPr>
                <w:color w:val="000000"/>
                <w:sz w:val="20"/>
                <w:szCs w:val="20"/>
              </w:rPr>
              <w:t>Северный промышленный район</w:t>
            </w:r>
          </w:p>
        </w:tc>
        <w:tc>
          <w:tcPr>
            <w:tcW w:w="178" w:type="pct"/>
            <w:tcBorders>
              <w:top w:val="nil"/>
              <w:left w:val="nil"/>
              <w:bottom w:val="single" w:sz="4" w:space="0" w:color="auto"/>
              <w:right w:val="single" w:sz="4" w:space="0" w:color="auto"/>
            </w:tcBorders>
            <w:shd w:val="clear" w:color="auto" w:fill="auto"/>
            <w:vAlign w:val="center"/>
            <w:hideMark/>
          </w:tcPr>
          <w:p w14:paraId="6A90943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7926DE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78EF6A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29A612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78DFD3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D3918D4" w14:textId="77777777" w:rsidR="00411EF8" w:rsidRPr="00411EF8" w:rsidRDefault="00411EF8" w:rsidP="00411EF8">
            <w:pPr>
              <w:jc w:val="center"/>
              <w:rPr>
                <w:color w:val="000000"/>
                <w:sz w:val="20"/>
                <w:szCs w:val="20"/>
              </w:rPr>
            </w:pPr>
            <w:r w:rsidRPr="00411EF8">
              <w:rPr>
                <w:color w:val="000000"/>
                <w:sz w:val="20"/>
                <w:szCs w:val="20"/>
              </w:rPr>
              <w:t>3,9</w:t>
            </w:r>
          </w:p>
        </w:tc>
        <w:tc>
          <w:tcPr>
            <w:tcW w:w="192" w:type="pct"/>
            <w:tcBorders>
              <w:top w:val="nil"/>
              <w:left w:val="nil"/>
              <w:bottom w:val="single" w:sz="4" w:space="0" w:color="auto"/>
              <w:right w:val="single" w:sz="4" w:space="0" w:color="auto"/>
            </w:tcBorders>
            <w:shd w:val="clear" w:color="auto" w:fill="auto"/>
            <w:vAlign w:val="center"/>
            <w:hideMark/>
          </w:tcPr>
          <w:p w14:paraId="527A46A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7F5FD2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2FE157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895A1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8519CC9" w14:textId="77777777" w:rsidR="00411EF8" w:rsidRPr="00411EF8" w:rsidRDefault="00411EF8" w:rsidP="00411EF8">
            <w:pPr>
              <w:jc w:val="center"/>
              <w:rPr>
                <w:color w:val="000000"/>
                <w:sz w:val="20"/>
                <w:szCs w:val="20"/>
              </w:rPr>
            </w:pPr>
            <w:r w:rsidRPr="00411EF8">
              <w:rPr>
                <w:color w:val="000000"/>
                <w:sz w:val="20"/>
                <w:szCs w:val="20"/>
              </w:rPr>
              <w:t>3,3</w:t>
            </w:r>
          </w:p>
        </w:tc>
        <w:tc>
          <w:tcPr>
            <w:tcW w:w="221" w:type="pct"/>
            <w:tcBorders>
              <w:top w:val="nil"/>
              <w:left w:val="nil"/>
              <w:bottom w:val="single" w:sz="4" w:space="0" w:color="auto"/>
              <w:right w:val="single" w:sz="4" w:space="0" w:color="auto"/>
            </w:tcBorders>
            <w:shd w:val="clear" w:color="auto" w:fill="auto"/>
            <w:vAlign w:val="center"/>
            <w:hideMark/>
          </w:tcPr>
          <w:p w14:paraId="1DF8BDF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9C524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A0CFAF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F0547D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A13EE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CF7B2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81558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DFEEB7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56D732F2" w14:textId="77777777" w:rsidR="00411EF8" w:rsidRPr="00411EF8" w:rsidRDefault="00411EF8" w:rsidP="00411EF8">
            <w:pPr>
              <w:jc w:val="center"/>
              <w:rPr>
                <w:color w:val="000000"/>
                <w:sz w:val="20"/>
                <w:szCs w:val="20"/>
              </w:rPr>
            </w:pPr>
            <w:r w:rsidRPr="00411EF8">
              <w:rPr>
                <w:color w:val="000000"/>
                <w:sz w:val="20"/>
                <w:szCs w:val="20"/>
              </w:rPr>
              <w:t>Северный</w:t>
            </w:r>
            <w:r w:rsidRPr="00411EF8">
              <w:rPr>
                <w:color w:val="000000"/>
                <w:sz w:val="20"/>
                <w:szCs w:val="20"/>
              </w:rPr>
              <w:br/>
              <w:t>промышленный район</w:t>
            </w:r>
          </w:p>
        </w:tc>
        <w:tc>
          <w:tcPr>
            <w:tcW w:w="178" w:type="pct"/>
            <w:tcBorders>
              <w:top w:val="nil"/>
              <w:left w:val="nil"/>
              <w:bottom w:val="single" w:sz="4" w:space="0" w:color="auto"/>
              <w:right w:val="single" w:sz="4" w:space="0" w:color="auto"/>
            </w:tcBorders>
            <w:shd w:val="clear" w:color="auto" w:fill="auto"/>
            <w:vAlign w:val="center"/>
            <w:hideMark/>
          </w:tcPr>
          <w:p w14:paraId="18CA57A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590ED5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3EF113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74D55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E29E47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82F86D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254FAD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127D2F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FD409F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8E4AB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1D4A14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3CCC9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881402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86F1B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F388E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9D862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D56505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3548F0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0B0E4F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179CD0E3" w14:textId="77777777" w:rsidR="00411EF8" w:rsidRPr="00411EF8" w:rsidRDefault="00411EF8" w:rsidP="00411EF8">
            <w:pPr>
              <w:jc w:val="center"/>
              <w:rPr>
                <w:color w:val="000000"/>
                <w:sz w:val="20"/>
                <w:szCs w:val="20"/>
              </w:rPr>
            </w:pPr>
            <w:r w:rsidRPr="00411EF8">
              <w:rPr>
                <w:color w:val="000000"/>
                <w:sz w:val="20"/>
                <w:szCs w:val="20"/>
              </w:rPr>
              <w:t>СЗП1, СЗП2.</w:t>
            </w:r>
          </w:p>
        </w:tc>
        <w:tc>
          <w:tcPr>
            <w:tcW w:w="178" w:type="pct"/>
            <w:tcBorders>
              <w:top w:val="nil"/>
              <w:left w:val="nil"/>
              <w:bottom w:val="single" w:sz="4" w:space="0" w:color="auto"/>
              <w:right w:val="single" w:sz="4" w:space="0" w:color="auto"/>
            </w:tcBorders>
            <w:shd w:val="clear" w:color="auto" w:fill="auto"/>
            <w:vAlign w:val="center"/>
            <w:hideMark/>
          </w:tcPr>
          <w:p w14:paraId="760660F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DC2CF0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58D1D9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1B48F1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6E2DE9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8813FE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17DA25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BC8BAA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EAD0EC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01CC30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72E27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670A4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0158B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EB492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73C95B" w14:textId="77777777" w:rsidR="00411EF8" w:rsidRPr="00411EF8" w:rsidRDefault="00411EF8" w:rsidP="00411EF8">
            <w:pPr>
              <w:jc w:val="center"/>
              <w:rPr>
                <w:color w:val="000000"/>
                <w:sz w:val="20"/>
                <w:szCs w:val="20"/>
              </w:rPr>
            </w:pPr>
            <w:r w:rsidRPr="00411EF8">
              <w:rPr>
                <w:color w:val="000000"/>
                <w:sz w:val="20"/>
                <w:szCs w:val="20"/>
              </w:rPr>
              <w:t>24,5</w:t>
            </w:r>
          </w:p>
        </w:tc>
        <w:tc>
          <w:tcPr>
            <w:tcW w:w="221" w:type="pct"/>
            <w:tcBorders>
              <w:top w:val="nil"/>
              <w:left w:val="nil"/>
              <w:bottom w:val="single" w:sz="4" w:space="0" w:color="auto"/>
              <w:right w:val="single" w:sz="4" w:space="0" w:color="auto"/>
            </w:tcBorders>
            <w:shd w:val="clear" w:color="auto" w:fill="auto"/>
            <w:vAlign w:val="center"/>
            <w:hideMark/>
          </w:tcPr>
          <w:p w14:paraId="55009F6B" w14:textId="77777777" w:rsidR="00411EF8" w:rsidRPr="00411EF8" w:rsidRDefault="00411EF8" w:rsidP="00411EF8">
            <w:pPr>
              <w:jc w:val="center"/>
              <w:rPr>
                <w:color w:val="000000"/>
                <w:sz w:val="20"/>
                <w:szCs w:val="20"/>
              </w:rPr>
            </w:pPr>
            <w:r w:rsidRPr="00411EF8">
              <w:rPr>
                <w:color w:val="000000"/>
                <w:sz w:val="20"/>
                <w:szCs w:val="20"/>
              </w:rPr>
              <w:t>33,3</w:t>
            </w:r>
          </w:p>
        </w:tc>
        <w:tc>
          <w:tcPr>
            <w:tcW w:w="221" w:type="pct"/>
            <w:tcBorders>
              <w:top w:val="nil"/>
              <w:left w:val="nil"/>
              <w:bottom w:val="single" w:sz="4" w:space="0" w:color="auto"/>
              <w:right w:val="single" w:sz="4" w:space="0" w:color="auto"/>
            </w:tcBorders>
            <w:shd w:val="clear" w:color="auto" w:fill="auto"/>
            <w:vAlign w:val="center"/>
            <w:hideMark/>
          </w:tcPr>
          <w:p w14:paraId="13F0B346" w14:textId="77777777" w:rsidR="00411EF8" w:rsidRPr="00411EF8" w:rsidRDefault="00411EF8" w:rsidP="00411EF8">
            <w:pPr>
              <w:jc w:val="center"/>
              <w:rPr>
                <w:color w:val="000000"/>
                <w:sz w:val="20"/>
                <w:szCs w:val="20"/>
              </w:rPr>
            </w:pPr>
            <w:r w:rsidRPr="00411EF8">
              <w:rPr>
                <w:color w:val="000000"/>
                <w:sz w:val="20"/>
                <w:szCs w:val="20"/>
              </w:rPr>
              <w:t>25,0</w:t>
            </w:r>
          </w:p>
        </w:tc>
        <w:tc>
          <w:tcPr>
            <w:tcW w:w="221" w:type="pct"/>
            <w:tcBorders>
              <w:top w:val="nil"/>
              <w:left w:val="nil"/>
              <w:bottom w:val="single" w:sz="4" w:space="0" w:color="auto"/>
              <w:right w:val="single" w:sz="4" w:space="0" w:color="auto"/>
            </w:tcBorders>
            <w:shd w:val="clear" w:color="auto" w:fill="auto"/>
            <w:vAlign w:val="center"/>
            <w:hideMark/>
          </w:tcPr>
          <w:p w14:paraId="141A5162" w14:textId="77777777" w:rsidR="00411EF8" w:rsidRPr="00411EF8" w:rsidRDefault="00411EF8" w:rsidP="00411EF8">
            <w:pPr>
              <w:jc w:val="center"/>
              <w:rPr>
                <w:color w:val="000000"/>
                <w:sz w:val="20"/>
                <w:szCs w:val="20"/>
              </w:rPr>
            </w:pPr>
            <w:r w:rsidRPr="00411EF8">
              <w:rPr>
                <w:color w:val="000000"/>
                <w:sz w:val="20"/>
                <w:szCs w:val="20"/>
              </w:rPr>
              <w:t>41,1</w:t>
            </w:r>
          </w:p>
        </w:tc>
      </w:tr>
      <w:tr w:rsidR="00411EF8" w:rsidRPr="00411EF8" w14:paraId="1333662E"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D4D5CDB" w14:textId="77777777" w:rsidR="00411EF8" w:rsidRPr="00411EF8" w:rsidRDefault="00411EF8" w:rsidP="00411EF8">
            <w:pPr>
              <w:jc w:val="center"/>
              <w:rPr>
                <w:color w:val="000000"/>
                <w:sz w:val="20"/>
                <w:szCs w:val="20"/>
              </w:rPr>
            </w:pPr>
            <w:r w:rsidRPr="00411EF8">
              <w:rPr>
                <w:color w:val="000000"/>
                <w:sz w:val="20"/>
                <w:szCs w:val="20"/>
              </w:rPr>
              <w:t>СМП</w:t>
            </w:r>
          </w:p>
        </w:tc>
        <w:tc>
          <w:tcPr>
            <w:tcW w:w="178" w:type="pct"/>
            <w:tcBorders>
              <w:top w:val="nil"/>
              <w:left w:val="nil"/>
              <w:bottom w:val="single" w:sz="4" w:space="0" w:color="auto"/>
              <w:right w:val="single" w:sz="4" w:space="0" w:color="auto"/>
            </w:tcBorders>
            <w:shd w:val="clear" w:color="auto" w:fill="auto"/>
            <w:vAlign w:val="center"/>
            <w:hideMark/>
          </w:tcPr>
          <w:p w14:paraId="0BF0181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4D8549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A30F2F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E6326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429054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4BCE09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D00F299" w14:textId="77777777" w:rsidR="00411EF8" w:rsidRPr="00411EF8" w:rsidRDefault="00411EF8" w:rsidP="00411EF8">
            <w:pPr>
              <w:jc w:val="center"/>
              <w:rPr>
                <w:color w:val="000000"/>
                <w:sz w:val="20"/>
                <w:szCs w:val="20"/>
              </w:rPr>
            </w:pPr>
            <w:r w:rsidRPr="00411EF8">
              <w:rPr>
                <w:color w:val="000000"/>
                <w:sz w:val="20"/>
                <w:szCs w:val="20"/>
              </w:rPr>
              <w:t>3,4</w:t>
            </w:r>
          </w:p>
        </w:tc>
        <w:tc>
          <w:tcPr>
            <w:tcW w:w="192" w:type="pct"/>
            <w:tcBorders>
              <w:top w:val="nil"/>
              <w:left w:val="nil"/>
              <w:bottom w:val="single" w:sz="4" w:space="0" w:color="auto"/>
              <w:right w:val="single" w:sz="4" w:space="0" w:color="auto"/>
            </w:tcBorders>
            <w:shd w:val="clear" w:color="auto" w:fill="auto"/>
            <w:vAlign w:val="center"/>
            <w:hideMark/>
          </w:tcPr>
          <w:p w14:paraId="1867A71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B819FC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6DA81C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B0D6B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62A82F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7EE74E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207867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BED7E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6C993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23FDCC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7069949" w14:textId="77777777" w:rsidR="00411EF8" w:rsidRPr="00411EF8" w:rsidRDefault="00411EF8" w:rsidP="00411EF8">
            <w:pPr>
              <w:jc w:val="center"/>
              <w:rPr>
                <w:color w:val="000000"/>
                <w:sz w:val="20"/>
                <w:szCs w:val="20"/>
              </w:rPr>
            </w:pPr>
            <w:r w:rsidRPr="00411EF8">
              <w:rPr>
                <w:color w:val="000000"/>
                <w:sz w:val="20"/>
                <w:szCs w:val="20"/>
              </w:rPr>
              <w:t>0,4</w:t>
            </w:r>
          </w:p>
        </w:tc>
      </w:tr>
      <w:tr w:rsidR="00411EF8" w:rsidRPr="00411EF8" w14:paraId="42271119"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5E3B253" w14:textId="77777777" w:rsidR="00411EF8" w:rsidRPr="00411EF8" w:rsidRDefault="00411EF8" w:rsidP="00411EF8">
            <w:pPr>
              <w:jc w:val="center"/>
              <w:rPr>
                <w:color w:val="000000"/>
                <w:sz w:val="20"/>
                <w:szCs w:val="20"/>
              </w:rPr>
            </w:pPr>
            <w:r w:rsidRPr="00411EF8">
              <w:rPr>
                <w:color w:val="000000"/>
                <w:sz w:val="20"/>
                <w:szCs w:val="20"/>
              </w:rPr>
              <w:t>Хоззона</w:t>
            </w:r>
          </w:p>
        </w:tc>
        <w:tc>
          <w:tcPr>
            <w:tcW w:w="178" w:type="pct"/>
            <w:tcBorders>
              <w:top w:val="nil"/>
              <w:left w:val="nil"/>
              <w:bottom w:val="single" w:sz="4" w:space="0" w:color="auto"/>
              <w:right w:val="single" w:sz="4" w:space="0" w:color="auto"/>
            </w:tcBorders>
            <w:shd w:val="clear" w:color="auto" w:fill="auto"/>
            <w:vAlign w:val="center"/>
            <w:hideMark/>
          </w:tcPr>
          <w:p w14:paraId="7B3CFC2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DA27AD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D4FBB7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6D7759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2C7B00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1B9960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7BE3475" w14:textId="77777777" w:rsidR="00411EF8" w:rsidRPr="00411EF8" w:rsidRDefault="00411EF8" w:rsidP="00411EF8">
            <w:pPr>
              <w:jc w:val="center"/>
              <w:rPr>
                <w:color w:val="000000"/>
                <w:sz w:val="20"/>
                <w:szCs w:val="20"/>
              </w:rPr>
            </w:pPr>
            <w:r w:rsidRPr="00411EF8">
              <w:rPr>
                <w:color w:val="000000"/>
                <w:sz w:val="20"/>
                <w:szCs w:val="20"/>
              </w:rPr>
              <w:t>0,2</w:t>
            </w:r>
          </w:p>
        </w:tc>
        <w:tc>
          <w:tcPr>
            <w:tcW w:w="192" w:type="pct"/>
            <w:tcBorders>
              <w:top w:val="nil"/>
              <w:left w:val="nil"/>
              <w:bottom w:val="single" w:sz="4" w:space="0" w:color="auto"/>
              <w:right w:val="single" w:sz="4" w:space="0" w:color="auto"/>
            </w:tcBorders>
            <w:shd w:val="clear" w:color="auto" w:fill="auto"/>
            <w:vAlign w:val="center"/>
            <w:hideMark/>
          </w:tcPr>
          <w:p w14:paraId="36EF4E2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5956232" w14:textId="77777777" w:rsidR="00411EF8" w:rsidRPr="00411EF8" w:rsidRDefault="00411EF8" w:rsidP="00411EF8">
            <w:pPr>
              <w:jc w:val="center"/>
              <w:rPr>
                <w:color w:val="000000"/>
                <w:sz w:val="20"/>
                <w:szCs w:val="20"/>
              </w:rPr>
            </w:pPr>
            <w:r w:rsidRPr="00411EF8">
              <w:rPr>
                <w:color w:val="000000"/>
                <w:sz w:val="20"/>
                <w:szCs w:val="20"/>
              </w:rPr>
              <w:t>6,1</w:t>
            </w:r>
          </w:p>
        </w:tc>
        <w:tc>
          <w:tcPr>
            <w:tcW w:w="221" w:type="pct"/>
            <w:tcBorders>
              <w:top w:val="nil"/>
              <w:left w:val="nil"/>
              <w:bottom w:val="single" w:sz="4" w:space="0" w:color="auto"/>
              <w:right w:val="single" w:sz="4" w:space="0" w:color="auto"/>
            </w:tcBorders>
            <w:shd w:val="clear" w:color="auto" w:fill="auto"/>
            <w:vAlign w:val="center"/>
            <w:hideMark/>
          </w:tcPr>
          <w:p w14:paraId="1EE4C49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956F06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51A2E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1E3E2B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E7E76E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4A45AA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35B3BE" w14:textId="77777777" w:rsidR="00411EF8" w:rsidRPr="00411EF8" w:rsidRDefault="00411EF8" w:rsidP="00411EF8">
            <w:pPr>
              <w:jc w:val="center"/>
              <w:rPr>
                <w:color w:val="000000"/>
                <w:sz w:val="20"/>
                <w:szCs w:val="20"/>
              </w:rPr>
            </w:pPr>
            <w:r w:rsidRPr="00411EF8">
              <w:rPr>
                <w:color w:val="000000"/>
                <w:sz w:val="20"/>
                <w:szCs w:val="20"/>
              </w:rPr>
              <w:t>6,9</w:t>
            </w:r>
          </w:p>
        </w:tc>
        <w:tc>
          <w:tcPr>
            <w:tcW w:w="221" w:type="pct"/>
            <w:tcBorders>
              <w:top w:val="nil"/>
              <w:left w:val="nil"/>
              <w:bottom w:val="single" w:sz="4" w:space="0" w:color="auto"/>
              <w:right w:val="single" w:sz="4" w:space="0" w:color="auto"/>
            </w:tcBorders>
            <w:shd w:val="clear" w:color="auto" w:fill="auto"/>
            <w:vAlign w:val="center"/>
            <w:hideMark/>
          </w:tcPr>
          <w:p w14:paraId="073D778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C1F91B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038E5CAB"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6FC7B536" w14:textId="77777777" w:rsidR="00411EF8" w:rsidRPr="00411EF8" w:rsidRDefault="00411EF8" w:rsidP="00411EF8">
            <w:pPr>
              <w:jc w:val="center"/>
              <w:rPr>
                <w:color w:val="000000"/>
                <w:sz w:val="20"/>
                <w:szCs w:val="20"/>
              </w:rPr>
            </w:pPr>
            <w:r w:rsidRPr="00411EF8">
              <w:rPr>
                <w:color w:val="000000"/>
                <w:sz w:val="20"/>
                <w:szCs w:val="20"/>
              </w:rPr>
              <w:t>Центральный жилой район</w:t>
            </w:r>
          </w:p>
        </w:tc>
        <w:tc>
          <w:tcPr>
            <w:tcW w:w="178" w:type="pct"/>
            <w:tcBorders>
              <w:top w:val="nil"/>
              <w:left w:val="nil"/>
              <w:bottom w:val="single" w:sz="4" w:space="0" w:color="auto"/>
              <w:right w:val="single" w:sz="4" w:space="0" w:color="auto"/>
            </w:tcBorders>
            <w:shd w:val="clear" w:color="auto" w:fill="auto"/>
            <w:vAlign w:val="center"/>
            <w:hideMark/>
          </w:tcPr>
          <w:p w14:paraId="5B7FBD3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E8BF1A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9C17BD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EB9A6F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347888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A4E913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325DEE5" w14:textId="77777777" w:rsidR="00411EF8" w:rsidRPr="00411EF8" w:rsidRDefault="00411EF8" w:rsidP="00411EF8">
            <w:pPr>
              <w:jc w:val="center"/>
              <w:rPr>
                <w:color w:val="000000"/>
                <w:sz w:val="20"/>
                <w:szCs w:val="20"/>
              </w:rPr>
            </w:pPr>
            <w:r w:rsidRPr="00411EF8">
              <w:rPr>
                <w:color w:val="000000"/>
                <w:sz w:val="20"/>
                <w:szCs w:val="20"/>
              </w:rPr>
              <w:t>7,5</w:t>
            </w:r>
          </w:p>
        </w:tc>
        <w:tc>
          <w:tcPr>
            <w:tcW w:w="192" w:type="pct"/>
            <w:tcBorders>
              <w:top w:val="nil"/>
              <w:left w:val="nil"/>
              <w:bottom w:val="single" w:sz="4" w:space="0" w:color="auto"/>
              <w:right w:val="single" w:sz="4" w:space="0" w:color="auto"/>
            </w:tcBorders>
            <w:shd w:val="clear" w:color="auto" w:fill="auto"/>
            <w:vAlign w:val="center"/>
            <w:hideMark/>
          </w:tcPr>
          <w:p w14:paraId="6EE4D0F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B3111B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4812A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A42206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5E2C0C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0966B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EB6093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88D610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2D0D4D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081060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D12BE9"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3B16D7F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785C97E" w14:textId="77777777" w:rsidR="00411EF8" w:rsidRPr="00411EF8" w:rsidRDefault="00411EF8" w:rsidP="00411EF8">
            <w:pPr>
              <w:jc w:val="center"/>
              <w:rPr>
                <w:color w:val="000000"/>
                <w:sz w:val="20"/>
                <w:szCs w:val="20"/>
              </w:rPr>
            </w:pPr>
            <w:r w:rsidRPr="00411EF8">
              <w:rPr>
                <w:color w:val="000000"/>
                <w:sz w:val="20"/>
                <w:szCs w:val="20"/>
              </w:rPr>
              <w:t>Центральный жилой</w:t>
            </w:r>
            <w:r w:rsidRPr="00411EF8">
              <w:rPr>
                <w:color w:val="000000"/>
                <w:sz w:val="20"/>
                <w:szCs w:val="20"/>
              </w:rPr>
              <w:br/>
              <w:t>район</w:t>
            </w:r>
          </w:p>
        </w:tc>
        <w:tc>
          <w:tcPr>
            <w:tcW w:w="178" w:type="pct"/>
            <w:tcBorders>
              <w:top w:val="nil"/>
              <w:left w:val="nil"/>
              <w:bottom w:val="single" w:sz="4" w:space="0" w:color="auto"/>
              <w:right w:val="single" w:sz="4" w:space="0" w:color="auto"/>
            </w:tcBorders>
            <w:shd w:val="clear" w:color="auto" w:fill="auto"/>
            <w:vAlign w:val="center"/>
            <w:hideMark/>
          </w:tcPr>
          <w:p w14:paraId="328F912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8C18A9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3EDDC5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72B565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49B314C"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0BF229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F9E45E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5EBB8D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F1E9E7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4B31CD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655DF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D3612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D427EB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03134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006A5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A01D6B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962734" w14:textId="77777777" w:rsidR="00411EF8" w:rsidRPr="00411EF8" w:rsidRDefault="00411EF8" w:rsidP="00411EF8">
            <w:pPr>
              <w:jc w:val="center"/>
              <w:rPr>
                <w:color w:val="000000"/>
                <w:sz w:val="20"/>
                <w:szCs w:val="20"/>
              </w:rPr>
            </w:pPr>
            <w:r w:rsidRPr="00411EF8">
              <w:rPr>
                <w:color w:val="000000"/>
                <w:sz w:val="20"/>
                <w:szCs w:val="20"/>
              </w:rPr>
              <w:t>3,4</w:t>
            </w:r>
          </w:p>
        </w:tc>
        <w:tc>
          <w:tcPr>
            <w:tcW w:w="221" w:type="pct"/>
            <w:tcBorders>
              <w:top w:val="nil"/>
              <w:left w:val="nil"/>
              <w:bottom w:val="single" w:sz="4" w:space="0" w:color="auto"/>
              <w:right w:val="single" w:sz="4" w:space="0" w:color="auto"/>
            </w:tcBorders>
            <w:shd w:val="clear" w:color="auto" w:fill="auto"/>
            <w:vAlign w:val="center"/>
            <w:hideMark/>
          </w:tcPr>
          <w:p w14:paraId="626AED1A" w14:textId="77777777" w:rsidR="00411EF8" w:rsidRPr="00411EF8" w:rsidRDefault="00411EF8" w:rsidP="00411EF8">
            <w:pPr>
              <w:jc w:val="center"/>
              <w:rPr>
                <w:color w:val="000000"/>
                <w:sz w:val="20"/>
                <w:szCs w:val="20"/>
              </w:rPr>
            </w:pPr>
            <w:r w:rsidRPr="00411EF8">
              <w:rPr>
                <w:color w:val="000000"/>
                <w:sz w:val="20"/>
                <w:szCs w:val="20"/>
              </w:rPr>
              <w:t>1,1</w:t>
            </w:r>
          </w:p>
        </w:tc>
      </w:tr>
      <w:tr w:rsidR="00411EF8" w:rsidRPr="00411EF8" w14:paraId="3EE667F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668BAB5" w14:textId="77777777" w:rsidR="00411EF8" w:rsidRPr="00411EF8" w:rsidRDefault="00411EF8" w:rsidP="00411EF8">
            <w:pPr>
              <w:jc w:val="center"/>
              <w:rPr>
                <w:color w:val="000000"/>
                <w:sz w:val="20"/>
                <w:szCs w:val="20"/>
              </w:rPr>
            </w:pPr>
            <w:r w:rsidRPr="00411EF8">
              <w:rPr>
                <w:color w:val="000000"/>
                <w:sz w:val="20"/>
                <w:szCs w:val="20"/>
              </w:rPr>
              <w:t>ЦЖ1.</w:t>
            </w:r>
          </w:p>
        </w:tc>
        <w:tc>
          <w:tcPr>
            <w:tcW w:w="178" w:type="pct"/>
            <w:tcBorders>
              <w:top w:val="nil"/>
              <w:left w:val="nil"/>
              <w:bottom w:val="single" w:sz="4" w:space="0" w:color="auto"/>
              <w:right w:val="single" w:sz="4" w:space="0" w:color="auto"/>
            </w:tcBorders>
            <w:shd w:val="clear" w:color="auto" w:fill="auto"/>
            <w:vAlign w:val="center"/>
            <w:hideMark/>
          </w:tcPr>
          <w:p w14:paraId="2ACF9BA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9923C4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A1FC3B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FA32AD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1AFC70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F7375F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B8077F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A8626D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78D4BE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2A63E3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AE185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E81F83" w14:textId="77777777" w:rsidR="00411EF8" w:rsidRPr="00411EF8" w:rsidRDefault="00411EF8" w:rsidP="00411EF8">
            <w:pPr>
              <w:jc w:val="center"/>
              <w:rPr>
                <w:color w:val="000000"/>
                <w:sz w:val="20"/>
                <w:szCs w:val="20"/>
              </w:rPr>
            </w:pPr>
            <w:r w:rsidRPr="00411EF8">
              <w:rPr>
                <w:color w:val="000000"/>
                <w:sz w:val="20"/>
                <w:szCs w:val="20"/>
              </w:rPr>
              <w:t>11,2</w:t>
            </w:r>
          </w:p>
        </w:tc>
        <w:tc>
          <w:tcPr>
            <w:tcW w:w="221" w:type="pct"/>
            <w:tcBorders>
              <w:top w:val="nil"/>
              <w:left w:val="nil"/>
              <w:bottom w:val="single" w:sz="4" w:space="0" w:color="auto"/>
              <w:right w:val="single" w:sz="4" w:space="0" w:color="auto"/>
            </w:tcBorders>
            <w:shd w:val="clear" w:color="auto" w:fill="auto"/>
            <w:vAlign w:val="center"/>
            <w:hideMark/>
          </w:tcPr>
          <w:p w14:paraId="7F0DCBF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F579C39" w14:textId="77777777" w:rsidR="00411EF8" w:rsidRPr="00411EF8" w:rsidRDefault="00411EF8" w:rsidP="00411EF8">
            <w:pPr>
              <w:jc w:val="center"/>
              <w:rPr>
                <w:color w:val="000000"/>
                <w:sz w:val="20"/>
                <w:szCs w:val="20"/>
              </w:rPr>
            </w:pPr>
            <w:r w:rsidRPr="00411EF8">
              <w:rPr>
                <w:color w:val="000000"/>
                <w:sz w:val="20"/>
                <w:szCs w:val="20"/>
              </w:rPr>
              <w:t>8,9</w:t>
            </w:r>
          </w:p>
        </w:tc>
        <w:tc>
          <w:tcPr>
            <w:tcW w:w="221" w:type="pct"/>
            <w:tcBorders>
              <w:top w:val="nil"/>
              <w:left w:val="nil"/>
              <w:bottom w:val="single" w:sz="4" w:space="0" w:color="auto"/>
              <w:right w:val="single" w:sz="4" w:space="0" w:color="auto"/>
            </w:tcBorders>
            <w:shd w:val="clear" w:color="auto" w:fill="auto"/>
            <w:vAlign w:val="center"/>
            <w:hideMark/>
          </w:tcPr>
          <w:p w14:paraId="6F11258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FD9785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4E9B85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5166ED"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710EC2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82F4EB7" w14:textId="77777777" w:rsidR="00411EF8" w:rsidRPr="00411EF8" w:rsidRDefault="00411EF8" w:rsidP="00411EF8">
            <w:pPr>
              <w:jc w:val="center"/>
              <w:rPr>
                <w:color w:val="000000"/>
                <w:sz w:val="20"/>
                <w:szCs w:val="20"/>
              </w:rPr>
            </w:pPr>
            <w:r w:rsidRPr="00411EF8">
              <w:rPr>
                <w:color w:val="000000"/>
                <w:sz w:val="20"/>
                <w:szCs w:val="20"/>
              </w:rPr>
              <w:t>ЦЖ2.</w:t>
            </w:r>
          </w:p>
        </w:tc>
        <w:tc>
          <w:tcPr>
            <w:tcW w:w="178" w:type="pct"/>
            <w:tcBorders>
              <w:top w:val="nil"/>
              <w:left w:val="nil"/>
              <w:bottom w:val="single" w:sz="4" w:space="0" w:color="auto"/>
              <w:right w:val="single" w:sz="4" w:space="0" w:color="auto"/>
            </w:tcBorders>
            <w:shd w:val="clear" w:color="auto" w:fill="auto"/>
            <w:vAlign w:val="center"/>
            <w:hideMark/>
          </w:tcPr>
          <w:p w14:paraId="39EB901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D043C8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693671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FE6482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06ACA7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BE74B2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33B931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F8633D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A7EB2C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99CDAE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1859CC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DDBD96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6311CB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27648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3489D43" w14:textId="77777777" w:rsidR="00411EF8" w:rsidRPr="00411EF8" w:rsidRDefault="00411EF8" w:rsidP="00411EF8">
            <w:pPr>
              <w:jc w:val="center"/>
              <w:rPr>
                <w:color w:val="000000"/>
                <w:sz w:val="20"/>
                <w:szCs w:val="20"/>
              </w:rPr>
            </w:pPr>
            <w:r w:rsidRPr="00411EF8">
              <w:rPr>
                <w:color w:val="000000"/>
                <w:sz w:val="20"/>
                <w:szCs w:val="20"/>
              </w:rPr>
              <w:t>8,9</w:t>
            </w:r>
          </w:p>
        </w:tc>
        <w:tc>
          <w:tcPr>
            <w:tcW w:w="221" w:type="pct"/>
            <w:tcBorders>
              <w:top w:val="nil"/>
              <w:left w:val="nil"/>
              <w:bottom w:val="single" w:sz="4" w:space="0" w:color="auto"/>
              <w:right w:val="single" w:sz="4" w:space="0" w:color="auto"/>
            </w:tcBorders>
            <w:shd w:val="clear" w:color="auto" w:fill="auto"/>
            <w:vAlign w:val="center"/>
            <w:hideMark/>
          </w:tcPr>
          <w:p w14:paraId="63C5BD5F" w14:textId="77777777" w:rsidR="00411EF8" w:rsidRPr="00411EF8" w:rsidRDefault="00411EF8" w:rsidP="00411EF8">
            <w:pPr>
              <w:jc w:val="center"/>
              <w:rPr>
                <w:color w:val="000000"/>
                <w:sz w:val="20"/>
                <w:szCs w:val="20"/>
              </w:rPr>
            </w:pPr>
            <w:r w:rsidRPr="00411EF8">
              <w:rPr>
                <w:color w:val="000000"/>
                <w:sz w:val="20"/>
                <w:szCs w:val="20"/>
              </w:rPr>
              <w:t>1,1</w:t>
            </w:r>
          </w:p>
        </w:tc>
        <w:tc>
          <w:tcPr>
            <w:tcW w:w="221" w:type="pct"/>
            <w:tcBorders>
              <w:top w:val="nil"/>
              <w:left w:val="nil"/>
              <w:bottom w:val="single" w:sz="4" w:space="0" w:color="auto"/>
              <w:right w:val="single" w:sz="4" w:space="0" w:color="auto"/>
            </w:tcBorders>
            <w:shd w:val="clear" w:color="auto" w:fill="auto"/>
            <w:vAlign w:val="center"/>
            <w:hideMark/>
          </w:tcPr>
          <w:p w14:paraId="33FEE1E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42CD5BF"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19190F2"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F3FB5D5" w14:textId="77777777" w:rsidR="00411EF8" w:rsidRPr="00411EF8" w:rsidRDefault="00411EF8" w:rsidP="00411EF8">
            <w:pPr>
              <w:jc w:val="center"/>
              <w:rPr>
                <w:color w:val="000000"/>
                <w:sz w:val="20"/>
                <w:szCs w:val="20"/>
              </w:rPr>
            </w:pPr>
            <w:r w:rsidRPr="00411EF8">
              <w:rPr>
                <w:color w:val="000000"/>
                <w:sz w:val="20"/>
                <w:szCs w:val="20"/>
              </w:rPr>
              <w:t>ЦЖ5.</w:t>
            </w:r>
          </w:p>
        </w:tc>
        <w:tc>
          <w:tcPr>
            <w:tcW w:w="178" w:type="pct"/>
            <w:tcBorders>
              <w:top w:val="nil"/>
              <w:left w:val="nil"/>
              <w:bottom w:val="single" w:sz="4" w:space="0" w:color="auto"/>
              <w:right w:val="single" w:sz="4" w:space="0" w:color="auto"/>
            </w:tcBorders>
            <w:shd w:val="clear" w:color="auto" w:fill="auto"/>
            <w:vAlign w:val="center"/>
            <w:hideMark/>
          </w:tcPr>
          <w:p w14:paraId="0A2F924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E0BAF3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14CDF3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D1D0B5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E48DCD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C4C7653"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C6428A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978EBC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EFA325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F69458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9D792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3CB11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62B1D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44D9A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024D52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125C4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B6B46EB" w14:textId="77777777" w:rsidR="00411EF8" w:rsidRPr="00411EF8" w:rsidRDefault="00411EF8" w:rsidP="00411EF8">
            <w:pPr>
              <w:jc w:val="center"/>
              <w:rPr>
                <w:color w:val="000000"/>
                <w:sz w:val="20"/>
                <w:szCs w:val="20"/>
              </w:rPr>
            </w:pPr>
            <w:r w:rsidRPr="00411EF8">
              <w:rPr>
                <w:color w:val="000000"/>
                <w:sz w:val="20"/>
                <w:szCs w:val="20"/>
              </w:rPr>
              <w:t>11,7</w:t>
            </w:r>
          </w:p>
        </w:tc>
        <w:tc>
          <w:tcPr>
            <w:tcW w:w="221" w:type="pct"/>
            <w:tcBorders>
              <w:top w:val="nil"/>
              <w:left w:val="nil"/>
              <w:bottom w:val="single" w:sz="4" w:space="0" w:color="auto"/>
              <w:right w:val="single" w:sz="4" w:space="0" w:color="auto"/>
            </w:tcBorders>
            <w:shd w:val="clear" w:color="auto" w:fill="auto"/>
            <w:vAlign w:val="center"/>
            <w:hideMark/>
          </w:tcPr>
          <w:p w14:paraId="6D8C7C83"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1C5A4757"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0872685D" w14:textId="77777777" w:rsidR="00411EF8" w:rsidRPr="00411EF8" w:rsidRDefault="00411EF8" w:rsidP="00411EF8">
            <w:pPr>
              <w:jc w:val="center"/>
              <w:rPr>
                <w:color w:val="000000"/>
                <w:sz w:val="20"/>
                <w:szCs w:val="20"/>
              </w:rPr>
            </w:pPr>
            <w:r w:rsidRPr="00411EF8">
              <w:rPr>
                <w:color w:val="000000"/>
                <w:sz w:val="20"/>
                <w:szCs w:val="20"/>
              </w:rPr>
              <w:t>ЦПЛ1.</w:t>
            </w:r>
          </w:p>
        </w:tc>
        <w:tc>
          <w:tcPr>
            <w:tcW w:w="178" w:type="pct"/>
            <w:tcBorders>
              <w:top w:val="nil"/>
              <w:left w:val="nil"/>
              <w:bottom w:val="single" w:sz="4" w:space="0" w:color="auto"/>
              <w:right w:val="single" w:sz="4" w:space="0" w:color="auto"/>
            </w:tcBorders>
            <w:shd w:val="clear" w:color="auto" w:fill="auto"/>
            <w:vAlign w:val="center"/>
            <w:hideMark/>
          </w:tcPr>
          <w:p w14:paraId="281A601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6E56E49"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AC499C4"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34BFDB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5507B7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B9E64D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68F84D0"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AE7114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D8FACF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BEC1CA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1536F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4E9C5C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755DB7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3D0E1C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F71A98B"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3681F9D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35B47E3"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FE19692" w14:textId="77777777" w:rsidR="00411EF8" w:rsidRPr="00411EF8" w:rsidRDefault="00411EF8" w:rsidP="00411EF8">
            <w:pPr>
              <w:jc w:val="center"/>
              <w:rPr>
                <w:color w:val="000000"/>
                <w:sz w:val="20"/>
                <w:szCs w:val="20"/>
              </w:rPr>
            </w:pPr>
            <w:r w:rsidRPr="00411EF8">
              <w:rPr>
                <w:color w:val="000000"/>
                <w:sz w:val="20"/>
                <w:szCs w:val="20"/>
              </w:rPr>
              <w:t>0,6</w:t>
            </w:r>
          </w:p>
        </w:tc>
      </w:tr>
      <w:tr w:rsidR="00411EF8" w:rsidRPr="00411EF8" w14:paraId="3A878404"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E6FA873" w14:textId="77777777" w:rsidR="00411EF8" w:rsidRPr="00411EF8" w:rsidRDefault="00411EF8" w:rsidP="00411EF8">
            <w:pPr>
              <w:jc w:val="center"/>
              <w:rPr>
                <w:color w:val="000000"/>
                <w:sz w:val="20"/>
                <w:szCs w:val="20"/>
              </w:rPr>
            </w:pPr>
            <w:r w:rsidRPr="00411EF8">
              <w:rPr>
                <w:color w:val="000000"/>
                <w:sz w:val="20"/>
                <w:szCs w:val="20"/>
              </w:rPr>
              <w:t>Черный Мыс</w:t>
            </w:r>
          </w:p>
        </w:tc>
        <w:tc>
          <w:tcPr>
            <w:tcW w:w="178" w:type="pct"/>
            <w:tcBorders>
              <w:top w:val="nil"/>
              <w:left w:val="nil"/>
              <w:bottom w:val="single" w:sz="4" w:space="0" w:color="auto"/>
              <w:right w:val="single" w:sz="4" w:space="0" w:color="auto"/>
            </w:tcBorders>
            <w:shd w:val="clear" w:color="auto" w:fill="auto"/>
            <w:vAlign w:val="center"/>
            <w:hideMark/>
          </w:tcPr>
          <w:p w14:paraId="2C9E276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A5B9721"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6C1A39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DAE4A4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2634407"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535A506" w14:textId="77777777" w:rsidR="00411EF8" w:rsidRPr="00411EF8" w:rsidRDefault="00411EF8" w:rsidP="00411EF8">
            <w:pPr>
              <w:jc w:val="center"/>
              <w:rPr>
                <w:color w:val="000000"/>
                <w:sz w:val="20"/>
                <w:szCs w:val="20"/>
              </w:rPr>
            </w:pPr>
            <w:r w:rsidRPr="00411EF8">
              <w:rPr>
                <w:color w:val="000000"/>
                <w:sz w:val="20"/>
                <w:szCs w:val="20"/>
              </w:rPr>
              <w:t>0,3</w:t>
            </w:r>
          </w:p>
        </w:tc>
        <w:tc>
          <w:tcPr>
            <w:tcW w:w="192" w:type="pct"/>
            <w:tcBorders>
              <w:top w:val="nil"/>
              <w:left w:val="nil"/>
              <w:bottom w:val="single" w:sz="4" w:space="0" w:color="auto"/>
              <w:right w:val="single" w:sz="4" w:space="0" w:color="auto"/>
            </w:tcBorders>
            <w:shd w:val="clear" w:color="auto" w:fill="auto"/>
            <w:vAlign w:val="center"/>
            <w:hideMark/>
          </w:tcPr>
          <w:p w14:paraId="4608A0E9" w14:textId="77777777" w:rsidR="00411EF8" w:rsidRPr="00411EF8" w:rsidRDefault="00411EF8" w:rsidP="00411EF8">
            <w:pPr>
              <w:jc w:val="center"/>
              <w:rPr>
                <w:color w:val="000000"/>
                <w:sz w:val="20"/>
                <w:szCs w:val="20"/>
              </w:rPr>
            </w:pPr>
            <w:r w:rsidRPr="00411EF8">
              <w:rPr>
                <w:color w:val="000000"/>
                <w:sz w:val="20"/>
                <w:szCs w:val="20"/>
              </w:rPr>
              <w:t>3,1</w:t>
            </w:r>
          </w:p>
        </w:tc>
        <w:tc>
          <w:tcPr>
            <w:tcW w:w="192" w:type="pct"/>
            <w:tcBorders>
              <w:top w:val="nil"/>
              <w:left w:val="nil"/>
              <w:bottom w:val="single" w:sz="4" w:space="0" w:color="auto"/>
              <w:right w:val="single" w:sz="4" w:space="0" w:color="auto"/>
            </w:tcBorders>
            <w:shd w:val="clear" w:color="auto" w:fill="auto"/>
            <w:vAlign w:val="center"/>
            <w:hideMark/>
          </w:tcPr>
          <w:p w14:paraId="5411DA4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BF04C4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CAC3D1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6B0F67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DEB51B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AC008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9D035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96520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7D601E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813E4A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E374CBB"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8F3A66D"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7BE05E5F" w14:textId="77777777" w:rsidR="00411EF8" w:rsidRPr="00411EF8" w:rsidRDefault="00411EF8" w:rsidP="00411EF8">
            <w:pPr>
              <w:jc w:val="center"/>
              <w:rPr>
                <w:color w:val="000000"/>
                <w:sz w:val="20"/>
                <w:szCs w:val="20"/>
              </w:rPr>
            </w:pPr>
            <w:r w:rsidRPr="00411EF8">
              <w:rPr>
                <w:color w:val="000000"/>
                <w:sz w:val="20"/>
                <w:szCs w:val="20"/>
              </w:rPr>
              <w:t>Югорский тракт</w:t>
            </w:r>
          </w:p>
        </w:tc>
        <w:tc>
          <w:tcPr>
            <w:tcW w:w="178" w:type="pct"/>
            <w:tcBorders>
              <w:top w:val="nil"/>
              <w:left w:val="nil"/>
              <w:bottom w:val="single" w:sz="4" w:space="0" w:color="auto"/>
              <w:right w:val="single" w:sz="4" w:space="0" w:color="auto"/>
            </w:tcBorders>
            <w:shd w:val="clear" w:color="auto" w:fill="auto"/>
            <w:vAlign w:val="center"/>
            <w:hideMark/>
          </w:tcPr>
          <w:p w14:paraId="6991694E"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A81CCDA"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09C6FC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C7A1CE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3B3DFC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69C938F"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FD5ACB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34ED0AD" w14:textId="77777777" w:rsidR="00411EF8" w:rsidRPr="00411EF8" w:rsidRDefault="00411EF8" w:rsidP="00411EF8">
            <w:pPr>
              <w:jc w:val="center"/>
              <w:rPr>
                <w:color w:val="000000"/>
                <w:sz w:val="20"/>
                <w:szCs w:val="20"/>
              </w:rPr>
            </w:pPr>
            <w:r w:rsidRPr="00411EF8">
              <w:rPr>
                <w:color w:val="000000"/>
                <w:sz w:val="20"/>
                <w:szCs w:val="20"/>
              </w:rPr>
              <w:t>14,7</w:t>
            </w:r>
          </w:p>
        </w:tc>
        <w:tc>
          <w:tcPr>
            <w:tcW w:w="192" w:type="pct"/>
            <w:tcBorders>
              <w:top w:val="nil"/>
              <w:left w:val="nil"/>
              <w:bottom w:val="single" w:sz="4" w:space="0" w:color="auto"/>
              <w:right w:val="single" w:sz="4" w:space="0" w:color="auto"/>
            </w:tcBorders>
            <w:shd w:val="clear" w:color="auto" w:fill="auto"/>
            <w:vAlign w:val="center"/>
            <w:hideMark/>
          </w:tcPr>
          <w:p w14:paraId="11A8568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20CAFD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BC3B94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A7CCA2"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6624CA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423686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D69FB8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5E46E4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76643CC"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943CBF1"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26417830"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644A78C" w14:textId="77777777" w:rsidR="00411EF8" w:rsidRPr="00411EF8" w:rsidRDefault="00411EF8" w:rsidP="00411EF8">
            <w:pPr>
              <w:jc w:val="center"/>
              <w:rPr>
                <w:color w:val="000000"/>
                <w:sz w:val="20"/>
                <w:szCs w:val="20"/>
              </w:rPr>
            </w:pPr>
            <w:r w:rsidRPr="00411EF8">
              <w:rPr>
                <w:color w:val="000000"/>
                <w:sz w:val="20"/>
                <w:szCs w:val="20"/>
              </w:rPr>
              <w:t>ЮПЛ2.</w:t>
            </w:r>
          </w:p>
        </w:tc>
        <w:tc>
          <w:tcPr>
            <w:tcW w:w="178" w:type="pct"/>
            <w:tcBorders>
              <w:top w:val="nil"/>
              <w:left w:val="nil"/>
              <w:bottom w:val="single" w:sz="4" w:space="0" w:color="auto"/>
              <w:right w:val="single" w:sz="4" w:space="0" w:color="auto"/>
            </w:tcBorders>
            <w:shd w:val="clear" w:color="auto" w:fill="auto"/>
            <w:vAlign w:val="center"/>
            <w:hideMark/>
          </w:tcPr>
          <w:p w14:paraId="02DC7AC2"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F5E103C"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6A1AAA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31BFBB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139486C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4035E5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04694C8"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EC69572"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360199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8C3AF1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622013F"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1967E5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57AA3A1"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CE43C45"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AE8E24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33EAFD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6ED8FD7"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2B43427"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46CC4F4D"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38AC8FDF" w14:textId="77777777" w:rsidR="00411EF8" w:rsidRPr="00411EF8" w:rsidRDefault="00411EF8" w:rsidP="00411EF8">
            <w:pPr>
              <w:jc w:val="center"/>
              <w:rPr>
                <w:color w:val="000000"/>
                <w:sz w:val="20"/>
                <w:szCs w:val="20"/>
              </w:rPr>
            </w:pPr>
            <w:r w:rsidRPr="00411EF8">
              <w:rPr>
                <w:color w:val="000000"/>
                <w:sz w:val="20"/>
                <w:szCs w:val="20"/>
              </w:rPr>
              <w:t>Ядро центра</w:t>
            </w:r>
          </w:p>
        </w:tc>
        <w:tc>
          <w:tcPr>
            <w:tcW w:w="178" w:type="pct"/>
            <w:tcBorders>
              <w:top w:val="nil"/>
              <w:left w:val="nil"/>
              <w:bottom w:val="single" w:sz="4" w:space="0" w:color="auto"/>
              <w:right w:val="single" w:sz="4" w:space="0" w:color="auto"/>
            </w:tcBorders>
            <w:shd w:val="clear" w:color="auto" w:fill="auto"/>
            <w:vAlign w:val="center"/>
            <w:hideMark/>
          </w:tcPr>
          <w:p w14:paraId="4F182DF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DA808F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26BBF7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A9D482B"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5EE670D6"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83AC11"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B6CD859"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9B4B5CE"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4AF9A1F" w14:textId="77777777" w:rsidR="00411EF8" w:rsidRPr="00411EF8" w:rsidRDefault="00411EF8" w:rsidP="00411EF8">
            <w:pPr>
              <w:jc w:val="center"/>
              <w:rPr>
                <w:color w:val="000000"/>
                <w:sz w:val="20"/>
                <w:szCs w:val="20"/>
              </w:rPr>
            </w:pPr>
            <w:r w:rsidRPr="00411EF8">
              <w:rPr>
                <w:color w:val="000000"/>
                <w:sz w:val="20"/>
                <w:szCs w:val="20"/>
              </w:rPr>
              <w:t>86,2</w:t>
            </w:r>
          </w:p>
        </w:tc>
        <w:tc>
          <w:tcPr>
            <w:tcW w:w="221" w:type="pct"/>
            <w:tcBorders>
              <w:top w:val="nil"/>
              <w:left w:val="nil"/>
              <w:bottom w:val="single" w:sz="4" w:space="0" w:color="auto"/>
              <w:right w:val="single" w:sz="4" w:space="0" w:color="auto"/>
            </w:tcBorders>
            <w:shd w:val="clear" w:color="auto" w:fill="auto"/>
            <w:vAlign w:val="center"/>
            <w:hideMark/>
          </w:tcPr>
          <w:p w14:paraId="7FB85B85" w14:textId="77777777" w:rsidR="00411EF8" w:rsidRPr="00411EF8" w:rsidRDefault="00411EF8" w:rsidP="00411EF8">
            <w:pPr>
              <w:jc w:val="center"/>
              <w:rPr>
                <w:color w:val="000000"/>
                <w:sz w:val="20"/>
                <w:szCs w:val="20"/>
              </w:rPr>
            </w:pPr>
            <w:r w:rsidRPr="00411EF8">
              <w:rPr>
                <w:color w:val="000000"/>
                <w:sz w:val="20"/>
                <w:szCs w:val="20"/>
              </w:rPr>
              <w:t>65,8</w:t>
            </w:r>
          </w:p>
        </w:tc>
        <w:tc>
          <w:tcPr>
            <w:tcW w:w="221" w:type="pct"/>
            <w:tcBorders>
              <w:top w:val="nil"/>
              <w:left w:val="nil"/>
              <w:bottom w:val="single" w:sz="4" w:space="0" w:color="auto"/>
              <w:right w:val="single" w:sz="4" w:space="0" w:color="auto"/>
            </w:tcBorders>
            <w:shd w:val="clear" w:color="auto" w:fill="auto"/>
            <w:vAlign w:val="center"/>
            <w:hideMark/>
          </w:tcPr>
          <w:p w14:paraId="5E9BE95D" w14:textId="77777777" w:rsidR="00411EF8" w:rsidRPr="00411EF8" w:rsidRDefault="00411EF8" w:rsidP="00411EF8">
            <w:pPr>
              <w:jc w:val="center"/>
              <w:rPr>
                <w:color w:val="000000"/>
                <w:sz w:val="20"/>
                <w:szCs w:val="20"/>
              </w:rPr>
            </w:pPr>
            <w:r w:rsidRPr="00411EF8">
              <w:rPr>
                <w:color w:val="000000"/>
                <w:sz w:val="20"/>
                <w:szCs w:val="20"/>
              </w:rPr>
              <w:t>88,6</w:t>
            </w:r>
          </w:p>
        </w:tc>
        <w:tc>
          <w:tcPr>
            <w:tcW w:w="221" w:type="pct"/>
            <w:tcBorders>
              <w:top w:val="nil"/>
              <w:left w:val="nil"/>
              <w:bottom w:val="single" w:sz="4" w:space="0" w:color="auto"/>
              <w:right w:val="single" w:sz="4" w:space="0" w:color="auto"/>
            </w:tcBorders>
            <w:shd w:val="clear" w:color="auto" w:fill="auto"/>
            <w:vAlign w:val="center"/>
            <w:hideMark/>
          </w:tcPr>
          <w:p w14:paraId="1E546BE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BD467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344A47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651D6E"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1126B60B"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15227680" w14:textId="77777777" w:rsidR="00411EF8" w:rsidRPr="00411EF8" w:rsidRDefault="00411EF8" w:rsidP="00411EF8">
            <w:pPr>
              <w:jc w:val="center"/>
              <w:rPr>
                <w:color w:val="000000"/>
                <w:sz w:val="20"/>
                <w:szCs w:val="20"/>
              </w:rPr>
            </w:pPr>
            <w:r w:rsidRPr="00411EF8">
              <w:rPr>
                <w:color w:val="000000"/>
                <w:sz w:val="20"/>
                <w:szCs w:val="20"/>
              </w:rPr>
              <w:t>0,6</w:t>
            </w:r>
          </w:p>
        </w:tc>
        <w:tc>
          <w:tcPr>
            <w:tcW w:w="221" w:type="pct"/>
            <w:tcBorders>
              <w:top w:val="nil"/>
              <w:left w:val="nil"/>
              <w:bottom w:val="single" w:sz="4" w:space="0" w:color="auto"/>
              <w:right w:val="single" w:sz="4" w:space="0" w:color="auto"/>
            </w:tcBorders>
            <w:shd w:val="clear" w:color="auto" w:fill="auto"/>
            <w:vAlign w:val="center"/>
            <w:hideMark/>
          </w:tcPr>
          <w:p w14:paraId="6628D04F" w14:textId="77777777" w:rsidR="00411EF8" w:rsidRPr="00411EF8" w:rsidRDefault="00411EF8" w:rsidP="00411EF8">
            <w:pPr>
              <w:jc w:val="center"/>
              <w:rPr>
                <w:color w:val="000000"/>
                <w:sz w:val="20"/>
                <w:szCs w:val="20"/>
              </w:rPr>
            </w:pPr>
            <w:r w:rsidRPr="00411EF8">
              <w:rPr>
                <w:color w:val="000000"/>
                <w:sz w:val="20"/>
                <w:szCs w:val="20"/>
              </w:rPr>
              <w:t>0,6</w:t>
            </w:r>
          </w:p>
        </w:tc>
      </w:tr>
      <w:tr w:rsidR="00411EF8" w:rsidRPr="00411EF8" w14:paraId="7C079F48"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270B0654" w14:textId="77777777" w:rsidR="00411EF8" w:rsidRPr="00411EF8" w:rsidRDefault="00411EF8" w:rsidP="00411EF8">
            <w:pPr>
              <w:jc w:val="center"/>
              <w:rPr>
                <w:color w:val="000000"/>
                <w:sz w:val="20"/>
                <w:szCs w:val="20"/>
              </w:rPr>
            </w:pPr>
            <w:r w:rsidRPr="00411EF8">
              <w:rPr>
                <w:color w:val="000000"/>
                <w:sz w:val="20"/>
                <w:szCs w:val="20"/>
              </w:rPr>
              <w:t>Ядро центра, Квартал 6.</w:t>
            </w:r>
          </w:p>
        </w:tc>
        <w:tc>
          <w:tcPr>
            <w:tcW w:w="178" w:type="pct"/>
            <w:tcBorders>
              <w:top w:val="nil"/>
              <w:left w:val="nil"/>
              <w:bottom w:val="single" w:sz="4" w:space="0" w:color="auto"/>
              <w:right w:val="single" w:sz="4" w:space="0" w:color="auto"/>
            </w:tcBorders>
            <w:shd w:val="clear" w:color="auto" w:fill="auto"/>
            <w:vAlign w:val="center"/>
            <w:hideMark/>
          </w:tcPr>
          <w:p w14:paraId="6CFE97AF"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E0E063D"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7B12412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06596948"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F289DFD"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441BA8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89E32DA"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8118C31" w14:textId="77777777" w:rsidR="00411EF8" w:rsidRPr="00411EF8" w:rsidRDefault="00411EF8" w:rsidP="00411EF8">
            <w:pPr>
              <w:jc w:val="center"/>
              <w:rPr>
                <w:color w:val="000000"/>
                <w:sz w:val="20"/>
                <w:szCs w:val="20"/>
              </w:rPr>
            </w:pPr>
            <w:r w:rsidRPr="00411EF8">
              <w:rPr>
                <w:color w:val="000000"/>
                <w:sz w:val="20"/>
                <w:szCs w:val="20"/>
              </w:rPr>
              <w:t>8,7</w:t>
            </w:r>
          </w:p>
        </w:tc>
        <w:tc>
          <w:tcPr>
            <w:tcW w:w="192" w:type="pct"/>
            <w:tcBorders>
              <w:top w:val="nil"/>
              <w:left w:val="nil"/>
              <w:bottom w:val="single" w:sz="4" w:space="0" w:color="auto"/>
              <w:right w:val="single" w:sz="4" w:space="0" w:color="auto"/>
            </w:tcBorders>
            <w:shd w:val="clear" w:color="auto" w:fill="auto"/>
            <w:vAlign w:val="center"/>
            <w:hideMark/>
          </w:tcPr>
          <w:p w14:paraId="343C1A1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0C148C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212007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7A9A176"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1A4205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3079A47D"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45A8250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EA2552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4AA064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59BE7E7E"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56BD4EFC" w14:textId="77777777" w:rsidTr="00411EF8">
        <w:trPr>
          <w:trHeight w:val="20"/>
        </w:trPr>
        <w:tc>
          <w:tcPr>
            <w:tcW w:w="1350" w:type="pct"/>
            <w:tcBorders>
              <w:top w:val="nil"/>
              <w:left w:val="single" w:sz="4" w:space="0" w:color="auto"/>
              <w:bottom w:val="single" w:sz="4" w:space="0" w:color="auto"/>
              <w:right w:val="single" w:sz="4" w:space="0" w:color="auto"/>
            </w:tcBorders>
            <w:shd w:val="clear" w:color="auto" w:fill="auto"/>
            <w:noWrap/>
            <w:vAlign w:val="center"/>
            <w:hideMark/>
          </w:tcPr>
          <w:p w14:paraId="4B76827E" w14:textId="77777777" w:rsidR="00411EF8" w:rsidRPr="00411EF8" w:rsidRDefault="00411EF8" w:rsidP="00411EF8">
            <w:pPr>
              <w:jc w:val="center"/>
              <w:rPr>
                <w:color w:val="000000"/>
                <w:sz w:val="20"/>
                <w:szCs w:val="20"/>
              </w:rPr>
            </w:pPr>
            <w:r w:rsidRPr="00411EF8">
              <w:rPr>
                <w:color w:val="000000"/>
                <w:sz w:val="20"/>
                <w:szCs w:val="20"/>
              </w:rPr>
              <w:t>Ядро центра, Квартал 7.</w:t>
            </w:r>
          </w:p>
        </w:tc>
        <w:tc>
          <w:tcPr>
            <w:tcW w:w="178" w:type="pct"/>
            <w:tcBorders>
              <w:top w:val="nil"/>
              <w:left w:val="nil"/>
              <w:bottom w:val="single" w:sz="4" w:space="0" w:color="auto"/>
              <w:right w:val="single" w:sz="4" w:space="0" w:color="auto"/>
            </w:tcBorders>
            <w:shd w:val="clear" w:color="auto" w:fill="auto"/>
            <w:vAlign w:val="center"/>
            <w:hideMark/>
          </w:tcPr>
          <w:p w14:paraId="1C790700"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6A0E3BB3"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3F1544C7"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2DFC5EB6" w14:textId="77777777" w:rsidR="00411EF8" w:rsidRPr="00411EF8" w:rsidRDefault="00411EF8" w:rsidP="00411EF8">
            <w:pPr>
              <w:jc w:val="center"/>
              <w:rPr>
                <w:color w:val="000000"/>
                <w:sz w:val="20"/>
                <w:szCs w:val="20"/>
              </w:rPr>
            </w:pPr>
            <w:r w:rsidRPr="00411EF8">
              <w:rPr>
                <w:color w:val="000000"/>
                <w:sz w:val="20"/>
                <w:szCs w:val="20"/>
              </w:rPr>
              <w:t>0,0</w:t>
            </w:r>
          </w:p>
        </w:tc>
        <w:tc>
          <w:tcPr>
            <w:tcW w:w="178" w:type="pct"/>
            <w:tcBorders>
              <w:top w:val="nil"/>
              <w:left w:val="nil"/>
              <w:bottom w:val="single" w:sz="4" w:space="0" w:color="auto"/>
              <w:right w:val="single" w:sz="4" w:space="0" w:color="auto"/>
            </w:tcBorders>
            <w:shd w:val="clear" w:color="auto" w:fill="auto"/>
            <w:vAlign w:val="center"/>
            <w:hideMark/>
          </w:tcPr>
          <w:p w14:paraId="45CA2C7B"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81945A5"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C91B869" w14:textId="77777777" w:rsidR="00411EF8" w:rsidRPr="00411EF8" w:rsidRDefault="00411EF8" w:rsidP="00411EF8">
            <w:pPr>
              <w:jc w:val="center"/>
              <w:rPr>
                <w:color w:val="000000"/>
                <w:sz w:val="20"/>
                <w:szCs w:val="20"/>
              </w:rPr>
            </w:pPr>
            <w:r w:rsidRPr="00411EF8">
              <w:rPr>
                <w:color w:val="000000"/>
                <w:sz w:val="20"/>
                <w:szCs w:val="20"/>
              </w:rPr>
              <w:t>1,7</w:t>
            </w:r>
          </w:p>
        </w:tc>
        <w:tc>
          <w:tcPr>
            <w:tcW w:w="192" w:type="pct"/>
            <w:tcBorders>
              <w:top w:val="nil"/>
              <w:left w:val="nil"/>
              <w:bottom w:val="single" w:sz="4" w:space="0" w:color="auto"/>
              <w:right w:val="single" w:sz="4" w:space="0" w:color="auto"/>
            </w:tcBorders>
            <w:shd w:val="clear" w:color="auto" w:fill="auto"/>
            <w:vAlign w:val="center"/>
            <w:hideMark/>
          </w:tcPr>
          <w:p w14:paraId="7D5C7C84" w14:textId="77777777" w:rsidR="00411EF8" w:rsidRPr="00411EF8" w:rsidRDefault="00411EF8" w:rsidP="00411EF8">
            <w:pPr>
              <w:jc w:val="center"/>
              <w:rPr>
                <w:color w:val="000000"/>
                <w:sz w:val="20"/>
                <w:szCs w:val="20"/>
              </w:rPr>
            </w:pPr>
            <w:r w:rsidRPr="00411EF8">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021D534"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CFD127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63BA529E"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E006D1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166B2B8"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0BE33E40"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27D7C50A"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BAED56B"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1D3E39F9" w14:textId="77777777" w:rsidR="00411EF8" w:rsidRPr="00411EF8" w:rsidRDefault="00411EF8" w:rsidP="00411EF8">
            <w:pPr>
              <w:jc w:val="center"/>
              <w:rPr>
                <w:color w:val="000000"/>
                <w:sz w:val="20"/>
                <w:szCs w:val="20"/>
              </w:rPr>
            </w:pPr>
            <w:r w:rsidRPr="00411EF8">
              <w:rPr>
                <w:color w:val="000000"/>
                <w:sz w:val="20"/>
                <w:szCs w:val="20"/>
              </w:rPr>
              <w:t>0,0</w:t>
            </w:r>
          </w:p>
        </w:tc>
        <w:tc>
          <w:tcPr>
            <w:tcW w:w="221" w:type="pct"/>
            <w:tcBorders>
              <w:top w:val="nil"/>
              <w:left w:val="nil"/>
              <w:bottom w:val="single" w:sz="4" w:space="0" w:color="auto"/>
              <w:right w:val="single" w:sz="4" w:space="0" w:color="auto"/>
            </w:tcBorders>
            <w:shd w:val="clear" w:color="auto" w:fill="auto"/>
            <w:vAlign w:val="center"/>
            <w:hideMark/>
          </w:tcPr>
          <w:p w14:paraId="7742BF99" w14:textId="77777777" w:rsidR="00411EF8" w:rsidRPr="00411EF8" w:rsidRDefault="00411EF8" w:rsidP="00411EF8">
            <w:pPr>
              <w:jc w:val="center"/>
              <w:rPr>
                <w:color w:val="000000"/>
                <w:sz w:val="20"/>
                <w:szCs w:val="20"/>
              </w:rPr>
            </w:pPr>
            <w:r w:rsidRPr="00411EF8">
              <w:rPr>
                <w:color w:val="000000"/>
                <w:sz w:val="20"/>
                <w:szCs w:val="20"/>
              </w:rPr>
              <w:t>0,0</w:t>
            </w:r>
          </w:p>
        </w:tc>
      </w:tr>
    </w:tbl>
    <w:p w14:paraId="0DB0273E" w14:textId="77777777" w:rsidR="00C04E72" w:rsidRDefault="00C04E72" w:rsidP="00C04E72">
      <w:pPr>
        <w:spacing w:before="240" w:line="276" w:lineRule="auto"/>
        <w:jc w:val="both"/>
        <w:rPr>
          <w:sz w:val="20"/>
          <w:szCs w:val="20"/>
          <w:highlight w:val="yellow"/>
        </w:rPr>
      </w:pPr>
    </w:p>
    <w:p w14:paraId="5137F427" w14:textId="77777777" w:rsidR="00C04E72" w:rsidRPr="00C24EBC" w:rsidRDefault="00C04E72" w:rsidP="00C04E72">
      <w:pPr>
        <w:pStyle w:val="aff8"/>
        <w:keepNext/>
        <w:keepLines/>
        <w:suppressAutoHyphens w:val="0"/>
        <w:spacing w:before="120" w:after="120"/>
        <w:jc w:val="both"/>
        <w:rPr>
          <w:rFonts w:ascii="Times New Roman" w:eastAsiaTheme="majorEastAsia" w:hAnsi="Times New Roman"/>
          <w:color w:val="auto"/>
          <w:lang w:bidi="en-US"/>
        </w:rPr>
      </w:pPr>
      <w:bookmarkStart w:id="4" w:name="_Toc107527013"/>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BC58D4">
        <w:rPr>
          <w:rFonts w:ascii="Times New Roman" w:eastAsiaTheme="majorEastAsia" w:hAnsi="Times New Roman"/>
          <w:noProof/>
          <w:color w:val="auto"/>
          <w:lang w:bidi="en-US"/>
        </w:rPr>
        <w:t>3</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Снос (вывод из эксплуатации) жилых зданий с общей площадью фонда на период разработки или актуализации схемы теплоснабжения, тыс. кв. м (таблица П27.3)</w:t>
      </w:r>
      <w:bookmarkEnd w:id="4"/>
    </w:p>
    <w:tbl>
      <w:tblPr>
        <w:tblW w:w="5000" w:type="pct"/>
        <w:tblLook w:val="04A0" w:firstRow="1" w:lastRow="0" w:firstColumn="1" w:lastColumn="0" w:noHBand="0" w:noVBand="1"/>
      </w:tblPr>
      <w:tblGrid>
        <w:gridCol w:w="5775"/>
        <w:gridCol w:w="938"/>
        <w:gridCol w:w="938"/>
        <w:gridCol w:w="938"/>
        <w:gridCol w:w="938"/>
        <w:gridCol w:w="938"/>
        <w:gridCol w:w="938"/>
        <w:gridCol w:w="938"/>
        <w:gridCol w:w="939"/>
        <w:gridCol w:w="939"/>
        <w:gridCol w:w="939"/>
        <w:gridCol w:w="939"/>
        <w:gridCol w:w="939"/>
        <w:gridCol w:w="939"/>
        <w:gridCol w:w="939"/>
        <w:gridCol w:w="939"/>
        <w:gridCol w:w="939"/>
        <w:gridCol w:w="939"/>
        <w:gridCol w:w="939"/>
      </w:tblGrid>
      <w:tr w:rsidR="00411EF8" w:rsidRPr="00411EF8" w14:paraId="278F8160" w14:textId="77777777" w:rsidTr="00411EF8">
        <w:trPr>
          <w:trHeight w:val="20"/>
          <w:tblHeader/>
        </w:trPr>
        <w:tc>
          <w:tcPr>
            <w:tcW w:w="1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A4A14" w14:textId="77777777" w:rsidR="00411EF8" w:rsidRPr="00411EF8" w:rsidRDefault="00411EF8" w:rsidP="00411EF8">
            <w:pPr>
              <w:jc w:val="center"/>
              <w:rPr>
                <w:b/>
                <w:bCs/>
                <w:color w:val="000000"/>
                <w:sz w:val="20"/>
                <w:szCs w:val="20"/>
              </w:rPr>
            </w:pPr>
            <w:bookmarkStart w:id="5" w:name="_GoBack"/>
            <w:r w:rsidRPr="00411EF8">
              <w:rPr>
                <w:b/>
                <w:bCs/>
                <w:color w:val="000000"/>
                <w:sz w:val="20"/>
                <w:szCs w:val="20"/>
              </w:rPr>
              <w:t>Наименование показателей</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7A18A7D8" w14:textId="77777777" w:rsidR="00411EF8" w:rsidRPr="00411EF8" w:rsidRDefault="00411EF8" w:rsidP="00411EF8">
            <w:pPr>
              <w:jc w:val="center"/>
              <w:rPr>
                <w:b/>
                <w:bCs/>
                <w:color w:val="000000"/>
                <w:sz w:val="20"/>
                <w:szCs w:val="20"/>
              </w:rPr>
            </w:pPr>
            <w:r w:rsidRPr="00411EF8">
              <w:rPr>
                <w:b/>
                <w:bCs/>
                <w:color w:val="000000"/>
                <w:sz w:val="20"/>
                <w:szCs w:val="20"/>
              </w:rPr>
              <w:t>2018</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1EEC0DB8" w14:textId="77777777" w:rsidR="00411EF8" w:rsidRPr="00411EF8" w:rsidRDefault="00411EF8" w:rsidP="00411EF8">
            <w:pPr>
              <w:jc w:val="center"/>
              <w:rPr>
                <w:b/>
                <w:bCs/>
                <w:color w:val="000000"/>
                <w:sz w:val="20"/>
                <w:szCs w:val="20"/>
              </w:rPr>
            </w:pPr>
            <w:r w:rsidRPr="00411EF8">
              <w:rPr>
                <w:b/>
                <w:bCs/>
                <w:color w:val="000000"/>
                <w:sz w:val="20"/>
                <w:szCs w:val="20"/>
              </w:rPr>
              <w:t>2019</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60D7163F" w14:textId="77777777" w:rsidR="00411EF8" w:rsidRPr="00411EF8" w:rsidRDefault="00411EF8" w:rsidP="00411EF8">
            <w:pPr>
              <w:jc w:val="center"/>
              <w:rPr>
                <w:b/>
                <w:bCs/>
                <w:color w:val="000000"/>
                <w:sz w:val="20"/>
                <w:szCs w:val="20"/>
              </w:rPr>
            </w:pPr>
            <w:r w:rsidRPr="00411EF8">
              <w:rPr>
                <w:b/>
                <w:bCs/>
                <w:color w:val="000000"/>
                <w:sz w:val="20"/>
                <w:szCs w:val="20"/>
              </w:rPr>
              <w:t>2020</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67D56E3" w14:textId="77777777" w:rsidR="00411EF8" w:rsidRPr="00411EF8" w:rsidRDefault="00411EF8" w:rsidP="00411EF8">
            <w:pPr>
              <w:jc w:val="center"/>
              <w:rPr>
                <w:b/>
                <w:bCs/>
                <w:color w:val="000000"/>
                <w:sz w:val="20"/>
                <w:szCs w:val="20"/>
              </w:rPr>
            </w:pPr>
            <w:r w:rsidRPr="00411EF8">
              <w:rPr>
                <w:b/>
                <w:bCs/>
                <w:color w:val="000000"/>
                <w:sz w:val="20"/>
                <w:szCs w:val="20"/>
              </w:rPr>
              <w:t>2021</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17B20CE" w14:textId="77777777" w:rsidR="00411EF8" w:rsidRPr="00411EF8" w:rsidRDefault="00411EF8" w:rsidP="00411EF8">
            <w:pPr>
              <w:jc w:val="center"/>
              <w:rPr>
                <w:b/>
                <w:bCs/>
                <w:color w:val="000000"/>
                <w:sz w:val="20"/>
                <w:szCs w:val="20"/>
              </w:rPr>
            </w:pPr>
            <w:r w:rsidRPr="00411EF8">
              <w:rPr>
                <w:b/>
                <w:bCs/>
                <w:color w:val="000000"/>
                <w:sz w:val="20"/>
                <w:szCs w:val="20"/>
              </w:rPr>
              <w:t>2022</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6BA6263F" w14:textId="77777777" w:rsidR="00411EF8" w:rsidRPr="00411EF8" w:rsidRDefault="00411EF8" w:rsidP="00411EF8">
            <w:pPr>
              <w:jc w:val="center"/>
              <w:rPr>
                <w:b/>
                <w:bCs/>
                <w:color w:val="000000"/>
                <w:sz w:val="20"/>
                <w:szCs w:val="20"/>
              </w:rPr>
            </w:pPr>
            <w:r w:rsidRPr="00411EF8">
              <w:rPr>
                <w:b/>
                <w:bCs/>
                <w:color w:val="000000"/>
                <w:sz w:val="20"/>
                <w:szCs w:val="20"/>
              </w:rPr>
              <w:t>2023</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60162D8E" w14:textId="77777777" w:rsidR="00411EF8" w:rsidRPr="00411EF8" w:rsidRDefault="00411EF8" w:rsidP="00411EF8">
            <w:pPr>
              <w:jc w:val="center"/>
              <w:rPr>
                <w:b/>
                <w:bCs/>
                <w:color w:val="000000"/>
                <w:sz w:val="20"/>
                <w:szCs w:val="20"/>
              </w:rPr>
            </w:pPr>
            <w:r w:rsidRPr="00411EF8">
              <w:rPr>
                <w:b/>
                <w:bCs/>
                <w:color w:val="000000"/>
                <w:sz w:val="20"/>
                <w:szCs w:val="20"/>
              </w:rPr>
              <w:t>2024</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DDE90E7" w14:textId="77777777" w:rsidR="00411EF8" w:rsidRPr="00411EF8" w:rsidRDefault="00411EF8" w:rsidP="00411EF8">
            <w:pPr>
              <w:jc w:val="center"/>
              <w:rPr>
                <w:b/>
                <w:bCs/>
                <w:color w:val="000000"/>
                <w:sz w:val="20"/>
                <w:szCs w:val="20"/>
              </w:rPr>
            </w:pPr>
            <w:r w:rsidRPr="00411EF8">
              <w:rPr>
                <w:b/>
                <w:bCs/>
                <w:color w:val="000000"/>
                <w:sz w:val="20"/>
                <w:szCs w:val="20"/>
              </w:rPr>
              <w:t>2025</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6E69D278" w14:textId="77777777" w:rsidR="00411EF8" w:rsidRPr="00411EF8" w:rsidRDefault="00411EF8" w:rsidP="00411EF8">
            <w:pPr>
              <w:jc w:val="center"/>
              <w:rPr>
                <w:b/>
                <w:bCs/>
                <w:color w:val="000000"/>
                <w:sz w:val="20"/>
                <w:szCs w:val="20"/>
              </w:rPr>
            </w:pPr>
            <w:r w:rsidRPr="00411EF8">
              <w:rPr>
                <w:b/>
                <w:bCs/>
                <w:color w:val="000000"/>
                <w:sz w:val="20"/>
                <w:szCs w:val="20"/>
              </w:rPr>
              <w:t>2026</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6CBC3CA7" w14:textId="77777777" w:rsidR="00411EF8" w:rsidRPr="00411EF8" w:rsidRDefault="00411EF8" w:rsidP="00411EF8">
            <w:pPr>
              <w:jc w:val="center"/>
              <w:rPr>
                <w:b/>
                <w:bCs/>
                <w:color w:val="000000"/>
                <w:sz w:val="20"/>
                <w:szCs w:val="20"/>
              </w:rPr>
            </w:pPr>
            <w:r w:rsidRPr="00411EF8">
              <w:rPr>
                <w:b/>
                <w:bCs/>
                <w:color w:val="000000"/>
                <w:sz w:val="20"/>
                <w:szCs w:val="20"/>
              </w:rPr>
              <w:t>2027</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C6FC4A3" w14:textId="77777777" w:rsidR="00411EF8" w:rsidRPr="00411EF8" w:rsidRDefault="00411EF8" w:rsidP="00411EF8">
            <w:pPr>
              <w:jc w:val="center"/>
              <w:rPr>
                <w:b/>
                <w:bCs/>
                <w:color w:val="000000"/>
                <w:sz w:val="20"/>
                <w:szCs w:val="20"/>
              </w:rPr>
            </w:pPr>
            <w:r w:rsidRPr="00411EF8">
              <w:rPr>
                <w:b/>
                <w:bCs/>
                <w:color w:val="000000"/>
                <w:sz w:val="20"/>
                <w:szCs w:val="20"/>
              </w:rPr>
              <w:t>2028</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6D75F55" w14:textId="77777777" w:rsidR="00411EF8" w:rsidRPr="00411EF8" w:rsidRDefault="00411EF8" w:rsidP="00411EF8">
            <w:pPr>
              <w:jc w:val="center"/>
              <w:rPr>
                <w:b/>
                <w:bCs/>
                <w:color w:val="000000"/>
                <w:sz w:val="20"/>
                <w:szCs w:val="20"/>
              </w:rPr>
            </w:pPr>
            <w:r w:rsidRPr="00411EF8">
              <w:rPr>
                <w:b/>
                <w:bCs/>
                <w:color w:val="000000"/>
                <w:sz w:val="20"/>
                <w:szCs w:val="20"/>
              </w:rPr>
              <w:t>2029</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7F71099B" w14:textId="77777777" w:rsidR="00411EF8" w:rsidRPr="00411EF8" w:rsidRDefault="00411EF8" w:rsidP="00411EF8">
            <w:pPr>
              <w:jc w:val="center"/>
              <w:rPr>
                <w:b/>
                <w:bCs/>
                <w:color w:val="000000"/>
                <w:sz w:val="20"/>
                <w:szCs w:val="20"/>
              </w:rPr>
            </w:pPr>
            <w:r w:rsidRPr="00411EF8">
              <w:rPr>
                <w:b/>
                <w:bCs/>
                <w:color w:val="000000"/>
                <w:sz w:val="20"/>
                <w:szCs w:val="20"/>
              </w:rPr>
              <w:t>2030</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2E8A7552" w14:textId="77777777" w:rsidR="00411EF8" w:rsidRPr="00411EF8" w:rsidRDefault="00411EF8" w:rsidP="00411EF8">
            <w:pPr>
              <w:jc w:val="center"/>
              <w:rPr>
                <w:b/>
                <w:bCs/>
                <w:color w:val="000000"/>
                <w:sz w:val="20"/>
                <w:szCs w:val="20"/>
              </w:rPr>
            </w:pPr>
            <w:r w:rsidRPr="00411EF8">
              <w:rPr>
                <w:b/>
                <w:bCs/>
                <w:color w:val="000000"/>
                <w:sz w:val="20"/>
                <w:szCs w:val="20"/>
              </w:rPr>
              <w:t>2031</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10C3A7EE" w14:textId="77777777" w:rsidR="00411EF8" w:rsidRPr="00411EF8" w:rsidRDefault="00411EF8" w:rsidP="00411EF8">
            <w:pPr>
              <w:jc w:val="center"/>
              <w:rPr>
                <w:b/>
                <w:bCs/>
                <w:color w:val="000000"/>
                <w:sz w:val="20"/>
                <w:szCs w:val="20"/>
              </w:rPr>
            </w:pPr>
            <w:r w:rsidRPr="00411EF8">
              <w:rPr>
                <w:b/>
                <w:bCs/>
                <w:color w:val="000000"/>
                <w:sz w:val="20"/>
                <w:szCs w:val="20"/>
              </w:rPr>
              <w:t>2032</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D0E0078" w14:textId="77777777" w:rsidR="00411EF8" w:rsidRPr="00411EF8" w:rsidRDefault="00411EF8" w:rsidP="00411EF8">
            <w:pPr>
              <w:jc w:val="center"/>
              <w:rPr>
                <w:b/>
                <w:bCs/>
                <w:color w:val="000000"/>
                <w:sz w:val="20"/>
                <w:szCs w:val="20"/>
              </w:rPr>
            </w:pPr>
            <w:r w:rsidRPr="00411EF8">
              <w:rPr>
                <w:b/>
                <w:bCs/>
                <w:color w:val="000000"/>
                <w:sz w:val="20"/>
                <w:szCs w:val="20"/>
              </w:rPr>
              <w:t>2033</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5D34DF79" w14:textId="77777777" w:rsidR="00411EF8" w:rsidRPr="00411EF8" w:rsidRDefault="00411EF8" w:rsidP="00411EF8">
            <w:pPr>
              <w:jc w:val="center"/>
              <w:rPr>
                <w:b/>
                <w:bCs/>
                <w:color w:val="000000"/>
                <w:sz w:val="20"/>
                <w:szCs w:val="20"/>
              </w:rPr>
            </w:pPr>
            <w:r w:rsidRPr="00411EF8">
              <w:rPr>
                <w:b/>
                <w:bCs/>
                <w:color w:val="000000"/>
                <w:sz w:val="20"/>
                <w:szCs w:val="20"/>
              </w:rPr>
              <w:t>2034</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506E03AA" w14:textId="77777777" w:rsidR="00411EF8" w:rsidRPr="00411EF8" w:rsidRDefault="00411EF8" w:rsidP="00411EF8">
            <w:pPr>
              <w:jc w:val="center"/>
              <w:rPr>
                <w:b/>
                <w:bCs/>
                <w:color w:val="000000"/>
                <w:sz w:val="20"/>
                <w:szCs w:val="20"/>
              </w:rPr>
            </w:pPr>
            <w:r w:rsidRPr="00411EF8">
              <w:rPr>
                <w:b/>
                <w:bCs/>
                <w:color w:val="000000"/>
                <w:sz w:val="20"/>
                <w:szCs w:val="20"/>
              </w:rPr>
              <w:t>2035</w:t>
            </w:r>
          </w:p>
        </w:tc>
      </w:tr>
      <w:bookmarkEnd w:id="5"/>
      <w:tr w:rsidR="00411EF8" w:rsidRPr="00411EF8" w14:paraId="043F60F9"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vAlign w:val="center"/>
            <w:hideMark/>
          </w:tcPr>
          <w:p w14:paraId="476319F0" w14:textId="77777777" w:rsidR="00411EF8" w:rsidRPr="00411EF8" w:rsidRDefault="00411EF8" w:rsidP="00411EF8">
            <w:pPr>
              <w:rPr>
                <w:color w:val="000000"/>
                <w:sz w:val="20"/>
                <w:szCs w:val="20"/>
              </w:rPr>
            </w:pPr>
            <w:r w:rsidRPr="00411EF8">
              <w:rPr>
                <w:color w:val="000000"/>
                <w:sz w:val="20"/>
                <w:szCs w:val="20"/>
              </w:rPr>
              <w:t>Снос жилищного фонда, в том числе:</w:t>
            </w:r>
          </w:p>
        </w:tc>
        <w:tc>
          <w:tcPr>
            <w:tcW w:w="207" w:type="pct"/>
            <w:tcBorders>
              <w:top w:val="nil"/>
              <w:left w:val="nil"/>
              <w:bottom w:val="single" w:sz="4" w:space="0" w:color="auto"/>
              <w:right w:val="single" w:sz="4" w:space="0" w:color="auto"/>
            </w:tcBorders>
            <w:shd w:val="clear" w:color="auto" w:fill="auto"/>
            <w:vAlign w:val="center"/>
            <w:hideMark/>
          </w:tcPr>
          <w:p w14:paraId="3FE6F2C4"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19FC163B"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76EDA4C8"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15D77436"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0591F04C"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4ABC3B52" w14:textId="77777777" w:rsidR="00411EF8" w:rsidRPr="00411EF8" w:rsidRDefault="00411EF8" w:rsidP="00411EF8">
            <w:pPr>
              <w:jc w:val="center"/>
              <w:rPr>
                <w:color w:val="000000"/>
                <w:sz w:val="20"/>
                <w:szCs w:val="20"/>
              </w:rPr>
            </w:pPr>
            <w:r w:rsidRPr="00411EF8">
              <w:rPr>
                <w:color w:val="000000"/>
                <w:sz w:val="20"/>
                <w:szCs w:val="20"/>
              </w:rPr>
              <w:t>43,0</w:t>
            </w:r>
          </w:p>
        </w:tc>
        <w:tc>
          <w:tcPr>
            <w:tcW w:w="207" w:type="pct"/>
            <w:tcBorders>
              <w:top w:val="nil"/>
              <w:left w:val="nil"/>
              <w:bottom w:val="single" w:sz="4" w:space="0" w:color="auto"/>
              <w:right w:val="single" w:sz="4" w:space="0" w:color="auto"/>
            </w:tcBorders>
            <w:shd w:val="clear" w:color="auto" w:fill="auto"/>
            <w:vAlign w:val="center"/>
            <w:hideMark/>
          </w:tcPr>
          <w:p w14:paraId="323C9CF8" w14:textId="77777777" w:rsidR="00411EF8" w:rsidRPr="00411EF8" w:rsidRDefault="00411EF8" w:rsidP="00411EF8">
            <w:pPr>
              <w:jc w:val="center"/>
              <w:rPr>
                <w:color w:val="000000"/>
                <w:sz w:val="20"/>
                <w:szCs w:val="20"/>
              </w:rPr>
            </w:pPr>
            <w:r w:rsidRPr="00411EF8">
              <w:rPr>
                <w:color w:val="000000"/>
                <w:sz w:val="20"/>
                <w:szCs w:val="20"/>
              </w:rPr>
              <w:t>9,4</w:t>
            </w:r>
          </w:p>
        </w:tc>
        <w:tc>
          <w:tcPr>
            <w:tcW w:w="207" w:type="pct"/>
            <w:tcBorders>
              <w:top w:val="nil"/>
              <w:left w:val="nil"/>
              <w:bottom w:val="single" w:sz="4" w:space="0" w:color="auto"/>
              <w:right w:val="single" w:sz="4" w:space="0" w:color="auto"/>
            </w:tcBorders>
            <w:shd w:val="clear" w:color="auto" w:fill="auto"/>
            <w:vAlign w:val="center"/>
            <w:hideMark/>
          </w:tcPr>
          <w:p w14:paraId="5A5EAA50" w14:textId="77777777" w:rsidR="00411EF8" w:rsidRPr="00411EF8" w:rsidRDefault="00411EF8" w:rsidP="00411EF8">
            <w:pPr>
              <w:jc w:val="center"/>
              <w:rPr>
                <w:color w:val="000000"/>
                <w:sz w:val="20"/>
                <w:szCs w:val="20"/>
              </w:rPr>
            </w:pPr>
            <w:r w:rsidRPr="00411EF8">
              <w:rPr>
                <w:color w:val="000000"/>
                <w:sz w:val="20"/>
                <w:szCs w:val="20"/>
              </w:rPr>
              <w:t>9,4</w:t>
            </w:r>
          </w:p>
        </w:tc>
        <w:tc>
          <w:tcPr>
            <w:tcW w:w="207" w:type="pct"/>
            <w:tcBorders>
              <w:top w:val="nil"/>
              <w:left w:val="nil"/>
              <w:bottom w:val="single" w:sz="4" w:space="0" w:color="auto"/>
              <w:right w:val="single" w:sz="4" w:space="0" w:color="auto"/>
            </w:tcBorders>
            <w:shd w:val="clear" w:color="auto" w:fill="auto"/>
            <w:vAlign w:val="center"/>
            <w:hideMark/>
          </w:tcPr>
          <w:p w14:paraId="7CB89F31"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51C01CBA"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521AE436"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6CB1C0E2"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7A419310"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40B3BB7B"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4A2C4276"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1EFE8E79"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26AC7720"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4162BED2" w14:textId="77777777" w:rsidR="00411EF8" w:rsidRPr="00411EF8" w:rsidRDefault="00411EF8" w:rsidP="00411EF8">
            <w:pPr>
              <w:jc w:val="center"/>
              <w:rPr>
                <w:color w:val="000000"/>
                <w:sz w:val="20"/>
                <w:szCs w:val="20"/>
              </w:rPr>
            </w:pPr>
            <w:r w:rsidRPr="00411EF8">
              <w:rPr>
                <w:color w:val="000000"/>
                <w:sz w:val="20"/>
                <w:szCs w:val="20"/>
              </w:rPr>
              <w:t>0,0</w:t>
            </w:r>
          </w:p>
        </w:tc>
      </w:tr>
      <w:tr w:rsidR="00411EF8" w:rsidRPr="00411EF8" w14:paraId="7C5FA69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vAlign w:val="center"/>
            <w:hideMark/>
          </w:tcPr>
          <w:p w14:paraId="0E77EC67" w14:textId="77777777" w:rsidR="00411EF8" w:rsidRPr="00411EF8" w:rsidRDefault="00411EF8" w:rsidP="00411EF8">
            <w:pPr>
              <w:rPr>
                <w:color w:val="000000"/>
                <w:sz w:val="20"/>
                <w:szCs w:val="20"/>
              </w:rPr>
            </w:pPr>
            <w:r w:rsidRPr="00411EF8">
              <w:rPr>
                <w:color w:val="000000"/>
                <w:sz w:val="20"/>
                <w:szCs w:val="20"/>
              </w:rPr>
              <w:t>накопительным итогом:</w:t>
            </w:r>
          </w:p>
        </w:tc>
        <w:tc>
          <w:tcPr>
            <w:tcW w:w="207" w:type="pct"/>
            <w:tcBorders>
              <w:top w:val="nil"/>
              <w:left w:val="nil"/>
              <w:bottom w:val="single" w:sz="4" w:space="0" w:color="auto"/>
              <w:right w:val="single" w:sz="4" w:space="0" w:color="auto"/>
            </w:tcBorders>
            <w:shd w:val="clear" w:color="auto" w:fill="auto"/>
            <w:vAlign w:val="center"/>
            <w:hideMark/>
          </w:tcPr>
          <w:p w14:paraId="29B4EAE2"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1CA3B42C"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4F43CE2E"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77499E83"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5E5305B1"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320E4C1D" w14:textId="77777777" w:rsidR="00411EF8" w:rsidRPr="00411EF8" w:rsidRDefault="00411EF8" w:rsidP="00411EF8">
            <w:pPr>
              <w:jc w:val="center"/>
              <w:rPr>
                <w:color w:val="000000"/>
                <w:sz w:val="20"/>
                <w:szCs w:val="20"/>
              </w:rPr>
            </w:pPr>
            <w:r w:rsidRPr="00411EF8">
              <w:rPr>
                <w:color w:val="000000"/>
                <w:sz w:val="20"/>
                <w:szCs w:val="20"/>
              </w:rPr>
              <w:t>43,0</w:t>
            </w:r>
          </w:p>
        </w:tc>
        <w:tc>
          <w:tcPr>
            <w:tcW w:w="207" w:type="pct"/>
            <w:tcBorders>
              <w:top w:val="nil"/>
              <w:left w:val="nil"/>
              <w:bottom w:val="single" w:sz="4" w:space="0" w:color="auto"/>
              <w:right w:val="single" w:sz="4" w:space="0" w:color="auto"/>
            </w:tcBorders>
            <w:shd w:val="clear" w:color="auto" w:fill="auto"/>
            <w:vAlign w:val="center"/>
            <w:hideMark/>
          </w:tcPr>
          <w:p w14:paraId="698AD531" w14:textId="77777777" w:rsidR="00411EF8" w:rsidRPr="00411EF8" w:rsidRDefault="00411EF8" w:rsidP="00411EF8">
            <w:pPr>
              <w:jc w:val="center"/>
              <w:rPr>
                <w:color w:val="000000"/>
                <w:sz w:val="20"/>
                <w:szCs w:val="20"/>
              </w:rPr>
            </w:pPr>
            <w:r w:rsidRPr="00411EF8">
              <w:rPr>
                <w:color w:val="000000"/>
                <w:sz w:val="20"/>
                <w:szCs w:val="20"/>
              </w:rPr>
              <w:t>52,3</w:t>
            </w:r>
          </w:p>
        </w:tc>
        <w:tc>
          <w:tcPr>
            <w:tcW w:w="207" w:type="pct"/>
            <w:tcBorders>
              <w:top w:val="nil"/>
              <w:left w:val="nil"/>
              <w:bottom w:val="single" w:sz="4" w:space="0" w:color="auto"/>
              <w:right w:val="single" w:sz="4" w:space="0" w:color="auto"/>
            </w:tcBorders>
            <w:shd w:val="clear" w:color="auto" w:fill="auto"/>
            <w:vAlign w:val="center"/>
            <w:hideMark/>
          </w:tcPr>
          <w:p w14:paraId="0E219EC8"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3AD51A4D"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1C5EC5EE"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7ADBF9A6"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64054C5D"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3A4F7DC0"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16981328"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6323A84A"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69FC1904"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07588B25"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6ADEB200" w14:textId="77777777" w:rsidR="00411EF8" w:rsidRPr="00411EF8" w:rsidRDefault="00411EF8" w:rsidP="00411EF8">
            <w:pPr>
              <w:jc w:val="center"/>
              <w:rPr>
                <w:color w:val="000000"/>
                <w:sz w:val="20"/>
                <w:szCs w:val="20"/>
              </w:rPr>
            </w:pPr>
            <w:r w:rsidRPr="00411EF8">
              <w:rPr>
                <w:color w:val="000000"/>
                <w:sz w:val="20"/>
                <w:szCs w:val="20"/>
              </w:rPr>
              <w:t>61,7</w:t>
            </w:r>
          </w:p>
        </w:tc>
      </w:tr>
      <w:tr w:rsidR="00411EF8" w:rsidRPr="00411EF8" w14:paraId="1FC815E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vAlign w:val="center"/>
            <w:hideMark/>
          </w:tcPr>
          <w:p w14:paraId="7C8764D7" w14:textId="77777777" w:rsidR="00411EF8" w:rsidRPr="00411EF8" w:rsidRDefault="00411EF8" w:rsidP="00411EF8">
            <w:pPr>
              <w:rPr>
                <w:color w:val="000000"/>
                <w:sz w:val="20"/>
                <w:szCs w:val="20"/>
              </w:rPr>
            </w:pPr>
            <w:r w:rsidRPr="00411EF8">
              <w:rPr>
                <w:color w:val="000000"/>
                <w:sz w:val="20"/>
                <w:szCs w:val="20"/>
              </w:rPr>
              <w:t>Всего по городскому округу, в том числе:</w:t>
            </w:r>
          </w:p>
        </w:tc>
        <w:tc>
          <w:tcPr>
            <w:tcW w:w="207" w:type="pct"/>
            <w:tcBorders>
              <w:top w:val="nil"/>
              <w:left w:val="nil"/>
              <w:bottom w:val="single" w:sz="4" w:space="0" w:color="auto"/>
              <w:right w:val="single" w:sz="4" w:space="0" w:color="auto"/>
            </w:tcBorders>
            <w:shd w:val="clear" w:color="auto" w:fill="auto"/>
            <w:vAlign w:val="center"/>
            <w:hideMark/>
          </w:tcPr>
          <w:p w14:paraId="713498E5"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09DA6EB9"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1BD6677B"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0B4C9CF9"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152EB448" w14:textId="77777777" w:rsidR="00411EF8" w:rsidRPr="00411EF8" w:rsidRDefault="00411EF8" w:rsidP="00411EF8">
            <w:pPr>
              <w:jc w:val="center"/>
              <w:rPr>
                <w:color w:val="000000"/>
                <w:sz w:val="20"/>
                <w:szCs w:val="20"/>
              </w:rPr>
            </w:pPr>
            <w:r w:rsidRPr="00411EF8">
              <w:rPr>
                <w:color w:val="000000"/>
                <w:sz w:val="20"/>
                <w:szCs w:val="20"/>
              </w:rPr>
              <w:t>0,0</w:t>
            </w:r>
          </w:p>
        </w:tc>
        <w:tc>
          <w:tcPr>
            <w:tcW w:w="207" w:type="pct"/>
            <w:tcBorders>
              <w:top w:val="nil"/>
              <w:left w:val="nil"/>
              <w:bottom w:val="single" w:sz="4" w:space="0" w:color="auto"/>
              <w:right w:val="single" w:sz="4" w:space="0" w:color="auto"/>
            </w:tcBorders>
            <w:shd w:val="clear" w:color="auto" w:fill="auto"/>
            <w:vAlign w:val="center"/>
            <w:hideMark/>
          </w:tcPr>
          <w:p w14:paraId="3BC6EDFF" w14:textId="77777777" w:rsidR="00411EF8" w:rsidRPr="00411EF8" w:rsidRDefault="00411EF8" w:rsidP="00411EF8">
            <w:pPr>
              <w:jc w:val="center"/>
              <w:rPr>
                <w:color w:val="000000"/>
                <w:sz w:val="20"/>
                <w:szCs w:val="20"/>
              </w:rPr>
            </w:pPr>
            <w:r w:rsidRPr="00411EF8">
              <w:rPr>
                <w:color w:val="000000"/>
                <w:sz w:val="20"/>
                <w:szCs w:val="20"/>
              </w:rPr>
              <w:t>43,0</w:t>
            </w:r>
          </w:p>
        </w:tc>
        <w:tc>
          <w:tcPr>
            <w:tcW w:w="207" w:type="pct"/>
            <w:tcBorders>
              <w:top w:val="nil"/>
              <w:left w:val="nil"/>
              <w:bottom w:val="single" w:sz="4" w:space="0" w:color="auto"/>
              <w:right w:val="single" w:sz="4" w:space="0" w:color="auto"/>
            </w:tcBorders>
            <w:shd w:val="clear" w:color="auto" w:fill="auto"/>
            <w:vAlign w:val="center"/>
            <w:hideMark/>
          </w:tcPr>
          <w:p w14:paraId="59A5202F" w14:textId="77777777" w:rsidR="00411EF8" w:rsidRPr="00411EF8" w:rsidRDefault="00411EF8" w:rsidP="00411EF8">
            <w:pPr>
              <w:jc w:val="center"/>
              <w:rPr>
                <w:color w:val="000000"/>
                <w:sz w:val="20"/>
                <w:szCs w:val="20"/>
              </w:rPr>
            </w:pPr>
            <w:r w:rsidRPr="00411EF8">
              <w:rPr>
                <w:color w:val="000000"/>
                <w:sz w:val="20"/>
                <w:szCs w:val="20"/>
              </w:rPr>
              <w:t>52,3</w:t>
            </w:r>
          </w:p>
        </w:tc>
        <w:tc>
          <w:tcPr>
            <w:tcW w:w="207" w:type="pct"/>
            <w:tcBorders>
              <w:top w:val="nil"/>
              <w:left w:val="nil"/>
              <w:bottom w:val="single" w:sz="4" w:space="0" w:color="auto"/>
              <w:right w:val="single" w:sz="4" w:space="0" w:color="auto"/>
            </w:tcBorders>
            <w:shd w:val="clear" w:color="auto" w:fill="auto"/>
            <w:vAlign w:val="center"/>
            <w:hideMark/>
          </w:tcPr>
          <w:p w14:paraId="2ED08F08"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120BE539"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6D6581D6"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6A32EF8B"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3F1C8AA0"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44FF01E1"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05F7E1D8"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119FCB6D"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3A4BD1AA"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09B74206" w14:textId="77777777" w:rsidR="00411EF8" w:rsidRPr="00411EF8" w:rsidRDefault="00411EF8" w:rsidP="00411EF8">
            <w:pPr>
              <w:jc w:val="center"/>
              <w:rPr>
                <w:color w:val="000000"/>
                <w:sz w:val="20"/>
                <w:szCs w:val="20"/>
              </w:rPr>
            </w:pPr>
            <w:r w:rsidRPr="00411EF8">
              <w:rPr>
                <w:color w:val="000000"/>
                <w:sz w:val="20"/>
                <w:szCs w:val="20"/>
              </w:rPr>
              <w:t>61,7</w:t>
            </w:r>
          </w:p>
        </w:tc>
        <w:tc>
          <w:tcPr>
            <w:tcW w:w="207" w:type="pct"/>
            <w:tcBorders>
              <w:top w:val="nil"/>
              <w:left w:val="nil"/>
              <w:bottom w:val="single" w:sz="4" w:space="0" w:color="auto"/>
              <w:right w:val="single" w:sz="4" w:space="0" w:color="auto"/>
            </w:tcBorders>
            <w:shd w:val="clear" w:color="auto" w:fill="auto"/>
            <w:vAlign w:val="center"/>
            <w:hideMark/>
          </w:tcPr>
          <w:p w14:paraId="566C9CCC" w14:textId="77777777" w:rsidR="00411EF8" w:rsidRPr="00411EF8" w:rsidRDefault="00411EF8" w:rsidP="00411EF8">
            <w:pPr>
              <w:jc w:val="center"/>
              <w:rPr>
                <w:color w:val="000000"/>
                <w:sz w:val="20"/>
                <w:szCs w:val="20"/>
              </w:rPr>
            </w:pPr>
            <w:r w:rsidRPr="00411EF8">
              <w:rPr>
                <w:color w:val="000000"/>
                <w:sz w:val="20"/>
                <w:szCs w:val="20"/>
              </w:rPr>
              <w:t>61,7</w:t>
            </w:r>
          </w:p>
        </w:tc>
      </w:tr>
      <w:tr w:rsidR="00411EF8" w:rsidRPr="00411EF8" w14:paraId="6DFEC1C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9FDFA71" w14:textId="77777777" w:rsidR="00411EF8" w:rsidRPr="00411EF8" w:rsidRDefault="00411EF8" w:rsidP="00411EF8">
            <w:pPr>
              <w:jc w:val="center"/>
              <w:rPr>
                <w:color w:val="000000"/>
                <w:sz w:val="20"/>
                <w:szCs w:val="20"/>
              </w:rPr>
            </w:pPr>
            <w:r w:rsidRPr="00411EF8">
              <w:rPr>
                <w:color w:val="000000"/>
                <w:sz w:val="20"/>
                <w:szCs w:val="20"/>
              </w:rPr>
              <w:t>ВЖ1.</w:t>
            </w:r>
          </w:p>
        </w:tc>
        <w:tc>
          <w:tcPr>
            <w:tcW w:w="207" w:type="pct"/>
            <w:tcBorders>
              <w:top w:val="nil"/>
              <w:left w:val="nil"/>
              <w:bottom w:val="single" w:sz="4" w:space="0" w:color="auto"/>
              <w:right w:val="single" w:sz="4" w:space="0" w:color="auto"/>
            </w:tcBorders>
            <w:shd w:val="clear" w:color="auto" w:fill="auto"/>
            <w:vAlign w:val="center"/>
            <w:hideMark/>
          </w:tcPr>
          <w:p w14:paraId="7F7D96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0815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3BEA3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94665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27F4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E3349F" w14:textId="77777777" w:rsidR="00411EF8" w:rsidRPr="00411EF8" w:rsidRDefault="00411EF8" w:rsidP="00411EF8">
            <w:pPr>
              <w:jc w:val="center"/>
              <w:rPr>
                <w:color w:val="000000"/>
                <w:sz w:val="20"/>
                <w:szCs w:val="20"/>
              </w:rPr>
            </w:pPr>
            <w:r w:rsidRPr="00411EF8">
              <w:rPr>
                <w:color w:val="000000"/>
                <w:sz w:val="20"/>
                <w:szCs w:val="20"/>
              </w:rPr>
              <w:t>1,02</w:t>
            </w:r>
          </w:p>
        </w:tc>
        <w:tc>
          <w:tcPr>
            <w:tcW w:w="207" w:type="pct"/>
            <w:tcBorders>
              <w:top w:val="nil"/>
              <w:left w:val="nil"/>
              <w:bottom w:val="single" w:sz="4" w:space="0" w:color="auto"/>
              <w:right w:val="single" w:sz="4" w:space="0" w:color="auto"/>
            </w:tcBorders>
            <w:shd w:val="clear" w:color="auto" w:fill="auto"/>
            <w:vAlign w:val="center"/>
            <w:hideMark/>
          </w:tcPr>
          <w:p w14:paraId="746677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F300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6323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557B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7C52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8153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74A9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9B864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7A81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D41C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591C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B3BA4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F3BC66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15E17FC" w14:textId="77777777" w:rsidR="00411EF8" w:rsidRPr="00411EF8" w:rsidRDefault="00411EF8" w:rsidP="00411EF8">
            <w:pPr>
              <w:jc w:val="center"/>
              <w:rPr>
                <w:color w:val="000000"/>
                <w:sz w:val="20"/>
                <w:szCs w:val="20"/>
              </w:rPr>
            </w:pPr>
            <w:r w:rsidRPr="00411EF8">
              <w:rPr>
                <w:color w:val="000000"/>
                <w:sz w:val="20"/>
                <w:szCs w:val="20"/>
              </w:rPr>
              <w:t>Восточный промрайон</w:t>
            </w:r>
          </w:p>
        </w:tc>
        <w:tc>
          <w:tcPr>
            <w:tcW w:w="207" w:type="pct"/>
            <w:tcBorders>
              <w:top w:val="nil"/>
              <w:left w:val="nil"/>
              <w:bottom w:val="single" w:sz="4" w:space="0" w:color="auto"/>
              <w:right w:val="single" w:sz="4" w:space="0" w:color="auto"/>
            </w:tcBorders>
            <w:shd w:val="clear" w:color="auto" w:fill="auto"/>
            <w:vAlign w:val="center"/>
            <w:hideMark/>
          </w:tcPr>
          <w:p w14:paraId="71CB0D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C11BF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59D3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16A5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CDF22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CF5F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8593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700F1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00C3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4D32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86E5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2827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73DD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160B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D4E8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EC43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F1B9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66865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A0DE0F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336B28F" w14:textId="77777777" w:rsidR="00411EF8" w:rsidRPr="00411EF8" w:rsidRDefault="00411EF8" w:rsidP="00411EF8">
            <w:pPr>
              <w:jc w:val="center"/>
              <w:rPr>
                <w:color w:val="000000"/>
                <w:sz w:val="20"/>
                <w:szCs w:val="20"/>
              </w:rPr>
            </w:pPr>
            <w:r w:rsidRPr="00411EF8">
              <w:rPr>
                <w:color w:val="000000"/>
                <w:sz w:val="20"/>
                <w:szCs w:val="20"/>
              </w:rPr>
              <w:t>Восточный промышленный район</w:t>
            </w:r>
          </w:p>
        </w:tc>
        <w:tc>
          <w:tcPr>
            <w:tcW w:w="207" w:type="pct"/>
            <w:tcBorders>
              <w:top w:val="nil"/>
              <w:left w:val="nil"/>
              <w:bottom w:val="single" w:sz="4" w:space="0" w:color="auto"/>
              <w:right w:val="single" w:sz="4" w:space="0" w:color="auto"/>
            </w:tcBorders>
            <w:shd w:val="clear" w:color="auto" w:fill="auto"/>
            <w:vAlign w:val="center"/>
            <w:hideMark/>
          </w:tcPr>
          <w:p w14:paraId="546CF5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1A1D5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E408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320F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7C99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20260A" w14:textId="77777777" w:rsidR="00411EF8" w:rsidRPr="00411EF8" w:rsidRDefault="00411EF8" w:rsidP="00411EF8">
            <w:pPr>
              <w:jc w:val="center"/>
              <w:rPr>
                <w:color w:val="000000"/>
                <w:sz w:val="20"/>
                <w:szCs w:val="20"/>
              </w:rPr>
            </w:pPr>
            <w:r w:rsidRPr="00411EF8">
              <w:rPr>
                <w:color w:val="000000"/>
                <w:sz w:val="20"/>
                <w:szCs w:val="20"/>
              </w:rPr>
              <w:t>0,85</w:t>
            </w:r>
          </w:p>
        </w:tc>
        <w:tc>
          <w:tcPr>
            <w:tcW w:w="207" w:type="pct"/>
            <w:tcBorders>
              <w:top w:val="nil"/>
              <w:left w:val="nil"/>
              <w:bottom w:val="single" w:sz="4" w:space="0" w:color="auto"/>
              <w:right w:val="single" w:sz="4" w:space="0" w:color="auto"/>
            </w:tcBorders>
            <w:shd w:val="clear" w:color="auto" w:fill="auto"/>
            <w:vAlign w:val="center"/>
            <w:hideMark/>
          </w:tcPr>
          <w:p w14:paraId="08601D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4D50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1034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C89D3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42F5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E18D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0B5DE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1E36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2BB53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D405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E8B4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662E5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5E4BED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17BE6CD" w14:textId="77777777" w:rsidR="00411EF8" w:rsidRPr="00411EF8" w:rsidRDefault="00411EF8" w:rsidP="00411EF8">
            <w:pPr>
              <w:jc w:val="center"/>
              <w:rPr>
                <w:color w:val="000000"/>
                <w:sz w:val="20"/>
                <w:szCs w:val="20"/>
              </w:rPr>
            </w:pPr>
            <w:r w:rsidRPr="00411EF8">
              <w:rPr>
                <w:color w:val="000000"/>
                <w:sz w:val="20"/>
                <w:szCs w:val="20"/>
              </w:rPr>
              <w:t>Восточный</w:t>
            </w:r>
            <w:r w:rsidRPr="00411EF8">
              <w:rPr>
                <w:color w:val="000000"/>
                <w:sz w:val="20"/>
                <w:szCs w:val="20"/>
              </w:rPr>
              <w:br/>
              <w:t>рекреационный район</w:t>
            </w:r>
          </w:p>
        </w:tc>
        <w:tc>
          <w:tcPr>
            <w:tcW w:w="207" w:type="pct"/>
            <w:tcBorders>
              <w:top w:val="nil"/>
              <w:left w:val="nil"/>
              <w:bottom w:val="single" w:sz="4" w:space="0" w:color="auto"/>
              <w:right w:val="single" w:sz="4" w:space="0" w:color="auto"/>
            </w:tcBorders>
            <w:shd w:val="clear" w:color="auto" w:fill="auto"/>
            <w:vAlign w:val="center"/>
            <w:hideMark/>
          </w:tcPr>
          <w:p w14:paraId="3952317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40B1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D7B4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3A1B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4187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F878A4" w14:textId="77777777" w:rsidR="00411EF8" w:rsidRPr="00411EF8" w:rsidRDefault="00411EF8" w:rsidP="00411EF8">
            <w:pPr>
              <w:jc w:val="center"/>
              <w:rPr>
                <w:color w:val="000000"/>
                <w:sz w:val="20"/>
                <w:szCs w:val="20"/>
              </w:rPr>
            </w:pPr>
            <w:r w:rsidRPr="00411EF8">
              <w:rPr>
                <w:color w:val="000000"/>
                <w:sz w:val="20"/>
                <w:szCs w:val="20"/>
              </w:rPr>
              <w:t>1,26</w:t>
            </w:r>
          </w:p>
        </w:tc>
        <w:tc>
          <w:tcPr>
            <w:tcW w:w="207" w:type="pct"/>
            <w:tcBorders>
              <w:top w:val="nil"/>
              <w:left w:val="nil"/>
              <w:bottom w:val="single" w:sz="4" w:space="0" w:color="auto"/>
              <w:right w:val="single" w:sz="4" w:space="0" w:color="auto"/>
            </w:tcBorders>
            <w:shd w:val="clear" w:color="auto" w:fill="auto"/>
            <w:vAlign w:val="center"/>
            <w:hideMark/>
          </w:tcPr>
          <w:p w14:paraId="223913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AB33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DE26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7584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6D310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FFE4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FEB8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078C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B6E7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D7F2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7DCB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E922B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E9F95F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37AE09A" w14:textId="77777777" w:rsidR="00411EF8" w:rsidRPr="00411EF8" w:rsidRDefault="00411EF8" w:rsidP="00411EF8">
            <w:pPr>
              <w:jc w:val="center"/>
              <w:rPr>
                <w:color w:val="000000"/>
                <w:sz w:val="20"/>
                <w:szCs w:val="20"/>
              </w:rPr>
            </w:pPr>
            <w:r w:rsidRPr="00411EF8">
              <w:rPr>
                <w:color w:val="000000"/>
                <w:sz w:val="20"/>
                <w:szCs w:val="20"/>
              </w:rPr>
              <w:t>ВПЛ1.</w:t>
            </w:r>
          </w:p>
        </w:tc>
        <w:tc>
          <w:tcPr>
            <w:tcW w:w="207" w:type="pct"/>
            <w:tcBorders>
              <w:top w:val="nil"/>
              <w:left w:val="nil"/>
              <w:bottom w:val="single" w:sz="4" w:space="0" w:color="auto"/>
              <w:right w:val="single" w:sz="4" w:space="0" w:color="auto"/>
            </w:tcBorders>
            <w:shd w:val="clear" w:color="auto" w:fill="auto"/>
            <w:vAlign w:val="center"/>
            <w:hideMark/>
          </w:tcPr>
          <w:p w14:paraId="2C0756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84BB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09C2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712F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35BF9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02FC62" w14:textId="77777777" w:rsidR="00411EF8" w:rsidRPr="00411EF8" w:rsidRDefault="00411EF8" w:rsidP="00411EF8">
            <w:pPr>
              <w:jc w:val="center"/>
              <w:rPr>
                <w:color w:val="000000"/>
                <w:sz w:val="20"/>
                <w:szCs w:val="20"/>
              </w:rPr>
            </w:pPr>
            <w:r w:rsidRPr="00411EF8">
              <w:rPr>
                <w:color w:val="000000"/>
                <w:sz w:val="20"/>
                <w:szCs w:val="20"/>
              </w:rPr>
              <w:t>1,49</w:t>
            </w:r>
          </w:p>
        </w:tc>
        <w:tc>
          <w:tcPr>
            <w:tcW w:w="207" w:type="pct"/>
            <w:tcBorders>
              <w:top w:val="nil"/>
              <w:left w:val="nil"/>
              <w:bottom w:val="single" w:sz="4" w:space="0" w:color="auto"/>
              <w:right w:val="single" w:sz="4" w:space="0" w:color="auto"/>
            </w:tcBorders>
            <w:shd w:val="clear" w:color="auto" w:fill="auto"/>
            <w:vAlign w:val="center"/>
            <w:hideMark/>
          </w:tcPr>
          <w:p w14:paraId="3F992C3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423A6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C78E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AD2C8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91E7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5A87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1DD9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275A5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C161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C701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9967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19FA2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47264DC"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B483995" w14:textId="77777777" w:rsidR="00411EF8" w:rsidRPr="00411EF8" w:rsidRDefault="00411EF8" w:rsidP="00411EF8">
            <w:pPr>
              <w:jc w:val="center"/>
              <w:rPr>
                <w:color w:val="000000"/>
                <w:sz w:val="20"/>
                <w:szCs w:val="20"/>
              </w:rPr>
            </w:pPr>
            <w:r w:rsidRPr="00411EF8">
              <w:rPr>
                <w:color w:val="000000"/>
                <w:sz w:val="20"/>
                <w:szCs w:val="20"/>
              </w:rPr>
              <w:t>Железнодорожный район</w:t>
            </w:r>
          </w:p>
        </w:tc>
        <w:tc>
          <w:tcPr>
            <w:tcW w:w="207" w:type="pct"/>
            <w:tcBorders>
              <w:top w:val="nil"/>
              <w:left w:val="nil"/>
              <w:bottom w:val="single" w:sz="4" w:space="0" w:color="auto"/>
              <w:right w:val="single" w:sz="4" w:space="0" w:color="auto"/>
            </w:tcBorders>
            <w:shd w:val="clear" w:color="auto" w:fill="auto"/>
            <w:vAlign w:val="center"/>
            <w:hideMark/>
          </w:tcPr>
          <w:p w14:paraId="2CD5EC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EC84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AB73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6DC5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336F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57B4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AAC6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9B7D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2E3F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4ED6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8B8F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02E0F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7D3A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3441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B8E5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3E06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95240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93F03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F62DF0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3943CB0" w14:textId="77777777" w:rsidR="00411EF8" w:rsidRPr="00411EF8" w:rsidRDefault="00411EF8" w:rsidP="00411EF8">
            <w:pPr>
              <w:jc w:val="center"/>
              <w:rPr>
                <w:color w:val="000000"/>
                <w:sz w:val="20"/>
                <w:szCs w:val="20"/>
              </w:rPr>
            </w:pPr>
            <w:r w:rsidRPr="00411EF8">
              <w:rPr>
                <w:color w:val="000000"/>
                <w:sz w:val="20"/>
                <w:szCs w:val="20"/>
              </w:rPr>
              <w:t>Жилой квартал 30Б, 30В, 30Г</w:t>
            </w:r>
          </w:p>
        </w:tc>
        <w:tc>
          <w:tcPr>
            <w:tcW w:w="207" w:type="pct"/>
            <w:tcBorders>
              <w:top w:val="nil"/>
              <w:left w:val="nil"/>
              <w:bottom w:val="single" w:sz="4" w:space="0" w:color="auto"/>
              <w:right w:val="single" w:sz="4" w:space="0" w:color="auto"/>
            </w:tcBorders>
            <w:shd w:val="clear" w:color="auto" w:fill="auto"/>
            <w:vAlign w:val="center"/>
            <w:hideMark/>
          </w:tcPr>
          <w:p w14:paraId="48E914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B19C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C998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E657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A4EF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7C1A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0FE60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F867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98DC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43112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F69D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09D86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BF69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372A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6847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9C2D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9348A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573A4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104846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F12DC57" w14:textId="77777777" w:rsidR="00411EF8" w:rsidRPr="00411EF8" w:rsidRDefault="00411EF8" w:rsidP="00411EF8">
            <w:pPr>
              <w:jc w:val="center"/>
              <w:rPr>
                <w:color w:val="000000"/>
                <w:sz w:val="20"/>
                <w:szCs w:val="20"/>
              </w:rPr>
            </w:pPr>
            <w:r w:rsidRPr="00411EF8">
              <w:rPr>
                <w:color w:val="000000"/>
                <w:sz w:val="20"/>
                <w:szCs w:val="20"/>
              </w:rPr>
              <w:t>Жилой квартал Ю.1.</w:t>
            </w:r>
          </w:p>
        </w:tc>
        <w:tc>
          <w:tcPr>
            <w:tcW w:w="207" w:type="pct"/>
            <w:tcBorders>
              <w:top w:val="nil"/>
              <w:left w:val="nil"/>
              <w:bottom w:val="single" w:sz="4" w:space="0" w:color="auto"/>
              <w:right w:val="single" w:sz="4" w:space="0" w:color="auto"/>
            </w:tcBorders>
            <w:shd w:val="clear" w:color="auto" w:fill="auto"/>
            <w:vAlign w:val="center"/>
            <w:hideMark/>
          </w:tcPr>
          <w:p w14:paraId="119BFC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3D2B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C7D7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98E3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5C83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1AD7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DB07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C80A3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3D7E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396A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C459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9EE1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5015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5990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03FA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C035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D89E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3A98CB"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8EE2D4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5584965" w14:textId="77777777" w:rsidR="00411EF8" w:rsidRPr="00411EF8" w:rsidRDefault="00411EF8" w:rsidP="00411EF8">
            <w:pPr>
              <w:jc w:val="center"/>
              <w:rPr>
                <w:color w:val="000000"/>
                <w:sz w:val="20"/>
                <w:szCs w:val="20"/>
              </w:rPr>
            </w:pPr>
            <w:r w:rsidRPr="00411EF8">
              <w:rPr>
                <w:color w:val="000000"/>
                <w:sz w:val="20"/>
                <w:szCs w:val="20"/>
              </w:rPr>
              <w:t>Жилой квартал Ю.1.</w:t>
            </w:r>
            <w:r w:rsidRPr="00411EF8">
              <w:rPr>
                <w:color w:val="000000"/>
                <w:sz w:val="20"/>
                <w:szCs w:val="20"/>
              </w:rPr>
              <w:br/>
              <w:t>ОД.2.</w:t>
            </w:r>
          </w:p>
        </w:tc>
        <w:tc>
          <w:tcPr>
            <w:tcW w:w="207" w:type="pct"/>
            <w:tcBorders>
              <w:top w:val="nil"/>
              <w:left w:val="nil"/>
              <w:bottom w:val="single" w:sz="4" w:space="0" w:color="auto"/>
              <w:right w:val="single" w:sz="4" w:space="0" w:color="auto"/>
            </w:tcBorders>
            <w:shd w:val="clear" w:color="auto" w:fill="auto"/>
            <w:vAlign w:val="center"/>
            <w:hideMark/>
          </w:tcPr>
          <w:p w14:paraId="370489C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2641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B928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5879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3C51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087F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179F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4A7C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AA08E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2507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ACC4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0C28D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87B1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B041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E0055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39953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1DA1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B6E7F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773BF4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44BACE7" w14:textId="77777777" w:rsidR="00411EF8" w:rsidRPr="00411EF8" w:rsidRDefault="00411EF8" w:rsidP="00411EF8">
            <w:pPr>
              <w:jc w:val="center"/>
              <w:rPr>
                <w:color w:val="000000"/>
                <w:sz w:val="20"/>
                <w:szCs w:val="20"/>
              </w:rPr>
            </w:pPr>
            <w:r w:rsidRPr="00411EF8">
              <w:rPr>
                <w:color w:val="000000"/>
                <w:sz w:val="20"/>
                <w:szCs w:val="20"/>
              </w:rPr>
              <w:t>Жилой квартал Ю.10-1.</w:t>
            </w:r>
          </w:p>
        </w:tc>
        <w:tc>
          <w:tcPr>
            <w:tcW w:w="207" w:type="pct"/>
            <w:tcBorders>
              <w:top w:val="nil"/>
              <w:left w:val="nil"/>
              <w:bottom w:val="single" w:sz="4" w:space="0" w:color="auto"/>
              <w:right w:val="single" w:sz="4" w:space="0" w:color="auto"/>
            </w:tcBorders>
            <w:shd w:val="clear" w:color="auto" w:fill="auto"/>
            <w:vAlign w:val="center"/>
            <w:hideMark/>
          </w:tcPr>
          <w:p w14:paraId="6634BE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7F46F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D27B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E51E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CD0E3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A847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D65C4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A013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121B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BDF6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AD11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7FA6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3593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5F9E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59052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28BE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10F5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AA39A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9C9A5B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E7DABF5" w14:textId="77777777" w:rsidR="00411EF8" w:rsidRPr="00411EF8" w:rsidRDefault="00411EF8" w:rsidP="00411EF8">
            <w:pPr>
              <w:jc w:val="center"/>
              <w:rPr>
                <w:color w:val="000000"/>
                <w:sz w:val="20"/>
                <w:szCs w:val="20"/>
              </w:rPr>
            </w:pPr>
            <w:r w:rsidRPr="00411EF8">
              <w:rPr>
                <w:color w:val="000000"/>
                <w:sz w:val="20"/>
                <w:szCs w:val="20"/>
              </w:rPr>
              <w:t>Жилой квартал Ю.10-2.</w:t>
            </w:r>
          </w:p>
        </w:tc>
        <w:tc>
          <w:tcPr>
            <w:tcW w:w="207" w:type="pct"/>
            <w:tcBorders>
              <w:top w:val="nil"/>
              <w:left w:val="nil"/>
              <w:bottom w:val="single" w:sz="4" w:space="0" w:color="auto"/>
              <w:right w:val="single" w:sz="4" w:space="0" w:color="auto"/>
            </w:tcBorders>
            <w:shd w:val="clear" w:color="auto" w:fill="auto"/>
            <w:vAlign w:val="center"/>
            <w:hideMark/>
          </w:tcPr>
          <w:p w14:paraId="163AB37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02BC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16F03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0A74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2627C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CFEB7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89BB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F4AE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D7916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F331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CC72E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61DC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4830F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8A66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963A0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3D3F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B69E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F20C2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D028D8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7E80E83" w14:textId="77777777" w:rsidR="00411EF8" w:rsidRPr="00411EF8" w:rsidRDefault="00411EF8" w:rsidP="00411EF8">
            <w:pPr>
              <w:jc w:val="center"/>
              <w:rPr>
                <w:color w:val="000000"/>
                <w:sz w:val="20"/>
                <w:szCs w:val="20"/>
              </w:rPr>
            </w:pPr>
            <w:r w:rsidRPr="00411EF8">
              <w:rPr>
                <w:color w:val="000000"/>
                <w:sz w:val="20"/>
                <w:szCs w:val="20"/>
              </w:rPr>
              <w:t>Жилой квартал Ю.11.</w:t>
            </w:r>
          </w:p>
        </w:tc>
        <w:tc>
          <w:tcPr>
            <w:tcW w:w="207" w:type="pct"/>
            <w:tcBorders>
              <w:top w:val="nil"/>
              <w:left w:val="nil"/>
              <w:bottom w:val="single" w:sz="4" w:space="0" w:color="auto"/>
              <w:right w:val="single" w:sz="4" w:space="0" w:color="auto"/>
            </w:tcBorders>
            <w:shd w:val="clear" w:color="auto" w:fill="auto"/>
            <w:vAlign w:val="center"/>
            <w:hideMark/>
          </w:tcPr>
          <w:p w14:paraId="4C81A30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587C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A326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0AA2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04FF4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C2AA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1C6A2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22319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D44CC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919A7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DEFD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BB7B0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6AFE4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A8C72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EBFA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F045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B3CE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1440B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D9A7C30"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5FD76D2" w14:textId="77777777" w:rsidR="00411EF8" w:rsidRPr="00411EF8" w:rsidRDefault="00411EF8" w:rsidP="00411EF8">
            <w:pPr>
              <w:jc w:val="center"/>
              <w:rPr>
                <w:color w:val="000000"/>
                <w:sz w:val="20"/>
                <w:szCs w:val="20"/>
              </w:rPr>
            </w:pPr>
            <w:r w:rsidRPr="00411EF8">
              <w:rPr>
                <w:color w:val="000000"/>
                <w:sz w:val="20"/>
                <w:szCs w:val="20"/>
              </w:rPr>
              <w:t>Жилой квартал Ю.2.</w:t>
            </w:r>
          </w:p>
        </w:tc>
        <w:tc>
          <w:tcPr>
            <w:tcW w:w="207" w:type="pct"/>
            <w:tcBorders>
              <w:top w:val="nil"/>
              <w:left w:val="nil"/>
              <w:bottom w:val="single" w:sz="4" w:space="0" w:color="auto"/>
              <w:right w:val="single" w:sz="4" w:space="0" w:color="auto"/>
            </w:tcBorders>
            <w:shd w:val="clear" w:color="auto" w:fill="auto"/>
            <w:vAlign w:val="center"/>
            <w:hideMark/>
          </w:tcPr>
          <w:p w14:paraId="77C4484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14CA0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96E49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CBD5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CBC5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68A7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E210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B270D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9F7AB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328D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6E36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3B9C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FAEF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CDDC4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880C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4B9EA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12B34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757F1E"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E10A5EE"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A9B128E" w14:textId="77777777" w:rsidR="00411EF8" w:rsidRPr="00411EF8" w:rsidRDefault="00411EF8" w:rsidP="00411EF8">
            <w:pPr>
              <w:jc w:val="center"/>
              <w:rPr>
                <w:color w:val="000000"/>
                <w:sz w:val="20"/>
                <w:szCs w:val="20"/>
              </w:rPr>
            </w:pPr>
            <w:r w:rsidRPr="00411EF8">
              <w:rPr>
                <w:color w:val="000000"/>
                <w:sz w:val="20"/>
                <w:szCs w:val="20"/>
              </w:rPr>
              <w:t>Жилой квартал Ю.2.</w:t>
            </w:r>
            <w:r w:rsidRPr="00411EF8">
              <w:rPr>
                <w:color w:val="000000"/>
                <w:sz w:val="20"/>
                <w:szCs w:val="20"/>
              </w:rPr>
              <w:br/>
              <w:t>ОД.2.</w:t>
            </w:r>
          </w:p>
        </w:tc>
        <w:tc>
          <w:tcPr>
            <w:tcW w:w="207" w:type="pct"/>
            <w:tcBorders>
              <w:top w:val="nil"/>
              <w:left w:val="nil"/>
              <w:bottom w:val="single" w:sz="4" w:space="0" w:color="auto"/>
              <w:right w:val="single" w:sz="4" w:space="0" w:color="auto"/>
            </w:tcBorders>
            <w:shd w:val="clear" w:color="auto" w:fill="auto"/>
            <w:vAlign w:val="center"/>
            <w:hideMark/>
          </w:tcPr>
          <w:p w14:paraId="5A23B8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6E2F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216B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1AE0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202E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A9B47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7C713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1082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703C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BF3E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D6AB7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7C76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D451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4D45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5E74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A8A4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B3E8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E0D32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9A01E09"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FBA688F" w14:textId="77777777" w:rsidR="00411EF8" w:rsidRPr="00411EF8" w:rsidRDefault="00411EF8" w:rsidP="00411EF8">
            <w:pPr>
              <w:jc w:val="center"/>
              <w:rPr>
                <w:color w:val="000000"/>
                <w:sz w:val="20"/>
                <w:szCs w:val="20"/>
              </w:rPr>
            </w:pPr>
            <w:r w:rsidRPr="00411EF8">
              <w:rPr>
                <w:color w:val="000000"/>
                <w:sz w:val="20"/>
                <w:szCs w:val="20"/>
              </w:rPr>
              <w:t>Жилой квартал Ю.6-1.</w:t>
            </w:r>
          </w:p>
        </w:tc>
        <w:tc>
          <w:tcPr>
            <w:tcW w:w="207" w:type="pct"/>
            <w:tcBorders>
              <w:top w:val="nil"/>
              <w:left w:val="nil"/>
              <w:bottom w:val="single" w:sz="4" w:space="0" w:color="auto"/>
              <w:right w:val="single" w:sz="4" w:space="0" w:color="auto"/>
            </w:tcBorders>
            <w:shd w:val="clear" w:color="auto" w:fill="auto"/>
            <w:vAlign w:val="center"/>
            <w:hideMark/>
          </w:tcPr>
          <w:p w14:paraId="5D4A32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852D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3F6B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1108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8CC2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02EA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F9972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2960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5D8A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A986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AB8C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2770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2467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B0E6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8E0B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4CF4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50CA6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72BBEB"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2DF35A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EACF5D1" w14:textId="77777777" w:rsidR="00411EF8" w:rsidRPr="00411EF8" w:rsidRDefault="00411EF8" w:rsidP="00411EF8">
            <w:pPr>
              <w:jc w:val="center"/>
              <w:rPr>
                <w:color w:val="000000"/>
                <w:sz w:val="20"/>
                <w:szCs w:val="20"/>
              </w:rPr>
            </w:pPr>
            <w:r w:rsidRPr="00411EF8">
              <w:rPr>
                <w:color w:val="000000"/>
                <w:sz w:val="20"/>
                <w:szCs w:val="20"/>
              </w:rPr>
              <w:t>Жилой квартал Ю.7.</w:t>
            </w:r>
          </w:p>
        </w:tc>
        <w:tc>
          <w:tcPr>
            <w:tcW w:w="207" w:type="pct"/>
            <w:tcBorders>
              <w:top w:val="nil"/>
              <w:left w:val="nil"/>
              <w:bottom w:val="single" w:sz="4" w:space="0" w:color="auto"/>
              <w:right w:val="single" w:sz="4" w:space="0" w:color="auto"/>
            </w:tcBorders>
            <w:shd w:val="clear" w:color="auto" w:fill="auto"/>
            <w:vAlign w:val="center"/>
            <w:hideMark/>
          </w:tcPr>
          <w:p w14:paraId="2C5F35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9E1D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D909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53D3C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EFAAF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7FB33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0BB9E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E864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5DE3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E8B3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2F26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D3DD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DE84C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97C4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5AE5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1304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9189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6153F8"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CD0FDD2"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819F201" w14:textId="77777777" w:rsidR="00411EF8" w:rsidRPr="00411EF8" w:rsidRDefault="00411EF8" w:rsidP="00411EF8">
            <w:pPr>
              <w:jc w:val="center"/>
              <w:rPr>
                <w:color w:val="000000"/>
                <w:sz w:val="20"/>
                <w:szCs w:val="20"/>
              </w:rPr>
            </w:pPr>
            <w:r w:rsidRPr="00411EF8">
              <w:rPr>
                <w:color w:val="000000"/>
                <w:sz w:val="20"/>
                <w:szCs w:val="20"/>
              </w:rPr>
              <w:t>Жилой квартал Ю.8.</w:t>
            </w:r>
          </w:p>
        </w:tc>
        <w:tc>
          <w:tcPr>
            <w:tcW w:w="207" w:type="pct"/>
            <w:tcBorders>
              <w:top w:val="nil"/>
              <w:left w:val="nil"/>
              <w:bottom w:val="single" w:sz="4" w:space="0" w:color="auto"/>
              <w:right w:val="single" w:sz="4" w:space="0" w:color="auto"/>
            </w:tcBorders>
            <w:shd w:val="clear" w:color="auto" w:fill="auto"/>
            <w:vAlign w:val="center"/>
            <w:hideMark/>
          </w:tcPr>
          <w:p w14:paraId="0665DB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B197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04D29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0F97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42BF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C00C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99C9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E06B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8387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E6CD7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6597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68CC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7222C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AC00D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A9BA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771E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E9572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C1B88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CE1078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8A60E9F" w14:textId="77777777" w:rsidR="00411EF8" w:rsidRPr="00411EF8" w:rsidRDefault="00411EF8" w:rsidP="00411EF8">
            <w:pPr>
              <w:jc w:val="center"/>
              <w:rPr>
                <w:color w:val="000000"/>
                <w:sz w:val="20"/>
                <w:szCs w:val="20"/>
              </w:rPr>
            </w:pPr>
            <w:r w:rsidRPr="00411EF8">
              <w:rPr>
                <w:color w:val="000000"/>
                <w:sz w:val="20"/>
                <w:szCs w:val="20"/>
              </w:rPr>
              <w:t>Жилой квартал Ю.9.</w:t>
            </w:r>
          </w:p>
        </w:tc>
        <w:tc>
          <w:tcPr>
            <w:tcW w:w="207" w:type="pct"/>
            <w:tcBorders>
              <w:top w:val="nil"/>
              <w:left w:val="nil"/>
              <w:bottom w:val="single" w:sz="4" w:space="0" w:color="auto"/>
              <w:right w:val="single" w:sz="4" w:space="0" w:color="auto"/>
            </w:tcBorders>
            <w:shd w:val="clear" w:color="auto" w:fill="auto"/>
            <w:vAlign w:val="center"/>
            <w:hideMark/>
          </w:tcPr>
          <w:p w14:paraId="258BBF7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3DA3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BF12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41229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D96FD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A596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9159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341A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F47F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D087C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F573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58D9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AD83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9727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E4F9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5334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00FE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410EC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62DB5D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FEA2C44" w14:textId="77777777" w:rsidR="00411EF8" w:rsidRPr="00411EF8" w:rsidRDefault="00411EF8" w:rsidP="00411EF8">
            <w:pPr>
              <w:jc w:val="center"/>
              <w:rPr>
                <w:color w:val="000000"/>
                <w:sz w:val="20"/>
                <w:szCs w:val="20"/>
              </w:rPr>
            </w:pPr>
            <w:r w:rsidRPr="00411EF8">
              <w:rPr>
                <w:color w:val="000000"/>
                <w:sz w:val="20"/>
                <w:szCs w:val="20"/>
              </w:rPr>
              <w:t>Жилой квартал Ю.9.</w:t>
            </w:r>
            <w:r w:rsidRPr="00411EF8">
              <w:rPr>
                <w:color w:val="000000"/>
                <w:sz w:val="20"/>
                <w:szCs w:val="20"/>
              </w:rPr>
              <w:br/>
              <w:t>ОД.2.</w:t>
            </w:r>
          </w:p>
        </w:tc>
        <w:tc>
          <w:tcPr>
            <w:tcW w:w="207" w:type="pct"/>
            <w:tcBorders>
              <w:top w:val="nil"/>
              <w:left w:val="nil"/>
              <w:bottom w:val="single" w:sz="4" w:space="0" w:color="auto"/>
              <w:right w:val="single" w:sz="4" w:space="0" w:color="auto"/>
            </w:tcBorders>
            <w:shd w:val="clear" w:color="auto" w:fill="auto"/>
            <w:vAlign w:val="center"/>
            <w:hideMark/>
          </w:tcPr>
          <w:p w14:paraId="55B11A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4BB21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FC62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4913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86FC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9CEE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7107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39AF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14D1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B1D1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CC80F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7B9B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FE0B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FFD62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C6717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FC25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3FD9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95BAD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FB6D24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2A64DAE" w14:textId="77777777" w:rsidR="00411EF8" w:rsidRPr="00411EF8" w:rsidRDefault="00411EF8" w:rsidP="00411EF8">
            <w:pPr>
              <w:jc w:val="center"/>
              <w:rPr>
                <w:color w:val="000000"/>
                <w:sz w:val="20"/>
                <w:szCs w:val="20"/>
              </w:rPr>
            </w:pPr>
            <w:r w:rsidRPr="00411EF8">
              <w:rPr>
                <w:color w:val="000000"/>
                <w:sz w:val="20"/>
                <w:szCs w:val="20"/>
              </w:rPr>
              <w:t>ЗП1</w:t>
            </w:r>
          </w:p>
        </w:tc>
        <w:tc>
          <w:tcPr>
            <w:tcW w:w="207" w:type="pct"/>
            <w:tcBorders>
              <w:top w:val="nil"/>
              <w:left w:val="nil"/>
              <w:bottom w:val="single" w:sz="4" w:space="0" w:color="auto"/>
              <w:right w:val="single" w:sz="4" w:space="0" w:color="auto"/>
            </w:tcBorders>
            <w:shd w:val="clear" w:color="auto" w:fill="auto"/>
            <w:vAlign w:val="center"/>
            <w:hideMark/>
          </w:tcPr>
          <w:p w14:paraId="30FECB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DB5F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F696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F6EA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960F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E8BE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EF99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D8F77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9A57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1E06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DEF4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46DB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68C3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1321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0B753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9CD9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5BB1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C7F2B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8ADBF5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3AE0DC3" w14:textId="77777777" w:rsidR="00411EF8" w:rsidRPr="00411EF8" w:rsidRDefault="00411EF8" w:rsidP="00411EF8">
            <w:pPr>
              <w:jc w:val="center"/>
              <w:rPr>
                <w:color w:val="000000"/>
                <w:sz w:val="20"/>
                <w:szCs w:val="20"/>
              </w:rPr>
            </w:pPr>
            <w:r w:rsidRPr="00411EF8">
              <w:rPr>
                <w:color w:val="000000"/>
                <w:sz w:val="20"/>
                <w:szCs w:val="20"/>
              </w:rPr>
              <w:t>кв. 23А</w:t>
            </w:r>
          </w:p>
        </w:tc>
        <w:tc>
          <w:tcPr>
            <w:tcW w:w="207" w:type="pct"/>
            <w:tcBorders>
              <w:top w:val="nil"/>
              <w:left w:val="nil"/>
              <w:bottom w:val="single" w:sz="4" w:space="0" w:color="auto"/>
              <w:right w:val="single" w:sz="4" w:space="0" w:color="auto"/>
            </w:tcBorders>
            <w:shd w:val="clear" w:color="auto" w:fill="auto"/>
            <w:vAlign w:val="center"/>
            <w:hideMark/>
          </w:tcPr>
          <w:p w14:paraId="7752EA7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FA0E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19AF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699C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B868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95B6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8A28E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4FF7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CEB5C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1FD8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C3637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CC19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F6AB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11D0B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81B2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96DE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DA24D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C3CD7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B8584A9"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C918102" w14:textId="77777777" w:rsidR="00411EF8" w:rsidRPr="00411EF8" w:rsidRDefault="00411EF8" w:rsidP="00411EF8">
            <w:pPr>
              <w:jc w:val="center"/>
              <w:rPr>
                <w:color w:val="000000"/>
                <w:sz w:val="20"/>
                <w:szCs w:val="20"/>
              </w:rPr>
            </w:pPr>
            <w:r w:rsidRPr="00411EF8">
              <w:rPr>
                <w:color w:val="000000"/>
                <w:sz w:val="20"/>
                <w:szCs w:val="20"/>
              </w:rPr>
              <w:t>Квартал 28А</w:t>
            </w:r>
          </w:p>
        </w:tc>
        <w:tc>
          <w:tcPr>
            <w:tcW w:w="207" w:type="pct"/>
            <w:tcBorders>
              <w:top w:val="nil"/>
              <w:left w:val="nil"/>
              <w:bottom w:val="single" w:sz="4" w:space="0" w:color="auto"/>
              <w:right w:val="single" w:sz="4" w:space="0" w:color="auto"/>
            </w:tcBorders>
            <w:shd w:val="clear" w:color="auto" w:fill="auto"/>
            <w:vAlign w:val="center"/>
            <w:hideMark/>
          </w:tcPr>
          <w:p w14:paraId="350F09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FA187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8A25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CEE6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6C3A1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FCB277" w14:textId="77777777" w:rsidR="00411EF8" w:rsidRPr="00411EF8" w:rsidRDefault="00411EF8" w:rsidP="00411EF8">
            <w:pPr>
              <w:jc w:val="center"/>
              <w:rPr>
                <w:color w:val="000000"/>
                <w:sz w:val="20"/>
                <w:szCs w:val="20"/>
              </w:rPr>
            </w:pPr>
            <w:r w:rsidRPr="00411EF8">
              <w:rPr>
                <w:color w:val="000000"/>
                <w:sz w:val="20"/>
                <w:szCs w:val="20"/>
              </w:rPr>
              <w:t>1,72</w:t>
            </w:r>
          </w:p>
        </w:tc>
        <w:tc>
          <w:tcPr>
            <w:tcW w:w="207" w:type="pct"/>
            <w:tcBorders>
              <w:top w:val="nil"/>
              <w:left w:val="nil"/>
              <w:bottom w:val="single" w:sz="4" w:space="0" w:color="auto"/>
              <w:right w:val="single" w:sz="4" w:space="0" w:color="auto"/>
            </w:tcBorders>
            <w:shd w:val="clear" w:color="auto" w:fill="auto"/>
            <w:vAlign w:val="center"/>
            <w:hideMark/>
          </w:tcPr>
          <w:p w14:paraId="56571E5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333E9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F592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0AE2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97AF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35EA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6EE7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C486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5E47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D95B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A66E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DC967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D9388B6"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C3F2607" w14:textId="77777777" w:rsidR="00411EF8" w:rsidRPr="00411EF8" w:rsidRDefault="00411EF8" w:rsidP="00411EF8">
            <w:pPr>
              <w:jc w:val="center"/>
              <w:rPr>
                <w:color w:val="000000"/>
                <w:sz w:val="20"/>
                <w:szCs w:val="20"/>
              </w:rPr>
            </w:pPr>
            <w:r w:rsidRPr="00411EF8">
              <w:rPr>
                <w:color w:val="000000"/>
                <w:sz w:val="20"/>
                <w:szCs w:val="20"/>
              </w:rPr>
              <w:t>Квартал 29Б</w:t>
            </w:r>
          </w:p>
        </w:tc>
        <w:tc>
          <w:tcPr>
            <w:tcW w:w="207" w:type="pct"/>
            <w:tcBorders>
              <w:top w:val="nil"/>
              <w:left w:val="nil"/>
              <w:bottom w:val="single" w:sz="4" w:space="0" w:color="auto"/>
              <w:right w:val="single" w:sz="4" w:space="0" w:color="auto"/>
            </w:tcBorders>
            <w:shd w:val="clear" w:color="auto" w:fill="auto"/>
            <w:vAlign w:val="center"/>
            <w:hideMark/>
          </w:tcPr>
          <w:p w14:paraId="1DA2C44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5049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3118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8626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7BAB2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612B44" w14:textId="77777777" w:rsidR="00411EF8" w:rsidRPr="00411EF8" w:rsidRDefault="00411EF8" w:rsidP="00411EF8">
            <w:pPr>
              <w:jc w:val="center"/>
              <w:rPr>
                <w:color w:val="000000"/>
                <w:sz w:val="20"/>
                <w:szCs w:val="20"/>
              </w:rPr>
            </w:pPr>
            <w:r w:rsidRPr="00411EF8">
              <w:rPr>
                <w:color w:val="000000"/>
                <w:sz w:val="20"/>
                <w:szCs w:val="20"/>
              </w:rPr>
              <w:t>0,33</w:t>
            </w:r>
          </w:p>
        </w:tc>
        <w:tc>
          <w:tcPr>
            <w:tcW w:w="207" w:type="pct"/>
            <w:tcBorders>
              <w:top w:val="nil"/>
              <w:left w:val="nil"/>
              <w:bottom w:val="single" w:sz="4" w:space="0" w:color="auto"/>
              <w:right w:val="single" w:sz="4" w:space="0" w:color="auto"/>
            </w:tcBorders>
            <w:shd w:val="clear" w:color="auto" w:fill="auto"/>
            <w:vAlign w:val="center"/>
            <w:hideMark/>
          </w:tcPr>
          <w:p w14:paraId="47C5A9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032B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A0E0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C2D3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29CE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EFBB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03C6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E94D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5DC7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A9D93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FF2C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5E37E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9CBC0B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FF08841" w14:textId="77777777" w:rsidR="00411EF8" w:rsidRPr="00411EF8" w:rsidRDefault="00411EF8" w:rsidP="00411EF8">
            <w:pPr>
              <w:jc w:val="center"/>
              <w:rPr>
                <w:color w:val="000000"/>
                <w:sz w:val="20"/>
                <w:szCs w:val="20"/>
              </w:rPr>
            </w:pPr>
            <w:r w:rsidRPr="00411EF8">
              <w:rPr>
                <w:color w:val="000000"/>
                <w:sz w:val="20"/>
                <w:szCs w:val="20"/>
              </w:rPr>
              <w:t>Квартал А</w:t>
            </w:r>
          </w:p>
        </w:tc>
        <w:tc>
          <w:tcPr>
            <w:tcW w:w="207" w:type="pct"/>
            <w:tcBorders>
              <w:top w:val="nil"/>
              <w:left w:val="nil"/>
              <w:bottom w:val="single" w:sz="4" w:space="0" w:color="auto"/>
              <w:right w:val="single" w:sz="4" w:space="0" w:color="auto"/>
            </w:tcBorders>
            <w:shd w:val="clear" w:color="auto" w:fill="auto"/>
            <w:vAlign w:val="center"/>
            <w:hideMark/>
          </w:tcPr>
          <w:p w14:paraId="49A813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F3D4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3D4B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9711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996A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A50E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2B29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D1152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257A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E4A0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F6D7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B4A6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5804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A45D6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9F2C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878B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050F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2FDA0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20AE97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8AD10A9"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П-10.</w:t>
            </w:r>
          </w:p>
        </w:tc>
        <w:tc>
          <w:tcPr>
            <w:tcW w:w="207" w:type="pct"/>
            <w:tcBorders>
              <w:top w:val="nil"/>
              <w:left w:val="nil"/>
              <w:bottom w:val="single" w:sz="4" w:space="0" w:color="auto"/>
              <w:right w:val="single" w:sz="4" w:space="0" w:color="auto"/>
            </w:tcBorders>
            <w:shd w:val="clear" w:color="auto" w:fill="auto"/>
            <w:vAlign w:val="center"/>
            <w:hideMark/>
          </w:tcPr>
          <w:p w14:paraId="6264F79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7C22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37A7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158E9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0B181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A7BB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CEA1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131E4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7E2B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5EF63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18C9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E93B2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8F0F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45FA4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9E5F5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BC4A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7A25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087F5D"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728FCF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7ABCD3B"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П-12.</w:t>
            </w:r>
          </w:p>
        </w:tc>
        <w:tc>
          <w:tcPr>
            <w:tcW w:w="207" w:type="pct"/>
            <w:tcBorders>
              <w:top w:val="nil"/>
              <w:left w:val="nil"/>
              <w:bottom w:val="single" w:sz="4" w:space="0" w:color="auto"/>
              <w:right w:val="single" w:sz="4" w:space="0" w:color="auto"/>
            </w:tcBorders>
            <w:shd w:val="clear" w:color="auto" w:fill="auto"/>
            <w:vAlign w:val="center"/>
            <w:hideMark/>
          </w:tcPr>
          <w:p w14:paraId="54ED17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9BB2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1087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378B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DE9D6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4897C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F2E1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C352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4D9E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BB0F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4111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5B70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EE05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4AF1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14837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04B7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00EE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C7197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279A4A6"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A7C760D"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П-5.</w:t>
            </w:r>
          </w:p>
        </w:tc>
        <w:tc>
          <w:tcPr>
            <w:tcW w:w="207" w:type="pct"/>
            <w:tcBorders>
              <w:top w:val="nil"/>
              <w:left w:val="nil"/>
              <w:bottom w:val="single" w:sz="4" w:space="0" w:color="auto"/>
              <w:right w:val="single" w:sz="4" w:space="0" w:color="auto"/>
            </w:tcBorders>
            <w:shd w:val="clear" w:color="auto" w:fill="auto"/>
            <w:vAlign w:val="center"/>
            <w:hideMark/>
          </w:tcPr>
          <w:p w14:paraId="43C9BC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3EE9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9E28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830F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FC83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4381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CC94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61FE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65AF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1937C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7CF25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696D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9086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79C9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3974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3201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6423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A134F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BF46F7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FAE41B5" w14:textId="77777777" w:rsidR="00411EF8" w:rsidRPr="00411EF8" w:rsidRDefault="00411EF8" w:rsidP="00411EF8">
            <w:pPr>
              <w:jc w:val="center"/>
              <w:rPr>
                <w:color w:val="000000"/>
                <w:sz w:val="20"/>
                <w:szCs w:val="20"/>
              </w:rPr>
            </w:pPr>
            <w:r w:rsidRPr="00411EF8">
              <w:rPr>
                <w:color w:val="000000"/>
                <w:sz w:val="20"/>
                <w:szCs w:val="20"/>
              </w:rPr>
              <w:t>Квартал общественной застройки П-9.</w:t>
            </w:r>
          </w:p>
        </w:tc>
        <w:tc>
          <w:tcPr>
            <w:tcW w:w="207" w:type="pct"/>
            <w:tcBorders>
              <w:top w:val="nil"/>
              <w:left w:val="nil"/>
              <w:bottom w:val="single" w:sz="4" w:space="0" w:color="auto"/>
              <w:right w:val="single" w:sz="4" w:space="0" w:color="auto"/>
            </w:tcBorders>
            <w:shd w:val="clear" w:color="auto" w:fill="auto"/>
            <w:vAlign w:val="center"/>
            <w:hideMark/>
          </w:tcPr>
          <w:p w14:paraId="4B1B88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538F1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A4A8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E756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F9D6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AAD3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8EEA80" w14:textId="77777777" w:rsidR="00411EF8" w:rsidRPr="00411EF8" w:rsidRDefault="00411EF8" w:rsidP="00411EF8">
            <w:pPr>
              <w:jc w:val="center"/>
              <w:rPr>
                <w:color w:val="000000"/>
                <w:sz w:val="20"/>
                <w:szCs w:val="20"/>
              </w:rPr>
            </w:pPr>
            <w:r w:rsidRPr="00411EF8">
              <w:rPr>
                <w:color w:val="000000"/>
                <w:sz w:val="20"/>
                <w:szCs w:val="20"/>
              </w:rPr>
              <w:t>3,07</w:t>
            </w:r>
          </w:p>
        </w:tc>
        <w:tc>
          <w:tcPr>
            <w:tcW w:w="207" w:type="pct"/>
            <w:tcBorders>
              <w:top w:val="nil"/>
              <w:left w:val="nil"/>
              <w:bottom w:val="single" w:sz="4" w:space="0" w:color="auto"/>
              <w:right w:val="single" w:sz="4" w:space="0" w:color="auto"/>
            </w:tcBorders>
            <w:shd w:val="clear" w:color="auto" w:fill="auto"/>
            <w:vAlign w:val="center"/>
            <w:hideMark/>
          </w:tcPr>
          <w:p w14:paraId="66C71E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DE3B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8A83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D86D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E171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C281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F044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708EE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2713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1F337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059A1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9220A7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B651AA5" w14:textId="77777777" w:rsidR="00411EF8" w:rsidRPr="00411EF8" w:rsidRDefault="00411EF8" w:rsidP="00411EF8">
            <w:pPr>
              <w:jc w:val="center"/>
              <w:rPr>
                <w:color w:val="000000"/>
                <w:sz w:val="20"/>
                <w:szCs w:val="20"/>
              </w:rPr>
            </w:pPr>
            <w:r w:rsidRPr="00411EF8">
              <w:rPr>
                <w:color w:val="000000"/>
                <w:sz w:val="20"/>
                <w:szCs w:val="20"/>
              </w:rPr>
              <w:lastRenderedPageBreak/>
              <w:t>Квартал общественной</w:t>
            </w:r>
            <w:r w:rsidRPr="00411EF8">
              <w:rPr>
                <w:color w:val="000000"/>
                <w:sz w:val="20"/>
                <w:szCs w:val="20"/>
              </w:rPr>
              <w:br/>
              <w:t>застройки П-12.</w:t>
            </w:r>
          </w:p>
        </w:tc>
        <w:tc>
          <w:tcPr>
            <w:tcW w:w="207" w:type="pct"/>
            <w:tcBorders>
              <w:top w:val="nil"/>
              <w:left w:val="nil"/>
              <w:bottom w:val="single" w:sz="4" w:space="0" w:color="auto"/>
              <w:right w:val="single" w:sz="4" w:space="0" w:color="auto"/>
            </w:tcBorders>
            <w:shd w:val="clear" w:color="auto" w:fill="auto"/>
            <w:vAlign w:val="center"/>
            <w:hideMark/>
          </w:tcPr>
          <w:p w14:paraId="00BC13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5023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6118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F439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5D9D3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6457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8E64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B966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AD001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E91BD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DEDF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277E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32B5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7500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A1A4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35F5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182C1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60E44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742099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9F7C075"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П-4.</w:t>
            </w:r>
          </w:p>
        </w:tc>
        <w:tc>
          <w:tcPr>
            <w:tcW w:w="207" w:type="pct"/>
            <w:tcBorders>
              <w:top w:val="nil"/>
              <w:left w:val="nil"/>
              <w:bottom w:val="single" w:sz="4" w:space="0" w:color="auto"/>
              <w:right w:val="single" w:sz="4" w:space="0" w:color="auto"/>
            </w:tcBorders>
            <w:shd w:val="clear" w:color="auto" w:fill="auto"/>
            <w:vAlign w:val="center"/>
            <w:hideMark/>
          </w:tcPr>
          <w:p w14:paraId="609F2A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3A2D0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DE399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550E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0FD1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DAE8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25B4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827A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B30C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039B5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6C32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DEF6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B3986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E9C54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4177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89B3C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C218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433B2D"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570729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B7689F9"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П-5.</w:t>
            </w:r>
          </w:p>
        </w:tc>
        <w:tc>
          <w:tcPr>
            <w:tcW w:w="207" w:type="pct"/>
            <w:tcBorders>
              <w:top w:val="nil"/>
              <w:left w:val="nil"/>
              <w:bottom w:val="single" w:sz="4" w:space="0" w:color="auto"/>
              <w:right w:val="single" w:sz="4" w:space="0" w:color="auto"/>
            </w:tcBorders>
            <w:shd w:val="clear" w:color="auto" w:fill="auto"/>
            <w:vAlign w:val="center"/>
            <w:hideMark/>
          </w:tcPr>
          <w:p w14:paraId="5D97DE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2EE60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3B68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2C397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A4C10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8DF1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7B56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C286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BA7C6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4367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D3D8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123F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25B5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C1DA0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D64B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2BE04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48A0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45D10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0EB568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5E84F5C" w14:textId="77777777" w:rsidR="00411EF8" w:rsidRPr="00411EF8" w:rsidRDefault="00411EF8" w:rsidP="00411EF8">
            <w:pPr>
              <w:jc w:val="center"/>
              <w:rPr>
                <w:color w:val="000000"/>
                <w:sz w:val="20"/>
                <w:szCs w:val="20"/>
              </w:rPr>
            </w:pPr>
            <w:r w:rsidRPr="00411EF8">
              <w:rPr>
                <w:color w:val="000000"/>
                <w:sz w:val="20"/>
                <w:szCs w:val="20"/>
              </w:rPr>
              <w:t>Квартал общественной</w:t>
            </w:r>
            <w:r w:rsidRPr="00411EF8">
              <w:rPr>
                <w:color w:val="000000"/>
                <w:sz w:val="20"/>
                <w:szCs w:val="20"/>
              </w:rPr>
              <w:br/>
              <w:t>застройки П-9.</w:t>
            </w:r>
          </w:p>
        </w:tc>
        <w:tc>
          <w:tcPr>
            <w:tcW w:w="207" w:type="pct"/>
            <w:tcBorders>
              <w:top w:val="nil"/>
              <w:left w:val="nil"/>
              <w:bottom w:val="single" w:sz="4" w:space="0" w:color="auto"/>
              <w:right w:val="single" w:sz="4" w:space="0" w:color="auto"/>
            </w:tcBorders>
            <w:shd w:val="clear" w:color="auto" w:fill="auto"/>
            <w:vAlign w:val="center"/>
            <w:hideMark/>
          </w:tcPr>
          <w:p w14:paraId="1C39741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2726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FE5EF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8DF39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C7856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55C9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21760B" w14:textId="77777777" w:rsidR="00411EF8" w:rsidRPr="00411EF8" w:rsidRDefault="00411EF8" w:rsidP="00411EF8">
            <w:pPr>
              <w:jc w:val="center"/>
              <w:rPr>
                <w:color w:val="000000"/>
                <w:sz w:val="20"/>
                <w:szCs w:val="20"/>
              </w:rPr>
            </w:pPr>
            <w:r w:rsidRPr="00411EF8">
              <w:rPr>
                <w:color w:val="000000"/>
                <w:sz w:val="20"/>
                <w:szCs w:val="20"/>
              </w:rPr>
              <w:t>0,46</w:t>
            </w:r>
          </w:p>
        </w:tc>
        <w:tc>
          <w:tcPr>
            <w:tcW w:w="207" w:type="pct"/>
            <w:tcBorders>
              <w:top w:val="nil"/>
              <w:left w:val="nil"/>
              <w:bottom w:val="single" w:sz="4" w:space="0" w:color="auto"/>
              <w:right w:val="single" w:sz="4" w:space="0" w:color="auto"/>
            </w:tcBorders>
            <w:shd w:val="clear" w:color="auto" w:fill="auto"/>
            <w:vAlign w:val="center"/>
            <w:hideMark/>
          </w:tcPr>
          <w:p w14:paraId="71BA65B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DC7ED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FAA67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D205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3AC4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7FBD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95B9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0319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01591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C380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3204B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1437B1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F62D9B8" w14:textId="77777777" w:rsidR="00411EF8" w:rsidRPr="00411EF8" w:rsidRDefault="00411EF8" w:rsidP="00411EF8">
            <w:pPr>
              <w:jc w:val="center"/>
              <w:rPr>
                <w:color w:val="000000"/>
                <w:sz w:val="20"/>
                <w:szCs w:val="20"/>
              </w:rPr>
            </w:pPr>
            <w:r w:rsidRPr="00411EF8">
              <w:rPr>
                <w:color w:val="000000"/>
                <w:sz w:val="20"/>
                <w:szCs w:val="20"/>
              </w:rPr>
              <w:t>Квартал Ю.10 ОД.2.</w:t>
            </w:r>
          </w:p>
        </w:tc>
        <w:tc>
          <w:tcPr>
            <w:tcW w:w="207" w:type="pct"/>
            <w:tcBorders>
              <w:top w:val="nil"/>
              <w:left w:val="nil"/>
              <w:bottom w:val="single" w:sz="4" w:space="0" w:color="auto"/>
              <w:right w:val="single" w:sz="4" w:space="0" w:color="auto"/>
            </w:tcBorders>
            <w:shd w:val="clear" w:color="auto" w:fill="auto"/>
            <w:vAlign w:val="center"/>
            <w:hideMark/>
          </w:tcPr>
          <w:p w14:paraId="3E476A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DCA1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20B2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59F56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295CB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D6DDE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0CBA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4FD5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C31D4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4762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91C8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C03C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D814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A0CB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A1B3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724A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B2D3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6E732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F327ED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4D569AE" w14:textId="77777777" w:rsidR="00411EF8" w:rsidRPr="00411EF8" w:rsidRDefault="00411EF8" w:rsidP="00411EF8">
            <w:pPr>
              <w:jc w:val="center"/>
              <w:rPr>
                <w:color w:val="000000"/>
                <w:sz w:val="20"/>
                <w:szCs w:val="20"/>
              </w:rPr>
            </w:pPr>
            <w:r w:rsidRPr="00411EF8">
              <w:rPr>
                <w:color w:val="000000"/>
                <w:sz w:val="20"/>
                <w:szCs w:val="20"/>
              </w:rPr>
              <w:t>Квартал Ю.11 ОД.2.</w:t>
            </w:r>
          </w:p>
        </w:tc>
        <w:tc>
          <w:tcPr>
            <w:tcW w:w="207" w:type="pct"/>
            <w:tcBorders>
              <w:top w:val="nil"/>
              <w:left w:val="nil"/>
              <w:bottom w:val="single" w:sz="4" w:space="0" w:color="auto"/>
              <w:right w:val="single" w:sz="4" w:space="0" w:color="auto"/>
            </w:tcBorders>
            <w:shd w:val="clear" w:color="auto" w:fill="auto"/>
            <w:vAlign w:val="center"/>
            <w:hideMark/>
          </w:tcPr>
          <w:p w14:paraId="3A4439F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7169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E7C9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35B9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2AAD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6184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1884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AD2B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7585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86C4A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339F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83609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1E29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364A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E3766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4301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A127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806F1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EE6D3A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F384AB4" w14:textId="77777777" w:rsidR="00411EF8" w:rsidRPr="00411EF8" w:rsidRDefault="00411EF8" w:rsidP="00411EF8">
            <w:pPr>
              <w:jc w:val="center"/>
              <w:rPr>
                <w:color w:val="000000"/>
                <w:sz w:val="20"/>
                <w:szCs w:val="20"/>
              </w:rPr>
            </w:pPr>
            <w:r w:rsidRPr="00411EF8">
              <w:rPr>
                <w:color w:val="000000"/>
                <w:sz w:val="20"/>
                <w:szCs w:val="20"/>
              </w:rPr>
              <w:t>Квартал Ю.2-1 ОД.2.</w:t>
            </w:r>
          </w:p>
        </w:tc>
        <w:tc>
          <w:tcPr>
            <w:tcW w:w="207" w:type="pct"/>
            <w:tcBorders>
              <w:top w:val="nil"/>
              <w:left w:val="nil"/>
              <w:bottom w:val="single" w:sz="4" w:space="0" w:color="auto"/>
              <w:right w:val="single" w:sz="4" w:space="0" w:color="auto"/>
            </w:tcBorders>
            <w:shd w:val="clear" w:color="auto" w:fill="auto"/>
            <w:vAlign w:val="center"/>
            <w:hideMark/>
          </w:tcPr>
          <w:p w14:paraId="6D96C4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F80F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89F5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8D26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12F1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C3DB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D42A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5F1C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D929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2909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6D1F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5220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A71B2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C8A0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D43E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5E8C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3B927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6DDDE8"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86726A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852038F" w14:textId="77777777" w:rsidR="00411EF8" w:rsidRPr="00411EF8" w:rsidRDefault="00411EF8" w:rsidP="00411EF8">
            <w:pPr>
              <w:jc w:val="center"/>
              <w:rPr>
                <w:color w:val="000000"/>
                <w:sz w:val="20"/>
                <w:szCs w:val="20"/>
              </w:rPr>
            </w:pPr>
            <w:r w:rsidRPr="00411EF8">
              <w:rPr>
                <w:color w:val="000000"/>
                <w:sz w:val="20"/>
                <w:szCs w:val="20"/>
              </w:rPr>
              <w:t>Квартал Ю.3 ОД.2.</w:t>
            </w:r>
          </w:p>
        </w:tc>
        <w:tc>
          <w:tcPr>
            <w:tcW w:w="207" w:type="pct"/>
            <w:tcBorders>
              <w:top w:val="nil"/>
              <w:left w:val="nil"/>
              <w:bottom w:val="single" w:sz="4" w:space="0" w:color="auto"/>
              <w:right w:val="single" w:sz="4" w:space="0" w:color="auto"/>
            </w:tcBorders>
            <w:shd w:val="clear" w:color="auto" w:fill="auto"/>
            <w:vAlign w:val="center"/>
            <w:hideMark/>
          </w:tcPr>
          <w:p w14:paraId="0D5F5B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4B827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D9BC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10BD0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30A2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C813F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B1E3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7102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6E965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89DD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08E79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A8A3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9D1E2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9AFF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50A3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99D92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2B67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37593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54DCF5B"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842453C" w14:textId="77777777" w:rsidR="00411EF8" w:rsidRPr="00411EF8" w:rsidRDefault="00411EF8" w:rsidP="00411EF8">
            <w:pPr>
              <w:jc w:val="center"/>
              <w:rPr>
                <w:color w:val="000000"/>
                <w:sz w:val="20"/>
                <w:szCs w:val="20"/>
              </w:rPr>
            </w:pPr>
            <w:r w:rsidRPr="00411EF8">
              <w:rPr>
                <w:color w:val="000000"/>
                <w:sz w:val="20"/>
                <w:szCs w:val="20"/>
              </w:rPr>
              <w:t>Квартал Ю.3 П.1.</w:t>
            </w:r>
          </w:p>
        </w:tc>
        <w:tc>
          <w:tcPr>
            <w:tcW w:w="207" w:type="pct"/>
            <w:tcBorders>
              <w:top w:val="nil"/>
              <w:left w:val="nil"/>
              <w:bottom w:val="single" w:sz="4" w:space="0" w:color="auto"/>
              <w:right w:val="single" w:sz="4" w:space="0" w:color="auto"/>
            </w:tcBorders>
            <w:shd w:val="clear" w:color="auto" w:fill="auto"/>
            <w:vAlign w:val="center"/>
            <w:hideMark/>
          </w:tcPr>
          <w:p w14:paraId="3166D89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90629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2207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7D136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5DC7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C719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3A8F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9110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3769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D7F1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50021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6D09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0958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9649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9442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D6F9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3420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CE097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3610E72"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518A794" w14:textId="77777777" w:rsidR="00411EF8" w:rsidRPr="00411EF8" w:rsidRDefault="00411EF8" w:rsidP="00411EF8">
            <w:pPr>
              <w:jc w:val="center"/>
              <w:rPr>
                <w:color w:val="000000"/>
                <w:sz w:val="20"/>
                <w:szCs w:val="20"/>
              </w:rPr>
            </w:pPr>
            <w:r w:rsidRPr="00411EF8">
              <w:rPr>
                <w:color w:val="000000"/>
                <w:sz w:val="20"/>
                <w:szCs w:val="20"/>
              </w:rPr>
              <w:t>Квартал Ю.4 ОД.2.</w:t>
            </w:r>
          </w:p>
        </w:tc>
        <w:tc>
          <w:tcPr>
            <w:tcW w:w="207" w:type="pct"/>
            <w:tcBorders>
              <w:top w:val="nil"/>
              <w:left w:val="nil"/>
              <w:bottom w:val="single" w:sz="4" w:space="0" w:color="auto"/>
              <w:right w:val="single" w:sz="4" w:space="0" w:color="auto"/>
            </w:tcBorders>
            <w:shd w:val="clear" w:color="auto" w:fill="auto"/>
            <w:vAlign w:val="center"/>
            <w:hideMark/>
          </w:tcPr>
          <w:p w14:paraId="2DE1CA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258C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8F94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4411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60B2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A5C49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729A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A9D0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B11F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072A7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F5EF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ED1A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15FEE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E151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F2AEC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27632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12BF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3F16F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BE0DA2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D7409E6" w14:textId="77777777" w:rsidR="00411EF8" w:rsidRPr="00411EF8" w:rsidRDefault="00411EF8" w:rsidP="00411EF8">
            <w:pPr>
              <w:jc w:val="center"/>
              <w:rPr>
                <w:color w:val="000000"/>
                <w:sz w:val="20"/>
                <w:szCs w:val="20"/>
              </w:rPr>
            </w:pPr>
            <w:r w:rsidRPr="00411EF8">
              <w:rPr>
                <w:color w:val="000000"/>
                <w:sz w:val="20"/>
                <w:szCs w:val="20"/>
              </w:rPr>
              <w:t>Квартал Ю.4 П.1.</w:t>
            </w:r>
          </w:p>
        </w:tc>
        <w:tc>
          <w:tcPr>
            <w:tcW w:w="207" w:type="pct"/>
            <w:tcBorders>
              <w:top w:val="nil"/>
              <w:left w:val="nil"/>
              <w:bottom w:val="single" w:sz="4" w:space="0" w:color="auto"/>
              <w:right w:val="single" w:sz="4" w:space="0" w:color="auto"/>
            </w:tcBorders>
            <w:shd w:val="clear" w:color="auto" w:fill="auto"/>
            <w:vAlign w:val="center"/>
            <w:hideMark/>
          </w:tcPr>
          <w:p w14:paraId="77AC98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5A4F2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9A8A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C0C8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D92C4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84355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0063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EFD4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BEC3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4D60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8770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E8BC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8EC8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B831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4F43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E437B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392D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A213D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B45D5E0"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C1EE8D5" w14:textId="77777777" w:rsidR="00411EF8" w:rsidRPr="00411EF8" w:rsidRDefault="00411EF8" w:rsidP="00411EF8">
            <w:pPr>
              <w:jc w:val="center"/>
              <w:rPr>
                <w:color w:val="000000"/>
                <w:sz w:val="20"/>
                <w:szCs w:val="20"/>
              </w:rPr>
            </w:pPr>
            <w:r w:rsidRPr="00411EF8">
              <w:rPr>
                <w:color w:val="000000"/>
                <w:sz w:val="20"/>
                <w:szCs w:val="20"/>
              </w:rPr>
              <w:t>Квартал Ю.5 ОД.2.</w:t>
            </w:r>
          </w:p>
        </w:tc>
        <w:tc>
          <w:tcPr>
            <w:tcW w:w="207" w:type="pct"/>
            <w:tcBorders>
              <w:top w:val="nil"/>
              <w:left w:val="nil"/>
              <w:bottom w:val="single" w:sz="4" w:space="0" w:color="auto"/>
              <w:right w:val="single" w:sz="4" w:space="0" w:color="auto"/>
            </w:tcBorders>
            <w:shd w:val="clear" w:color="auto" w:fill="auto"/>
            <w:vAlign w:val="center"/>
            <w:hideMark/>
          </w:tcPr>
          <w:p w14:paraId="28D7103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95E9D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38D1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C8C5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5948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32C6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E6D8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1B8F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6D3C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B8FC0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A9C7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46192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3F1E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790C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E9A5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836F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63BC7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414020"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66B62F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12AF2CD" w14:textId="77777777" w:rsidR="00411EF8" w:rsidRPr="00411EF8" w:rsidRDefault="00411EF8" w:rsidP="00411EF8">
            <w:pPr>
              <w:jc w:val="center"/>
              <w:rPr>
                <w:color w:val="000000"/>
                <w:sz w:val="20"/>
                <w:szCs w:val="20"/>
              </w:rPr>
            </w:pPr>
            <w:r w:rsidRPr="00411EF8">
              <w:rPr>
                <w:color w:val="000000"/>
                <w:sz w:val="20"/>
                <w:szCs w:val="20"/>
              </w:rPr>
              <w:t>Квартал Ю.6. ОД.2.</w:t>
            </w:r>
          </w:p>
        </w:tc>
        <w:tc>
          <w:tcPr>
            <w:tcW w:w="207" w:type="pct"/>
            <w:tcBorders>
              <w:top w:val="nil"/>
              <w:left w:val="nil"/>
              <w:bottom w:val="single" w:sz="4" w:space="0" w:color="auto"/>
              <w:right w:val="single" w:sz="4" w:space="0" w:color="auto"/>
            </w:tcBorders>
            <w:shd w:val="clear" w:color="auto" w:fill="auto"/>
            <w:vAlign w:val="center"/>
            <w:hideMark/>
          </w:tcPr>
          <w:p w14:paraId="17B189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E944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F83C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3F75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9BFF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AC96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1089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78FE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D784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11DAD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057D4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A369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18FE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DE4A7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DABA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33837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47810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2E2C6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AE8D359"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0C03988" w14:textId="77777777" w:rsidR="00411EF8" w:rsidRPr="00411EF8" w:rsidRDefault="00411EF8" w:rsidP="00411EF8">
            <w:pPr>
              <w:jc w:val="center"/>
              <w:rPr>
                <w:color w:val="000000"/>
                <w:sz w:val="20"/>
                <w:szCs w:val="20"/>
              </w:rPr>
            </w:pPr>
            <w:r w:rsidRPr="00411EF8">
              <w:rPr>
                <w:color w:val="000000"/>
                <w:sz w:val="20"/>
                <w:szCs w:val="20"/>
              </w:rPr>
              <w:t>КК2А</w:t>
            </w:r>
          </w:p>
        </w:tc>
        <w:tc>
          <w:tcPr>
            <w:tcW w:w="207" w:type="pct"/>
            <w:tcBorders>
              <w:top w:val="nil"/>
              <w:left w:val="nil"/>
              <w:bottom w:val="single" w:sz="4" w:space="0" w:color="auto"/>
              <w:right w:val="single" w:sz="4" w:space="0" w:color="auto"/>
            </w:tcBorders>
            <w:shd w:val="clear" w:color="auto" w:fill="auto"/>
            <w:vAlign w:val="center"/>
            <w:hideMark/>
          </w:tcPr>
          <w:p w14:paraId="096BD8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68BB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DC399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9915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D578A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81D59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ECBE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43E6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F40D5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B00AA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94CE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CC9D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B5AF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13A1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2A54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F893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2C8B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FAC87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7CC203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100C291" w14:textId="77777777" w:rsidR="00411EF8" w:rsidRPr="00411EF8" w:rsidRDefault="00411EF8" w:rsidP="00411EF8">
            <w:pPr>
              <w:jc w:val="center"/>
              <w:rPr>
                <w:color w:val="000000"/>
                <w:sz w:val="20"/>
                <w:szCs w:val="20"/>
              </w:rPr>
            </w:pPr>
            <w:r w:rsidRPr="00411EF8">
              <w:rPr>
                <w:color w:val="000000"/>
                <w:sz w:val="20"/>
                <w:szCs w:val="20"/>
              </w:rPr>
              <w:t>КК3А</w:t>
            </w:r>
          </w:p>
        </w:tc>
        <w:tc>
          <w:tcPr>
            <w:tcW w:w="207" w:type="pct"/>
            <w:tcBorders>
              <w:top w:val="nil"/>
              <w:left w:val="nil"/>
              <w:bottom w:val="single" w:sz="4" w:space="0" w:color="auto"/>
              <w:right w:val="single" w:sz="4" w:space="0" w:color="auto"/>
            </w:tcBorders>
            <w:shd w:val="clear" w:color="auto" w:fill="auto"/>
            <w:vAlign w:val="center"/>
            <w:hideMark/>
          </w:tcPr>
          <w:p w14:paraId="3535083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893A7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95A7B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4F53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3599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4D6C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4972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B5A5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ACCD7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526A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D253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CCA1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5913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4B5E7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72FC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3D5B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F555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E3A20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F78C55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CFCBBDD" w14:textId="77777777" w:rsidR="00411EF8" w:rsidRPr="00411EF8" w:rsidRDefault="00411EF8" w:rsidP="00411EF8">
            <w:pPr>
              <w:jc w:val="center"/>
              <w:rPr>
                <w:color w:val="000000"/>
                <w:sz w:val="20"/>
                <w:szCs w:val="20"/>
              </w:rPr>
            </w:pPr>
            <w:r w:rsidRPr="00411EF8">
              <w:rPr>
                <w:color w:val="000000"/>
                <w:sz w:val="20"/>
                <w:szCs w:val="20"/>
              </w:rPr>
              <w:t>КК4.</w:t>
            </w:r>
          </w:p>
        </w:tc>
        <w:tc>
          <w:tcPr>
            <w:tcW w:w="207" w:type="pct"/>
            <w:tcBorders>
              <w:top w:val="nil"/>
              <w:left w:val="nil"/>
              <w:bottom w:val="single" w:sz="4" w:space="0" w:color="auto"/>
              <w:right w:val="single" w:sz="4" w:space="0" w:color="auto"/>
            </w:tcBorders>
            <w:shd w:val="clear" w:color="auto" w:fill="auto"/>
            <w:vAlign w:val="center"/>
            <w:hideMark/>
          </w:tcPr>
          <w:p w14:paraId="16BFFD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7F40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E7CD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C94D1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9E775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56241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B389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AE08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8BE7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4BCC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E981D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26BCB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23A2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13B0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590E7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8D17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B9D5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3BF6D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894740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737E703" w14:textId="77777777" w:rsidR="00411EF8" w:rsidRPr="00411EF8" w:rsidRDefault="00411EF8" w:rsidP="00411EF8">
            <w:pPr>
              <w:jc w:val="center"/>
              <w:rPr>
                <w:color w:val="000000"/>
                <w:sz w:val="20"/>
                <w:szCs w:val="20"/>
              </w:rPr>
            </w:pPr>
            <w:r w:rsidRPr="00411EF8">
              <w:rPr>
                <w:color w:val="000000"/>
                <w:sz w:val="20"/>
                <w:szCs w:val="20"/>
              </w:rPr>
              <w:t>КК5.</w:t>
            </w:r>
          </w:p>
        </w:tc>
        <w:tc>
          <w:tcPr>
            <w:tcW w:w="207" w:type="pct"/>
            <w:tcBorders>
              <w:top w:val="nil"/>
              <w:left w:val="nil"/>
              <w:bottom w:val="single" w:sz="4" w:space="0" w:color="auto"/>
              <w:right w:val="single" w:sz="4" w:space="0" w:color="auto"/>
            </w:tcBorders>
            <w:shd w:val="clear" w:color="auto" w:fill="auto"/>
            <w:vAlign w:val="center"/>
            <w:hideMark/>
          </w:tcPr>
          <w:p w14:paraId="76A625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F397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FC98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6050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04EA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9C53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4D66E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7236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ADA3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6837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32B7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B7851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79B5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30CF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847DD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DB8F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0C7EB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659F1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536E196"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233AEAC" w14:textId="77777777" w:rsidR="00411EF8" w:rsidRPr="00411EF8" w:rsidRDefault="00411EF8" w:rsidP="00411EF8">
            <w:pPr>
              <w:jc w:val="center"/>
              <w:rPr>
                <w:color w:val="000000"/>
                <w:sz w:val="20"/>
                <w:szCs w:val="20"/>
              </w:rPr>
            </w:pPr>
            <w:r w:rsidRPr="00411EF8">
              <w:rPr>
                <w:color w:val="000000"/>
                <w:sz w:val="20"/>
                <w:szCs w:val="20"/>
              </w:rPr>
              <w:t>КК8.</w:t>
            </w:r>
          </w:p>
        </w:tc>
        <w:tc>
          <w:tcPr>
            <w:tcW w:w="207" w:type="pct"/>
            <w:tcBorders>
              <w:top w:val="nil"/>
              <w:left w:val="nil"/>
              <w:bottom w:val="single" w:sz="4" w:space="0" w:color="auto"/>
              <w:right w:val="single" w:sz="4" w:space="0" w:color="auto"/>
            </w:tcBorders>
            <w:shd w:val="clear" w:color="auto" w:fill="auto"/>
            <w:vAlign w:val="center"/>
            <w:hideMark/>
          </w:tcPr>
          <w:p w14:paraId="63C0C19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CEC3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34875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387B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D5A44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0AEEC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767B9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6F43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7DF0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8503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E4AD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D4897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AA664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22C0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2CDD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2BEA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D583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228AE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03B65BC"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578F708" w14:textId="77777777" w:rsidR="00411EF8" w:rsidRPr="00411EF8" w:rsidRDefault="00411EF8" w:rsidP="00411EF8">
            <w:pPr>
              <w:jc w:val="center"/>
              <w:rPr>
                <w:color w:val="000000"/>
                <w:sz w:val="20"/>
                <w:szCs w:val="20"/>
              </w:rPr>
            </w:pPr>
            <w:r w:rsidRPr="00411EF8">
              <w:rPr>
                <w:color w:val="000000"/>
                <w:sz w:val="20"/>
                <w:szCs w:val="20"/>
              </w:rPr>
              <w:t>Коммунальный квартал 36.</w:t>
            </w:r>
          </w:p>
        </w:tc>
        <w:tc>
          <w:tcPr>
            <w:tcW w:w="207" w:type="pct"/>
            <w:tcBorders>
              <w:top w:val="nil"/>
              <w:left w:val="nil"/>
              <w:bottom w:val="single" w:sz="4" w:space="0" w:color="auto"/>
              <w:right w:val="single" w:sz="4" w:space="0" w:color="auto"/>
            </w:tcBorders>
            <w:shd w:val="clear" w:color="auto" w:fill="auto"/>
            <w:vAlign w:val="center"/>
            <w:hideMark/>
          </w:tcPr>
          <w:p w14:paraId="4CA9D47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47F6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BBF1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22A9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D2FBC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11DD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5E15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729F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585C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E23A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F788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43D8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D762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ED9B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6094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2878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97E9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F092C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D1FC26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1BAB2CA" w14:textId="77777777" w:rsidR="00411EF8" w:rsidRPr="00411EF8" w:rsidRDefault="00411EF8" w:rsidP="00411EF8">
            <w:pPr>
              <w:jc w:val="center"/>
              <w:rPr>
                <w:color w:val="000000"/>
                <w:sz w:val="20"/>
                <w:szCs w:val="20"/>
              </w:rPr>
            </w:pPr>
            <w:r w:rsidRPr="00411EF8">
              <w:rPr>
                <w:color w:val="000000"/>
                <w:sz w:val="20"/>
                <w:szCs w:val="20"/>
              </w:rPr>
              <w:t>Коммунальный квартал 45.</w:t>
            </w:r>
          </w:p>
        </w:tc>
        <w:tc>
          <w:tcPr>
            <w:tcW w:w="207" w:type="pct"/>
            <w:tcBorders>
              <w:top w:val="nil"/>
              <w:left w:val="nil"/>
              <w:bottom w:val="single" w:sz="4" w:space="0" w:color="auto"/>
              <w:right w:val="single" w:sz="4" w:space="0" w:color="auto"/>
            </w:tcBorders>
            <w:shd w:val="clear" w:color="auto" w:fill="auto"/>
            <w:vAlign w:val="center"/>
            <w:hideMark/>
          </w:tcPr>
          <w:p w14:paraId="2269D2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CC30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74FB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E21BD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540BD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56D1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B7D2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1C692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FB35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3756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0631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B51D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41FB8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5B422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05E9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E52FD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68EA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F34EB8"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E46DD5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67105C3" w14:textId="77777777" w:rsidR="00411EF8" w:rsidRPr="00411EF8" w:rsidRDefault="00411EF8" w:rsidP="00411EF8">
            <w:pPr>
              <w:jc w:val="center"/>
              <w:rPr>
                <w:color w:val="000000"/>
                <w:sz w:val="20"/>
                <w:szCs w:val="20"/>
              </w:rPr>
            </w:pPr>
            <w:r w:rsidRPr="00411EF8">
              <w:rPr>
                <w:color w:val="000000"/>
                <w:sz w:val="20"/>
                <w:szCs w:val="20"/>
              </w:rPr>
              <w:t>Коммунальный квартал П-4.</w:t>
            </w:r>
          </w:p>
        </w:tc>
        <w:tc>
          <w:tcPr>
            <w:tcW w:w="207" w:type="pct"/>
            <w:tcBorders>
              <w:top w:val="nil"/>
              <w:left w:val="nil"/>
              <w:bottom w:val="single" w:sz="4" w:space="0" w:color="auto"/>
              <w:right w:val="single" w:sz="4" w:space="0" w:color="auto"/>
            </w:tcBorders>
            <w:shd w:val="clear" w:color="auto" w:fill="auto"/>
            <w:vAlign w:val="center"/>
            <w:hideMark/>
          </w:tcPr>
          <w:p w14:paraId="78F6F3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F63F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001F0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B309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81BD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4599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16745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79F9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7429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6E70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EE8F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139B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3FD2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6B762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9F853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C55A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3E23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EFF99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F23FDE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FA61104" w14:textId="77777777" w:rsidR="00411EF8" w:rsidRPr="00411EF8" w:rsidRDefault="00411EF8" w:rsidP="00411EF8">
            <w:pPr>
              <w:jc w:val="center"/>
              <w:rPr>
                <w:color w:val="000000"/>
                <w:sz w:val="20"/>
                <w:szCs w:val="20"/>
              </w:rPr>
            </w:pPr>
            <w:r w:rsidRPr="00411EF8">
              <w:rPr>
                <w:color w:val="000000"/>
                <w:sz w:val="20"/>
                <w:szCs w:val="20"/>
              </w:rPr>
              <w:t>Коммунальный квартал</w:t>
            </w:r>
            <w:r w:rsidRPr="00411EF8">
              <w:rPr>
                <w:color w:val="000000"/>
                <w:sz w:val="20"/>
                <w:szCs w:val="20"/>
              </w:rPr>
              <w:br/>
              <w:t>45.</w:t>
            </w:r>
          </w:p>
        </w:tc>
        <w:tc>
          <w:tcPr>
            <w:tcW w:w="207" w:type="pct"/>
            <w:tcBorders>
              <w:top w:val="nil"/>
              <w:left w:val="nil"/>
              <w:bottom w:val="single" w:sz="4" w:space="0" w:color="auto"/>
              <w:right w:val="single" w:sz="4" w:space="0" w:color="auto"/>
            </w:tcBorders>
            <w:shd w:val="clear" w:color="auto" w:fill="auto"/>
            <w:vAlign w:val="center"/>
            <w:hideMark/>
          </w:tcPr>
          <w:p w14:paraId="20E7D2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8318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49C9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BF46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0C52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C061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5AC9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02CB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39F50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7B2D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91F9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146A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4BCD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0DE8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9DF4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AFE06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3FC6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C1213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548683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2CFF589" w14:textId="77777777" w:rsidR="00411EF8" w:rsidRPr="00411EF8" w:rsidRDefault="00411EF8" w:rsidP="00411EF8">
            <w:pPr>
              <w:jc w:val="center"/>
              <w:rPr>
                <w:color w:val="000000"/>
                <w:sz w:val="20"/>
                <w:szCs w:val="20"/>
              </w:rPr>
            </w:pPr>
            <w:r w:rsidRPr="00411EF8">
              <w:rPr>
                <w:color w:val="000000"/>
                <w:sz w:val="20"/>
                <w:szCs w:val="20"/>
              </w:rPr>
              <w:t>Микрорайон 1.</w:t>
            </w:r>
          </w:p>
        </w:tc>
        <w:tc>
          <w:tcPr>
            <w:tcW w:w="207" w:type="pct"/>
            <w:tcBorders>
              <w:top w:val="nil"/>
              <w:left w:val="nil"/>
              <w:bottom w:val="single" w:sz="4" w:space="0" w:color="auto"/>
              <w:right w:val="single" w:sz="4" w:space="0" w:color="auto"/>
            </w:tcBorders>
            <w:shd w:val="clear" w:color="auto" w:fill="auto"/>
            <w:vAlign w:val="center"/>
            <w:hideMark/>
          </w:tcPr>
          <w:p w14:paraId="1F0B5D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03D5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285D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8D7A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90017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95FE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473E4E" w14:textId="77777777" w:rsidR="00411EF8" w:rsidRPr="00411EF8" w:rsidRDefault="00411EF8" w:rsidP="00411EF8">
            <w:pPr>
              <w:jc w:val="center"/>
              <w:rPr>
                <w:color w:val="000000"/>
                <w:sz w:val="20"/>
                <w:szCs w:val="20"/>
              </w:rPr>
            </w:pPr>
            <w:r w:rsidRPr="00411EF8">
              <w:rPr>
                <w:color w:val="000000"/>
                <w:sz w:val="20"/>
                <w:szCs w:val="20"/>
              </w:rPr>
              <w:t>3,02</w:t>
            </w:r>
          </w:p>
        </w:tc>
        <w:tc>
          <w:tcPr>
            <w:tcW w:w="207" w:type="pct"/>
            <w:tcBorders>
              <w:top w:val="nil"/>
              <w:left w:val="nil"/>
              <w:bottom w:val="single" w:sz="4" w:space="0" w:color="auto"/>
              <w:right w:val="single" w:sz="4" w:space="0" w:color="auto"/>
            </w:tcBorders>
            <w:shd w:val="clear" w:color="auto" w:fill="auto"/>
            <w:vAlign w:val="center"/>
            <w:hideMark/>
          </w:tcPr>
          <w:p w14:paraId="052E0F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15812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09C03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1EE2A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EA0C3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E280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63D5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FA5F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377FD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30656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AFC5E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E8C577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5D2E777" w14:textId="77777777" w:rsidR="00411EF8" w:rsidRPr="00411EF8" w:rsidRDefault="00411EF8" w:rsidP="00411EF8">
            <w:pPr>
              <w:jc w:val="center"/>
              <w:rPr>
                <w:color w:val="000000"/>
                <w:sz w:val="20"/>
                <w:szCs w:val="20"/>
              </w:rPr>
            </w:pPr>
            <w:r w:rsidRPr="00411EF8">
              <w:rPr>
                <w:color w:val="000000"/>
                <w:sz w:val="20"/>
                <w:szCs w:val="20"/>
              </w:rPr>
              <w:t>Микрорайон 11.</w:t>
            </w:r>
          </w:p>
        </w:tc>
        <w:tc>
          <w:tcPr>
            <w:tcW w:w="207" w:type="pct"/>
            <w:tcBorders>
              <w:top w:val="nil"/>
              <w:left w:val="nil"/>
              <w:bottom w:val="single" w:sz="4" w:space="0" w:color="auto"/>
              <w:right w:val="single" w:sz="4" w:space="0" w:color="auto"/>
            </w:tcBorders>
            <w:shd w:val="clear" w:color="auto" w:fill="auto"/>
            <w:vAlign w:val="center"/>
            <w:hideMark/>
          </w:tcPr>
          <w:p w14:paraId="57067F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6083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A59F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E056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6E0A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A413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8D49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4013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290F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56D3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0140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150C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84D11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563C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52DF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5654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FA41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BE9CA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E323A02"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9040476" w14:textId="77777777" w:rsidR="00411EF8" w:rsidRPr="00411EF8" w:rsidRDefault="00411EF8" w:rsidP="00411EF8">
            <w:pPr>
              <w:jc w:val="center"/>
              <w:rPr>
                <w:color w:val="000000"/>
                <w:sz w:val="20"/>
                <w:szCs w:val="20"/>
              </w:rPr>
            </w:pPr>
            <w:r w:rsidRPr="00411EF8">
              <w:rPr>
                <w:color w:val="000000"/>
                <w:sz w:val="20"/>
                <w:szCs w:val="20"/>
              </w:rPr>
              <w:t>Микрорайон 11А</w:t>
            </w:r>
          </w:p>
        </w:tc>
        <w:tc>
          <w:tcPr>
            <w:tcW w:w="207" w:type="pct"/>
            <w:tcBorders>
              <w:top w:val="nil"/>
              <w:left w:val="nil"/>
              <w:bottom w:val="single" w:sz="4" w:space="0" w:color="auto"/>
              <w:right w:val="single" w:sz="4" w:space="0" w:color="auto"/>
            </w:tcBorders>
            <w:shd w:val="clear" w:color="auto" w:fill="auto"/>
            <w:vAlign w:val="center"/>
            <w:hideMark/>
          </w:tcPr>
          <w:p w14:paraId="1A2BFE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C9BA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07B1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3477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DCF3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7994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43495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609F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D629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0EC3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6F66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B0F57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C6AE6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1C7D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FEF5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2D0C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379D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B1F5D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616324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7E8624C" w14:textId="77777777" w:rsidR="00411EF8" w:rsidRPr="00411EF8" w:rsidRDefault="00411EF8" w:rsidP="00411EF8">
            <w:pPr>
              <w:jc w:val="center"/>
              <w:rPr>
                <w:color w:val="000000"/>
                <w:sz w:val="20"/>
                <w:szCs w:val="20"/>
              </w:rPr>
            </w:pPr>
            <w:r w:rsidRPr="00411EF8">
              <w:rPr>
                <w:color w:val="000000"/>
                <w:sz w:val="20"/>
                <w:szCs w:val="20"/>
              </w:rPr>
              <w:t>Микрорайон 13А.</w:t>
            </w:r>
          </w:p>
        </w:tc>
        <w:tc>
          <w:tcPr>
            <w:tcW w:w="207" w:type="pct"/>
            <w:tcBorders>
              <w:top w:val="nil"/>
              <w:left w:val="nil"/>
              <w:bottom w:val="single" w:sz="4" w:space="0" w:color="auto"/>
              <w:right w:val="single" w:sz="4" w:space="0" w:color="auto"/>
            </w:tcBorders>
            <w:shd w:val="clear" w:color="auto" w:fill="auto"/>
            <w:vAlign w:val="center"/>
            <w:hideMark/>
          </w:tcPr>
          <w:p w14:paraId="590FFC5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4F68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751F5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416C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F0622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F174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0CCE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59AD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4EF0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64C9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9EC0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5DE1E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B045C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714A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4F185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66F1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4867D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C4985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13E077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C92B4DD" w14:textId="77777777" w:rsidR="00411EF8" w:rsidRPr="00411EF8" w:rsidRDefault="00411EF8" w:rsidP="00411EF8">
            <w:pPr>
              <w:jc w:val="center"/>
              <w:rPr>
                <w:color w:val="000000"/>
                <w:sz w:val="20"/>
                <w:szCs w:val="20"/>
              </w:rPr>
            </w:pPr>
            <w:r w:rsidRPr="00411EF8">
              <w:rPr>
                <w:color w:val="000000"/>
                <w:sz w:val="20"/>
                <w:szCs w:val="20"/>
              </w:rPr>
              <w:t>Микрорайон 15А</w:t>
            </w:r>
          </w:p>
        </w:tc>
        <w:tc>
          <w:tcPr>
            <w:tcW w:w="207" w:type="pct"/>
            <w:tcBorders>
              <w:top w:val="nil"/>
              <w:left w:val="nil"/>
              <w:bottom w:val="single" w:sz="4" w:space="0" w:color="auto"/>
              <w:right w:val="single" w:sz="4" w:space="0" w:color="auto"/>
            </w:tcBorders>
            <w:shd w:val="clear" w:color="auto" w:fill="auto"/>
            <w:vAlign w:val="center"/>
            <w:hideMark/>
          </w:tcPr>
          <w:p w14:paraId="633166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3797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B500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EC94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06551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FC12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635C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ED80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617A7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A356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35C7D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3F6B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FBA3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AAF9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3ECD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69E32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3C13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B3C94B"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143A880"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3B1CD3A" w14:textId="77777777" w:rsidR="00411EF8" w:rsidRPr="00411EF8" w:rsidRDefault="00411EF8" w:rsidP="00411EF8">
            <w:pPr>
              <w:jc w:val="center"/>
              <w:rPr>
                <w:color w:val="000000"/>
                <w:sz w:val="20"/>
                <w:szCs w:val="20"/>
              </w:rPr>
            </w:pPr>
            <w:r w:rsidRPr="00411EF8">
              <w:rPr>
                <w:color w:val="000000"/>
                <w:sz w:val="20"/>
                <w:szCs w:val="20"/>
              </w:rPr>
              <w:t>Микрорайон 16А</w:t>
            </w:r>
          </w:p>
        </w:tc>
        <w:tc>
          <w:tcPr>
            <w:tcW w:w="207" w:type="pct"/>
            <w:tcBorders>
              <w:top w:val="nil"/>
              <w:left w:val="nil"/>
              <w:bottom w:val="single" w:sz="4" w:space="0" w:color="auto"/>
              <w:right w:val="single" w:sz="4" w:space="0" w:color="auto"/>
            </w:tcBorders>
            <w:shd w:val="clear" w:color="auto" w:fill="auto"/>
            <w:vAlign w:val="center"/>
            <w:hideMark/>
          </w:tcPr>
          <w:p w14:paraId="071B18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7FB0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9805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28F8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C6639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E67D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6990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E531F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BA7F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B10AE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FCFAF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35B46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5663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350D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662B2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9250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1DCC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455E6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95ED6F0"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BA425D8" w14:textId="77777777" w:rsidR="00411EF8" w:rsidRPr="00411EF8" w:rsidRDefault="00411EF8" w:rsidP="00411EF8">
            <w:pPr>
              <w:jc w:val="center"/>
              <w:rPr>
                <w:color w:val="000000"/>
                <w:sz w:val="20"/>
                <w:szCs w:val="20"/>
              </w:rPr>
            </w:pPr>
            <w:r w:rsidRPr="00411EF8">
              <w:rPr>
                <w:color w:val="000000"/>
                <w:sz w:val="20"/>
                <w:szCs w:val="20"/>
              </w:rPr>
              <w:t>Микрорайон 17.</w:t>
            </w:r>
          </w:p>
        </w:tc>
        <w:tc>
          <w:tcPr>
            <w:tcW w:w="207" w:type="pct"/>
            <w:tcBorders>
              <w:top w:val="nil"/>
              <w:left w:val="nil"/>
              <w:bottom w:val="single" w:sz="4" w:space="0" w:color="auto"/>
              <w:right w:val="single" w:sz="4" w:space="0" w:color="auto"/>
            </w:tcBorders>
            <w:shd w:val="clear" w:color="auto" w:fill="auto"/>
            <w:vAlign w:val="center"/>
            <w:hideMark/>
          </w:tcPr>
          <w:p w14:paraId="734CA64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9512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F543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2879C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D47E3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FAE3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EE69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52F2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387FA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860E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F3705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2ABD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B22B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4582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AE23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8A57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4294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4634A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1E3E84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668A115" w14:textId="77777777" w:rsidR="00411EF8" w:rsidRPr="00411EF8" w:rsidRDefault="00411EF8" w:rsidP="00411EF8">
            <w:pPr>
              <w:jc w:val="center"/>
              <w:rPr>
                <w:color w:val="000000"/>
                <w:sz w:val="20"/>
                <w:szCs w:val="20"/>
              </w:rPr>
            </w:pPr>
            <w:r w:rsidRPr="00411EF8">
              <w:rPr>
                <w:color w:val="000000"/>
                <w:sz w:val="20"/>
                <w:szCs w:val="20"/>
              </w:rPr>
              <w:t>Микрорайон 19.</w:t>
            </w:r>
          </w:p>
        </w:tc>
        <w:tc>
          <w:tcPr>
            <w:tcW w:w="207" w:type="pct"/>
            <w:tcBorders>
              <w:top w:val="nil"/>
              <w:left w:val="nil"/>
              <w:bottom w:val="single" w:sz="4" w:space="0" w:color="auto"/>
              <w:right w:val="single" w:sz="4" w:space="0" w:color="auto"/>
            </w:tcBorders>
            <w:shd w:val="clear" w:color="auto" w:fill="auto"/>
            <w:vAlign w:val="center"/>
            <w:hideMark/>
          </w:tcPr>
          <w:p w14:paraId="26F892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07B4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94DF7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4E0E3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84CF2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0B6C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4F1F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7595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E9C8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B804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8155D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C827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9A6B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127CD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4C8C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C99EE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E2BB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4D2DD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0D21F2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F527920" w14:textId="77777777" w:rsidR="00411EF8" w:rsidRPr="00411EF8" w:rsidRDefault="00411EF8" w:rsidP="00411EF8">
            <w:pPr>
              <w:jc w:val="center"/>
              <w:rPr>
                <w:color w:val="000000"/>
                <w:sz w:val="20"/>
                <w:szCs w:val="20"/>
              </w:rPr>
            </w:pPr>
            <w:r w:rsidRPr="00411EF8">
              <w:rPr>
                <w:color w:val="000000"/>
                <w:sz w:val="20"/>
                <w:szCs w:val="20"/>
              </w:rPr>
              <w:t>Микрорайон 2.</w:t>
            </w:r>
          </w:p>
        </w:tc>
        <w:tc>
          <w:tcPr>
            <w:tcW w:w="207" w:type="pct"/>
            <w:tcBorders>
              <w:top w:val="nil"/>
              <w:left w:val="nil"/>
              <w:bottom w:val="single" w:sz="4" w:space="0" w:color="auto"/>
              <w:right w:val="single" w:sz="4" w:space="0" w:color="auto"/>
            </w:tcBorders>
            <w:shd w:val="clear" w:color="auto" w:fill="auto"/>
            <w:vAlign w:val="center"/>
            <w:hideMark/>
          </w:tcPr>
          <w:p w14:paraId="19FDCD9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C400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5EA8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774C1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AF5C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846E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98FA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BFFFE0" w14:textId="77777777" w:rsidR="00411EF8" w:rsidRPr="00411EF8" w:rsidRDefault="00411EF8" w:rsidP="00411EF8">
            <w:pPr>
              <w:jc w:val="center"/>
              <w:rPr>
                <w:color w:val="000000"/>
                <w:sz w:val="20"/>
                <w:szCs w:val="20"/>
              </w:rPr>
            </w:pPr>
            <w:r w:rsidRPr="00411EF8">
              <w:rPr>
                <w:color w:val="000000"/>
                <w:sz w:val="20"/>
                <w:szCs w:val="20"/>
              </w:rPr>
              <w:t>0,38</w:t>
            </w:r>
          </w:p>
        </w:tc>
        <w:tc>
          <w:tcPr>
            <w:tcW w:w="207" w:type="pct"/>
            <w:tcBorders>
              <w:top w:val="nil"/>
              <w:left w:val="nil"/>
              <w:bottom w:val="single" w:sz="4" w:space="0" w:color="auto"/>
              <w:right w:val="single" w:sz="4" w:space="0" w:color="auto"/>
            </w:tcBorders>
            <w:shd w:val="clear" w:color="auto" w:fill="auto"/>
            <w:vAlign w:val="center"/>
            <w:hideMark/>
          </w:tcPr>
          <w:p w14:paraId="0FC8304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F20AF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9B45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B4DA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3773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661B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2A27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4229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34E4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3D257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5BAC2BE"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8017FAB" w14:textId="77777777" w:rsidR="00411EF8" w:rsidRPr="00411EF8" w:rsidRDefault="00411EF8" w:rsidP="00411EF8">
            <w:pPr>
              <w:jc w:val="center"/>
              <w:rPr>
                <w:color w:val="000000"/>
                <w:sz w:val="20"/>
                <w:szCs w:val="20"/>
              </w:rPr>
            </w:pPr>
            <w:r w:rsidRPr="00411EF8">
              <w:rPr>
                <w:color w:val="000000"/>
                <w:sz w:val="20"/>
                <w:szCs w:val="20"/>
              </w:rPr>
              <w:t>Микрорайон 20А</w:t>
            </w:r>
          </w:p>
        </w:tc>
        <w:tc>
          <w:tcPr>
            <w:tcW w:w="207" w:type="pct"/>
            <w:tcBorders>
              <w:top w:val="nil"/>
              <w:left w:val="nil"/>
              <w:bottom w:val="single" w:sz="4" w:space="0" w:color="auto"/>
              <w:right w:val="single" w:sz="4" w:space="0" w:color="auto"/>
            </w:tcBorders>
            <w:shd w:val="clear" w:color="auto" w:fill="auto"/>
            <w:vAlign w:val="center"/>
            <w:hideMark/>
          </w:tcPr>
          <w:p w14:paraId="7C8BA9F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0584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BA61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27FF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88CFB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9666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E8B7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C1EA1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3E8C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93E6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FB9B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977D4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AEAA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E0D3B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25F5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4C20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74F1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6A2FDB"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8941F6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8CDD93A" w14:textId="77777777" w:rsidR="00411EF8" w:rsidRPr="00411EF8" w:rsidRDefault="00411EF8" w:rsidP="00411EF8">
            <w:pPr>
              <w:jc w:val="center"/>
              <w:rPr>
                <w:color w:val="000000"/>
                <w:sz w:val="20"/>
                <w:szCs w:val="20"/>
              </w:rPr>
            </w:pPr>
            <w:r w:rsidRPr="00411EF8">
              <w:rPr>
                <w:color w:val="000000"/>
                <w:sz w:val="20"/>
                <w:szCs w:val="20"/>
              </w:rPr>
              <w:t>Микрорайон 21-22.</w:t>
            </w:r>
          </w:p>
        </w:tc>
        <w:tc>
          <w:tcPr>
            <w:tcW w:w="207" w:type="pct"/>
            <w:tcBorders>
              <w:top w:val="nil"/>
              <w:left w:val="nil"/>
              <w:bottom w:val="single" w:sz="4" w:space="0" w:color="auto"/>
              <w:right w:val="single" w:sz="4" w:space="0" w:color="auto"/>
            </w:tcBorders>
            <w:shd w:val="clear" w:color="auto" w:fill="auto"/>
            <w:vAlign w:val="center"/>
            <w:hideMark/>
          </w:tcPr>
          <w:p w14:paraId="1C1356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EECF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95955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904A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74092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907350" w14:textId="77777777" w:rsidR="00411EF8" w:rsidRPr="00411EF8" w:rsidRDefault="00411EF8" w:rsidP="00411EF8">
            <w:pPr>
              <w:jc w:val="center"/>
              <w:rPr>
                <w:color w:val="000000"/>
                <w:sz w:val="20"/>
                <w:szCs w:val="20"/>
              </w:rPr>
            </w:pPr>
            <w:r w:rsidRPr="00411EF8">
              <w:rPr>
                <w:color w:val="000000"/>
                <w:sz w:val="20"/>
                <w:szCs w:val="20"/>
              </w:rPr>
              <w:t>1,74</w:t>
            </w:r>
          </w:p>
        </w:tc>
        <w:tc>
          <w:tcPr>
            <w:tcW w:w="207" w:type="pct"/>
            <w:tcBorders>
              <w:top w:val="nil"/>
              <w:left w:val="nil"/>
              <w:bottom w:val="single" w:sz="4" w:space="0" w:color="auto"/>
              <w:right w:val="single" w:sz="4" w:space="0" w:color="auto"/>
            </w:tcBorders>
            <w:shd w:val="clear" w:color="auto" w:fill="auto"/>
            <w:vAlign w:val="center"/>
            <w:hideMark/>
          </w:tcPr>
          <w:p w14:paraId="09A4A3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0DEF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B532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6B16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5A5E6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E38D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BB0E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1BC30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1555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70BE2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3C3A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ACB47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37D998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586B5E0" w14:textId="77777777" w:rsidR="00411EF8" w:rsidRPr="00411EF8" w:rsidRDefault="00411EF8" w:rsidP="00411EF8">
            <w:pPr>
              <w:jc w:val="center"/>
              <w:rPr>
                <w:color w:val="000000"/>
                <w:sz w:val="20"/>
                <w:szCs w:val="20"/>
              </w:rPr>
            </w:pPr>
            <w:r w:rsidRPr="00411EF8">
              <w:rPr>
                <w:color w:val="000000"/>
                <w:sz w:val="20"/>
                <w:szCs w:val="20"/>
              </w:rPr>
              <w:t>Микрорайон 23А</w:t>
            </w:r>
          </w:p>
        </w:tc>
        <w:tc>
          <w:tcPr>
            <w:tcW w:w="207" w:type="pct"/>
            <w:tcBorders>
              <w:top w:val="nil"/>
              <w:left w:val="nil"/>
              <w:bottom w:val="single" w:sz="4" w:space="0" w:color="auto"/>
              <w:right w:val="single" w:sz="4" w:space="0" w:color="auto"/>
            </w:tcBorders>
            <w:shd w:val="clear" w:color="auto" w:fill="auto"/>
            <w:vAlign w:val="center"/>
            <w:hideMark/>
          </w:tcPr>
          <w:p w14:paraId="1BFC0F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FD5C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CEEE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97F43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815E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12C0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640F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B1FE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87FB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B9C4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B4667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CB1E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619E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1373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39601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2896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3473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41985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240356B"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4775656" w14:textId="77777777" w:rsidR="00411EF8" w:rsidRPr="00411EF8" w:rsidRDefault="00411EF8" w:rsidP="00411EF8">
            <w:pPr>
              <w:jc w:val="center"/>
              <w:rPr>
                <w:color w:val="000000"/>
                <w:sz w:val="20"/>
                <w:szCs w:val="20"/>
              </w:rPr>
            </w:pPr>
            <w:r w:rsidRPr="00411EF8">
              <w:rPr>
                <w:color w:val="000000"/>
                <w:sz w:val="20"/>
                <w:szCs w:val="20"/>
              </w:rPr>
              <w:t>Микрорайон 24.</w:t>
            </w:r>
          </w:p>
        </w:tc>
        <w:tc>
          <w:tcPr>
            <w:tcW w:w="207" w:type="pct"/>
            <w:tcBorders>
              <w:top w:val="nil"/>
              <w:left w:val="nil"/>
              <w:bottom w:val="single" w:sz="4" w:space="0" w:color="auto"/>
              <w:right w:val="single" w:sz="4" w:space="0" w:color="auto"/>
            </w:tcBorders>
            <w:shd w:val="clear" w:color="auto" w:fill="auto"/>
            <w:vAlign w:val="center"/>
            <w:hideMark/>
          </w:tcPr>
          <w:p w14:paraId="313804F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2395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20CAE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15E5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1CCA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935318" w14:textId="77777777" w:rsidR="00411EF8" w:rsidRPr="00411EF8" w:rsidRDefault="00411EF8" w:rsidP="00411EF8">
            <w:pPr>
              <w:jc w:val="center"/>
              <w:rPr>
                <w:color w:val="000000"/>
                <w:sz w:val="20"/>
                <w:szCs w:val="20"/>
              </w:rPr>
            </w:pPr>
            <w:r w:rsidRPr="00411EF8">
              <w:rPr>
                <w:color w:val="000000"/>
                <w:sz w:val="20"/>
                <w:szCs w:val="20"/>
              </w:rPr>
              <w:t>2,21</w:t>
            </w:r>
          </w:p>
        </w:tc>
        <w:tc>
          <w:tcPr>
            <w:tcW w:w="207" w:type="pct"/>
            <w:tcBorders>
              <w:top w:val="nil"/>
              <w:left w:val="nil"/>
              <w:bottom w:val="single" w:sz="4" w:space="0" w:color="auto"/>
              <w:right w:val="single" w:sz="4" w:space="0" w:color="auto"/>
            </w:tcBorders>
            <w:shd w:val="clear" w:color="auto" w:fill="auto"/>
            <w:vAlign w:val="center"/>
            <w:hideMark/>
          </w:tcPr>
          <w:p w14:paraId="1AE7B1B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986A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4CE1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84D4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E01A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5C614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0C61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FE44A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9DA2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6BFF1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250B1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282C8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3DE2C2E"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44E1A92" w14:textId="77777777" w:rsidR="00411EF8" w:rsidRPr="00411EF8" w:rsidRDefault="00411EF8" w:rsidP="00411EF8">
            <w:pPr>
              <w:jc w:val="center"/>
              <w:rPr>
                <w:color w:val="000000"/>
                <w:sz w:val="20"/>
                <w:szCs w:val="20"/>
              </w:rPr>
            </w:pPr>
            <w:r w:rsidRPr="00411EF8">
              <w:rPr>
                <w:color w:val="000000"/>
                <w:sz w:val="20"/>
                <w:szCs w:val="20"/>
              </w:rPr>
              <w:t>Микрорайон 25.</w:t>
            </w:r>
          </w:p>
        </w:tc>
        <w:tc>
          <w:tcPr>
            <w:tcW w:w="207" w:type="pct"/>
            <w:tcBorders>
              <w:top w:val="nil"/>
              <w:left w:val="nil"/>
              <w:bottom w:val="single" w:sz="4" w:space="0" w:color="auto"/>
              <w:right w:val="single" w:sz="4" w:space="0" w:color="auto"/>
            </w:tcBorders>
            <w:shd w:val="clear" w:color="auto" w:fill="auto"/>
            <w:vAlign w:val="center"/>
            <w:hideMark/>
          </w:tcPr>
          <w:p w14:paraId="335E1E9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C77E1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3DE5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970D4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E4C9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22D22D" w14:textId="77777777" w:rsidR="00411EF8" w:rsidRPr="00411EF8" w:rsidRDefault="00411EF8" w:rsidP="00411EF8">
            <w:pPr>
              <w:jc w:val="center"/>
              <w:rPr>
                <w:color w:val="000000"/>
                <w:sz w:val="20"/>
                <w:szCs w:val="20"/>
              </w:rPr>
            </w:pPr>
            <w:r w:rsidRPr="00411EF8">
              <w:rPr>
                <w:color w:val="000000"/>
                <w:sz w:val="20"/>
                <w:szCs w:val="20"/>
              </w:rPr>
              <w:t>1,46</w:t>
            </w:r>
          </w:p>
        </w:tc>
        <w:tc>
          <w:tcPr>
            <w:tcW w:w="207" w:type="pct"/>
            <w:tcBorders>
              <w:top w:val="nil"/>
              <w:left w:val="nil"/>
              <w:bottom w:val="single" w:sz="4" w:space="0" w:color="auto"/>
              <w:right w:val="single" w:sz="4" w:space="0" w:color="auto"/>
            </w:tcBorders>
            <w:shd w:val="clear" w:color="auto" w:fill="auto"/>
            <w:vAlign w:val="center"/>
            <w:hideMark/>
          </w:tcPr>
          <w:p w14:paraId="7CE5DC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5146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0C62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3027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6C47D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0CD77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B32B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8C3E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4A914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B544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1AD3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34F66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34C559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D51BB3A" w14:textId="77777777" w:rsidR="00411EF8" w:rsidRPr="00411EF8" w:rsidRDefault="00411EF8" w:rsidP="00411EF8">
            <w:pPr>
              <w:jc w:val="center"/>
              <w:rPr>
                <w:color w:val="000000"/>
                <w:sz w:val="20"/>
                <w:szCs w:val="20"/>
              </w:rPr>
            </w:pPr>
            <w:r w:rsidRPr="00411EF8">
              <w:rPr>
                <w:color w:val="000000"/>
                <w:sz w:val="20"/>
                <w:szCs w:val="20"/>
              </w:rPr>
              <w:t>Микрорайон 26.</w:t>
            </w:r>
          </w:p>
        </w:tc>
        <w:tc>
          <w:tcPr>
            <w:tcW w:w="207" w:type="pct"/>
            <w:tcBorders>
              <w:top w:val="nil"/>
              <w:left w:val="nil"/>
              <w:bottom w:val="single" w:sz="4" w:space="0" w:color="auto"/>
              <w:right w:val="single" w:sz="4" w:space="0" w:color="auto"/>
            </w:tcBorders>
            <w:shd w:val="clear" w:color="auto" w:fill="auto"/>
            <w:vAlign w:val="center"/>
            <w:hideMark/>
          </w:tcPr>
          <w:p w14:paraId="138863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66D7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69DA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E3E9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766F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A5DB3D" w14:textId="77777777" w:rsidR="00411EF8" w:rsidRPr="00411EF8" w:rsidRDefault="00411EF8" w:rsidP="00411EF8">
            <w:pPr>
              <w:jc w:val="center"/>
              <w:rPr>
                <w:color w:val="000000"/>
                <w:sz w:val="20"/>
                <w:szCs w:val="20"/>
              </w:rPr>
            </w:pPr>
            <w:r w:rsidRPr="00411EF8">
              <w:rPr>
                <w:color w:val="000000"/>
                <w:sz w:val="20"/>
                <w:szCs w:val="20"/>
              </w:rPr>
              <w:t>1,58</w:t>
            </w:r>
          </w:p>
        </w:tc>
        <w:tc>
          <w:tcPr>
            <w:tcW w:w="207" w:type="pct"/>
            <w:tcBorders>
              <w:top w:val="nil"/>
              <w:left w:val="nil"/>
              <w:bottom w:val="single" w:sz="4" w:space="0" w:color="auto"/>
              <w:right w:val="single" w:sz="4" w:space="0" w:color="auto"/>
            </w:tcBorders>
            <w:shd w:val="clear" w:color="auto" w:fill="auto"/>
            <w:vAlign w:val="center"/>
            <w:hideMark/>
          </w:tcPr>
          <w:p w14:paraId="1AD8AC3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54B4B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A6BE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DEA1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D93C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F579F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55CD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BF6B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85C3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9E1F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36854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A439DB"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1E0F23E"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27D0D5A" w14:textId="77777777" w:rsidR="00411EF8" w:rsidRPr="00411EF8" w:rsidRDefault="00411EF8" w:rsidP="00411EF8">
            <w:pPr>
              <w:jc w:val="center"/>
              <w:rPr>
                <w:color w:val="000000"/>
                <w:sz w:val="20"/>
                <w:szCs w:val="20"/>
              </w:rPr>
            </w:pPr>
            <w:r w:rsidRPr="00411EF8">
              <w:rPr>
                <w:color w:val="000000"/>
                <w:sz w:val="20"/>
                <w:szCs w:val="20"/>
              </w:rPr>
              <w:t>Микрорайон 27.</w:t>
            </w:r>
          </w:p>
        </w:tc>
        <w:tc>
          <w:tcPr>
            <w:tcW w:w="207" w:type="pct"/>
            <w:tcBorders>
              <w:top w:val="nil"/>
              <w:left w:val="nil"/>
              <w:bottom w:val="single" w:sz="4" w:space="0" w:color="auto"/>
              <w:right w:val="single" w:sz="4" w:space="0" w:color="auto"/>
            </w:tcBorders>
            <w:shd w:val="clear" w:color="auto" w:fill="auto"/>
            <w:vAlign w:val="center"/>
            <w:hideMark/>
          </w:tcPr>
          <w:p w14:paraId="3275FA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1FC7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315F2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1B757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7729F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91650F" w14:textId="77777777" w:rsidR="00411EF8" w:rsidRPr="00411EF8" w:rsidRDefault="00411EF8" w:rsidP="00411EF8">
            <w:pPr>
              <w:jc w:val="center"/>
              <w:rPr>
                <w:color w:val="000000"/>
                <w:sz w:val="20"/>
                <w:szCs w:val="20"/>
              </w:rPr>
            </w:pPr>
            <w:r w:rsidRPr="00411EF8">
              <w:rPr>
                <w:color w:val="000000"/>
                <w:sz w:val="20"/>
                <w:szCs w:val="20"/>
              </w:rPr>
              <w:t>0,74</w:t>
            </w:r>
          </w:p>
        </w:tc>
        <w:tc>
          <w:tcPr>
            <w:tcW w:w="207" w:type="pct"/>
            <w:tcBorders>
              <w:top w:val="nil"/>
              <w:left w:val="nil"/>
              <w:bottom w:val="single" w:sz="4" w:space="0" w:color="auto"/>
              <w:right w:val="single" w:sz="4" w:space="0" w:color="auto"/>
            </w:tcBorders>
            <w:shd w:val="clear" w:color="auto" w:fill="auto"/>
            <w:vAlign w:val="center"/>
            <w:hideMark/>
          </w:tcPr>
          <w:p w14:paraId="74DECE1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95E3F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571B7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C5D94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2C8C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2337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2608B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2951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26F4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8A74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93022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C71798"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7112DB2"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DBA0E11" w14:textId="77777777" w:rsidR="00411EF8" w:rsidRPr="00411EF8" w:rsidRDefault="00411EF8" w:rsidP="00411EF8">
            <w:pPr>
              <w:jc w:val="center"/>
              <w:rPr>
                <w:color w:val="000000"/>
                <w:sz w:val="20"/>
                <w:szCs w:val="20"/>
              </w:rPr>
            </w:pPr>
            <w:r w:rsidRPr="00411EF8">
              <w:rPr>
                <w:color w:val="000000"/>
                <w:sz w:val="20"/>
                <w:szCs w:val="20"/>
              </w:rPr>
              <w:t>Микрорайон 27А</w:t>
            </w:r>
          </w:p>
        </w:tc>
        <w:tc>
          <w:tcPr>
            <w:tcW w:w="207" w:type="pct"/>
            <w:tcBorders>
              <w:top w:val="nil"/>
              <w:left w:val="nil"/>
              <w:bottom w:val="single" w:sz="4" w:space="0" w:color="auto"/>
              <w:right w:val="single" w:sz="4" w:space="0" w:color="auto"/>
            </w:tcBorders>
            <w:shd w:val="clear" w:color="auto" w:fill="auto"/>
            <w:vAlign w:val="center"/>
            <w:hideMark/>
          </w:tcPr>
          <w:p w14:paraId="05BA57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CDD55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7DEA9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9E16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C481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AADE94" w14:textId="77777777" w:rsidR="00411EF8" w:rsidRPr="00411EF8" w:rsidRDefault="00411EF8" w:rsidP="00411EF8">
            <w:pPr>
              <w:jc w:val="center"/>
              <w:rPr>
                <w:color w:val="000000"/>
                <w:sz w:val="20"/>
                <w:szCs w:val="20"/>
              </w:rPr>
            </w:pPr>
            <w:r w:rsidRPr="00411EF8">
              <w:rPr>
                <w:color w:val="000000"/>
                <w:sz w:val="20"/>
                <w:szCs w:val="20"/>
              </w:rPr>
              <w:t>6,57</w:t>
            </w:r>
          </w:p>
        </w:tc>
        <w:tc>
          <w:tcPr>
            <w:tcW w:w="207" w:type="pct"/>
            <w:tcBorders>
              <w:top w:val="nil"/>
              <w:left w:val="nil"/>
              <w:bottom w:val="single" w:sz="4" w:space="0" w:color="auto"/>
              <w:right w:val="single" w:sz="4" w:space="0" w:color="auto"/>
            </w:tcBorders>
            <w:shd w:val="clear" w:color="auto" w:fill="auto"/>
            <w:vAlign w:val="center"/>
            <w:hideMark/>
          </w:tcPr>
          <w:p w14:paraId="0A29C4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59FD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6F35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6654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D558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B2D9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40EB3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8D16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9C14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D7F8F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76B7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5A5F9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04F2BC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912CE57" w14:textId="77777777" w:rsidR="00411EF8" w:rsidRPr="00411EF8" w:rsidRDefault="00411EF8" w:rsidP="00411EF8">
            <w:pPr>
              <w:jc w:val="center"/>
              <w:rPr>
                <w:color w:val="000000"/>
                <w:sz w:val="20"/>
                <w:szCs w:val="20"/>
              </w:rPr>
            </w:pPr>
            <w:r w:rsidRPr="00411EF8">
              <w:rPr>
                <w:color w:val="000000"/>
                <w:sz w:val="20"/>
                <w:szCs w:val="20"/>
              </w:rPr>
              <w:t>Микрорайон 28.</w:t>
            </w:r>
          </w:p>
        </w:tc>
        <w:tc>
          <w:tcPr>
            <w:tcW w:w="207" w:type="pct"/>
            <w:tcBorders>
              <w:top w:val="nil"/>
              <w:left w:val="nil"/>
              <w:bottom w:val="single" w:sz="4" w:space="0" w:color="auto"/>
              <w:right w:val="single" w:sz="4" w:space="0" w:color="auto"/>
            </w:tcBorders>
            <w:shd w:val="clear" w:color="auto" w:fill="auto"/>
            <w:vAlign w:val="center"/>
            <w:hideMark/>
          </w:tcPr>
          <w:p w14:paraId="6182E72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EA8D4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3A82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AF70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78120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599FD8" w14:textId="77777777" w:rsidR="00411EF8" w:rsidRPr="00411EF8" w:rsidRDefault="00411EF8" w:rsidP="00411EF8">
            <w:pPr>
              <w:jc w:val="center"/>
              <w:rPr>
                <w:color w:val="000000"/>
                <w:sz w:val="20"/>
                <w:szCs w:val="20"/>
              </w:rPr>
            </w:pPr>
            <w:r w:rsidRPr="00411EF8">
              <w:rPr>
                <w:color w:val="000000"/>
                <w:sz w:val="20"/>
                <w:szCs w:val="20"/>
              </w:rPr>
              <w:t>3,29</w:t>
            </w:r>
          </w:p>
        </w:tc>
        <w:tc>
          <w:tcPr>
            <w:tcW w:w="207" w:type="pct"/>
            <w:tcBorders>
              <w:top w:val="nil"/>
              <w:left w:val="nil"/>
              <w:bottom w:val="single" w:sz="4" w:space="0" w:color="auto"/>
              <w:right w:val="single" w:sz="4" w:space="0" w:color="auto"/>
            </w:tcBorders>
            <w:shd w:val="clear" w:color="auto" w:fill="auto"/>
            <w:vAlign w:val="center"/>
            <w:hideMark/>
          </w:tcPr>
          <w:p w14:paraId="2855E5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525D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C6D2B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8EB12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2E89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6A0B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4E527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BDC99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EB68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052A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2BEE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591A3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4A4D06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84F9143" w14:textId="77777777" w:rsidR="00411EF8" w:rsidRPr="00411EF8" w:rsidRDefault="00411EF8" w:rsidP="00411EF8">
            <w:pPr>
              <w:jc w:val="center"/>
              <w:rPr>
                <w:color w:val="000000"/>
                <w:sz w:val="20"/>
                <w:szCs w:val="20"/>
              </w:rPr>
            </w:pPr>
            <w:r w:rsidRPr="00411EF8">
              <w:rPr>
                <w:color w:val="000000"/>
                <w:sz w:val="20"/>
                <w:szCs w:val="20"/>
              </w:rPr>
              <w:t>Микрорайон 29.</w:t>
            </w:r>
          </w:p>
        </w:tc>
        <w:tc>
          <w:tcPr>
            <w:tcW w:w="207" w:type="pct"/>
            <w:tcBorders>
              <w:top w:val="nil"/>
              <w:left w:val="nil"/>
              <w:bottom w:val="single" w:sz="4" w:space="0" w:color="auto"/>
              <w:right w:val="single" w:sz="4" w:space="0" w:color="auto"/>
            </w:tcBorders>
            <w:shd w:val="clear" w:color="auto" w:fill="auto"/>
            <w:vAlign w:val="center"/>
            <w:hideMark/>
          </w:tcPr>
          <w:p w14:paraId="1F84AF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5FDC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9F683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6E2F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2E42D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C715FB" w14:textId="77777777" w:rsidR="00411EF8" w:rsidRPr="00411EF8" w:rsidRDefault="00411EF8" w:rsidP="00411EF8">
            <w:pPr>
              <w:jc w:val="center"/>
              <w:rPr>
                <w:color w:val="000000"/>
                <w:sz w:val="20"/>
                <w:szCs w:val="20"/>
              </w:rPr>
            </w:pPr>
            <w:r w:rsidRPr="00411EF8">
              <w:rPr>
                <w:color w:val="000000"/>
                <w:sz w:val="20"/>
                <w:szCs w:val="20"/>
              </w:rPr>
              <w:t>1,51</w:t>
            </w:r>
          </w:p>
        </w:tc>
        <w:tc>
          <w:tcPr>
            <w:tcW w:w="207" w:type="pct"/>
            <w:tcBorders>
              <w:top w:val="nil"/>
              <w:left w:val="nil"/>
              <w:bottom w:val="single" w:sz="4" w:space="0" w:color="auto"/>
              <w:right w:val="single" w:sz="4" w:space="0" w:color="auto"/>
            </w:tcBorders>
            <w:shd w:val="clear" w:color="auto" w:fill="auto"/>
            <w:vAlign w:val="center"/>
            <w:hideMark/>
          </w:tcPr>
          <w:p w14:paraId="71A343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58053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CD829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1708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B12B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DAB7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CC11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BF4D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015B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2B52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0574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427590"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4F5163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1DCF1DD" w14:textId="77777777" w:rsidR="00411EF8" w:rsidRPr="00411EF8" w:rsidRDefault="00411EF8" w:rsidP="00411EF8">
            <w:pPr>
              <w:jc w:val="center"/>
              <w:rPr>
                <w:color w:val="000000"/>
                <w:sz w:val="20"/>
                <w:szCs w:val="20"/>
              </w:rPr>
            </w:pPr>
            <w:r w:rsidRPr="00411EF8">
              <w:rPr>
                <w:color w:val="000000"/>
                <w:sz w:val="20"/>
                <w:szCs w:val="20"/>
              </w:rPr>
              <w:t>Микрорайон 3.</w:t>
            </w:r>
          </w:p>
        </w:tc>
        <w:tc>
          <w:tcPr>
            <w:tcW w:w="207" w:type="pct"/>
            <w:tcBorders>
              <w:top w:val="nil"/>
              <w:left w:val="nil"/>
              <w:bottom w:val="single" w:sz="4" w:space="0" w:color="auto"/>
              <w:right w:val="single" w:sz="4" w:space="0" w:color="auto"/>
            </w:tcBorders>
            <w:shd w:val="clear" w:color="auto" w:fill="auto"/>
            <w:vAlign w:val="center"/>
            <w:hideMark/>
          </w:tcPr>
          <w:p w14:paraId="743786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28EC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FB51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6E98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D227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4282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96B9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5A4D9C" w14:textId="77777777" w:rsidR="00411EF8" w:rsidRPr="00411EF8" w:rsidRDefault="00411EF8" w:rsidP="00411EF8">
            <w:pPr>
              <w:jc w:val="center"/>
              <w:rPr>
                <w:color w:val="000000"/>
                <w:sz w:val="20"/>
                <w:szCs w:val="20"/>
              </w:rPr>
            </w:pPr>
            <w:r w:rsidRPr="00411EF8">
              <w:rPr>
                <w:color w:val="000000"/>
                <w:sz w:val="20"/>
                <w:szCs w:val="20"/>
              </w:rPr>
              <w:t>0,12</w:t>
            </w:r>
          </w:p>
        </w:tc>
        <w:tc>
          <w:tcPr>
            <w:tcW w:w="207" w:type="pct"/>
            <w:tcBorders>
              <w:top w:val="nil"/>
              <w:left w:val="nil"/>
              <w:bottom w:val="single" w:sz="4" w:space="0" w:color="auto"/>
              <w:right w:val="single" w:sz="4" w:space="0" w:color="auto"/>
            </w:tcBorders>
            <w:shd w:val="clear" w:color="auto" w:fill="auto"/>
            <w:vAlign w:val="center"/>
            <w:hideMark/>
          </w:tcPr>
          <w:p w14:paraId="01605A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8176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B8808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2794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7354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84671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7382B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6BA5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B3C1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1991A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A8E5D8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96253C8" w14:textId="77777777" w:rsidR="00411EF8" w:rsidRPr="00411EF8" w:rsidRDefault="00411EF8" w:rsidP="00411EF8">
            <w:pPr>
              <w:jc w:val="center"/>
              <w:rPr>
                <w:color w:val="000000"/>
                <w:sz w:val="20"/>
                <w:szCs w:val="20"/>
              </w:rPr>
            </w:pPr>
            <w:r w:rsidRPr="00411EF8">
              <w:rPr>
                <w:color w:val="000000"/>
                <w:sz w:val="20"/>
                <w:szCs w:val="20"/>
              </w:rPr>
              <w:t>Микрорайон 30.</w:t>
            </w:r>
          </w:p>
        </w:tc>
        <w:tc>
          <w:tcPr>
            <w:tcW w:w="207" w:type="pct"/>
            <w:tcBorders>
              <w:top w:val="nil"/>
              <w:left w:val="nil"/>
              <w:bottom w:val="single" w:sz="4" w:space="0" w:color="auto"/>
              <w:right w:val="single" w:sz="4" w:space="0" w:color="auto"/>
            </w:tcBorders>
            <w:shd w:val="clear" w:color="auto" w:fill="auto"/>
            <w:vAlign w:val="center"/>
            <w:hideMark/>
          </w:tcPr>
          <w:p w14:paraId="4C3520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1F8C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5084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E665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D482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B1E6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EB28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7422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54B1E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399A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F4609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29A0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FC31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13C05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C5A2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06D8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BEA1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4B307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A3E492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2A6F543" w14:textId="77777777" w:rsidR="00411EF8" w:rsidRPr="00411EF8" w:rsidRDefault="00411EF8" w:rsidP="00411EF8">
            <w:pPr>
              <w:jc w:val="center"/>
              <w:rPr>
                <w:color w:val="000000"/>
                <w:sz w:val="20"/>
                <w:szCs w:val="20"/>
              </w:rPr>
            </w:pPr>
            <w:r w:rsidRPr="00411EF8">
              <w:rPr>
                <w:color w:val="000000"/>
                <w:sz w:val="20"/>
                <w:szCs w:val="20"/>
              </w:rPr>
              <w:t>Микрорайон 30А</w:t>
            </w:r>
          </w:p>
        </w:tc>
        <w:tc>
          <w:tcPr>
            <w:tcW w:w="207" w:type="pct"/>
            <w:tcBorders>
              <w:top w:val="nil"/>
              <w:left w:val="nil"/>
              <w:bottom w:val="single" w:sz="4" w:space="0" w:color="auto"/>
              <w:right w:val="single" w:sz="4" w:space="0" w:color="auto"/>
            </w:tcBorders>
            <w:shd w:val="clear" w:color="auto" w:fill="auto"/>
            <w:vAlign w:val="center"/>
            <w:hideMark/>
          </w:tcPr>
          <w:p w14:paraId="7A1BD06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17AB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0FE0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1EBD3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4D4B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66D3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D796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A9BD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CF20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26D0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22CE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60CCB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9B90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0F0B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3421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06D9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D8402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22986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B44F38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289B99C" w14:textId="77777777" w:rsidR="00411EF8" w:rsidRPr="00411EF8" w:rsidRDefault="00411EF8" w:rsidP="00411EF8">
            <w:pPr>
              <w:jc w:val="center"/>
              <w:rPr>
                <w:color w:val="000000"/>
                <w:sz w:val="20"/>
                <w:szCs w:val="20"/>
              </w:rPr>
            </w:pPr>
            <w:r w:rsidRPr="00411EF8">
              <w:rPr>
                <w:color w:val="000000"/>
                <w:sz w:val="20"/>
                <w:szCs w:val="20"/>
              </w:rPr>
              <w:t>Микрорайон 31.</w:t>
            </w:r>
          </w:p>
        </w:tc>
        <w:tc>
          <w:tcPr>
            <w:tcW w:w="207" w:type="pct"/>
            <w:tcBorders>
              <w:top w:val="nil"/>
              <w:left w:val="nil"/>
              <w:bottom w:val="single" w:sz="4" w:space="0" w:color="auto"/>
              <w:right w:val="single" w:sz="4" w:space="0" w:color="auto"/>
            </w:tcBorders>
            <w:shd w:val="clear" w:color="auto" w:fill="auto"/>
            <w:vAlign w:val="center"/>
            <w:hideMark/>
          </w:tcPr>
          <w:p w14:paraId="18A257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162ED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10F0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D6617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66E3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3D54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E5AB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F2A6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E291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ECC2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E934A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953C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450B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D7A4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DE767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732A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4506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17272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C7FA0C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F3F7A61" w14:textId="77777777" w:rsidR="00411EF8" w:rsidRPr="00411EF8" w:rsidRDefault="00411EF8" w:rsidP="00411EF8">
            <w:pPr>
              <w:jc w:val="center"/>
              <w:rPr>
                <w:color w:val="000000"/>
                <w:sz w:val="20"/>
                <w:szCs w:val="20"/>
              </w:rPr>
            </w:pPr>
            <w:r w:rsidRPr="00411EF8">
              <w:rPr>
                <w:color w:val="000000"/>
                <w:sz w:val="20"/>
                <w:szCs w:val="20"/>
              </w:rPr>
              <w:t>Микрорайон 31А</w:t>
            </w:r>
          </w:p>
        </w:tc>
        <w:tc>
          <w:tcPr>
            <w:tcW w:w="207" w:type="pct"/>
            <w:tcBorders>
              <w:top w:val="nil"/>
              <w:left w:val="nil"/>
              <w:bottom w:val="single" w:sz="4" w:space="0" w:color="auto"/>
              <w:right w:val="single" w:sz="4" w:space="0" w:color="auto"/>
            </w:tcBorders>
            <w:shd w:val="clear" w:color="auto" w:fill="auto"/>
            <w:vAlign w:val="center"/>
            <w:hideMark/>
          </w:tcPr>
          <w:p w14:paraId="0146AA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F9E4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CC19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FCB2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6798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4A9E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ACE7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41ED6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3E9D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320F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826A7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3C5C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AF0C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866D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1C8A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05B42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DD72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915BE8"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D67345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7470546" w14:textId="77777777" w:rsidR="00411EF8" w:rsidRPr="00411EF8" w:rsidRDefault="00411EF8" w:rsidP="00411EF8">
            <w:pPr>
              <w:jc w:val="center"/>
              <w:rPr>
                <w:color w:val="000000"/>
                <w:sz w:val="20"/>
                <w:szCs w:val="20"/>
              </w:rPr>
            </w:pPr>
            <w:r w:rsidRPr="00411EF8">
              <w:rPr>
                <w:color w:val="000000"/>
                <w:sz w:val="20"/>
                <w:szCs w:val="20"/>
              </w:rPr>
              <w:t>Микрорайон 31Б</w:t>
            </w:r>
          </w:p>
        </w:tc>
        <w:tc>
          <w:tcPr>
            <w:tcW w:w="207" w:type="pct"/>
            <w:tcBorders>
              <w:top w:val="nil"/>
              <w:left w:val="nil"/>
              <w:bottom w:val="single" w:sz="4" w:space="0" w:color="auto"/>
              <w:right w:val="single" w:sz="4" w:space="0" w:color="auto"/>
            </w:tcBorders>
            <w:shd w:val="clear" w:color="auto" w:fill="auto"/>
            <w:vAlign w:val="center"/>
            <w:hideMark/>
          </w:tcPr>
          <w:p w14:paraId="6AA21D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4923B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ED4E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DADF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AF46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3B7D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4FB0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2A7A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AB1B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4260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73D2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64B1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F75F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2677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C858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F6CC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116E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CAD55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11B840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B4F96E4" w14:textId="77777777" w:rsidR="00411EF8" w:rsidRPr="00411EF8" w:rsidRDefault="00411EF8" w:rsidP="00411EF8">
            <w:pPr>
              <w:jc w:val="center"/>
              <w:rPr>
                <w:color w:val="000000"/>
                <w:sz w:val="20"/>
                <w:szCs w:val="20"/>
              </w:rPr>
            </w:pPr>
            <w:r w:rsidRPr="00411EF8">
              <w:rPr>
                <w:color w:val="000000"/>
                <w:sz w:val="20"/>
                <w:szCs w:val="20"/>
              </w:rPr>
              <w:t>Микрорайон 31В</w:t>
            </w:r>
          </w:p>
        </w:tc>
        <w:tc>
          <w:tcPr>
            <w:tcW w:w="207" w:type="pct"/>
            <w:tcBorders>
              <w:top w:val="nil"/>
              <w:left w:val="nil"/>
              <w:bottom w:val="single" w:sz="4" w:space="0" w:color="auto"/>
              <w:right w:val="single" w:sz="4" w:space="0" w:color="auto"/>
            </w:tcBorders>
            <w:shd w:val="clear" w:color="auto" w:fill="auto"/>
            <w:vAlign w:val="center"/>
            <w:hideMark/>
          </w:tcPr>
          <w:p w14:paraId="275C85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8C261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9E975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2029D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F2CD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C401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6EC1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0B63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E3B9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3FCF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F880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5CB10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001F9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C92A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6D0B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6616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8C96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6E7F6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134337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7A54EC0" w14:textId="77777777" w:rsidR="00411EF8" w:rsidRPr="00411EF8" w:rsidRDefault="00411EF8" w:rsidP="00411EF8">
            <w:pPr>
              <w:jc w:val="center"/>
              <w:rPr>
                <w:color w:val="000000"/>
                <w:sz w:val="20"/>
                <w:szCs w:val="20"/>
              </w:rPr>
            </w:pPr>
            <w:r w:rsidRPr="00411EF8">
              <w:rPr>
                <w:color w:val="000000"/>
                <w:sz w:val="20"/>
                <w:szCs w:val="20"/>
              </w:rPr>
              <w:t>Микрорайон 32.</w:t>
            </w:r>
          </w:p>
        </w:tc>
        <w:tc>
          <w:tcPr>
            <w:tcW w:w="207" w:type="pct"/>
            <w:tcBorders>
              <w:top w:val="nil"/>
              <w:left w:val="nil"/>
              <w:bottom w:val="single" w:sz="4" w:space="0" w:color="auto"/>
              <w:right w:val="single" w:sz="4" w:space="0" w:color="auto"/>
            </w:tcBorders>
            <w:shd w:val="clear" w:color="auto" w:fill="auto"/>
            <w:vAlign w:val="center"/>
            <w:hideMark/>
          </w:tcPr>
          <w:p w14:paraId="6BCACA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C4BE0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BA9A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C84A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DECF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C04C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3409C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675D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8A152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5A2F7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DCC2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2623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23EA9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EBFC4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3ACE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014A6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91446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F96F6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D1BD09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AA733AD" w14:textId="77777777" w:rsidR="00411EF8" w:rsidRPr="00411EF8" w:rsidRDefault="00411EF8" w:rsidP="00411EF8">
            <w:pPr>
              <w:jc w:val="center"/>
              <w:rPr>
                <w:color w:val="000000"/>
                <w:sz w:val="20"/>
                <w:szCs w:val="20"/>
              </w:rPr>
            </w:pPr>
            <w:r w:rsidRPr="00411EF8">
              <w:rPr>
                <w:color w:val="000000"/>
                <w:sz w:val="20"/>
                <w:szCs w:val="20"/>
              </w:rPr>
              <w:t>Микрорайон 35.</w:t>
            </w:r>
          </w:p>
        </w:tc>
        <w:tc>
          <w:tcPr>
            <w:tcW w:w="207" w:type="pct"/>
            <w:tcBorders>
              <w:top w:val="nil"/>
              <w:left w:val="nil"/>
              <w:bottom w:val="single" w:sz="4" w:space="0" w:color="auto"/>
              <w:right w:val="single" w:sz="4" w:space="0" w:color="auto"/>
            </w:tcBorders>
            <w:shd w:val="clear" w:color="auto" w:fill="auto"/>
            <w:vAlign w:val="center"/>
            <w:hideMark/>
          </w:tcPr>
          <w:p w14:paraId="1B7626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AA0E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FB53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BDC5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51DE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DACA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A7F7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C48C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4BB3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36B0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2E6F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89C7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A9B8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1E7D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BB712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F103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286A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964D2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FFBBF1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F1D82B3" w14:textId="77777777" w:rsidR="00411EF8" w:rsidRPr="00411EF8" w:rsidRDefault="00411EF8" w:rsidP="00411EF8">
            <w:pPr>
              <w:jc w:val="center"/>
              <w:rPr>
                <w:color w:val="000000"/>
                <w:sz w:val="20"/>
                <w:szCs w:val="20"/>
              </w:rPr>
            </w:pPr>
            <w:r w:rsidRPr="00411EF8">
              <w:rPr>
                <w:color w:val="000000"/>
                <w:sz w:val="20"/>
                <w:szCs w:val="20"/>
              </w:rPr>
              <w:t>Микрорайон 35А</w:t>
            </w:r>
          </w:p>
        </w:tc>
        <w:tc>
          <w:tcPr>
            <w:tcW w:w="207" w:type="pct"/>
            <w:tcBorders>
              <w:top w:val="nil"/>
              <w:left w:val="nil"/>
              <w:bottom w:val="single" w:sz="4" w:space="0" w:color="auto"/>
              <w:right w:val="single" w:sz="4" w:space="0" w:color="auto"/>
            </w:tcBorders>
            <w:shd w:val="clear" w:color="auto" w:fill="auto"/>
            <w:vAlign w:val="center"/>
            <w:hideMark/>
          </w:tcPr>
          <w:p w14:paraId="6A2BEB0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E59D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C7E1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11B9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FE38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CE5B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90FC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3673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F28AB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C099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D52E3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5B95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7AAAC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F629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A5B6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51A59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4B48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321FD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2A7A2C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7DE9C3D" w14:textId="77777777" w:rsidR="00411EF8" w:rsidRPr="00411EF8" w:rsidRDefault="00411EF8" w:rsidP="00411EF8">
            <w:pPr>
              <w:jc w:val="center"/>
              <w:rPr>
                <w:color w:val="000000"/>
                <w:sz w:val="20"/>
                <w:szCs w:val="20"/>
              </w:rPr>
            </w:pPr>
            <w:r w:rsidRPr="00411EF8">
              <w:rPr>
                <w:color w:val="000000"/>
                <w:sz w:val="20"/>
                <w:szCs w:val="20"/>
              </w:rPr>
              <w:t>Микрорайон 37.</w:t>
            </w:r>
          </w:p>
        </w:tc>
        <w:tc>
          <w:tcPr>
            <w:tcW w:w="207" w:type="pct"/>
            <w:tcBorders>
              <w:top w:val="nil"/>
              <w:left w:val="nil"/>
              <w:bottom w:val="single" w:sz="4" w:space="0" w:color="auto"/>
              <w:right w:val="single" w:sz="4" w:space="0" w:color="auto"/>
            </w:tcBorders>
            <w:shd w:val="clear" w:color="auto" w:fill="auto"/>
            <w:vAlign w:val="center"/>
            <w:hideMark/>
          </w:tcPr>
          <w:p w14:paraId="421CA3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BB5E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3074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E99C2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18BE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62DD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C714F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7C0804" w14:textId="77777777" w:rsidR="00411EF8" w:rsidRPr="00411EF8" w:rsidRDefault="00411EF8" w:rsidP="00411EF8">
            <w:pPr>
              <w:jc w:val="center"/>
              <w:rPr>
                <w:color w:val="000000"/>
                <w:sz w:val="20"/>
                <w:szCs w:val="20"/>
              </w:rPr>
            </w:pPr>
            <w:r w:rsidRPr="00411EF8">
              <w:rPr>
                <w:color w:val="000000"/>
                <w:sz w:val="20"/>
                <w:szCs w:val="20"/>
              </w:rPr>
              <w:t>2,79</w:t>
            </w:r>
          </w:p>
        </w:tc>
        <w:tc>
          <w:tcPr>
            <w:tcW w:w="207" w:type="pct"/>
            <w:tcBorders>
              <w:top w:val="nil"/>
              <w:left w:val="nil"/>
              <w:bottom w:val="single" w:sz="4" w:space="0" w:color="auto"/>
              <w:right w:val="single" w:sz="4" w:space="0" w:color="auto"/>
            </w:tcBorders>
            <w:shd w:val="clear" w:color="auto" w:fill="auto"/>
            <w:vAlign w:val="center"/>
            <w:hideMark/>
          </w:tcPr>
          <w:p w14:paraId="1C4C7B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36A5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831E4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2E94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F3223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74BA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2679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0B98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EC99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C8065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92DCD1B"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41C7319" w14:textId="77777777" w:rsidR="00411EF8" w:rsidRPr="00411EF8" w:rsidRDefault="00411EF8" w:rsidP="00411EF8">
            <w:pPr>
              <w:jc w:val="center"/>
              <w:rPr>
                <w:color w:val="000000"/>
                <w:sz w:val="20"/>
                <w:szCs w:val="20"/>
              </w:rPr>
            </w:pPr>
            <w:r w:rsidRPr="00411EF8">
              <w:rPr>
                <w:color w:val="000000"/>
                <w:sz w:val="20"/>
                <w:szCs w:val="20"/>
              </w:rPr>
              <w:t>Микрорайон 38.</w:t>
            </w:r>
          </w:p>
        </w:tc>
        <w:tc>
          <w:tcPr>
            <w:tcW w:w="207" w:type="pct"/>
            <w:tcBorders>
              <w:top w:val="nil"/>
              <w:left w:val="nil"/>
              <w:bottom w:val="single" w:sz="4" w:space="0" w:color="auto"/>
              <w:right w:val="single" w:sz="4" w:space="0" w:color="auto"/>
            </w:tcBorders>
            <w:shd w:val="clear" w:color="auto" w:fill="auto"/>
            <w:vAlign w:val="center"/>
            <w:hideMark/>
          </w:tcPr>
          <w:p w14:paraId="327878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C1E7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D4D6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3FCE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EAB8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ADFA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6483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1A1F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31F9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4C882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0F2D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5E280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32AB3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DF8E4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6171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3A58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54FA5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1455D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61608E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D2260E4" w14:textId="77777777" w:rsidR="00411EF8" w:rsidRPr="00411EF8" w:rsidRDefault="00411EF8" w:rsidP="00411EF8">
            <w:pPr>
              <w:jc w:val="center"/>
              <w:rPr>
                <w:color w:val="000000"/>
                <w:sz w:val="20"/>
                <w:szCs w:val="20"/>
              </w:rPr>
            </w:pPr>
            <w:r w:rsidRPr="00411EF8">
              <w:rPr>
                <w:color w:val="000000"/>
                <w:sz w:val="20"/>
                <w:szCs w:val="20"/>
              </w:rPr>
              <w:t>Микрорайон 39.</w:t>
            </w:r>
          </w:p>
        </w:tc>
        <w:tc>
          <w:tcPr>
            <w:tcW w:w="207" w:type="pct"/>
            <w:tcBorders>
              <w:top w:val="nil"/>
              <w:left w:val="nil"/>
              <w:bottom w:val="single" w:sz="4" w:space="0" w:color="auto"/>
              <w:right w:val="single" w:sz="4" w:space="0" w:color="auto"/>
            </w:tcBorders>
            <w:shd w:val="clear" w:color="auto" w:fill="auto"/>
            <w:vAlign w:val="center"/>
            <w:hideMark/>
          </w:tcPr>
          <w:p w14:paraId="2AEC14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CBD3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8E2AE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119B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7F53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C1AB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CD6E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1D48C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7D12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2AFD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3AC4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95EC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B18EF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C6402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9892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3933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77EC1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AA01D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16FE32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66121F8" w14:textId="77777777" w:rsidR="00411EF8" w:rsidRPr="00411EF8" w:rsidRDefault="00411EF8" w:rsidP="00411EF8">
            <w:pPr>
              <w:jc w:val="center"/>
              <w:rPr>
                <w:color w:val="000000"/>
                <w:sz w:val="20"/>
                <w:szCs w:val="20"/>
              </w:rPr>
            </w:pPr>
            <w:r w:rsidRPr="00411EF8">
              <w:rPr>
                <w:color w:val="000000"/>
                <w:sz w:val="20"/>
                <w:szCs w:val="20"/>
              </w:rPr>
              <w:t>Микрорайон 4.</w:t>
            </w:r>
          </w:p>
        </w:tc>
        <w:tc>
          <w:tcPr>
            <w:tcW w:w="207" w:type="pct"/>
            <w:tcBorders>
              <w:top w:val="nil"/>
              <w:left w:val="nil"/>
              <w:bottom w:val="single" w:sz="4" w:space="0" w:color="auto"/>
              <w:right w:val="single" w:sz="4" w:space="0" w:color="auto"/>
            </w:tcBorders>
            <w:shd w:val="clear" w:color="auto" w:fill="auto"/>
            <w:vAlign w:val="center"/>
            <w:hideMark/>
          </w:tcPr>
          <w:p w14:paraId="376117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E01A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70B7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4E26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28811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ED92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1BBF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7B6169" w14:textId="77777777" w:rsidR="00411EF8" w:rsidRPr="00411EF8" w:rsidRDefault="00411EF8" w:rsidP="00411EF8">
            <w:pPr>
              <w:jc w:val="center"/>
              <w:rPr>
                <w:color w:val="000000"/>
                <w:sz w:val="20"/>
                <w:szCs w:val="20"/>
              </w:rPr>
            </w:pPr>
            <w:r w:rsidRPr="00411EF8">
              <w:rPr>
                <w:color w:val="000000"/>
                <w:sz w:val="20"/>
                <w:szCs w:val="20"/>
              </w:rPr>
              <w:t>2,62</w:t>
            </w:r>
          </w:p>
        </w:tc>
        <w:tc>
          <w:tcPr>
            <w:tcW w:w="207" w:type="pct"/>
            <w:tcBorders>
              <w:top w:val="nil"/>
              <w:left w:val="nil"/>
              <w:bottom w:val="single" w:sz="4" w:space="0" w:color="auto"/>
              <w:right w:val="single" w:sz="4" w:space="0" w:color="auto"/>
            </w:tcBorders>
            <w:shd w:val="clear" w:color="auto" w:fill="auto"/>
            <w:vAlign w:val="center"/>
            <w:hideMark/>
          </w:tcPr>
          <w:p w14:paraId="1654AD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975F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3C432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EA35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14FC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2E30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1695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82DC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4D0D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0F34F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C0525E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C6995C6" w14:textId="77777777" w:rsidR="00411EF8" w:rsidRPr="00411EF8" w:rsidRDefault="00411EF8" w:rsidP="00411EF8">
            <w:pPr>
              <w:jc w:val="center"/>
              <w:rPr>
                <w:color w:val="000000"/>
                <w:sz w:val="20"/>
                <w:szCs w:val="20"/>
              </w:rPr>
            </w:pPr>
            <w:r w:rsidRPr="00411EF8">
              <w:rPr>
                <w:color w:val="000000"/>
                <w:sz w:val="20"/>
                <w:szCs w:val="20"/>
              </w:rPr>
              <w:t>Микрорайон 41.</w:t>
            </w:r>
          </w:p>
        </w:tc>
        <w:tc>
          <w:tcPr>
            <w:tcW w:w="207" w:type="pct"/>
            <w:tcBorders>
              <w:top w:val="nil"/>
              <w:left w:val="nil"/>
              <w:bottom w:val="single" w:sz="4" w:space="0" w:color="auto"/>
              <w:right w:val="single" w:sz="4" w:space="0" w:color="auto"/>
            </w:tcBorders>
            <w:shd w:val="clear" w:color="auto" w:fill="auto"/>
            <w:vAlign w:val="center"/>
            <w:hideMark/>
          </w:tcPr>
          <w:p w14:paraId="69A3A1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786E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2BFA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2A77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2DD4B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45B9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FAD6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0A5E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C5E8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721B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92F4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AE12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F857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4CC8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A1D6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B4D46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4475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6C625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C6F74D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C8CE724" w14:textId="77777777" w:rsidR="00411EF8" w:rsidRPr="00411EF8" w:rsidRDefault="00411EF8" w:rsidP="00411EF8">
            <w:pPr>
              <w:jc w:val="center"/>
              <w:rPr>
                <w:color w:val="000000"/>
                <w:sz w:val="20"/>
                <w:szCs w:val="20"/>
              </w:rPr>
            </w:pPr>
            <w:r w:rsidRPr="00411EF8">
              <w:rPr>
                <w:color w:val="000000"/>
                <w:sz w:val="20"/>
                <w:szCs w:val="20"/>
              </w:rPr>
              <w:t>Микрорайон 42.</w:t>
            </w:r>
          </w:p>
        </w:tc>
        <w:tc>
          <w:tcPr>
            <w:tcW w:w="207" w:type="pct"/>
            <w:tcBorders>
              <w:top w:val="nil"/>
              <w:left w:val="nil"/>
              <w:bottom w:val="single" w:sz="4" w:space="0" w:color="auto"/>
              <w:right w:val="single" w:sz="4" w:space="0" w:color="auto"/>
            </w:tcBorders>
            <w:shd w:val="clear" w:color="auto" w:fill="auto"/>
            <w:vAlign w:val="center"/>
            <w:hideMark/>
          </w:tcPr>
          <w:p w14:paraId="048C15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11D2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B1F7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7B8C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D634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9A6F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AD390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71FA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A28C2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E7CE1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D965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242EF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2A6F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F158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E95A0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2F0A3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A8CE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0AE13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5E0998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AE339B9" w14:textId="77777777" w:rsidR="00411EF8" w:rsidRPr="00411EF8" w:rsidRDefault="00411EF8" w:rsidP="00411EF8">
            <w:pPr>
              <w:jc w:val="center"/>
              <w:rPr>
                <w:color w:val="000000"/>
                <w:sz w:val="20"/>
                <w:szCs w:val="20"/>
              </w:rPr>
            </w:pPr>
            <w:r w:rsidRPr="00411EF8">
              <w:rPr>
                <w:color w:val="000000"/>
                <w:sz w:val="20"/>
                <w:szCs w:val="20"/>
              </w:rPr>
              <w:lastRenderedPageBreak/>
              <w:t>Микрорайон 43.</w:t>
            </w:r>
          </w:p>
        </w:tc>
        <w:tc>
          <w:tcPr>
            <w:tcW w:w="207" w:type="pct"/>
            <w:tcBorders>
              <w:top w:val="nil"/>
              <w:left w:val="nil"/>
              <w:bottom w:val="single" w:sz="4" w:space="0" w:color="auto"/>
              <w:right w:val="single" w:sz="4" w:space="0" w:color="auto"/>
            </w:tcBorders>
            <w:shd w:val="clear" w:color="auto" w:fill="auto"/>
            <w:vAlign w:val="center"/>
            <w:hideMark/>
          </w:tcPr>
          <w:p w14:paraId="6A2A36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6EA4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B588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3B73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D09A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C5AE4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BB7CD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B1DE0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A0D3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CE29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17931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7389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5E95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A0E2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10664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2FAA0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9A94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2CAC7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495C280"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46FDE6F" w14:textId="77777777" w:rsidR="00411EF8" w:rsidRPr="00411EF8" w:rsidRDefault="00411EF8" w:rsidP="00411EF8">
            <w:pPr>
              <w:jc w:val="center"/>
              <w:rPr>
                <w:color w:val="000000"/>
                <w:sz w:val="20"/>
                <w:szCs w:val="20"/>
              </w:rPr>
            </w:pPr>
            <w:r w:rsidRPr="00411EF8">
              <w:rPr>
                <w:color w:val="000000"/>
                <w:sz w:val="20"/>
                <w:szCs w:val="20"/>
              </w:rPr>
              <w:t>Микрорайон 44.</w:t>
            </w:r>
          </w:p>
        </w:tc>
        <w:tc>
          <w:tcPr>
            <w:tcW w:w="207" w:type="pct"/>
            <w:tcBorders>
              <w:top w:val="nil"/>
              <w:left w:val="nil"/>
              <w:bottom w:val="single" w:sz="4" w:space="0" w:color="auto"/>
              <w:right w:val="single" w:sz="4" w:space="0" w:color="auto"/>
            </w:tcBorders>
            <w:shd w:val="clear" w:color="auto" w:fill="auto"/>
            <w:vAlign w:val="center"/>
            <w:hideMark/>
          </w:tcPr>
          <w:p w14:paraId="02B540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6D23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E740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8F6E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9ACC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95A1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68FA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67ECA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EF24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696D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96A3D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185B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765D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FB1DD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B534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9C7F3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CA57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87B0C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CF85B9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05353D0" w14:textId="77777777" w:rsidR="00411EF8" w:rsidRPr="00411EF8" w:rsidRDefault="00411EF8" w:rsidP="00411EF8">
            <w:pPr>
              <w:jc w:val="center"/>
              <w:rPr>
                <w:color w:val="000000"/>
                <w:sz w:val="20"/>
                <w:szCs w:val="20"/>
              </w:rPr>
            </w:pPr>
            <w:r w:rsidRPr="00411EF8">
              <w:rPr>
                <w:color w:val="000000"/>
                <w:sz w:val="20"/>
                <w:szCs w:val="20"/>
              </w:rPr>
              <w:t>Микрорайон 46.</w:t>
            </w:r>
          </w:p>
        </w:tc>
        <w:tc>
          <w:tcPr>
            <w:tcW w:w="207" w:type="pct"/>
            <w:tcBorders>
              <w:top w:val="nil"/>
              <w:left w:val="nil"/>
              <w:bottom w:val="single" w:sz="4" w:space="0" w:color="auto"/>
              <w:right w:val="single" w:sz="4" w:space="0" w:color="auto"/>
            </w:tcBorders>
            <w:shd w:val="clear" w:color="auto" w:fill="auto"/>
            <w:vAlign w:val="center"/>
            <w:hideMark/>
          </w:tcPr>
          <w:p w14:paraId="17C3059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BA40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393F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4F77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B3BF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B9002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48A3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AF87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FB1C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7879C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E3B0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EA06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18EA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DD70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36C2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E2DF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AA62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A221D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216326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EDDA144" w14:textId="77777777" w:rsidR="00411EF8" w:rsidRPr="00411EF8" w:rsidRDefault="00411EF8" w:rsidP="00411EF8">
            <w:pPr>
              <w:jc w:val="center"/>
              <w:rPr>
                <w:color w:val="000000"/>
                <w:sz w:val="20"/>
                <w:szCs w:val="20"/>
              </w:rPr>
            </w:pPr>
            <w:r w:rsidRPr="00411EF8">
              <w:rPr>
                <w:color w:val="000000"/>
                <w:sz w:val="20"/>
                <w:szCs w:val="20"/>
              </w:rPr>
              <w:t>Микрорайон 47.</w:t>
            </w:r>
          </w:p>
        </w:tc>
        <w:tc>
          <w:tcPr>
            <w:tcW w:w="207" w:type="pct"/>
            <w:tcBorders>
              <w:top w:val="nil"/>
              <w:left w:val="nil"/>
              <w:bottom w:val="single" w:sz="4" w:space="0" w:color="auto"/>
              <w:right w:val="single" w:sz="4" w:space="0" w:color="auto"/>
            </w:tcBorders>
            <w:shd w:val="clear" w:color="auto" w:fill="auto"/>
            <w:vAlign w:val="center"/>
            <w:hideMark/>
          </w:tcPr>
          <w:p w14:paraId="278094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CDFA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1B27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B7AC6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5D6F0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78BB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BE0F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670C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5795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1D39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3EF9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063F7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BE11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AD52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424B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4D6E7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9325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0B71B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F011F5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8995B3D" w14:textId="77777777" w:rsidR="00411EF8" w:rsidRPr="00411EF8" w:rsidRDefault="00411EF8" w:rsidP="00411EF8">
            <w:pPr>
              <w:jc w:val="center"/>
              <w:rPr>
                <w:color w:val="000000"/>
                <w:sz w:val="20"/>
                <w:szCs w:val="20"/>
              </w:rPr>
            </w:pPr>
            <w:r w:rsidRPr="00411EF8">
              <w:rPr>
                <w:color w:val="000000"/>
                <w:sz w:val="20"/>
                <w:szCs w:val="20"/>
              </w:rPr>
              <w:t>Микрорайон 48.</w:t>
            </w:r>
          </w:p>
        </w:tc>
        <w:tc>
          <w:tcPr>
            <w:tcW w:w="207" w:type="pct"/>
            <w:tcBorders>
              <w:top w:val="nil"/>
              <w:left w:val="nil"/>
              <w:bottom w:val="single" w:sz="4" w:space="0" w:color="auto"/>
              <w:right w:val="single" w:sz="4" w:space="0" w:color="auto"/>
            </w:tcBorders>
            <w:shd w:val="clear" w:color="auto" w:fill="auto"/>
            <w:vAlign w:val="center"/>
            <w:hideMark/>
          </w:tcPr>
          <w:p w14:paraId="7E4DEC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6D63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82FF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9973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FEB15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E618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3721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FE51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996B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CE4E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B675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D2DB1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2B1C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0287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0958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A100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A1C4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FD570B"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B32B8A6"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91BCDA7" w14:textId="77777777" w:rsidR="00411EF8" w:rsidRPr="00411EF8" w:rsidRDefault="00411EF8" w:rsidP="00411EF8">
            <w:pPr>
              <w:jc w:val="center"/>
              <w:rPr>
                <w:color w:val="000000"/>
                <w:sz w:val="20"/>
                <w:szCs w:val="20"/>
              </w:rPr>
            </w:pPr>
            <w:r w:rsidRPr="00411EF8">
              <w:rPr>
                <w:color w:val="000000"/>
                <w:sz w:val="20"/>
                <w:szCs w:val="20"/>
              </w:rPr>
              <w:t>Микрорайон 49.</w:t>
            </w:r>
          </w:p>
        </w:tc>
        <w:tc>
          <w:tcPr>
            <w:tcW w:w="207" w:type="pct"/>
            <w:tcBorders>
              <w:top w:val="nil"/>
              <w:left w:val="nil"/>
              <w:bottom w:val="single" w:sz="4" w:space="0" w:color="auto"/>
              <w:right w:val="single" w:sz="4" w:space="0" w:color="auto"/>
            </w:tcBorders>
            <w:shd w:val="clear" w:color="auto" w:fill="auto"/>
            <w:vAlign w:val="center"/>
            <w:hideMark/>
          </w:tcPr>
          <w:p w14:paraId="1AAD6E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6EBD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79CB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82A3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C7906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FBF2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8D10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CD6B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A94A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AE455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A60E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9517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B0235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486E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BCC5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E858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A2C8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EEBF6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AA52DC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3E2A268" w14:textId="77777777" w:rsidR="00411EF8" w:rsidRPr="00411EF8" w:rsidRDefault="00411EF8" w:rsidP="00411EF8">
            <w:pPr>
              <w:jc w:val="center"/>
              <w:rPr>
                <w:color w:val="000000"/>
                <w:sz w:val="20"/>
                <w:szCs w:val="20"/>
              </w:rPr>
            </w:pPr>
            <w:r w:rsidRPr="00411EF8">
              <w:rPr>
                <w:color w:val="000000"/>
                <w:sz w:val="20"/>
                <w:szCs w:val="20"/>
              </w:rPr>
              <w:t>Микрорайон 50.</w:t>
            </w:r>
          </w:p>
        </w:tc>
        <w:tc>
          <w:tcPr>
            <w:tcW w:w="207" w:type="pct"/>
            <w:tcBorders>
              <w:top w:val="nil"/>
              <w:left w:val="nil"/>
              <w:bottom w:val="single" w:sz="4" w:space="0" w:color="auto"/>
              <w:right w:val="single" w:sz="4" w:space="0" w:color="auto"/>
            </w:tcBorders>
            <w:shd w:val="clear" w:color="auto" w:fill="auto"/>
            <w:vAlign w:val="center"/>
            <w:hideMark/>
          </w:tcPr>
          <w:p w14:paraId="787D2B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E95F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F5FA7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96D0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D4D7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6049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FCE8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6DE0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555F8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3E961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108D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1FB9F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2D3E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B60B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DE43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D2597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BF94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BD7E5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89418C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DD9A7B2" w14:textId="77777777" w:rsidR="00411EF8" w:rsidRPr="00411EF8" w:rsidRDefault="00411EF8" w:rsidP="00411EF8">
            <w:pPr>
              <w:jc w:val="center"/>
              <w:rPr>
                <w:color w:val="000000"/>
                <w:sz w:val="20"/>
                <w:szCs w:val="20"/>
              </w:rPr>
            </w:pPr>
            <w:r w:rsidRPr="00411EF8">
              <w:rPr>
                <w:color w:val="000000"/>
                <w:sz w:val="20"/>
                <w:szCs w:val="20"/>
              </w:rPr>
              <w:t>Микрорайон 51.</w:t>
            </w:r>
          </w:p>
        </w:tc>
        <w:tc>
          <w:tcPr>
            <w:tcW w:w="207" w:type="pct"/>
            <w:tcBorders>
              <w:top w:val="nil"/>
              <w:left w:val="nil"/>
              <w:bottom w:val="single" w:sz="4" w:space="0" w:color="auto"/>
              <w:right w:val="single" w:sz="4" w:space="0" w:color="auto"/>
            </w:tcBorders>
            <w:shd w:val="clear" w:color="auto" w:fill="auto"/>
            <w:vAlign w:val="center"/>
            <w:hideMark/>
          </w:tcPr>
          <w:p w14:paraId="62033C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2CE0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BD38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2A18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F3C5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DF280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0FA3F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11BA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3851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A0F4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D05F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EDFBD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E31E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0C71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69B1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CB82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5DEE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869F2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928EF8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4871E99" w14:textId="77777777" w:rsidR="00411EF8" w:rsidRPr="00411EF8" w:rsidRDefault="00411EF8" w:rsidP="00411EF8">
            <w:pPr>
              <w:jc w:val="center"/>
              <w:rPr>
                <w:color w:val="000000"/>
                <w:sz w:val="20"/>
                <w:szCs w:val="20"/>
              </w:rPr>
            </w:pPr>
            <w:r w:rsidRPr="00411EF8">
              <w:rPr>
                <w:color w:val="000000"/>
                <w:sz w:val="20"/>
                <w:szCs w:val="20"/>
              </w:rPr>
              <w:t>Микрорайон 7А</w:t>
            </w:r>
          </w:p>
        </w:tc>
        <w:tc>
          <w:tcPr>
            <w:tcW w:w="207" w:type="pct"/>
            <w:tcBorders>
              <w:top w:val="nil"/>
              <w:left w:val="nil"/>
              <w:bottom w:val="single" w:sz="4" w:space="0" w:color="auto"/>
              <w:right w:val="single" w:sz="4" w:space="0" w:color="auto"/>
            </w:tcBorders>
            <w:shd w:val="clear" w:color="auto" w:fill="auto"/>
            <w:vAlign w:val="center"/>
            <w:hideMark/>
          </w:tcPr>
          <w:p w14:paraId="2EADB61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304AE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B66DF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A6563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46EE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3F23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36A9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1480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8866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C1A0E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4787C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2FC1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0E8D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600F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4A45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4A8B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D4CF2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1B3E10"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D1D5F8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27A4132" w14:textId="77777777" w:rsidR="00411EF8" w:rsidRPr="00411EF8" w:rsidRDefault="00411EF8" w:rsidP="00411EF8">
            <w:pPr>
              <w:jc w:val="center"/>
              <w:rPr>
                <w:color w:val="000000"/>
                <w:sz w:val="20"/>
                <w:szCs w:val="20"/>
              </w:rPr>
            </w:pPr>
            <w:r w:rsidRPr="00411EF8">
              <w:rPr>
                <w:color w:val="000000"/>
                <w:sz w:val="20"/>
                <w:szCs w:val="20"/>
              </w:rPr>
              <w:t>Микрорайон 8.</w:t>
            </w:r>
          </w:p>
        </w:tc>
        <w:tc>
          <w:tcPr>
            <w:tcW w:w="207" w:type="pct"/>
            <w:tcBorders>
              <w:top w:val="nil"/>
              <w:left w:val="nil"/>
              <w:bottom w:val="single" w:sz="4" w:space="0" w:color="auto"/>
              <w:right w:val="single" w:sz="4" w:space="0" w:color="auto"/>
            </w:tcBorders>
            <w:shd w:val="clear" w:color="auto" w:fill="auto"/>
            <w:vAlign w:val="center"/>
            <w:hideMark/>
          </w:tcPr>
          <w:p w14:paraId="372400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3884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52C4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515C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4521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2B059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81DD0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091C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9734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D3DE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0C852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5D3E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338E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F6D0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AE9B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958C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34B99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BFEE1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0EEB4A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AE62B28" w14:textId="77777777" w:rsidR="00411EF8" w:rsidRPr="00411EF8" w:rsidRDefault="00411EF8" w:rsidP="00411EF8">
            <w:pPr>
              <w:jc w:val="center"/>
              <w:rPr>
                <w:color w:val="000000"/>
                <w:sz w:val="20"/>
                <w:szCs w:val="20"/>
              </w:rPr>
            </w:pPr>
            <w:r w:rsidRPr="00411EF8">
              <w:rPr>
                <w:color w:val="000000"/>
                <w:sz w:val="20"/>
                <w:szCs w:val="20"/>
              </w:rPr>
              <w:t>Микрорайон 9, 10.</w:t>
            </w:r>
          </w:p>
        </w:tc>
        <w:tc>
          <w:tcPr>
            <w:tcW w:w="207" w:type="pct"/>
            <w:tcBorders>
              <w:top w:val="nil"/>
              <w:left w:val="nil"/>
              <w:bottom w:val="single" w:sz="4" w:space="0" w:color="auto"/>
              <w:right w:val="single" w:sz="4" w:space="0" w:color="auto"/>
            </w:tcBorders>
            <w:shd w:val="clear" w:color="auto" w:fill="auto"/>
            <w:vAlign w:val="center"/>
            <w:hideMark/>
          </w:tcPr>
          <w:p w14:paraId="6B12A66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8778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150CB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96D1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F20A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7F44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742F9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52207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B3B3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0C02E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D8B2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3E533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0BA49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B560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3DA1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6110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B205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8E1CAB"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4D160A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09506B1" w14:textId="77777777" w:rsidR="00411EF8" w:rsidRPr="00411EF8" w:rsidRDefault="00411EF8" w:rsidP="00411EF8">
            <w:pPr>
              <w:jc w:val="center"/>
              <w:rPr>
                <w:color w:val="000000"/>
                <w:sz w:val="20"/>
                <w:szCs w:val="20"/>
              </w:rPr>
            </w:pPr>
            <w:r w:rsidRPr="00411EF8">
              <w:rPr>
                <w:color w:val="000000"/>
                <w:sz w:val="20"/>
                <w:szCs w:val="20"/>
              </w:rPr>
              <w:t>Микрорайон А</w:t>
            </w:r>
          </w:p>
        </w:tc>
        <w:tc>
          <w:tcPr>
            <w:tcW w:w="207" w:type="pct"/>
            <w:tcBorders>
              <w:top w:val="nil"/>
              <w:left w:val="nil"/>
              <w:bottom w:val="single" w:sz="4" w:space="0" w:color="auto"/>
              <w:right w:val="single" w:sz="4" w:space="0" w:color="auto"/>
            </w:tcBorders>
            <w:shd w:val="clear" w:color="auto" w:fill="auto"/>
            <w:vAlign w:val="center"/>
            <w:hideMark/>
          </w:tcPr>
          <w:p w14:paraId="302E8B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AE11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D4AA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AB7B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AA3B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BB19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CEA4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89FA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6E03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99F4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35F1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7A7DC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37AC6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DCFF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4EFB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1039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861F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771E4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340C9EC"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F7514B2" w14:textId="77777777" w:rsidR="00411EF8" w:rsidRPr="00411EF8" w:rsidRDefault="00411EF8" w:rsidP="00411EF8">
            <w:pPr>
              <w:jc w:val="center"/>
              <w:rPr>
                <w:color w:val="000000"/>
                <w:sz w:val="20"/>
                <w:szCs w:val="20"/>
              </w:rPr>
            </w:pPr>
            <w:r w:rsidRPr="00411EF8">
              <w:rPr>
                <w:color w:val="000000"/>
                <w:sz w:val="20"/>
                <w:szCs w:val="20"/>
              </w:rPr>
              <w:t>Микрорайон ПИКС</w:t>
            </w:r>
          </w:p>
        </w:tc>
        <w:tc>
          <w:tcPr>
            <w:tcW w:w="207" w:type="pct"/>
            <w:tcBorders>
              <w:top w:val="nil"/>
              <w:left w:val="nil"/>
              <w:bottom w:val="single" w:sz="4" w:space="0" w:color="auto"/>
              <w:right w:val="single" w:sz="4" w:space="0" w:color="auto"/>
            </w:tcBorders>
            <w:shd w:val="clear" w:color="auto" w:fill="auto"/>
            <w:vAlign w:val="center"/>
            <w:hideMark/>
          </w:tcPr>
          <w:p w14:paraId="79A7D5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B435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7E0D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CAFF7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B816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567A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A04F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1D3A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6952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A167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1392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D9782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E3D9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15E9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986B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5891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D3E93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A6E8E0"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B4B70E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78F0F9E" w14:textId="77777777" w:rsidR="00411EF8" w:rsidRPr="00411EF8" w:rsidRDefault="00411EF8" w:rsidP="00411EF8">
            <w:pPr>
              <w:jc w:val="center"/>
              <w:rPr>
                <w:color w:val="000000"/>
                <w:sz w:val="20"/>
                <w:szCs w:val="20"/>
              </w:rPr>
            </w:pPr>
            <w:r w:rsidRPr="00411EF8">
              <w:rPr>
                <w:color w:val="000000"/>
                <w:sz w:val="20"/>
                <w:szCs w:val="20"/>
              </w:rPr>
              <w:t>Микрорайон Пойма реки Объ</w:t>
            </w:r>
          </w:p>
        </w:tc>
        <w:tc>
          <w:tcPr>
            <w:tcW w:w="207" w:type="pct"/>
            <w:tcBorders>
              <w:top w:val="nil"/>
              <w:left w:val="nil"/>
              <w:bottom w:val="single" w:sz="4" w:space="0" w:color="auto"/>
              <w:right w:val="single" w:sz="4" w:space="0" w:color="auto"/>
            </w:tcBorders>
            <w:shd w:val="clear" w:color="auto" w:fill="auto"/>
            <w:vAlign w:val="center"/>
            <w:hideMark/>
          </w:tcPr>
          <w:p w14:paraId="0656F2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A874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9948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8B225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B02D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C405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2438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9C4E2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6FF3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D210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D376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8833E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3C120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8BE8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731B1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E349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878E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827190"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32135C9"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8368A8E" w14:textId="77777777" w:rsidR="00411EF8" w:rsidRPr="00411EF8" w:rsidRDefault="00411EF8" w:rsidP="00411EF8">
            <w:pPr>
              <w:jc w:val="center"/>
              <w:rPr>
                <w:color w:val="000000"/>
                <w:sz w:val="20"/>
                <w:szCs w:val="20"/>
              </w:rPr>
            </w:pPr>
            <w:r w:rsidRPr="00411EF8">
              <w:rPr>
                <w:color w:val="000000"/>
                <w:sz w:val="20"/>
                <w:szCs w:val="20"/>
              </w:rPr>
              <w:t>Микрорайон Пойма</w:t>
            </w:r>
            <w:r w:rsidRPr="00411EF8">
              <w:rPr>
                <w:color w:val="000000"/>
                <w:sz w:val="20"/>
                <w:szCs w:val="20"/>
              </w:rPr>
              <w:br/>
              <w:t>реки Объ</w:t>
            </w:r>
          </w:p>
        </w:tc>
        <w:tc>
          <w:tcPr>
            <w:tcW w:w="207" w:type="pct"/>
            <w:tcBorders>
              <w:top w:val="nil"/>
              <w:left w:val="nil"/>
              <w:bottom w:val="single" w:sz="4" w:space="0" w:color="auto"/>
              <w:right w:val="single" w:sz="4" w:space="0" w:color="auto"/>
            </w:tcBorders>
            <w:shd w:val="clear" w:color="auto" w:fill="auto"/>
            <w:vAlign w:val="center"/>
            <w:hideMark/>
          </w:tcPr>
          <w:p w14:paraId="5F6E5E7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2B2F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CD48F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75CD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69E9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3EC6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4425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65319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2C30F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6050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FDEC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73A4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7AF61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402C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F2113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8A94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64CE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5DAF7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72C384C"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C19137F" w14:textId="77777777" w:rsidR="00411EF8" w:rsidRPr="00411EF8" w:rsidRDefault="00411EF8" w:rsidP="00411EF8">
            <w:pPr>
              <w:jc w:val="center"/>
              <w:rPr>
                <w:color w:val="000000"/>
                <w:sz w:val="20"/>
                <w:szCs w:val="20"/>
              </w:rPr>
            </w:pPr>
            <w:r w:rsidRPr="00411EF8">
              <w:rPr>
                <w:color w:val="000000"/>
                <w:sz w:val="20"/>
                <w:szCs w:val="20"/>
              </w:rPr>
              <w:t>Микрорайон Центральный</w:t>
            </w:r>
          </w:p>
        </w:tc>
        <w:tc>
          <w:tcPr>
            <w:tcW w:w="207" w:type="pct"/>
            <w:tcBorders>
              <w:top w:val="nil"/>
              <w:left w:val="nil"/>
              <w:bottom w:val="single" w:sz="4" w:space="0" w:color="auto"/>
              <w:right w:val="single" w:sz="4" w:space="0" w:color="auto"/>
            </w:tcBorders>
            <w:shd w:val="clear" w:color="auto" w:fill="auto"/>
            <w:vAlign w:val="center"/>
            <w:hideMark/>
          </w:tcPr>
          <w:p w14:paraId="590DC0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AAB59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054D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764E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BD53B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40CF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71844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ED761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D7E3F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522B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4904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41909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5496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28DA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4436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DDF8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8D05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23C43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C46AB9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67870E2" w14:textId="77777777" w:rsidR="00411EF8" w:rsidRPr="00411EF8" w:rsidRDefault="00411EF8" w:rsidP="00411EF8">
            <w:pPr>
              <w:jc w:val="center"/>
              <w:rPr>
                <w:color w:val="000000"/>
                <w:sz w:val="20"/>
                <w:szCs w:val="20"/>
              </w:rPr>
            </w:pPr>
            <w:r w:rsidRPr="00411EF8">
              <w:rPr>
                <w:color w:val="000000"/>
                <w:sz w:val="20"/>
                <w:szCs w:val="20"/>
              </w:rPr>
              <w:t>мкр. 17</w:t>
            </w:r>
          </w:p>
        </w:tc>
        <w:tc>
          <w:tcPr>
            <w:tcW w:w="207" w:type="pct"/>
            <w:tcBorders>
              <w:top w:val="nil"/>
              <w:left w:val="nil"/>
              <w:bottom w:val="single" w:sz="4" w:space="0" w:color="auto"/>
              <w:right w:val="single" w:sz="4" w:space="0" w:color="auto"/>
            </w:tcBorders>
            <w:shd w:val="clear" w:color="auto" w:fill="auto"/>
            <w:vAlign w:val="center"/>
            <w:hideMark/>
          </w:tcPr>
          <w:p w14:paraId="358F6D9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6AF0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9A1B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2D0A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F93A2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37C51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914A5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DEBC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EECD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5B15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41C3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E83E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C4E33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4ECD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2B3A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5F80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DF33D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D58B1D"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18F954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E322B82" w14:textId="77777777" w:rsidR="00411EF8" w:rsidRPr="00411EF8" w:rsidRDefault="00411EF8" w:rsidP="00411EF8">
            <w:pPr>
              <w:jc w:val="center"/>
              <w:rPr>
                <w:color w:val="000000"/>
                <w:sz w:val="20"/>
                <w:szCs w:val="20"/>
              </w:rPr>
            </w:pPr>
            <w:r w:rsidRPr="00411EF8">
              <w:rPr>
                <w:color w:val="000000"/>
                <w:sz w:val="20"/>
                <w:szCs w:val="20"/>
              </w:rPr>
              <w:t>мкр. 19</w:t>
            </w:r>
          </w:p>
        </w:tc>
        <w:tc>
          <w:tcPr>
            <w:tcW w:w="207" w:type="pct"/>
            <w:tcBorders>
              <w:top w:val="nil"/>
              <w:left w:val="nil"/>
              <w:bottom w:val="single" w:sz="4" w:space="0" w:color="auto"/>
              <w:right w:val="single" w:sz="4" w:space="0" w:color="auto"/>
            </w:tcBorders>
            <w:shd w:val="clear" w:color="auto" w:fill="auto"/>
            <w:vAlign w:val="center"/>
            <w:hideMark/>
          </w:tcPr>
          <w:p w14:paraId="05BBD7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4D92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07F6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8E8B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7A8E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C257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98335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F76F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8E65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E1E0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79C3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5009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86C1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C9F8A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545B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50F37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9851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823DF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0F58FD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C5EA440" w14:textId="77777777" w:rsidR="00411EF8" w:rsidRPr="00411EF8" w:rsidRDefault="00411EF8" w:rsidP="00411EF8">
            <w:pPr>
              <w:jc w:val="center"/>
              <w:rPr>
                <w:color w:val="000000"/>
                <w:sz w:val="20"/>
                <w:szCs w:val="20"/>
              </w:rPr>
            </w:pPr>
            <w:r w:rsidRPr="00411EF8">
              <w:rPr>
                <w:color w:val="000000"/>
                <w:sz w:val="20"/>
                <w:szCs w:val="20"/>
              </w:rPr>
              <w:t>мкр. 24</w:t>
            </w:r>
          </w:p>
        </w:tc>
        <w:tc>
          <w:tcPr>
            <w:tcW w:w="207" w:type="pct"/>
            <w:tcBorders>
              <w:top w:val="nil"/>
              <w:left w:val="nil"/>
              <w:bottom w:val="single" w:sz="4" w:space="0" w:color="auto"/>
              <w:right w:val="single" w:sz="4" w:space="0" w:color="auto"/>
            </w:tcBorders>
            <w:shd w:val="clear" w:color="auto" w:fill="auto"/>
            <w:vAlign w:val="center"/>
            <w:hideMark/>
          </w:tcPr>
          <w:p w14:paraId="05D014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BBB9F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D943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0C81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D1B32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D349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A51A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034B4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6C8E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A0FA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B370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DF724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2EE9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D0F9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FD73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3C833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8200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612C8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3B6269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79C9E8D" w14:textId="77777777" w:rsidR="00411EF8" w:rsidRPr="00411EF8" w:rsidRDefault="00411EF8" w:rsidP="00411EF8">
            <w:pPr>
              <w:jc w:val="center"/>
              <w:rPr>
                <w:color w:val="000000"/>
                <w:sz w:val="20"/>
                <w:szCs w:val="20"/>
              </w:rPr>
            </w:pPr>
            <w:r w:rsidRPr="00411EF8">
              <w:rPr>
                <w:color w:val="000000"/>
                <w:sz w:val="20"/>
                <w:szCs w:val="20"/>
              </w:rPr>
              <w:t>мкр. 27</w:t>
            </w:r>
          </w:p>
        </w:tc>
        <w:tc>
          <w:tcPr>
            <w:tcW w:w="207" w:type="pct"/>
            <w:tcBorders>
              <w:top w:val="nil"/>
              <w:left w:val="nil"/>
              <w:bottom w:val="single" w:sz="4" w:space="0" w:color="auto"/>
              <w:right w:val="single" w:sz="4" w:space="0" w:color="auto"/>
            </w:tcBorders>
            <w:shd w:val="clear" w:color="auto" w:fill="auto"/>
            <w:vAlign w:val="center"/>
            <w:hideMark/>
          </w:tcPr>
          <w:p w14:paraId="6E7B40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67EC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ED0D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3AA8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6EDEC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64E3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6B93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088B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DC69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DA18F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FCE6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17C8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75D8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0D51B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0441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5D46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6239E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54290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A51934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DF43CA9" w14:textId="77777777" w:rsidR="00411EF8" w:rsidRPr="00411EF8" w:rsidRDefault="00411EF8" w:rsidP="00411EF8">
            <w:pPr>
              <w:jc w:val="center"/>
              <w:rPr>
                <w:color w:val="000000"/>
                <w:sz w:val="20"/>
                <w:szCs w:val="20"/>
              </w:rPr>
            </w:pPr>
            <w:r w:rsidRPr="00411EF8">
              <w:rPr>
                <w:color w:val="000000"/>
                <w:sz w:val="20"/>
                <w:szCs w:val="20"/>
              </w:rPr>
              <w:t>мкр. 30</w:t>
            </w:r>
          </w:p>
        </w:tc>
        <w:tc>
          <w:tcPr>
            <w:tcW w:w="207" w:type="pct"/>
            <w:tcBorders>
              <w:top w:val="nil"/>
              <w:left w:val="nil"/>
              <w:bottom w:val="single" w:sz="4" w:space="0" w:color="auto"/>
              <w:right w:val="single" w:sz="4" w:space="0" w:color="auto"/>
            </w:tcBorders>
            <w:shd w:val="clear" w:color="auto" w:fill="auto"/>
            <w:vAlign w:val="center"/>
            <w:hideMark/>
          </w:tcPr>
          <w:p w14:paraId="7DC8013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E4D6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0ACB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285F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E13B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A152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E701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21D4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E515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750A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0DED2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4EF5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22EE5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1F51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82072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5921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75B6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DC310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F0D38A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68D3FA0" w14:textId="77777777" w:rsidR="00411EF8" w:rsidRPr="00411EF8" w:rsidRDefault="00411EF8" w:rsidP="00411EF8">
            <w:pPr>
              <w:jc w:val="center"/>
              <w:rPr>
                <w:color w:val="000000"/>
                <w:sz w:val="20"/>
                <w:szCs w:val="20"/>
              </w:rPr>
            </w:pPr>
            <w:r w:rsidRPr="00411EF8">
              <w:rPr>
                <w:color w:val="000000"/>
                <w:sz w:val="20"/>
                <w:szCs w:val="20"/>
              </w:rPr>
              <w:t>мкр. 31Б</w:t>
            </w:r>
          </w:p>
        </w:tc>
        <w:tc>
          <w:tcPr>
            <w:tcW w:w="207" w:type="pct"/>
            <w:tcBorders>
              <w:top w:val="nil"/>
              <w:left w:val="nil"/>
              <w:bottom w:val="single" w:sz="4" w:space="0" w:color="auto"/>
              <w:right w:val="single" w:sz="4" w:space="0" w:color="auto"/>
            </w:tcBorders>
            <w:shd w:val="clear" w:color="auto" w:fill="auto"/>
            <w:vAlign w:val="center"/>
            <w:hideMark/>
          </w:tcPr>
          <w:p w14:paraId="03CEB5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1A35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8C1D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5F22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C5EA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CA07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8913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C140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C3156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18F2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24890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A9F2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C2C5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2B2D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74D4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0A5A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33F7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97A12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BDF99C9"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942DA9F" w14:textId="77777777" w:rsidR="00411EF8" w:rsidRPr="00411EF8" w:rsidRDefault="00411EF8" w:rsidP="00411EF8">
            <w:pPr>
              <w:jc w:val="center"/>
              <w:rPr>
                <w:color w:val="000000"/>
                <w:sz w:val="20"/>
                <w:szCs w:val="20"/>
              </w:rPr>
            </w:pPr>
            <w:r w:rsidRPr="00411EF8">
              <w:rPr>
                <w:color w:val="000000"/>
                <w:sz w:val="20"/>
                <w:szCs w:val="20"/>
              </w:rPr>
              <w:t>мкр. 34</w:t>
            </w:r>
          </w:p>
        </w:tc>
        <w:tc>
          <w:tcPr>
            <w:tcW w:w="207" w:type="pct"/>
            <w:tcBorders>
              <w:top w:val="nil"/>
              <w:left w:val="nil"/>
              <w:bottom w:val="single" w:sz="4" w:space="0" w:color="auto"/>
              <w:right w:val="single" w:sz="4" w:space="0" w:color="auto"/>
            </w:tcBorders>
            <w:shd w:val="clear" w:color="auto" w:fill="auto"/>
            <w:vAlign w:val="center"/>
            <w:hideMark/>
          </w:tcPr>
          <w:p w14:paraId="24C9E6F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AD9B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4458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F39D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F023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8D15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76DD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2114D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2A8F5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CAF99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D6EE8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8979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06EF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297B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7AD2F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FC719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9EDD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B5147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009997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C1B8B77" w14:textId="77777777" w:rsidR="00411EF8" w:rsidRPr="00411EF8" w:rsidRDefault="00411EF8" w:rsidP="00411EF8">
            <w:pPr>
              <w:jc w:val="center"/>
              <w:rPr>
                <w:color w:val="000000"/>
                <w:sz w:val="20"/>
                <w:szCs w:val="20"/>
              </w:rPr>
            </w:pPr>
            <w:r w:rsidRPr="00411EF8">
              <w:rPr>
                <w:color w:val="000000"/>
                <w:sz w:val="20"/>
                <w:szCs w:val="20"/>
              </w:rPr>
              <w:t>мкр. 5А</w:t>
            </w:r>
          </w:p>
        </w:tc>
        <w:tc>
          <w:tcPr>
            <w:tcW w:w="207" w:type="pct"/>
            <w:tcBorders>
              <w:top w:val="nil"/>
              <w:left w:val="nil"/>
              <w:bottom w:val="single" w:sz="4" w:space="0" w:color="auto"/>
              <w:right w:val="single" w:sz="4" w:space="0" w:color="auto"/>
            </w:tcBorders>
            <w:shd w:val="clear" w:color="auto" w:fill="auto"/>
            <w:vAlign w:val="center"/>
            <w:hideMark/>
          </w:tcPr>
          <w:p w14:paraId="17C206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891E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54DA6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4BB7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CB7C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7D7DA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4A80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3C32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68814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3370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7A7E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4C1B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B69B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8074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0AD4B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8F65D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41EE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543F3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3E673A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B5223F4" w14:textId="77777777" w:rsidR="00411EF8" w:rsidRPr="00411EF8" w:rsidRDefault="00411EF8" w:rsidP="00411EF8">
            <w:pPr>
              <w:jc w:val="center"/>
              <w:rPr>
                <w:color w:val="000000"/>
                <w:sz w:val="20"/>
                <w:szCs w:val="20"/>
              </w:rPr>
            </w:pPr>
            <w:r w:rsidRPr="00411EF8">
              <w:rPr>
                <w:color w:val="000000"/>
                <w:sz w:val="20"/>
                <w:szCs w:val="20"/>
              </w:rPr>
              <w:t>мкр. 8</w:t>
            </w:r>
          </w:p>
        </w:tc>
        <w:tc>
          <w:tcPr>
            <w:tcW w:w="207" w:type="pct"/>
            <w:tcBorders>
              <w:top w:val="nil"/>
              <w:left w:val="nil"/>
              <w:bottom w:val="single" w:sz="4" w:space="0" w:color="auto"/>
              <w:right w:val="single" w:sz="4" w:space="0" w:color="auto"/>
            </w:tcBorders>
            <w:shd w:val="clear" w:color="auto" w:fill="auto"/>
            <w:vAlign w:val="center"/>
            <w:hideMark/>
          </w:tcPr>
          <w:p w14:paraId="293A35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2E3A4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7FBDD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A1E1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661E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9E1B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92A7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21EF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F3DD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982A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A5FF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58F0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002C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A6CC4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F8C7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0B04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B750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9A0CB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9A07C2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AEF2608" w14:textId="77777777" w:rsidR="00411EF8" w:rsidRPr="00411EF8" w:rsidRDefault="00411EF8" w:rsidP="00411EF8">
            <w:pPr>
              <w:jc w:val="center"/>
              <w:rPr>
                <w:color w:val="000000"/>
                <w:sz w:val="20"/>
                <w:szCs w:val="20"/>
              </w:rPr>
            </w:pPr>
            <w:r w:rsidRPr="00411EF8">
              <w:rPr>
                <w:color w:val="000000"/>
                <w:sz w:val="20"/>
                <w:szCs w:val="20"/>
              </w:rPr>
              <w:t>мкр.</w:t>
            </w:r>
            <w:r w:rsidRPr="00411EF8">
              <w:rPr>
                <w:color w:val="000000"/>
                <w:sz w:val="20"/>
                <w:szCs w:val="20"/>
              </w:rPr>
              <w:br/>
              <w:t>Железнодорожников</w:t>
            </w:r>
          </w:p>
        </w:tc>
        <w:tc>
          <w:tcPr>
            <w:tcW w:w="207" w:type="pct"/>
            <w:tcBorders>
              <w:top w:val="nil"/>
              <w:left w:val="nil"/>
              <w:bottom w:val="single" w:sz="4" w:space="0" w:color="auto"/>
              <w:right w:val="single" w:sz="4" w:space="0" w:color="auto"/>
            </w:tcBorders>
            <w:shd w:val="clear" w:color="auto" w:fill="auto"/>
            <w:vAlign w:val="center"/>
            <w:hideMark/>
          </w:tcPr>
          <w:p w14:paraId="3392D7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5D48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C1B2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F3A0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55E20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CCF90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7ACD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3BAA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0A19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869A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E3AA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2022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DF41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CF99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49D7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E9B6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103D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1F5F8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9454C1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CC7FAA0" w14:textId="77777777" w:rsidR="00411EF8" w:rsidRPr="00411EF8" w:rsidRDefault="00411EF8" w:rsidP="00411EF8">
            <w:pPr>
              <w:jc w:val="center"/>
              <w:rPr>
                <w:color w:val="000000"/>
                <w:sz w:val="20"/>
                <w:szCs w:val="20"/>
              </w:rPr>
            </w:pPr>
            <w:r w:rsidRPr="00411EF8">
              <w:rPr>
                <w:color w:val="000000"/>
                <w:sz w:val="20"/>
                <w:szCs w:val="20"/>
              </w:rPr>
              <w:t>мкр.1</w:t>
            </w:r>
          </w:p>
        </w:tc>
        <w:tc>
          <w:tcPr>
            <w:tcW w:w="207" w:type="pct"/>
            <w:tcBorders>
              <w:top w:val="nil"/>
              <w:left w:val="nil"/>
              <w:bottom w:val="single" w:sz="4" w:space="0" w:color="auto"/>
              <w:right w:val="single" w:sz="4" w:space="0" w:color="auto"/>
            </w:tcBorders>
            <w:shd w:val="clear" w:color="auto" w:fill="auto"/>
            <w:vAlign w:val="center"/>
            <w:hideMark/>
          </w:tcPr>
          <w:p w14:paraId="2EE69BC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F2D7F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54F5A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61D5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55C42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538A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F150A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B022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2AA6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42AB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C9C59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ADF15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0FAA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1A8C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7E3EB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38572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7381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44964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B42D51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2845689" w14:textId="77777777" w:rsidR="00411EF8" w:rsidRPr="00411EF8" w:rsidRDefault="00411EF8" w:rsidP="00411EF8">
            <w:pPr>
              <w:jc w:val="center"/>
              <w:rPr>
                <w:color w:val="000000"/>
                <w:sz w:val="20"/>
                <w:szCs w:val="20"/>
              </w:rPr>
            </w:pPr>
            <w:r w:rsidRPr="00411EF8">
              <w:rPr>
                <w:color w:val="000000"/>
                <w:sz w:val="20"/>
                <w:szCs w:val="20"/>
              </w:rPr>
              <w:t>мкр.31А</w:t>
            </w:r>
          </w:p>
        </w:tc>
        <w:tc>
          <w:tcPr>
            <w:tcW w:w="207" w:type="pct"/>
            <w:tcBorders>
              <w:top w:val="nil"/>
              <w:left w:val="nil"/>
              <w:bottom w:val="single" w:sz="4" w:space="0" w:color="auto"/>
              <w:right w:val="single" w:sz="4" w:space="0" w:color="auto"/>
            </w:tcBorders>
            <w:shd w:val="clear" w:color="auto" w:fill="auto"/>
            <w:vAlign w:val="center"/>
            <w:hideMark/>
          </w:tcPr>
          <w:p w14:paraId="49F8933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35AAA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E1CA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1E88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5B91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DD28D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7584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7BF4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6EA8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52196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A577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F20F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4B55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18780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C1B1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BFCF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7CD1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789D9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5D1E87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DF4C8E3" w14:textId="77777777" w:rsidR="00411EF8" w:rsidRPr="00411EF8" w:rsidRDefault="00411EF8" w:rsidP="00411EF8">
            <w:pPr>
              <w:jc w:val="center"/>
              <w:rPr>
                <w:color w:val="000000"/>
                <w:sz w:val="20"/>
                <w:szCs w:val="20"/>
              </w:rPr>
            </w:pPr>
            <w:r w:rsidRPr="00411EF8">
              <w:rPr>
                <w:color w:val="000000"/>
                <w:sz w:val="20"/>
                <w:szCs w:val="20"/>
              </w:rPr>
              <w:t>набережная поймы Бардыковкм</w:t>
            </w:r>
          </w:p>
        </w:tc>
        <w:tc>
          <w:tcPr>
            <w:tcW w:w="207" w:type="pct"/>
            <w:tcBorders>
              <w:top w:val="nil"/>
              <w:left w:val="nil"/>
              <w:bottom w:val="single" w:sz="4" w:space="0" w:color="auto"/>
              <w:right w:val="single" w:sz="4" w:space="0" w:color="auto"/>
            </w:tcBorders>
            <w:shd w:val="clear" w:color="auto" w:fill="auto"/>
            <w:vAlign w:val="center"/>
            <w:hideMark/>
          </w:tcPr>
          <w:p w14:paraId="72CB92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CF1A4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3013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782C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6080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211BE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384E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2A44B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9A59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74D0D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7D2AC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DE66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0CAA3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EB87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BD130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90D5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5012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F291D8"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D6203E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0CF93F0" w14:textId="77777777" w:rsidR="00411EF8" w:rsidRPr="00411EF8" w:rsidRDefault="00411EF8" w:rsidP="00411EF8">
            <w:pPr>
              <w:jc w:val="center"/>
              <w:rPr>
                <w:color w:val="000000"/>
                <w:sz w:val="20"/>
                <w:szCs w:val="20"/>
              </w:rPr>
            </w:pPr>
            <w:r w:rsidRPr="00411EF8">
              <w:rPr>
                <w:color w:val="000000"/>
                <w:sz w:val="20"/>
                <w:szCs w:val="20"/>
              </w:rPr>
              <w:t>Остров Заячий</w:t>
            </w:r>
          </w:p>
        </w:tc>
        <w:tc>
          <w:tcPr>
            <w:tcW w:w="207" w:type="pct"/>
            <w:tcBorders>
              <w:top w:val="nil"/>
              <w:left w:val="nil"/>
              <w:bottom w:val="single" w:sz="4" w:space="0" w:color="auto"/>
              <w:right w:val="single" w:sz="4" w:space="0" w:color="auto"/>
            </w:tcBorders>
            <w:shd w:val="clear" w:color="auto" w:fill="auto"/>
            <w:vAlign w:val="center"/>
            <w:hideMark/>
          </w:tcPr>
          <w:p w14:paraId="466B4A4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0E96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B6A2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8C3D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15237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FDBC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3B56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76C0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B8EF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C8BC1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E4C0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AE82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DBD7B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F090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F1EC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0D23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1157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5ACC7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79CC64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43CDAF7" w14:textId="77777777" w:rsidR="00411EF8" w:rsidRPr="00411EF8" w:rsidRDefault="00411EF8" w:rsidP="00411EF8">
            <w:pPr>
              <w:jc w:val="center"/>
              <w:rPr>
                <w:color w:val="000000"/>
                <w:sz w:val="20"/>
                <w:szCs w:val="20"/>
              </w:rPr>
            </w:pPr>
            <w:r w:rsidRPr="00411EF8">
              <w:rPr>
                <w:color w:val="000000"/>
                <w:sz w:val="20"/>
                <w:szCs w:val="20"/>
              </w:rPr>
              <w:t>п. Кедровый-1</w:t>
            </w:r>
          </w:p>
        </w:tc>
        <w:tc>
          <w:tcPr>
            <w:tcW w:w="207" w:type="pct"/>
            <w:tcBorders>
              <w:top w:val="nil"/>
              <w:left w:val="nil"/>
              <w:bottom w:val="single" w:sz="4" w:space="0" w:color="auto"/>
              <w:right w:val="single" w:sz="4" w:space="0" w:color="auto"/>
            </w:tcBorders>
            <w:shd w:val="clear" w:color="auto" w:fill="auto"/>
            <w:vAlign w:val="center"/>
            <w:hideMark/>
          </w:tcPr>
          <w:p w14:paraId="2DA8D6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3E88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F433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6C7F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5E62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F3F6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3BB8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1324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789F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9AB1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AA92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B8D1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5677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26C5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83E1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5B96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BC47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108A7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9E4330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46F83D5" w14:textId="77777777" w:rsidR="00411EF8" w:rsidRPr="00411EF8" w:rsidRDefault="00411EF8" w:rsidP="00411EF8">
            <w:pPr>
              <w:jc w:val="center"/>
              <w:rPr>
                <w:color w:val="000000"/>
                <w:sz w:val="20"/>
                <w:szCs w:val="20"/>
              </w:rPr>
            </w:pPr>
            <w:r w:rsidRPr="00411EF8">
              <w:rPr>
                <w:color w:val="000000"/>
                <w:sz w:val="20"/>
                <w:szCs w:val="20"/>
              </w:rPr>
              <w:t>п. Кедровый-1, линия</w:t>
            </w:r>
            <w:r w:rsidRPr="00411EF8">
              <w:rPr>
                <w:color w:val="000000"/>
                <w:sz w:val="20"/>
                <w:szCs w:val="20"/>
              </w:rPr>
              <w:br/>
              <w:t>16, дом 10А</w:t>
            </w:r>
          </w:p>
        </w:tc>
        <w:tc>
          <w:tcPr>
            <w:tcW w:w="207" w:type="pct"/>
            <w:tcBorders>
              <w:top w:val="nil"/>
              <w:left w:val="nil"/>
              <w:bottom w:val="single" w:sz="4" w:space="0" w:color="auto"/>
              <w:right w:val="single" w:sz="4" w:space="0" w:color="auto"/>
            </w:tcBorders>
            <w:shd w:val="clear" w:color="auto" w:fill="auto"/>
            <w:vAlign w:val="center"/>
            <w:hideMark/>
          </w:tcPr>
          <w:p w14:paraId="75216D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7C43D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42F7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1261E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42B6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6DC4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19482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F119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5B7D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E715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4353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E7C93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2024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2D6E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F6EA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938F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F90F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E17F7B"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65EFB8E"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28666DE" w14:textId="77777777" w:rsidR="00411EF8" w:rsidRPr="00411EF8" w:rsidRDefault="00411EF8" w:rsidP="00411EF8">
            <w:pPr>
              <w:jc w:val="center"/>
              <w:rPr>
                <w:color w:val="000000"/>
                <w:sz w:val="20"/>
                <w:szCs w:val="20"/>
              </w:rPr>
            </w:pPr>
            <w:r w:rsidRPr="00411EF8">
              <w:rPr>
                <w:color w:val="000000"/>
                <w:sz w:val="20"/>
                <w:szCs w:val="20"/>
              </w:rPr>
              <w:t>п. СУ-4.</w:t>
            </w:r>
          </w:p>
        </w:tc>
        <w:tc>
          <w:tcPr>
            <w:tcW w:w="207" w:type="pct"/>
            <w:tcBorders>
              <w:top w:val="nil"/>
              <w:left w:val="nil"/>
              <w:bottom w:val="single" w:sz="4" w:space="0" w:color="auto"/>
              <w:right w:val="single" w:sz="4" w:space="0" w:color="auto"/>
            </w:tcBorders>
            <w:shd w:val="clear" w:color="auto" w:fill="auto"/>
            <w:vAlign w:val="center"/>
            <w:hideMark/>
          </w:tcPr>
          <w:p w14:paraId="1925058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51CC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18AC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ACD8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FE73D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B009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64A02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6026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B770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56EE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0865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3A8B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0421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9289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A6326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E99C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14736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9BA6E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0CD876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4E5584B" w14:textId="77777777" w:rsidR="00411EF8" w:rsidRPr="00411EF8" w:rsidRDefault="00411EF8" w:rsidP="00411EF8">
            <w:pPr>
              <w:jc w:val="center"/>
              <w:rPr>
                <w:color w:val="000000"/>
                <w:sz w:val="20"/>
                <w:szCs w:val="20"/>
              </w:rPr>
            </w:pPr>
            <w:r w:rsidRPr="00411EF8">
              <w:rPr>
                <w:color w:val="000000"/>
                <w:sz w:val="20"/>
                <w:szCs w:val="20"/>
              </w:rPr>
              <w:t>п. Юность</w:t>
            </w:r>
          </w:p>
        </w:tc>
        <w:tc>
          <w:tcPr>
            <w:tcW w:w="207" w:type="pct"/>
            <w:tcBorders>
              <w:top w:val="nil"/>
              <w:left w:val="nil"/>
              <w:bottom w:val="single" w:sz="4" w:space="0" w:color="auto"/>
              <w:right w:val="single" w:sz="4" w:space="0" w:color="auto"/>
            </w:tcBorders>
            <w:shd w:val="clear" w:color="auto" w:fill="auto"/>
            <w:vAlign w:val="center"/>
            <w:hideMark/>
          </w:tcPr>
          <w:p w14:paraId="2D7909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7599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A0DB0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FF28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BEE71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B4431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7F56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1D91B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6D2FD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D040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3B546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2264B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7D89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0864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0CF7A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86AC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8DA50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00ABD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CF90F4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7D0B058" w14:textId="77777777" w:rsidR="00411EF8" w:rsidRPr="00411EF8" w:rsidRDefault="00411EF8" w:rsidP="00411EF8">
            <w:pPr>
              <w:jc w:val="center"/>
              <w:rPr>
                <w:color w:val="000000"/>
                <w:sz w:val="20"/>
                <w:szCs w:val="20"/>
              </w:rPr>
            </w:pPr>
            <w:r w:rsidRPr="00411EF8">
              <w:rPr>
                <w:color w:val="000000"/>
                <w:sz w:val="20"/>
                <w:szCs w:val="20"/>
              </w:rPr>
              <w:t>п.Таёжный</w:t>
            </w:r>
          </w:p>
        </w:tc>
        <w:tc>
          <w:tcPr>
            <w:tcW w:w="207" w:type="pct"/>
            <w:tcBorders>
              <w:top w:val="nil"/>
              <w:left w:val="nil"/>
              <w:bottom w:val="single" w:sz="4" w:space="0" w:color="auto"/>
              <w:right w:val="single" w:sz="4" w:space="0" w:color="auto"/>
            </w:tcBorders>
            <w:shd w:val="clear" w:color="auto" w:fill="auto"/>
            <w:vAlign w:val="center"/>
            <w:hideMark/>
          </w:tcPr>
          <w:p w14:paraId="7C09FAB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E3CA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D57A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BF56D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7275E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2200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8A4E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E12D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92CD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E7E6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71093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7A64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6BC2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1844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FD8B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E477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CF8C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48192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0B39BCC"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9CC2681" w14:textId="77777777" w:rsidR="00411EF8" w:rsidRPr="00411EF8" w:rsidRDefault="00411EF8" w:rsidP="00411EF8">
            <w:pPr>
              <w:jc w:val="center"/>
              <w:rPr>
                <w:color w:val="000000"/>
                <w:sz w:val="20"/>
                <w:szCs w:val="20"/>
              </w:rPr>
            </w:pPr>
            <w:r w:rsidRPr="00411EF8">
              <w:rPr>
                <w:color w:val="000000"/>
                <w:sz w:val="20"/>
                <w:szCs w:val="20"/>
              </w:rPr>
              <w:t>пгт. Барсово</w:t>
            </w:r>
          </w:p>
        </w:tc>
        <w:tc>
          <w:tcPr>
            <w:tcW w:w="207" w:type="pct"/>
            <w:tcBorders>
              <w:top w:val="nil"/>
              <w:left w:val="nil"/>
              <w:bottom w:val="single" w:sz="4" w:space="0" w:color="auto"/>
              <w:right w:val="single" w:sz="4" w:space="0" w:color="auto"/>
            </w:tcBorders>
            <w:shd w:val="clear" w:color="auto" w:fill="auto"/>
            <w:vAlign w:val="center"/>
            <w:hideMark/>
          </w:tcPr>
          <w:p w14:paraId="07EE0B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3D7D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02C0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A1D3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329C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B2D7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F3946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91330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5F2D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6028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01F41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FDB1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916B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E741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CA13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4A35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E18D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FE9C00"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F565D37"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56C94E3" w14:textId="77777777" w:rsidR="00411EF8" w:rsidRPr="00411EF8" w:rsidRDefault="00411EF8" w:rsidP="00411EF8">
            <w:pPr>
              <w:jc w:val="center"/>
              <w:rPr>
                <w:color w:val="000000"/>
                <w:sz w:val="20"/>
                <w:szCs w:val="20"/>
              </w:rPr>
            </w:pPr>
            <w:r w:rsidRPr="00411EF8">
              <w:rPr>
                <w:color w:val="000000"/>
                <w:sz w:val="20"/>
                <w:szCs w:val="20"/>
              </w:rPr>
              <w:t>Пойма-1 (район протоки Бардыковка)</w:t>
            </w:r>
          </w:p>
        </w:tc>
        <w:tc>
          <w:tcPr>
            <w:tcW w:w="207" w:type="pct"/>
            <w:tcBorders>
              <w:top w:val="nil"/>
              <w:left w:val="nil"/>
              <w:bottom w:val="single" w:sz="4" w:space="0" w:color="auto"/>
              <w:right w:val="single" w:sz="4" w:space="0" w:color="auto"/>
            </w:tcBorders>
            <w:shd w:val="clear" w:color="auto" w:fill="auto"/>
            <w:vAlign w:val="center"/>
            <w:hideMark/>
          </w:tcPr>
          <w:p w14:paraId="51988F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CB9C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3493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0554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8CB7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6B4B6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37C57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9E6DE5" w14:textId="77777777" w:rsidR="00411EF8" w:rsidRPr="00411EF8" w:rsidRDefault="00411EF8" w:rsidP="00411EF8">
            <w:pPr>
              <w:jc w:val="center"/>
              <w:rPr>
                <w:color w:val="000000"/>
                <w:sz w:val="20"/>
                <w:szCs w:val="20"/>
              </w:rPr>
            </w:pPr>
            <w:r w:rsidRPr="00411EF8">
              <w:rPr>
                <w:color w:val="000000"/>
                <w:sz w:val="20"/>
                <w:szCs w:val="20"/>
              </w:rPr>
              <w:t>3,45</w:t>
            </w:r>
          </w:p>
        </w:tc>
        <w:tc>
          <w:tcPr>
            <w:tcW w:w="207" w:type="pct"/>
            <w:tcBorders>
              <w:top w:val="nil"/>
              <w:left w:val="nil"/>
              <w:bottom w:val="single" w:sz="4" w:space="0" w:color="auto"/>
              <w:right w:val="single" w:sz="4" w:space="0" w:color="auto"/>
            </w:tcBorders>
            <w:shd w:val="clear" w:color="auto" w:fill="auto"/>
            <w:vAlign w:val="center"/>
            <w:hideMark/>
          </w:tcPr>
          <w:p w14:paraId="17EACEF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12E5B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02C3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070D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98651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6B78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0443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A158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DCBB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1DD3E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395ECC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F42F833" w14:textId="77777777" w:rsidR="00411EF8" w:rsidRPr="00411EF8" w:rsidRDefault="00411EF8" w:rsidP="00411EF8">
            <w:pPr>
              <w:jc w:val="center"/>
              <w:rPr>
                <w:color w:val="000000"/>
                <w:sz w:val="20"/>
                <w:szCs w:val="20"/>
              </w:rPr>
            </w:pPr>
            <w:r w:rsidRPr="00411EF8">
              <w:rPr>
                <w:color w:val="000000"/>
                <w:sz w:val="20"/>
                <w:szCs w:val="20"/>
              </w:rPr>
              <w:t>Пойма-1 (район протоки</w:t>
            </w:r>
            <w:r w:rsidRPr="00411EF8">
              <w:rPr>
                <w:color w:val="000000"/>
                <w:sz w:val="20"/>
                <w:szCs w:val="20"/>
              </w:rPr>
              <w:br/>
              <w:t>Бардыковка)</w:t>
            </w:r>
          </w:p>
        </w:tc>
        <w:tc>
          <w:tcPr>
            <w:tcW w:w="207" w:type="pct"/>
            <w:tcBorders>
              <w:top w:val="nil"/>
              <w:left w:val="nil"/>
              <w:bottom w:val="single" w:sz="4" w:space="0" w:color="auto"/>
              <w:right w:val="single" w:sz="4" w:space="0" w:color="auto"/>
            </w:tcBorders>
            <w:shd w:val="clear" w:color="auto" w:fill="auto"/>
            <w:vAlign w:val="center"/>
            <w:hideMark/>
          </w:tcPr>
          <w:p w14:paraId="373881B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D409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7DD8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F523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5EB1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D00FD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FCEC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1516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06E5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991D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083B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E6FD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92F9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8BFAA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1CB4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41F9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176A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61A22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5968094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9A9AD38" w14:textId="77777777" w:rsidR="00411EF8" w:rsidRPr="00411EF8" w:rsidRDefault="00411EF8" w:rsidP="00411EF8">
            <w:pPr>
              <w:jc w:val="center"/>
              <w:rPr>
                <w:color w:val="000000"/>
                <w:sz w:val="20"/>
                <w:szCs w:val="20"/>
              </w:rPr>
            </w:pPr>
            <w:r w:rsidRPr="00411EF8">
              <w:rPr>
                <w:color w:val="000000"/>
                <w:sz w:val="20"/>
                <w:szCs w:val="20"/>
              </w:rPr>
              <w:t>Пойма-2 (район протоки Кривуля)</w:t>
            </w:r>
          </w:p>
        </w:tc>
        <w:tc>
          <w:tcPr>
            <w:tcW w:w="207" w:type="pct"/>
            <w:tcBorders>
              <w:top w:val="nil"/>
              <w:left w:val="nil"/>
              <w:bottom w:val="single" w:sz="4" w:space="0" w:color="auto"/>
              <w:right w:val="single" w:sz="4" w:space="0" w:color="auto"/>
            </w:tcBorders>
            <w:shd w:val="clear" w:color="auto" w:fill="auto"/>
            <w:vAlign w:val="center"/>
            <w:hideMark/>
          </w:tcPr>
          <w:p w14:paraId="4D66FA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AFC8C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B5AF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0FAA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13633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D25A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DDFD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5BC1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2111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B812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B5F4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61602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B3B8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B60C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01D6D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9C925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A5B91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BB744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94671FE"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739BC72" w14:textId="77777777" w:rsidR="00411EF8" w:rsidRPr="00411EF8" w:rsidRDefault="00411EF8" w:rsidP="00411EF8">
            <w:pPr>
              <w:jc w:val="center"/>
              <w:rPr>
                <w:color w:val="000000"/>
                <w:sz w:val="20"/>
                <w:szCs w:val="20"/>
              </w:rPr>
            </w:pPr>
            <w:r w:rsidRPr="00411EF8">
              <w:rPr>
                <w:color w:val="000000"/>
                <w:sz w:val="20"/>
                <w:szCs w:val="20"/>
              </w:rPr>
              <w:t>Пойма-2 (район протоки</w:t>
            </w:r>
            <w:r w:rsidRPr="00411EF8">
              <w:rPr>
                <w:color w:val="000000"/>
                <w:sz w:val="20"/>
                <w:szCs w:val="20"/>
              </w:rPr>
              <w:br/>
              <w:t>Кривуля)</w:t>
            </w:r>
          </w:p>
        </w:tc>
        <w:tc>
          <w:tcPr>
            <w:tcW w:w="207" w:type="pct"/>
            <w:tcBorders>
              <w:top w:val="nil"/>
              <w:left w:val="nil"/>
              <w:bottom w:val="single" w:sz="4" w:space="0" w:color="auto"/>
              <w:right w:val="single" w:sz="4" w:space="0" w:color="auto"/>
            </w:tcBorders>
            <w:shd w:val="clear" w:color="auto" w:fill="auto"/>
            <w:vAlign w:val="center"/>
            <w:hideMark/>
          </w:tcPr>
          <w:p w14:paraId="4CFF23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FC07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BA1C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EF3B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C436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7700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66D0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624D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31181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755C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64E5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C637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3A9A6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416A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9E5D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64A54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262B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6C27F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91A768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E9004E6" w14:textId="77777777" w:rsidR="00411EF8" w:rsidRPr="00411EF8" w:rsidRDefault="00411EF8" w:rsidP="00411EF8">
            <w:pPr>
              <w:jc w:val="center"/>
              <w:rPr>
                <w:color w:val="000000"/>
                <w:sz w:val="20"/>
                <w:szCs w:val="20"/>
              </w:rPr>
            </w:pPr>
            <w:r w:rsidRPr="00411EF8">
              <w:rPr>
                <w:color w:val="000000"/>
                <w:sz w:val="20"/>
                <w:szCs w:val="20"/>
              </w:rPr>
              <w:t>Пойма-4 (район потоки р. Черная)</w:t>
            </w:r>
          </w:p>
        </w:tc>
        <w:tc>
          <w:tcPr>
            <w:tcW w:w="207" w:type="pct"/>
            <w:tcBorders>
              <w:top w:val="nil"/>
              <w:left w:val="nil"/>
              <w:bottom w:val="single" w:sz="4" w:space="0" w:color="auto"/>
              <w:right w:val="single" w:sz="4" w:space="0" w:color="auto"/>
            </w:tcBorders>
            <w:shd w:val="clear" w:color="auto" w:fill="auto"/>
            <w:vAlign w:val="center"/>
            <w:hideMark/>
          </w:tcPr>
          <w:p w14:paraId="0618CD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8D17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CC5C7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0484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53291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5CA2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DAF8E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8BBF7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3DE4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7E228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002B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93A02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72FF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ADD4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C11E7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BB6A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F034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29EA9E"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3BE9646"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7411B2A" w14:textId="77777777" w:rsidR="00411EF8" w:rsidRPr="00411EF8" w:rsidRDefault="00411EF8" w:rsidP="00411EF8">
            <w:pPr>
              <w:jc w:val="center"/>
              <w:rPr>
                <w:color w:val="000000"/>
                <w:sz w:val="20"/>
                <w:szCs w:val="20"/>
              </w:rPr>
            </w:pPr>
            <w:r w:rsidRPr="00411EF8">
              <w:rPr>
                <w:color w:val="000000"/>
                <w:sz w:val="20"/>
                <w:szCs w:val="20"/>
              </w:rPr>
              <w:t>Пойма-4 (район потоки</w:t>
            </w:r>
            <w:r w:rsidRPr="00411EF8">
              <w:rPr>
                <w:color w:val="000000"/>
                <w:sz w:val="20"/>
                <w:szCs w:val="20"/>
              </w:rPr>
              <w:br/>
              <w:t>р. Черная)</w:t>
            </w:r>
          </w:p>
        </w:tc>
        <w:tc>
          <w:tcPr>
            <w:tcW w:w="207" w:type="pct"/>
            <w:tcBorders>
              <w:top w:val="nil"/>
              <w:left w:val="nil"/>
              <w:bottom w:val="single" w:sz="4" w:space="0" w:color="auto"/>
              <w:right w:val="single" w:sz="4" w:space="0" w:color="auto"/>
            </w:tcBorders>
            <w:shd w:val="clear" w:color="auto" w:fill="auto"/>
            <w:vAlign w:val="center"/>
            <w:hideMark/>
          </w:tcPr>
          <w:p w14:paraId="57BBEE1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AA3F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43924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4E77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59589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A863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0322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48E0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DD90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F676D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3A53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ABBC5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6492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4B49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4C28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C4EF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24C4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92B1DE"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E2ED93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197C263" w14:textId="77777777" w:rsidR="00411EF8" w:rsidRPr="00411EF8" w:rsidRDefault="00411EF8" w:rsidP="00411EF8">
            <w:pPr>
              <w:jc w:val="center"/>
              <w:rPr>
                <w:color w:val="000000"/>
                <w:sz w:val="20"/>
                <w:szCs w:val="20"/>
              </w:rPr>
            </w:pPr>
            <w:r w:rsidRPr="00411EF8">
              <w:rPr>
                <w:color w:val="000000"/>
                <w:sz w:val="20"/>
                <w:szCs w:val="20"/>
              </w:rPr>
              <w:t>Пойма-5 (район устья реки Сайма)</w:t>
            </w:r>
          </w:p>
        </w:tc>
        <w:tc>
          <w:tcPr>
            <w:tcW w:w="207" w:type="pct"/>
            <w:tcBorders>
              <w:top w:val="nil"/>
              <w:left w:val="nil"/>
              <w:bottom w:val="single" w:sz="4" w:space="0" w:color="auto"/>
              <w:right w:val="single" w:sz="4" w:space="0" w:color="auto"/>
            </w:tcBorders>
            <w:shd w:val="clear" w:color="auto" w:fill="auto"/>
            <w:vAlign w:val="center"/>
            <w:hideMark/>
          </w:tcPr>
          <w:p w14:paraId="16092A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A9B4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825A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E42E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C735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15AC5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46BE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07C7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8291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130C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DEB90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6D80B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EEA1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B3A2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80F2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D690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7C9D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BE78D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E569462"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65048FB" w14:textId="77777777" w:rsidR="00411EF8" w:rsidRPr="00411EF8" w:rsidRDefault="00411EF8" w:rsidP="00411EF8">
            <w:pPr>
              <w:jc w:val="center"/>
              <w:rPr>
                <w:color w:val="000000"/>
                <w:sz w:val="20"/>
                <w:szCs w:val="20"/>
              </w:rPr>
            </w:pPr>
            <w:r w:rsidRPr="00411EF8">
              <w:rPr>
                <w:color w:val="000000"/>
                <w:sz w:val="20"/>
                <w:szCs w:val="20"/>
              </w:rPr>
              <w:t>Пойма-5 (район устья</w:t>
            </w:r>
            <w:r w:rsidRPr="00411EF8">
              <w:rPr>
                <w:color w:val="000000"/>
                <w:sz w:val="20"/>
                <w:szCs w:val="20"/>
              </w:rPr>
              <w:br/>
              <w:t>реки Сайма)</w:t>
            </w:r>
          </w:p>
        </w:tc>
        <w:tc>
          <w:tcPr>
            <w:tcW w:w="207" w:type="pct"/>
            <w:tcBorders>
              <w:top w:val="nil"/>
              <w:left w:val="nil"/>
              <w:bottom w:val="single" w:sz="4" w:space="0" w:color="auto"/>
              <w:right w:val="single" w:sz="4" w:space="0" w:color="auto"/>
            </w:tcBorders>
            <w:shd w:val="clear" w:color="auto" w:fill="auto"/>
            <w:vAlign w:val="center"/>
            <w:hideMark/>
          </w:tcPr>
          <w:p w14:paraId="610CA6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6B4D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80451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E7EC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55E25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D906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E440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79FF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5817F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9C688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62B7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377B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8AE8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FE87E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B13A2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11E1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0705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6C49C3"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66169ED"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A874592" w14:textId="77777777" w:rsidR="00411EF8" w:rsidRPr="00411EF8" w:rsidRDefault="00411EF8" w:rsidP="00411EF8">
            <w:pPr>
              <w:jc w:val="center"/>
              <w:rPr>
                <w:color w:val="000000"/>
                <w:sz w:val="20"/>
                <w:szCs w:val="20"/>
              </w:rPr>
            </w:pPr>
            <w:r w:rsidRPr="00411EF8">
              <w:rPr>
                <w:color w:val="000000"/>
                <w:sz w:val="20"/>
                <w:szCs w:val="20"/>
              </w:rPr>
              <w:t>поселок Кедровый-1.</w:t>
            </w:r>
          </w:p>
        </w:tc>
        <w:tc>
          <w:tcPr>
            <w:tcW w:w="207" w:type="pct"/>
            <w:tcBorders>
              <w:top w:val="nil"/>
              <w:left w:val="nil"/>
              <w:bottom w:val="single" w:sz="4" w:space="0" w:color="auto"/>
              <w:right w:val="single" w:sz="4" w:space="0" w:color="auto"/>
            </w:tcBorders>
            <w:shd w:val="clear" w:color="auto" w:fill="auto"/>
            <w:vAlign w:val="center"/>
            <w:hideMark/>
          </w:tcPr>
          <w:p w14:paraId="3284E74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AA59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2B01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E113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A681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C86F6E" w14:textId="77777777" w:rsidR="00411EF8" w:rsidRPr="00411EF8" w:rsidRDefault="00411EF8" w:rsidP="00411EF8">
            <w:pPr>
              <w:jc w:val="center"/>
              <w:rPr>
                <w:color w:val="000000"/>
                <w:sz w:val="20"/>
                <w:szCs w:val="20"/>
              </w:rPr>
            </w:pPr>
            <w:r w:rsidRPr="00411EF8">
              <w:rPr>
                <w:color w:val="000000"/>
                <w:sz w:val="20"/>
                <w:szCs w:val="20"/>
              </w:rPr>
              <w:t>2,13</w:t>
            </w:r>
          </w:p>
        </w:tc>
        <w:tc>
          <w:tcPr>
            <w:tcW w:w="207" w:type="pct"/>
            <w:tcBorders>
              <w:top w:val="nil"/>
              <w:left w:val="nil"/>
              <w:bottom w:val="single" w:sz="4" w:space="0" w:color="auto"/>
              <w:right w:val="single" w:sz="4" w:space="0" w:color="auto"/>
            </w:tcBorders>
            <w:shd w:val="clear" w:color="auto" w:fill="auto"/>
            <w:vAlign w:val="center"/>
            <w:hideMark/>
          </w:tcPr>
          <w:p w14:paraId="7867BC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BD4F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AE0B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0C95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C4F3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CD18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42A8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412D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6E34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E7611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8532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F3506E"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543CC2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2295408" w14:textId="77777777" w:rsidR="00411EF8" w:rsidRPr="00411EF8" w:rsidRDefault="00411EF8" w:rsidP="00411EF8">
            <w:pPr>
              <w:jc w:val="center"/>
              <w:rPr>
                <w:color w:val="000000"/>
                <w:sz w:val="20"/>
                <w:szCs w:val="20"/>
              </w:rPr>
            </w:pPr>
            <w:r w:rsidRPr="00411EF8">
              <w:rPr>
                <w:color w:val="000000"/>
                <w:sz w:val="20"/>
                <w:szCs w:val="20"/>
              </w:rPr>
              <w:t>поселок Лунный</w:t>
            </w:r>
          </w:p>
        </w:tc>
        <w:tc>
          <w:tcPr>
            <w:tcW w:w="207" w:type="pct"/>
            <w:tcBorders>
              <w:top w:val="nil"/>
              <w:left w:val="nil"/>
              <w:bottom w:val="single" w:sz="4" w:space="0" w:color="auto"/>
              <w:right w:val="single" w:sz="4" w:space="0" w:color="auto"/>
            </w:tcBorders>
            <w:shd w:val="clear" w:color="auto" w:fill="auto"/>
            <w:vAlign w:val="center"/>
            <w:hideMark/>
          </w:tcPr>
          <w:p w14:paraId="768993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F89B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7C2B6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9AFF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493B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82413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0BF89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4CF2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0C82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F3D6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731D3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350E7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77CCC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F701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0CD6B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9614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91F4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4C2C1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1C3A276"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4FD2DDF" w14:textId="77777777" w:rsidR="00411EF8" w:rsidRPr="00411EF8" w:rsidRDefault="00411EF8" w:rsidP="00411EF8">
            <w:pPr>
              <w:jc w:val="center"/>
              <w:rPr>
                <w:color w:val="000000"/>
                <w:sz w:val="20"/>
                <w:szCs w:val="20"/>
              </w:rPr>
            </w:pPr>
            <w:r w:rsidRPr="00411EF8">
              <w:rPr>
                <w:color w:val="000000"/>
                <w:sz w:val="20"/>
                <w:szCs w:val="20"/>
              </w:rPr>
              <w:t>поселок Снежный</w:t>
            </w:r>
          </w:p>
        </w:tc>
        <w:tc>
          <w:tcPr>
            <w:tcW w:w="207" w:type="pct"/>
            <w:tcBorders>
              <w:top w:val="nil"/>
              <w:left w:val="nil"/>
              <w:bottom w:val="single" w:sz="4" w:space="0" w:color="auto"/>
              <w:right w:val="single" w:sz="4" w:space="0" w:color="auto"/>
            </w:tcBorders>
            <w:shd w:val="clear" w:color="auto" w:fill="auto"/>
            <w:vAlign w:val="center"/>
            <w:hideMark/>
          </w:tcPr>
          <w:p w14:paraId="3FD5952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C814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D573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C549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9E2CB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2748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17D0D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B2E2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AB1CF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82D1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98B9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0B8F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7BF25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0DB14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57B6C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0CE2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691E7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C1B82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AFDADA2"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93C7C54" w14:textId="77777777" w:rsidR="00411EF8" w:rsidRPr="00411EF8" w:rsidRDefault="00411EF8" w:rsidP="00411EF8">
            <w:pPr>
              <w:jc w:val="center"/>
              <w:rPr>
                <w:color w:val="000000"/>
                <w:sz w:val="20"/>
                <w:szCs w:val="20"/>
              </w:rPr>
            </w:pPr>
            <w:r w:rsidRPr="00411EF8">
              <w:rPr>
                <w:color w:val="000000"/>
                <w:sz w:val="20"/>
                <w:szCs w:val="20"/>
              </w:rPr>
              <w:t>поселок Таежный</w:t>
            </w:r>
          </w:p>
        </w:tc>
        <w:tc>
          <w:tcPr>
            <w:tcW w:w="207" w:type="pct"/>
            <w:tcBorders>
              <w:top w:val="nil"/>
              <w:left w:val="nil"/>
              <w:bottom w:val="single" w:sz="4" w:space="0" w:color="auto"/>
              <w:right w:val="single" w:sz="4" w:space="0" w:color="auto"/>
            </w:tcBorders>
            <w:shd w:val="clear" w:color="auto" w:fill="auto"/>
            <w:vAlign w:val="center"/>
            <w:hideMark/>
          </w:tcPr>
          <w:p w14:paraId="207A9F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3D04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E4003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EA29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50CC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B48B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46280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79FC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CCBC5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63307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467E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6FBC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99DB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9150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CF53E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D2CB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C9DD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41B65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8B97A7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0FADAE5" w14:textId="77777777" w:rsidR="00411EF8" w:rsidRPr="00411EF8" w:rsidRDefault="00411EF8" w:rsidP="00411EF8">
            <w:pPr>
              <w:jc w:val="center"/>
              <w:rPr>
                <w:color w:val="000000"/>
                <w:sz w:val="20"/>
                <w:szCs w:val="20"/>
              </w:rPr>
            </w:pPr>
            <w:r w:rsidRPr="00411EF8">
              <w:rPr>
                <w:color w:val="000000"/>
                <w:sz w:val="20"/>
                <w:szCs w:val="20"/>
              </w:rPr>
              <w:t>поселок Юность</w:t>
            </w:r>
          </w:p>
        </w:tc>
        <w:tc>
          <w:tcPr>
            <w:tcW w:w="207" w:type="pct"/>
            <w:tcBorders>
              <w:top w:val="nil"/>
              <w:left w:val="nil"/>
              <w:bottom w:val="single" w:sz="4" w:space="0" w:color="auto"/>
              <w:right w:val="single" w:sz="4" w:space="0" w:color="auto"/>
            </w:tcBorders>
            <w:shd w:val="clear" w:color="auto" w:fill="auto"/>
            <w:vAlign w:val="center"/>
            <w:hideMark/>
          </w:tcPr>
          <w:p w14:paraId="12AC622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3D44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84A0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169A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368F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2024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35F8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940D3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CB53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5671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5DC6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8F2D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C155E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0A09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218A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D70F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6936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53D90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EDE9E06"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E9D2045" w14:textId="77777777" w:rsidR="00411EF8" w:rsidRPr="00411EF8" w:rsidRDefault="00411EF8" w:rsidP="00411EF8">
            <w:pPr>
              <w:jc w:val="center"/>
              <w:rPr>
                <w:color w:val="000000"/>
                <w:sz w:val="20"/>
                <w:szCs w:val="20"/>
              </w:rPr>
            </w:pPr>
            <w:r w:rsidRPr="00411EF8">
              <w:rPr>
                <w:color w:val="000000"/>
                <w:sz w:val="20"/>
                <w:szCs w:val="20"/>
              </w:rPr>
              <w:t>Прибрежный жилой район</w:t>
            </w:r>
          </w:p>
        </w:tc>
        <w:tc>
          <w:tcPr>
            <w:tcW w:w="207" w:type="pct"/>
            <w:tcBorders>
              <w:top w:val="nil"/>
              <w:left w:val="nil"/>
              <w:bottom w:val="single" w:sz="4" w:space="0" w:color="auto"/>
              <w:right w:val="single" w:sz="4" w:space="0" w:color="auto"/>
            </w:tcBorders>
            <w:shd w:val="clear" w:color="auto" w:fill="auto"/>
            <w:vAlign w:val="center"/>
            <w:hideMark/>
          </w:tcPr>
          <w:p w14:paraId="7CEBDD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8A611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BC187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031D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94EE0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7C4707" w14:textId="77777777" w:rsidR="00411EF8" w:rsidRPr="00411EF8" w:rsidRDefault="00411EF8" w:rsidP="00411EF8">
            <w:pPr>
              <w:jc w:val="center"/>
              <w:rPr>
                <w:color w:val="000000"/>
                <w:sz w:val="20"/>
                <w:szCs w:val="20"/>
              </w:rPr>
            </w:pPr>
            <w:r w:rsidRPr="00411EF8">
              <w:rPr>
                <w:color w:val="000000"/>
                <w:sz w:val="20"/>
                <w:szCs w:val="20"/>
              </w:rPr>
              <w:t>4,59</w:t>
            </w:r>
          </w:p>
        </w:tc>
        <w:tc>
          <w:tcPr>
            <w:tcW w:w="207" w:type="pct"/>
            <w:tcBorders>
              <w:top w:val="nil"/>
              <w:left w:val="nil"/>
              <w:bottom w:val="single" w:sz="4" w:space="0" w:color="auto"/>
              <w:right w:val="single" w:sz="4" w:space="0" w:color="auto"/>
            </w:tcBorders>
            <w:shd w:val="clear" w:color="auto" w:fill="auto"/>
            <w:vAlign w:val="center"/>
            <w:hideMark/>
          </w:tcPr>
          <w:p w14:paraId="29BDB22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678C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984F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3764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1BD7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1E2B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7ECC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7A91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1B40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73BE4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58A2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6E8B30"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CBD4AE8"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D61056D" w14:textId="77777777" w:rsidR="00411EF8" w:rsidRPr="00411EF8" w:rsidRDefault="00411EF8" w:rsidP="00411EF8">
            <w:pPr>
              <w:jc w:val="center"/>
              <w:rPr>
                <w:color w:val="000000"/>
                <w:sz w:val="20"/>
                <w:szCs w:val="20"/>
              </w:rPr>
            </w:pPr>
            <w:r w:rsidRPr="00411EF8">
              <w:rPr>
                <w:color w:val="000000"/>
                <w:sz w:val="20"/>
                <w:szCs w:val="20"/>
              </w:rPr>
              <w:t>Прибрежный жилой</w:t>
            </w:r>
            <w:r w:rsidRPr="00411EF8">
              <w:rPr>
                <w:color w:val="000000"/>
                <w:sz w:val="20"/>
                <w:szCs w:val="20"/>
              </w:rPr>
              <w:br/>
              <w:t>район</w:t>
            </w:r>
          </w:p>
        </w:tc>
        <w:tc>
          <w:tcPr>
            <w:tcW w:w="207" w:type="pct"/>
            <w:tcBorders>
              <w:top w:val="nil"/>
              <w:left w:val="nil"/>
              <w:bottom w:val="single" w:sz="4" w:space="0" w:color="auto"/>
              <w:right w:val="single" w:sz="4" w:space="0" w:color="auto"/>
            </w:tcBorders>
            <w:shd w:val="clear" w:color="auto" w:fill="auto"/>
            <w:vAlign w:val="center"/>
            <w:hideMark/>
          </w:tcPr>
          <w:p w14:paraId="7E19F7B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4229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3999A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C826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66F71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22EB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C2B0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E6F15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C4EA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69BE2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B01F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B65D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30C0F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66D7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5352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D90CC2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F3A7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5B118E"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770CE3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4EF6358" w14:textId="77777777" w:rsidR="00411EF8" w:rsidRPr="00411EF8" w:rsidRDefault="00411EF8" w:rsidP="00411EF8">
            <w:pPr>
              <w:jc w:val="center"/>
              <w:rPr>
                <w:color w:val="000000"/>
                <w:sz w:val="20"/>
                <w:szCs w:val="20"/>
              </w:rPr>
            </w:pPr>
            <w:r w:rsidRPr="00411EF8">
              <w:rPr>
                <w:color w:val="000000"/>
                <w:sz w:val="20"/>
                <w:szCs w:val="20"/>
              </w:rPr>
              <w:t>Промышленный район IV</w:t>
            </w:r>
          </w:p>
        </w:tc>
        <w:tc>
          <w:tcPr>
            <w:tcW w:w="207" w:type="pct"/>
            <w:tcBorders>
              <w:top w:val="nil"/>
              <w:left w:val="nil"/>
              <w:bottom w:val="single" w:sz="4" w:space="0" w:color="auto"/>
              <w:right w:val="single" w:sz="4" w:space="0" w:color="auto"/>
            </w:tcBorders>
            <w:shd w:val="clear" w:color="auto" w:fill="auto"/>
            <w:vAlign w:val="center"/>
            <w:hideMark/>
          </w:tcPr>
          <w:p w14:paraId="1EC328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F932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0D66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12271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729A0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8C2EB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E864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5C4DD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23EF1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988D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8453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957B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B952D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ACA1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AF50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A4984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71EC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94543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A1A5A66"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DA36825" w14:textId="77777777" w:rsidR="00411EF8" w:rsidRPr="00411EF8" w:rsidRDefault="00411EF8" w:rsidP="00411EF8">
            <w:pPr>
              <w:jc w:val="center"/>
              <w:rPr>
                <w:color w:val="000000"/>
                <w:sz w:val="20"/>
                <w:szCs w:val="20"/>
              </w:rPr>
            </w:pPr>
            <w:r w:rsidRPr="00411EF8">
              <w:rPr>
                <w:color w:val="000000"/>
                <w:sz w:val="20"/>
                <w:szCs w:val="20"/>
              </w:rPr>
              <w:t>Промышленный район IX</w:t>
            </w:r>
          </w:p>
        </w:tc>
        <w:tc>
          <w:tcPr>
            <w:tcW w:w="207" w:type="pct"/>
            <w:tcBorders>
              <w:top w:val="nil"/>
              <w:left w:val="nil"/>
              <w:bottom w:val="single" w:sz="4" w:space="0" w:color="auto"/>
              <w:right w:val="single" w:sz="4" w:space="0" w:color="auto"/>
            </w:tcBorders>
            <w:shd w:val="clear" w:color="auto" w:fill="auto"/>
            <w:vAlign w:val="center"/>
            <w:hideMark/>
          </w:tcPr>
          <w:p w14:paraId="60DF49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1A63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7406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3C1AD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DF175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8ECE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896E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6D1E2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2B34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79E9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F2BA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E72DC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D43C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1C3B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2B87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0CCAB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C934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EC4B8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C058E8B"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00AEBAC" w14:textId="77777777" w:rsidR="00411EF8" w:rsidRPr="00411EF8" w:rsidRDefault="00411EF8" w:rsidP="00411EF8">
            <w:pPr>
              <w:jc w:val="center"/>
              <w:rPr>
                <w:color w:val="000000"/>
                <w:sz w:val="20"/>
                <w:szCs w:val="20"/>
              </w:rPr>
            </w:pPr>
            <w:r w:rsidRPr="00411EF8">
              <w:rPr>
                <w:color w:val="000000"/>
                <w:sz w:val="20"/>
                <w:szCs w:val="20"/>
              </w:rPr>
              <w:t>Промышленный район VI</w:t>
            </w:r>
          </w:p>
        </w:tc>
        <w:tc>
          <w:tcPr>
            <w:tcW w:w="207" w:type="pct"/>
            <w:tcBorders>
              <w:top w:val="nil"/>
              <w:left w:val="nil"/>
              <w:bottom w:val="single" w:sz="4" w:space="0" w:color="auto"/>
              <w:right w:val="single" w:sz="4" w:space="0" w:color="auto"/>
            </w:tcBorders>
            <w:shd w:val="clear" w:color="auto" w:fill="auto"/>
            <w:vAlign w:val="center"/>
            <w:hideMark/>
          </w:tcPr>
          <w:p w14:paraId="1DFFFF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FE645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5AF3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40510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718F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39720A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CDB13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155E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3E7AE4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1576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7B089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0631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AE53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B354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BED95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A3F8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832A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FA366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35BBF5B"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C3A39C5" w14:textId="77777777" w:rsidR="00411EF8" w:rsidRPr="00411EF8" w:rsidRDefault="00411EF8" w:rsidP="00411EF8">
            <w:pPr>
              <w:jc w:val="center"/>
              <w:rPr>
                <w:color w:val="000000"/>
                <w:sz w:val="20"/>
                <w:szCs w:val="20"/>
              </w:rPr>
            </w:pPr>
            <w:r w:rsidRPr="00411EF8">
              <w:rPr>
                <w:color w:val="000000"/>
                <w:sz w:val="20"/>
                <w:szCs w:val="20"/>
              </w:rPr>
              <w:lastRenderedPageBreak/>
              <w:t>Промышленный район X</w:t>
            </w:r>
          </w:p>
        </w:tc>
        <w:tc>
          <w:tcPr>
            <w:tcW w:w="207" w:type="pct"/>
            <w:tcBorders>
              <w:top w:val="nil"/>
              <w:left w:val="nil"/>
              <w:bottom w:val="single" w:sz="4" w:space="0" w:color="auto"/>
              <w:right w:val="single" w:sz="4" w:space="0" w:color="auto"/>
            </w:tcBorders>
            <w:shd w:val="clear" w:color="auto" w:fill="auto"/>
            <w:vAlign w:val="center"/>
            <w:hideMark/>
          </w:tcPr>
          <w:p w14:paraId="10C71B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695F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90749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D47D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E9D7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EAAD5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07AF6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DFE3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274F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0EF1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5AF7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E07D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370E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387A1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B0DB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E10C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9806B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45A87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3843D6B"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1C8EAC3" w14:textId="77777777" w:rsidR="00411EF8" w:rsidRPr="00411EF8" w:rsidRDefault="00411EF8" w:rsidP="00411EF8">
            <w:pPr>
              <w:jc w:val="center"/>
              <w:rPr>
                <w:color w:val="000000"/>
                <w:sz w:val="20"/>
                <w:szCs w:val="20"/>
              </w:rPr>
            </w:pPr>
            <w:r w:rsidRPr="00411EF8">
              <w:rPr>
                <w:color w:val="000000"/>
                <w:sz w:val="20"/>
                <w:szCs w:val="20"/>
              </w:rPr>
              <w:t>Промышленный район XVIII</w:t>
            </w:r>
          </w:p>
        </w:tc>
        <w:tc>
          <w:tcPr>
            <w:tcW w:w="207" w:type="pct"/>
            <w:tcBorders>
              <w:top w:val="nil"/>
              <w:left w:val="nil"/>
              <w:bottom w:val="single" w:sz="4" w:space="0" w:color="auto"/>
              <w:right w:val="single" w:sz="4" w:space="0" w:color="auto"/>
            </w:tcBorders>
            <w:shd w:val="clear" w:color="auto" w:fill="auto"/>
            <w:vAlign w:val="center"/>
            <w:hideMark/>
          </w:tcPr>
          <w:p w14:paraId="03E3197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55209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D0B87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429FF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000A5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9A9C1B" w14:textId="77777777" w:rsidR="00411EF8" w:rsidRPr="00411EF8" w:rsidRDefault="00411EF8" w:rsidP="00411EF8">
            <w:pPr>
              <w:jc w:val="center"/>
              <w:rPr>
                <w:color w:val="000000"/>
                <w:sz w:val="20"/>
                <w:szCs w:val="20"/>
              </w:rPr>
            </w:pPr>
            <w:r w:rsidRPr="00411EF8">
              <w:rPr>
                <w:color w:val="000000"/>
                <w:sz w:val="20"/>
                <w:szCs w:val="20"/>
              </w:rPr>
              <w:t>0,30</w:t>
            </w:r>
          </w:p>
        </w:tc>
        <w:tc>
          <w:tcPr>
            <w:tcW w:w="207" w:type="pct"/>
            <w:tcBorders>
              <w:top w:val="nil"/>
              <w:left w:val="nil"/>
              <w:bottom w:val="single" w:sz="4" w:space="0" w:color="auto"/>
              <w:right w:val="single" w:sz="4" w:space="0" w:color="auto"/>
            </w:tcBorders>
            <w:shd w:val="clear" w:color="auto" w:fill="auto"/>
            <w:vAlign w:val="center"/>
            <w:hideMark/>
          </w:tcPr>
          <w:p w14:paraId="3963772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7DDCC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0508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33DC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8E30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EB2E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6F81D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D593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850F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BE80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59772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3DFF9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166E82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33516B9" w14:textId="77777777" w:rsidR="00411EF8" w:rsidRPr="00411EF8" w:rsidRDefault="00411EF8" w:rsidP="00411EF8">
            <w:pPr>
              <w:jc w:val="center"/>
              <w:rPr>
                <w:color w:val="000000"/>
                <w:sz w:val="20"/>
                <w:szCs w:val="20"/>
              </w:rPr>
            </w:pPr>
            <w:r w:rsidRPr="00411EF8">
              <w:rPr>
                <w:color w:val="000000"/>
                <w:sz w:val="20"/>
                <w:szCs w:val="20"/>
              </w:rPr>
              <w:t>Промышленный район XXII</w:t>
            </w:r>
          </w:p>
        </w:tc>
        <w:tc>
          <w:tcPr>
            <w:tcW w:w="207" w:type="pct"/>
            <w:tcBorders>
              <w:top w:val="nil"/>
              <w:left w:val="nil"/>
              <w:bottom w:val="single" w:sz="4" w:space="0" w:color="auto"/>
              <w:right w:val="single" w:sz="4" w:space="0" w:color="auto"/>
            </w:tcBorders>
            <w:shd w:val="clear" w:color="auto" w:fill="auto"/>
            <w:vAlign w:val="center"/>
            <w:hideMark/>
          </w:tcPr>
          <w:p w14:paraId="06B5A3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58EAB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30B3F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74C38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7DEB3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B52FF0" w14:textId="77777777" w:rsidR="00411EF8" w:rsidRPr="00411EF8" w:rsidRDefault="00411EF8" w:rsidP="00411EF8">
            <w:pPr>
              <w:jc w:val="center"/>
              <w:rPr>
                <w:color w:val="000000"/>
                <w:sz w:val="20"/>
                <w:szCs w:val="20"/>
              </w:rPr>
            </w:pPr>
            <w:r w:rsidRPr="00411EF8">
              <w:rPr>
                <w:color w:val="000000"/>
                <w:sz w:val="20"/>
                <w:szCs w:val="20"/>
              </w:rPr>
              <w:t>5,91</w:t>
            </w:r>
          </w:p>
        </w:tc>
        <w:tc>
          <w:tcPr>
            <w:tcW w:w="207" w:type="pct"/>
            <w:tcBorders>
              <w:top w:val="nil"/>
              <w:left w:val="nil"/>
              <w:bottom w:val="single" w:sz="4" w:space="0" w:color="auto"/>
              <w:right w:val="single" w:sz="4" w:space="0" w:color="auto"/>
            </w:tcBorders>
            <w:shd w:val="clear" w:color="auto" w:fill="auto"/>
            <w:vAlign w:val="center"/>
            <w:hideMark/>
          </w:tcPr>
          <w:p w14:paraId="5EFCE2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8295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A23D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2CF31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75F0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85108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D723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70DD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EB13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4701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0B26B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DA4A7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2437B1A"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3E614C9" w14:textId="77777777" w:rsidR="00411EF8" w:rsidRPr="00411EF8" w:rsidRDefault="00411EF8" w:rsidP="00411EF8">
            <w:pPr>
              <w:jc w:val="center"/>
              <w:rPr>
                <w:color w:val="000000"/>
                <w:sz w:val="20"/>
                <w:szCs w:val="20"/>
              </w:rPr>
            </w:pPr>
            <w:r w:rsidRPr="00411EF8">
              <w:rPr>
                <w:color w:val="000000"/>
                <w:sz w:val="20"/>
                <w:szCs w:val="20"/>
              </w:rPr>
              <w:t>Промышленный район</w:t>
            </w:r>
            <w:r w:rsidRPr="00411EF8">
              <w:rPr>
                <w:color w:val="000000"/>
                <w:sz w:val="20"/>
                <w:szCs w:val="20"/>
              </w:rPr>
              <w:br/>
              <w:t>IV</w:t>
            </w:r>
          </w:p>
        </w:tc>
        <w:tc>
          <w:tcPr>
            <w:tcW w:w="207" w:type="pct"/>
            <w:tcBorders>
              <w:top w:val="nil"/>
              <w:left w:val="nil"/>
              <w:bottom w:val="single" w:sz="4" w:space="0" w:color="auto"/>
              <w:right w:val="single" w:sz="4" w:space="0" w:color="auto"/>
            </w:tcBorders>
            <w:shd w:val="clear" w:color="auto" w:fill="auto"/>
            <w:vAlign w:val="center"/>
            <w:hideMark/>
          </w:tcPr>
          <w:p w14:paraId="0CB8485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BB6D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5BD7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57843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7728F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6A508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A161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C32E0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E409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59BDB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CFFC0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05987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DB74FA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783AB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7293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8A73D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8B3B7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75838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7589379"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1D682F7" w14:textId="77777777" w:rsidR="00411EF8" w:rsidRPr="00411EF8" w:rsidRDefault="00411EF8" w:rsidP="00411EF8">
            <w:pPr>
              <w:jc w:val="center"/>
              <w:rPr>
                <w:color w:val="000000"/>
                <w:sz w:val="20"/>
                <w:szCs w:val="20"/>
              </w:rPr>
            </w:pPr>
            <w:r w:rsidRPr="00411EF8">
              <w:rPr>
                <w:color w:val="000000"/>
                <w:sz w:val="20"/>
                <w:szCs w:val="20"/>
              </w:rPr>
              <w:t>Промышленный район</w:t>
            </w:r>
            <w:r w:rsidRPr="00411EF8">
              <w:rPr>
                <w:color w:val="000000"/>
                <w:sz w:val="20"/>
                <w:szCs w:val="20"/>
              </w:rPr>
              <w:br/>
              <w:t>IX</w:t>
            </w:r>
          </w:p>
        </w:tc>
        <w:tc>
          <w:tcPr>
            <w:tcW w:w="207" w:type="pct"/>
            <w:tcBorders>
              <w:top w:val="nil"/>
              <w:left w:val="nil"/>
              <w:bottom w:val="single" w:sz="4" w:space="0" w:color="auto"/>
              <w:right w:val="single" w:sz="4" w:space="0" w:color="auto"/>
            </w:tcBorders>
            <w:shd w:val="clear" w:color="auto" w:fill="auto"/>
            <w:vAlign w:val="center"/>
            <w:hideMark/>
          </w:tcPr>
          <w:p w14:paraId="3D6B149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0112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3E4C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1839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5CA42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118AF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A0DCF3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D28F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D22F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766B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FFE6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38DC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7AF3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D844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C8E8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885B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20E0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3FD84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0DF03AE"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C1E8304" w14:textId="77777777" w:rsidR="00411EF8" w:rsidRPr="00411EF8" w:rsidRDefault="00411EF8" w:rsidP="00411EF8">
            <w:pPr>
              <w:jc w:val="center"/>
              <w:rPr>
                <w:color w:val="000000"/>
                <w:sz w:val="20"/>
                <w:szCs w:val="20"/>
              </w:rPr>
            </w:pPr>
            <w:r w:rsidRPr="00411EF8">
              <w:rPr>
                <w:color w:val="000000"/>
                <w:sz w:val="20"/>
                <w:szCs w:val="20"/>
              </w:rPr>
              <w:t>Промышленный район</w:t>
            </w:r>
            <w:r w:rsidRPr="00411EF8">
              <w:rPr>
                <w:color w:val="000000"/>
                <w:sz w:val="20"/>
                <w:szCs w:val="20"/>
              </w:rPr>
              <w:br/>
              <w:t>XXII</w:t>
            </w:r>
          </w:p>
        </w:tc>
        <w:tc>
          <w:tcPr>
            <w:tcW w:w="207" w:type="pct"/>
            <w:tcBorders>
              <w:top w:val="nil"/>
              <w:left w:val="nil"/>
              <w:bottom w:val="single" w:sz="4" w:space="0" w:color="auto"/>
              <w:right w:val="single" w:sz="4" w:space="0" w:color="auto"/>
            </w:tcBorders>
            <w:shd w:val="clear" w:color="auto" w:fill="auto"/>
            <w:vAlign w:val="center"/>
            <w:hideMark/>
          </w:tcPr>
          <w:p w14:paraId="4995062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1A980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4740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8CCC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7D5D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74045E" w14:textId="77777777" w:rsidR="00411EF8" w:rsidRPr="00411EF8" w:rsidRDefault="00411EF8" w:rsidP="00411EF8">
            <w:pPr>
              <w:jc w:val="center"/>
              <w:rPr>
                <w:color w:val="000000"/>
                <w:sz w:val="20"/>
                <w:szCs w:val="20"/>
              </w:rPr>
            </w:pPr>
            <w:r w:rsidRPr="00411EF8">
              <w:rPr>
                <w:color w:val="000000"/>
                <w:sz w:val="20"/>
                <w:szCs w:val="20"/>
              </w:rPr>
              <w:t>1,98</w:t>
            </w:r>
          </w:p>
        </w:tc>
        <w:tc>
          <w:tcPr>
            <w:tcW w:w="207" w:type="pct"/>
            <w:tcBorders>
              <w:top w:val="nil"/>
              <w:left w:val="nil"/>
              <w:bottom w:val="single" w:sz="4" w:space="0" w:color="auto"/>
              <w:right w:val="single" w:sz="4" w:space="0" w:color="auto"/>
            </w:tcBorders>
            <w:shd w:val="clear" w:color="auto" w:fill="auto"/>
            <w:vAlign w:val="center"/>
            <w:hideMark/>
          </w:tcPr>
          <w:p w14:paraId="25D85C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73EE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96BA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8957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F6CA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B0E0A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A85C4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E843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6A5C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7051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FED9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BEF92C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B7C7570"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69D222C" w14:textId="77777777" w:rsidR="00411EF8" w:rsidRPr="00411EF8" w:rsidRDefault="00411EF8" w:rsidP="00411EF8">
            <w:pPr>
              <w:jc w:val="center"/>
              <w:rPr>
                <w:color w:val="000000"/>
                <w:sz w:val="20"/>
                <w:szCs w:val="20"/>
              </w:rPr>
            </w:pPr>
            <w:r w:rsidRPr="00411EF8">
              <w:rPr>
                <w:color w:val="000000"/>
                <w:sz w:val="20"/>
                <w:szCs w:val="20"/>
              </w:rPr>
              <w:t>ПСО-34.</w:t>
            </w:r>
          </w:p>
        </w:tc>
        <w:tc>
          <w:tcPr>
            <w:tcW w:w="207" w:type="pct"/>
            <w:tcBorders>
              <w:top w:val="nil"/>
              <w:left w:val="nil"/>
              <w:bottom w:val="single" w:sz="4" w:space="0" w:color="auto"/>
              <w:right w:val="single" w:sz="4" w:space="0" w:color="auto"/>
            </w:tcBorders>
            <w:shd w:val="clear" w:color="auto" w:fill="auto"/>
            <w:vAlign w:val="center"/>
            <w:hideMark/>
          </w:tcPr>
          <w:p w14:paraId="4534C47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627C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3BD3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245A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BE28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2FFE84" w14:textId="77777777" w:rsidR="00411EF8" w:rsidRPr="00411EF8" w:rsidRDefault="00411EF8" w:rsidP="00411EF8">
            <w:pPr>
              <w:jc w:val="center"/>
              <w:rPr>
                <w:color w:val="000000"/>
                <w:sz w:val="20"/>
                <w:szCs w:val="20"/>
              </w:rPr>
            </w:pPr>
            <w:r w:rsidRPr="00411EF8">
              <w:rPr>
                <w:color w:val="000000"/>
                <w:sz w:val="20"/>
                <w:szCs w:val="20"/>
              </w:rPr>
              <w:t>1,04</w:t>
            </w:r>
          </w:p>
        </w:tc>
        <w:tc>
          <w:tcPr>
            <w:tcW w:w="207" w:type="pct"/>
            <w:tcBorders>
              <w:top w:val="nil"/>
              <w:left w:val="nil"/>
              <w:bottom w:val="single" w:sz="4" w:space="0" w:color="auto"/>
              <w:right w:val="single" w:sz="4" w:space="0" w:color="auto"/>
            </w:tcBorders>
            <w:shd w:val="clear" w:color="auto" w:fill="auto"/>
            <w:vAlign w:val="center"/>
            <w:hideMark/>
          </w:tcPr>
          <w:p w14:paraId="3E43D0B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AADBC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BD40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4EEA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882FCF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2F1B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4A1D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6BE0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7D29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9CDBB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A70A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3E2774"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65F58020"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0B243E5" w14:textId="77777777" w:rsidR="00411EF8" w:rsidRPr="00411EF8" w:rsidRDefault="00411EF8" w:rsidP="00411EF8">
            <w:pPr>
              <w:jc w:val="center"/>
              <w:rPr>
                <w:color w:val="000000"/>
                <w:sz w:val="20"/>
                <w:szCs w:val="20"/>
              </w:rPr>
            </w:pPr>
            <w:r w:rsidRPr="00411EF8">
              <w:rPr>
                <w:color w:val="000000"/>
                <w:sz w:val="20"/>
                <w:szCs w:val="20"/>
              </w:rPr>
              <w:t>Северный планировочный район</w:t>
            </w:r>
          </w:p>
        </w:tc>
        <w:tc>
          <w:tcPr>
            <w:tcW w:w="207" w:type="pct"/>
            <w:tcBorders>
              <w:top w:val="nil"/>
              <w:left w:val="nil"/>
              <w:bottom w:val="single" w:sz="4" w:space="0" w:color="auto"/>
              <w:right w:val="single" w:sz="4" w:space="0" w:color="auto"/>
            </w:tcBorders>
            <w:shd w:val="clear" w:color="auto" w:fill="auto"/>
            <w:vAlign w:val="center"/>
            <w:hideMark/>
          </w:tcPr>
          <w:p w14:paraId="01E38BE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7BAD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BF06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6CE1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1084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B589D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76C0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C6805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36B1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5656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4348F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5251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2FCDB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7443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5DAE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0EF0F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3FBB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0AFF6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6221E66"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6414277" w14:textId="77777777" w:rsidR="00411EF8" w:rsidRPr="00411EF8" w:rsidRDefault="00411EF8" w:rsidP="00411EF8">
            <w:pPr>
              <w:jc w:val="center"/>
              <w:rPr>
                <w:color w:val="000000"/>
                <w:sz w:val="20"/>
                <w:szCs w:val="20"/>
              </w:rPr>
            </w:pPr>
            <w:r w:rsidRPr="00411EF8">
              <w:rPr>
                <w:color w:val="000000"/>
                <w:sz w:val="20"/>
                <w:szCs w:val="20"/>
              </w:rPr>
              <w:t>Северный пром.район</w:t>
            </w:r>
          </w:p>
        </w:tc>
        <w:tc>
          <w:tcPr>
            <w:tcW w:w="207" w:type="pct"/>
            <w:tcBorders>
              <w:top w:val="nil"/>
              <w:left w:val="nil"/>
              <w:bottom w:val="single" w:sz="4" w:space="0" w:color="auto"/>
              <w:right w:val="single" w:sz="4" w:space="0" w:color="auto"/>
            </w:tcBorders>
            <w:shd w:val="clear" w:color="auto" w:fill="auto"/>
            <w:vAlign w:val="center"/>
            <w:hideMark/>
          </w:tcPr>
          <w:p w14:paraId="609F85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2DEE5F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2A2D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91C59A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A82CF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D1DC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0A626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6E200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3CF63C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332B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40650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44ADD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CDC63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3A96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BE00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245F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5F215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8E88C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5E82F7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5F4FC4F" w14:textId="77777777" w:rsidR="00411EF8" w:rsidRPr="00411EF8" w:rsidRDefault="00411EF8" w:rsidP="00411EF8">
            <w:pPr>
              <w:jc w:val="center"/>
              <w:rPr>
                <w:color w:val="000000"/>
                <w:sz w:val="20"/>
                <w:szCs w:val="20"/>
              </w:rPr>
            </w:pPr>
            <w:r w:rsidRPr="00411EF8">
              <w:rPr>
                <w:color w:val="000000"/>
                <w:sz w:val="20"/>
                <w:szCs w:val="20"/>
              </w:rPr>
              <w:t>Северный промышленный район</w:t>
            </w:r>
          </w:p>
        </w:tc>
        <w:tc>
          <w:tcPr>
            <w:tcW w:w="207" w:type="pct"/>
            <w:tcBorders>
              <w:top w:val="nil"/>
              <w:left w:val="nil"/>
              <w:bottom w:val="single" w:sz="4" w:space="0" w:color="auto"/>
              <w:right w:val="single" w:sz="4" w:space="0" w:color="auto"/>
            </w:tcBorders>
            <w:shd w:val="clear" w:color="auto" w:fill="auto"/>
            <w:vAlign w:val="center"/>
            <w:hideMark/>
          </w:tcPr>
          <w:p w14:paraId="228020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6F1C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93AE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875EA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14774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55DC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FF18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4CD1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1DB0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14D4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37BA3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EFC13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D3869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DFFA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A51BB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24C0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9E88FA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DB1CA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15C7B7F"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77152BA" w14:textId="77777777" w:rsidR="00411EF8" w:rsidRPr="00411EF8" w:rsidRDefault="00411EF8" w:rsidP="00411EF8">
            <w:pPr>
              <w:jc w:val="center"/>
              <w:rPr>
                <w:color w:val="000000"/>
                <w:sz w:val="20"/>
                <w:szCs w:val="20"/>
              </w:rPr>
            </w:pPr>
            <w:r w:rsidRPr="00411EF8">
              <w:rPr>
                <w:color w:val="000000"/>
                <w:sz w:val="20"/>
                <w:szCs w:val="20"/>
              </w:rPr>
              <w:t>Северный</w:t>
            </w:r>
            <w:r w:rsidRPr="00411EF8">
              <w:rPr>
                <w:color w:val="000000"/>
                <w:sz w:val="20"/>
                <w:szCs w:val="20"/>
              </w:rPr>
              <w:br/>
              <w:t>промышленный район</w:t>
            </w:r>
          </w:p>
        </w:tc>
        <w:tc>
          <w:tcPr>
            <w:tcW w:w="207" w:type="pct"/>
            <w:tcBorders>
              <w:top w:val="nil"/>
              <w:left w:val="nil"/>
              <w:bottom w:val="single" w:sz="4" w:space="0" w:color="auto"/>
              <w:right w:val="single" w:sz="4" w:space="0" w:color="auto"/>
            </w:tcBorders>
            <w:shd w:val="clear" w:color="auto" w:fill="auto"/>
            <w:vAlign w:val="center"/>
            <w:hideMark/>
          </w:tcPr>
          <w:p w14:paraId="317F7E6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208D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E088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AE6D7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D58FB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F6AEC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9BDF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DD486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3023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C68F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76FFE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04463A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B0385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6D40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5C26A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44C7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E977E9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DF9B7A"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8B3480B"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3FAB1B9" w14:textId="77777777" w:rsidR="00411EF8" w:rsidRPr="00411EF8" w:rsidRDefault="00411EF8" w:rsidP="00411EF8">
            <w:pPr>
              <w:jc w:val="center"/>
              <w:rPr>
                <w:color w:val="000000"/>
                <w:sz w:val="20"/>
                <w:szCs w:val="20"/>
              </w:rPr>
            </w:pPr>
            <w:r w:rsidRPr="00411EF8">
              <w:rPr>
                <w:color w:val="000000"/>
                <w:sz w:val="20"/>
                <w:szCs w:val="20"/>
              </w:rPr>
              <w:t>СЗП1, СЗП2.</w:t>
            </w:r>
          </w:p>
        </w:tc>
        <w:tc>
          <w:tcPr>
            <w:tcW w:w="207" w:type="pct"/>
            <w:tcBorders>
              <w:top w:val="nil"/>
              <w:left w:val="nil"/>
              <w:bottom w:val="single" w:sz="4" w:space="0" w:color="auto"/>
              <w:right w:val="single" w:sz="4" w:space="0" w:color="auto"/>
            </w:tcBorders>
            <w:shd w:val="clear" w:color="auto" w:fill="auto"/>
            <w:vAlign w:val="center"/>
            <w:hideMark/>
          </w:tcPr>
          <w:p w14:paraId="4380BF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51B56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A849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08E5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47FA9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646B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6F83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19B28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DE27BE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4B7E9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817C1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88170B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CEF7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F2FDD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02423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B3B2B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0DB01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CDA80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68FECAB"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0DFA1FF" w14:textId="77777777" w:rsidR="00411EF8" w:rsidRPr="00411EF8" w:rsidRDefault="00411EF8" w:rsidP="00411EF8">
            <w:pPr>
              <w:jc w:val="center"/>
              <w:rPr>
                <w:color w:val="000000"/>
                <w:sz w:val="20"/>
                <w:szCs w:val="20"/>
              </w:rPr>
            </w:pPr>
            <w:r w:rsidRPr="00411EF8">
              <w:rPr>
                <w:color w:val="000000"/>
                <w:sz w:val="20"/>
                <w:szCs w:val="20"/>
              </w:rPr>
              <w:t>СМП</w:t>
            </w:r>
          </w:p>
        </w:tc>
        <w:tc>
          <w:tcPr>
            <w:tcW w:w="207" w:type="pct"/>
            <w:tcBorders>
              <w:top w:val="nil"/>
              <w:left w:val="nil"/>
              <w:bottom w:val="single" w:sz="4" w:space="0" w:color="auto"/>
              <w:right w:val="single" w:sz="4" w:space="0" w:color="auto"/>
            </w:tcBorders>
            <w:shd w:val="clear" w:color="auto" w:fill="auto"/>
            <w:vAlign w:val="center"/>
            <w:hideMark/>
          </w:tcPr>
          <w:p w14:paraId="1E5658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8E0E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CC4E7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5EB0B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3109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4BEC0A" w14:textId="77777777" w:rsidR="00411EF8" w:rsidRPr="00411EF8" w:rsidRDefault="00411EF8" w:rsidP="00411EF8">
            <w:pPr>
              <w:jc w:val="center"/>
              <w:rPr>
                <w:color w:val="000000"/>
                <w:sz w:val="20"/>
                <w:szCs w:val="20"/>
              </w:rPr>
            </w:pPr>
            <w:r w:rsidRPr="00411EF8">
              <w:rPr>
                <w:color w:val="000000"/>
                <w:sz w:val="20"/>
                <w:szCs w:val="20"/>
              </w:rPr>
              <w:t>1,26</w:t>
            </w:r>
          </w:p>
        </w:tc>
        <w:tc>
          <w:tcPr>
            <w:tcW w:w="207" w:type="pct"/>
            <w:tcBorders>
              <w:top w:val="nil"/>
              <w:left w:val="nil"/>
              <w:bottom w:val="single" w:sz="4" w:space="0" w:color="auto"/>
              <w:right w:val="single" w:sz="4" w:space="0" w:color="auto"/>
            </w:tcBorders>
            <w:shd w:val="clear" w:color="auto" w:fill="auto"/>
            <w:vAlign w:val="center"/>
            <w:hideMark/>
          </w:tcPr>
          <w:p w14:paraId="6CAB011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755B7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793B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F6B7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EF64C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F9A5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5F05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6BBD5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4C57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D403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A9018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ACA057"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AEC27AB"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A772566" w14:textId="77777777" w:rsidR="00411EF8" w:rsidRPr="00411EF8" w:rsidRDefault="00411EF8" w:rsidP="00411EF8">
            <w:pPr>
              <w:jc w:val="center"/>
              <w:rPr>
                <w:color w:val="000000"/>
                <w:sz w:val="20"/>
                <w:szCs w:val="20"/>
              </w:rPr>
            </w:pPr>
            <w:r w:rsidRPr="00411EF8">
              <w:rPr>
                <w:color w:val="000000"/>
                <w:sz w:val="20"/>
                <w:szCs w:val="20"/>
              </w:rPr>
              <w:t>Хоззона</w:t>
            </w:r>
          </w:p>
        </w:tc>
        <w:tc>
          <w:tcPr>
            <w:tcW w:w="207" w:type="pct"/>
            <w:tcBorders>
              <w:top w:val="nil"/>
              <w:left w:val="nil"/>
              <w:bottom w:val="single" w:sz="4" w:space="0" w:color="auto"/>
              <w:right w:val="single" w:sz="4" w:space="0" w:color="auto"/>
            </w:tcBorders>
            <w:shd w:val="clear" w:color="auto" w:fill="auto"/>
            <w:vAlign w:val="center"/>
            <w:hideMark/>
          </w:tcPr>
          <w:p w14:paraId="47E2AC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051F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8D1C7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89D3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921F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D422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3C7F9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F682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064F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264E6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99B2A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366D10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6F0E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19E878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C31A4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D482A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FA4ADC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ABDA8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4DCA9B8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0BA99E0" w14:textId="77777777" w:rsidR="00411EF8" w:rsidRPr="00411EF8" w:rsidRDefault="00411EF8" w:rsidP="00411EF8">
            <w:pPr>
              <w:jc w:val="center"/>
              <w:rPr>
                <w:color w:val="000000"/>
                <w:sz w:val="20"/>
                <w:szCs w:val="20"/>
              </w:rPr>
            </w:pPr>
            <w:r w:rsidRPr="00411EF8">
              <w:rPr>
                <w:color w:val="000000"/>
                <w:sz w:val="20"/>
                <w:szCs w:val="20"/>
              </w:rPr>
              <w:t>Центральный жилой район</w:t>
            </w:r>
          </w:p>
        </w:tc>
        <w:tc>
          <w:tcPr>
            <w:tcW w:w="207" w:type="pct"/>
            <w:tcBorders>
              <w:top w:val="nil"/>
              <w:left w:val="nil"/>
              <w:bottom w:val="single" w:sz="4" w:space="0" w:color="auto"/>
              <w:right w:val="single" w:sz="4" w:space="0" w:color="auto"/>
            </w:tcBorders>
            <w:shd w:val="clear" w:color="auto" w:fill="auto"/>
            <w:vAlign w:val="center"/>
            <w:hideMark/>
          </w:tcPr>
          <w:p w14:paraId="61ADD62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FE78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15646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D772E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60A69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E3ED6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E17A6F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6D390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32BA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2700F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5D49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E0E1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282EB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95B40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28EA5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6B36F2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BC6A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4A206D"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F1B2119"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0BCC6FB" w14:textId="77777777" w:rsidR="00411EF8" w:rsidRPr="00411EF8" w:rsidRDefault="00411EF8" w:rsidP="00411EF8">
            <w:pPr>
              <w:jc w:val="center"/>
              <w:rPr>
                <w:color w:val="000000"/>
                <w:sz w:val="20"/>
                <w:szCs w:val="20"/>
              </w:rPr>
            </w:pPr>
            <w:r w:rsidRPr="00411EF8">
              <w:rPr>
                <w:color w:val="000000"/>
                <w:sz w:val="20"/>
                <w:szCs w:val="20"/>
              </w:rPr>
              <w:t>Центральный жилой</w:t>
            </w:r>
            <w:r w:rsidRPr="00411EF8">
              <w:rPr>
                <w:color w:val="000000"/>
                <w:sz w:val="20"/>
                <w:szCs w:val="20"/>
              </w:rPr>
              <w:br/>
              <w:t>район</w:t>
            </w:r>
          </w:p>
        </w:tc>
        <w:tc>
          <w:tcPr>
            <w:tcW w:w="207" w:type="pct"/>
            <w:tcBorders>
              <w:top w:val="nil"/>
              <w:left w:val="nil"/>
              <w:bottom w:val="single" w:sz="4" w:space="0" w:color="auto"/>
              <w:right w:val="single" w:sz="4" w:space="0" w:color="auto"/>
            </w:tcBorders>
            <w:shd w:val="clear" w:color="auto" w:fill="auto"/>
            <w:vAlign w:val="center"/>
            <w:hideMark/>
          </w:tcPr>
          <w:p w14:paraId="152A8C9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6024A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6A92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68BB9A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5EB5A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6AB9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65C5A4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00B87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6B0FF5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41D96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3ECC0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258FB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08412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B7E9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7681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4A842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BC42E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5E7780"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3D6297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0ED18D62" w14:textId="77777777" w:rsidR="00411EF8" w:rsidRPr="00411EF8" w:rsidRDefault="00411EF8" w:rsidP="00411EF8">
            <w:pPr>
              <w:jc w:val="center"/>
              <w:rPr>
                <w:color w:val="000000"/>
                <w:sz w:val="20"/>
                <w:szCs w:val="20"/>
              </w:rPr>
            </w:pPr>
            <w:r w:rsidRPr="00411EF8">
              <w:rPr>
                <w:color w:val="000000"/>
                <w:sz w:val="20"/>
                <w:szCs w:val="20"/>
              </w:rPr>
              <w:t>ЦЖ1.</w:t>
            </w:r>
          </w:p>
        </w:tc>
        <w:tc>
          <w:tcPr>
            <w:tcW w:w="207" w:type="pct"/>
            <w:tcBorders>
              <w:top w:val="nil"/>
              <w:left w:val="nil"/>
              <w:bottom w:val="single" w:sz="4" w:space="0" w:color="auto"/>
              <w:right w:val="single" w:sz="4" w:space="0" w:color="auto"/>
            </w:tcBorders>
            <w:shd w:val="clear" w:color="auto" w:fill="auto"/>
            <w:vAlign w:val="center"/>
            <w:hideMark/>
          </w:tcPr>
          <w:p w14:paraId="18299F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CB57A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EDD21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A1C0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5B45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78DAB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36A4C8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06D8E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BB9AB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2B29E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F48C4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7B6E44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5F3E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6E4C0C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C522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D80A9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C1B68E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9406D1"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86C1394"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A00794B" w14:textId="77777777" w:rsidR="00411EF8" w:rsidRPr="00411EF8" w:rsidRDefault="00411EF8" w:rsidP="00411EF8">
            <w:pPr>
              <w:jc w:val="center"/>
              <w:rPr>
                <w:color w:val="000000"/>
                <w:sz w:val="20"/>
                <w:szCs w:val="20"/>
              </w:rPr>
            </w:pPr>
            <w:r w:rsidRPr="00411EF8">
              <w:rPr>
                <w:color w:val="000000"/>
                <w:sz w:val="20"/>
                <w:szCs w:val="20"/>
              </w:rPr>
              <w:t>ЦЖ2.</w:t>
            </w:r>
          </w:p>
        </w:tc>
        <w:tc>
          <w:tcPr>
            <w:tcW w:w="207" w:type="pct"/>
            <w:tcBorders>
              <w:top w:val="nil"/>
              <w:left w:val="nil"/>
              <w:bottom w:val="single" w:sz="4" w:space="0" w:color="auto"/>
              <w:right w:val="single" w:sz="4" w:space="0" w:color="auto"/>
            </w:tcBorders>
            <w:shd w:val="clear" w:color="auto" w:fill="auto"/>
            <w:vAlign w:val="center"/>
            <w:hideMark/>
          </w:tcPr>
          <w:p w14:paraId="0F3A074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3625E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59ED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0AA9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0E76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ED37A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051B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F8FC8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2FCDD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9CA47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1859D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13C640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D72E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284D8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339B4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5D894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CED4F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9CE3FA2"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C89242E"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3537D38E" w14:textId="77777777" w:rsidR="00411EF8" w:rsidRPr="00411EF8" w:rsidRDefault="00411EF8" w:rsidP="00411EF8">
            <w:pPr>
              <w:jc w:val="center"/>
              <w:rPr>
                <w:color w:val="000000"/>
                <w:sz w:val="20"/>
                <w:szCs w:val="20"/>
              </w:rPr>
            </w:pPr>
            <w:r w:rsidRPr="00411EF8">
              <w:rPr>
                <w:color w:val="000000"/>
                <w:sz w:val="20"/>
                <w:szCs w:val="20"/>
              </w:rPr>
              <w:t>ЦЖ5.</w:t>
            </w:r>
          </w:p>
        </w:tc>
        <w:tc>
          <w:tcPr>
            <w:tcW w:w="207" w:type="pct"/>
            <w:tcBorders>
              <w:top w:val="nil"/>
              <w:left w:val="nil"/>
              <w:bottom w:val="single" w:sz="4" w:space="0" w:color="auto"/>
              <w:right w:val="single" w:sz="4" w:space="0" w:color="auto"/>
            </w:tcBorders>
            <w:shd w:val="clear" w:color="auto" w:fill="auto"/>
            <w:vAlign w:val="center"/>
            <w:hideMark/>
          </w:tcPr>
          <w:p w14:paraId="39BBD0A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541010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9D1E3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0EC41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86352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B1B78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DA0C1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C0E664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75C9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C5867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C5A1E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0E03CB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86C5C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5E0FB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98E21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A3FC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2722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A5F13D9"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0FDFB2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543DC2F7" w14:textId="77777777" w:rsidR="00411EF8" w:rsidRPr="00411EF8" w:rsidRDefault="00411EF8" w:rsidP="00411EF8">
            <w:pPr>
              <w:jc w:val="center"/>
              <w:rPr>
                <w:color w:val="000000"/>
                <w:sz w:val="20"/>
                <w:szCs w:val="20"/>
              </w:rPr>
            </w:pPr>
            <w:r w:rsidRPr="00411EF8">
              <w:rPr>
                <w:color w:val="000000"/>
                <w:sz w:val="20"/>
                <w:szCs w:val="20"/>
              </w:rPr>
              <w:t>ЦПЛ1.</w:t>
            </w:r>
          </w:p>
        </w:tc>
        <w:tc>
          <w:tcPr>
            <w:tcW w:w="207" w:type="pct"/>
            <w:tcBorders>
              <w:top w:val="nil"/>
              <w:left w:val="nil"/>
              <w:bottom w:val="single" w:sz="4" w:space="0" w:color="auto"/>
              <w:right w:val="single" w:sz="4" w:space="0" w:color="auto"/>
            </w:tcBorders>
            <w:shd w:val="clear" w:color="auto" w:fill="auto"/>
            <w:vAlign w:val="center"/>
            <w:hideMark/>
          </w:tcPr>
          <w:p w14:paraId="606D57C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CDED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016562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3F4F21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6F7110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5407E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5BF75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1D712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8AB8A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DA2C6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E5D6B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6BE5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4C8A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67C0AD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FB7824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E0F0C1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5047D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E1E43F"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2F55875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4A9834AC" w14:textId="77777777" w:rsidR="00411EF8" w:rsidRPr="00411EF8" w:rsidRDefault="00411EF8" w:rsidP="00411EF8">
            <w:pPr>
              <w:jc w:val="center"/>
              <w:rPr>
                <w:color w:val="000000"/>
                <w:sz w:val="20"/>
                <w:szCs w:val="20"/>
              </w:rPr>
            </w:pPr>
            <w:r w:rsidRPr="00411EF8">
              <w:rPr>
                <w:color w:val="000000"/>
                <w:sz w:val="20"/>
                <w:szCs w:val="20"/>
              </w:rPr>
              <w:t>Черный Мыс</w:t>
            </w:r>
          </w:p>
        </w:tc>
        <w:tc>
          <w:tcPr>
            <w:tcW w:w="207" w:type="pct"/>
            <w:tcBorders>
              <w:top w:val="nil"/>
              <w:left w:val="nil"/>
              <w:bottom w:val="single" w:sz="4" w:space="0" w:color="auto"/>
              <w:right w:val="single" w:sz="4" w:space="0" w:color="auto"/>
            </w:tcBorders>
            <w:shd w:val="clear" w:color="auto" w:fill="auto"/>
            <w:vAlign w:val="center"/>
            <w:hideMark/>
          </w:tcPr>
          <w:p w14:paraId="4C2984D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DA54E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F89E4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DCDA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CBC9F0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2E3E3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14A56F" w14:textId="77777777" w:rsidR="00411EF8" w:rsidRPr="00411EF8" w:rsidRDefault="00411EF8" w:rsidP="00411EF8">
            <w:pPr>
              <w:jc w:val="center"/>
              <w:rPr>
                <w:color w:val="000000"/>
                <w:sz w:val="20"/>
                <w:szCs w:val="20"/>
              </w:rPr>
            </w:pPr>
            <w:r w:rsidRPr="00411EF8">
              <w:rPr>
                <w:color w:val="000000"/>
                <w:sz w:val="20"/>
                <w:szCs w:val="20"/>
              </w:rPr>
              <w:t>2,84</w:t>
            </w:r>
          </w:p>
        </w:tc>
        <w:tc>
          <w:tcPr>
            <w:tcW w:w="207" w:type="pct"/>
            <w:tcBorders>
              <w:top w:val="nil"/>
              <w:left w:val="nil"/>
              <w:bottom w:val="single" w:sz="4" w:space="0" w:color="auto"/>
              <w:right w:val="single" w:sz="4" w:space="0" w:color="auto"/>
            </w:tcBorders>
            <w:shd w:val="clear" w:color="auto" w:fill="auto"/>
            <w:vAlign w:val="center"/>
            <w:hideMark/>
          </w:tcPr>
          <w:p w14:paraId="6B1B5FA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324D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C8D0A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AFA88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59B95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528723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B2443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F0514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6A82A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7224E0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A183FD5"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153802C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7F3556C9" w14:textId="77777777" w:rsidR="00411EF8" w:rsidRPr="00411EF8" w:rsidRDefault="00411EF8" w:rsidP="00411EF8">
            <w:pPr>
              <w:jc w:val="center"/>
              <w:rPr>
                <w:color w:val="000000"/>
                <w:sz w:val="20"/>
                <w:szCs w:val="20"/>
              </w:rPr>
            </w:pPr>
            <w:r w:rsidRPr="00411EF8">
              <w:rPr>
                <w:color w:val="000000"/>
                <w:sz w:val="20"/>
                <w:szCs w:val="20"/>
              </w:rPr>
              <w:t>Югорский тракт</w:t>
            </w:r>
          </w:p>
        </w:tc>
        <w:tc>
          <w:tcPr>
            <w:tcW w:w="207" w:type="pct"/>
            <w:tcBorders>
              <w:top w:val="nil"/>
              <w:left w:val="nil"/>
              <w:bottom w:val="single" w:sz="4" w:space="0" w:color="auto"/>
              <w:right w:val="single" w:sz="4" w:space="0" w:color="auto"/>
            </w:tcBorders>
            <w:shd w:val="clear" w:color="auto" w:fill="auto"/>
            <w:vAlign w:val="center"/>
            <w:hideMark/>
          </w:tcPr>
          <w:p w14:paraId="3C4F62D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C8FBBD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25992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A71E8B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EF9125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44067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CF443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B7893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BC429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F8A64C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B484EA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FD3C6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102DA9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5889BE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D2174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D4E71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4B37DA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4E8775C"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C5506B5"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0CE632F" w14:textId="77777777" w:rsidR="00411EF8" w:rsidRPr="00411EF8" w:rsidRDefault="00411EF8" w:rsidP="00411EF8">
            <w:pPr>
              <w:jc w:val="center"/>
              <w:rPr>
                <w:color w:val="000000"/>
                <w:sz w:val="20"/>
                <w:szCs w:val="20"/>
              </w:rPr>
            </w:pPr>
            <w:r w:rsidRPr="00411EF8">
              <w:rPr>
                <w:color w:val="000000"/>
                <w:sz w:val="20"/>
                <w:szCs w:val="20"/>
              </w:rPr>
              <w:t>ЮПЛ2.</w:t>
            </w:r>
          </w:p>
        </w:tc>
        <w:tc>
          <w:tcPr>
            <w:tcW w:w="207" w:type="pct"/>
            <w:tcBorders>
              <w:top w:val="nil"/>
              <w:left w:val="nil"/>
              <w:bottom w:val="single" w:sz="4" w:space="0" w:color="auto"/>
              <w:right w:val="single" w:sz="4" w:space="0" w:color="auto"/>
            </w:tcBorders>
            <w:shd w:val="clear" w:color="auto" w:fill="auto"/>
            <w:vAlign w:val="center"/>
            <w:hideMark/>
          </w:tcPr>
          <w:p w14:paraId="28BFB6F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DDB51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1D00D8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A2E33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F33D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2978BC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AD995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85A6A8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B4F84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CA4DF8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C2133C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CC80C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0746B0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D3B537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7FD1D2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45401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C610D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A814586"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09D787A3"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64EF5692" w14:textId="77777777" w:rsidR="00411EF8" w:rsidRPr="00411EF8" w:rsidRDefault="00411EF8" w:rsidP="00411EF8">
            <w:pPr>
              <w:jc w:val="center"/>
              <w:rPr>
                <w:color w:val="000000"/>
                <w:sz w:val="20"/>
                <w:szCs w:val="20"/>
              </w:rPr>
            </w:pPr>
            <w:r w:rsidRPr="00411EF8">
              <w:rPr>
                <w:color w:val="000000"/>
                <w:sz w:val="20"/>
                <w:szCs w:val="20"/>
              </w:rPr>
              <w:t>Ядро центра</w:t>
            </w:r>
          </w:p>
        </w:tc>
        <w:tc>
          <w:tcPr>
            <w:tcW w:w="207" w:type="pct"/>
            <w:tcBorders>
              <w:top w:val="nil"/>
              <w:left w:val="nil"/>
              <w:bottom w:val="single" w:sz="4" w:space="0" w:color="auto"/>
              <w:right w:val="single" w:sz="4" w:space="0" w:color="auto"/>
            </w:tcBorders>
            <w:shd w:val="clear" w:color="auto" w:fill="auto"/>
            <w:vAlign w:val="center"/>
            <w:hideMark/>
          </w:tcPr>
          <w:p w14:paraId="4CD912F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EB8F46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885047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209E69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DEC9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DF08CC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05472F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2CB906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66F800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E8E963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F26369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80A156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5E4E21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8C38BD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0D8830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26BDA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46153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A8DA9D"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7491E4D1"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2C7B4072" w14:textId="77777777" w:rsidR="00411EF8" w:rsidRPr="00411EF8" w:rsidRDefault="00411EF8" w:rsidP="00411EF8">
            <w:pPr>
              <w:jc w:val="center"/>
              <w:rPr>
                <w:color w:val="000000"/>
                <w:sz w:val="20"/>
                <w:szCs w:val="20"/>
              </w:rPr>
            </w:pPr>
            <w:r w:rsidRPr="00411EF8">
              <w:rPr>
                <w:color w:val="000000"/>
                <w:sz w:val="20"/>
                <w:szCs w:val="20"/>
              </w:rPr>
              <w:t>Ядро центра, Квартал 6.</w:t>
            </w:r>
          </w:p>
        </w:tc>
        <w:tc>
          <w:tcPr>
            <w:tcW w:w="207" w:type="pct"/>
            <w:tcBorders>
              <w:top w:val="nil"/>
              <w:left w:val="nil"/>
              <w:bottom w:val="single" w:sz="4" w:space="0" w:color="auto"/>
              <w:right w:val="single" w:sz="4" w:space="0" w:color="auto"/>
            </w:tcBorders>
            <w:shd w:val="clear" w:color="auto" w:fill="auto"/>
            <w:vAlign w:val="center"/>
            <w:hideMark/>
          </w:tcPr>
          <w:p w14:paraId="0F64332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0B1B9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F2D263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2203A6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96DC8F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3C3075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FC7DC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071FC7B"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3FEFD5B9"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EE6E848"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B69F65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B1C15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F730FE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34B575"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D21FC0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BCD9C8A"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9FB1C5E"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17C31DD" w14:textId="77777777" w:rsidR="00411EF8" w:rsidRPr="00411EF8" w:rsidRDefault="00411EF8" w:rsidP="00411EF8">
            <w:pPr>
              <w:jc w:val="center"/>
              <w:rPr>
                <w:color w:val="000000"/>
                <w:sz w:val="20"/>
                <w:szCs w:val="20"/>
              </w:rPr>
            </w:pPr>
            <w:r w:rsidRPr="00411EF8">
              <w:rPr>
                <w:color w:val="000000"/>
                <w:sz w:val="20"/>
                <w:szCs w:val="20"/>
              </w:rPr>
              <w:t>0,00</w:t>
            </w:r>
          </w:p>
        </w:tc>
      </w:tr>
      <w:tr w:rsidR="00411EF8" w:rsidRPr="00411EF8" w14:paraId="39C93082" w14:textId="77777777" w:rsidTr="00411EF8">
        <w:trPr>
          <w:trHeight w:val="20"/>
        </w:trPr>
        <w:tc>
          <w:tcPr>
            <w:tcW w:w="1274" w:type="pct"/>
            <w:tcBorders>
              <w:top w:val="nil"/>
              <w:left w:val="single" w:sz="4" w:space="0" w:color="auto"/>
              <w:bottom w:val="single" w:sz="4" w:space="0" w:color="auto"/>
              <w:right w:val="single" w:sz="4" w:space="0" w:color="auto"/>
            </w:tcBorders>
            <w:shd w:val="clear" w:color="auto" w:fill="auto"/>
            <w:noWrap/>
            <w:vAlign w:val="center"/>
            <w:hideMark/>
          </w:tcPr>
          <w:p w14:paraId="1C041798" w14:textId="77777777" w:rsidR="00411EF8" w:rsidRPr="00411EF8" w:rsidRDefault="00411EF8" w:rsidP="00411EF8">
            <w:pPr>
              <w:jc w:val="center"/>
              <w:rPr>
                <w:color w:val="000000"/>
                <w:sz w:val="20"/>
                <w:szCs w:val="20"/>
              </w:rPr>
            </w:pPr>
            <w:r w:rsidRPr="00411EF8">
              <w:rPr>
                <w:color w:val="000000"/>
                <w:sz w:val="20"/>
                <w:szCs w:val="20"/>
              </w:rPr>
              <w:t>Ядро центра, Квартал 7.</w:t>
            </w:r>
          </w:p>
        </w:tc>
        <w:tc>
          <w:tcPr>
            <w:tcW w:w="207" w:type="pct"/>
            <w:tcBorders>
              <w:top w:val="nil"/>
              <w:left w:val="nil"/>
              <w:bottom w:val="single" w:sz="4" w:space="0" w:color="auto"/>
              <w:right w:val="single" w:sz="4" w:space="0" w:color="auto"/>
            </w:tcBorders>
            <w:shd w:val="clear" w:color="auto" w:fill="auto"/>
            <w:vAlign w:val="center"/>
            <w:hideMark/>
          </w:tcPr>
          <w:p w14:paraId="6409EAD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B827AD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07B064C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517D156"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DC680F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4DA04D"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0B8263"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2895F6B1"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1C25BF4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F275AC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53D39F8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789AC557"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91A49F"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2655814"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4F0DBD2"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72DD7FC"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64C3D070" w14:textId="77777777" w:rsidR="00411EF8" w:rsidRPr="00411EF8" w:rsidRDefault="00411EF8" w:rsidP="00411EF8">
            <w:pPr>
              <w:jc w:val="center"/>
              <w:rPr>
                <w:color w:val="000000"/>
                <w:sz w:val="20"/>
                <w:szCs w:val="20"/>
              </w:rPr>
            </w:pPr>
            <w:r w:rsidRPr="00411EF8">
              <w:rPr>
                <w:color w:val="000000"/>
                <w:sz w:val="20"/>
                <w:szCs w:val="20"/>
              </w:rPr>
              <w:t>0,00</w:t>
            </w:r>
          </w:p>
        </w:tc>
        <w:tc>
          <w:tcPr>
            <w:tcW w:w="207" w:type="pct"/>
            <w:tcBorders>
              <w:top w:val="nil"/>
              <w:left w:val="nil"/>
              <w:bottom w:val="single" w:sz="4" w:space="0" w:color="auto"/>
              <w:right w:val="single" w:sz="4" w:space="0" w:color="auto"/>
            </w:tcBorders>
            <w:shd w:val="clear" w:color="auto" w:fill="auto"/>
            <w:vAlign w:val="center"/>
            <w:hideMark/>
          </w:tcPr>
          <w:p w14:paraId="4720361F" w14:textId="77777777" w:rsidR="00411EF8" w:rsidRPr="00411EF8" w:rsidRDefault="00411EF8" w:rsidP="00411EF8">
            <w:pPr>
              <w:jc w:val="center"/>
              <w:rPr>
                <w:color w:val="000000"/>
                <w:sz w:val="20"/>
                <w:szCs w:val="20"/>
              </w:rPr>
            </w:pPr>
            <w:r w:rsidRPr="00411EF8">
              <w:rPr>
                <w:color w:val="000000"/>
                <w:sz w:val="20"/>
                <w:szCs w:val="20"/>
              </w:rPr>
              <w:t>0,00</w:t>
            </w:r>
          </w:p>
        </w:tc>
      </w:tr>
    </w:tbl>
    <w:p w14:paraId="5DBA5ABD" w14:textId="77777777" w:rsidR="00C04E72" w:rsidRDefault="00C04E72" w:rsidP="00C04E72">
      <w:pPr>
        <w:spacing w:before="240" w:line="276" w:lineRule="auto"/>
        <w:jc w:val="both"/>
        <w:rPr>
          <w:sz w:val="20"/>
          <w:szCs w:val="20"/>
          <w:highlight w:val="yellow"/>
        </w:rPr>
      </w:pPr>
    </w:p>
    <w:sectPr w:rsidR="00C04E72" w:rsidSect="00411EF8">
      <w:pgSz w:w="23814" w:h="16840" w:orient="landscape" w:code="8"/>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FE284" w14:textId="77777777" w:rsidR="00FC1D73" w:rsidRDefault="00FC1D73" w:rsidP="00071052">
      <w:r>
        <w:separator/>
      </w:r>
    </w:p>
  </w:endnote>
  <w:endnote w:type="continuationSeparator" w:id="0">
    <w:p w14:paraId="4E9A1DE0" w14:textId="77777777" w:rsidR="00FC1D73" w:rsidRDefault="00FC1D73"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D4FDE" w14:textId="77777777" w:rsidR="00181D67" w:rsidRPr="001929A7" w:rsidRDefault="00181D67" w:rsidP="001C4D8A">
    <w:pPr>
      <w:pBdr>
        <w:bottom w:val="single" w:sz="12" w:space="1" w:color="auto"/>
      </w:pBdr>
      <w:tabs>
        <w:tab w:val="center" w:pos="4677"/>
        <w:tab w:val="right" w:pos="9355"/>
      </w:tabs>
      <w:jc w:val="center"/>
      <w:rPr>
        <w:rFonts w:eastAsia="Calibri"/>
      </w:rPr>
    </w:pPr>
  </w:p>
  <w:p w14:paraId="3B6DBA69" w14:textId="77777777" w:rsidR="00181D67" w:rsidRPr="001929A7" w:rsidRDefault="00181D67"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411EF8">
      <w:rPr>
        <w:rFonts w:eastAsia="Calibri"/>
        <w:noProof/>
      </w:rPr>
      <w:t>11</w:t>
    </w:r>
    <w:r w:rsidRPr="001929A7">
      <w:rPr>
        <w:rFonts w:eastAsia="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562F9" w14:textId="5CED86F8" w:rsidR="00181D67" w:rsidRPr="00E22429" w:rsidRDefault="00E635DF" w:rsidP="0073544C">
    <w:pPr>
      <w:jc w:val="center"/>
      <w:rPr>
        <w:rFonts w:eastAsia="Calibri"/>
        <w:b/>
        <w:sz w:val="22"/>
        <w:lang w:val="en-US"/>
      </w:rPr>
    </w:pPr>
    <w:r>
      <w:rPr>
        <w:rFonts w:eastAsia="Calibri"/>
        <w:b/>
        <w:sz w:val="22"/>
      </w:rPr>
      <w:t>Сургут</w:t>
    </w:r>
    <w:r w:rsidR="00181D67" w:rsidRPr="0073544C">
      <w:rPr>
        <w:rFonts w:eastAsia="Calibri"/>
        <w:b/>
        <w:sz w:val="22"/>
      </w:rPr>
      <w:t>, 20</w:t>
    </w:r>
    <w:r w:rsidR="00181D67">
      <w:rPr>
        <w:rFonts w:eastAsia="Calibri"/>
        <w:b/>
        <w:sz w:val="22"/>
        <w:lang w:val="en-US"/>
      </w:rPr>
      <w:t>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4DD10" w14:textId="77777777" w:rsidR="00FC1D73" w:rsidRDefault="00FC1D73" w:rsidP="00071052">
      <w:r>
        <w:separator/>
      </w:r>
    </w:p>
  </w:footnote>
  <w:footnote w:type="continuationSeparator" w:id="0">
    <w:p w14:paraId="574DB7C0" w14:textId="77777777" w:rsidR="00FC1D73" w:rsidRDefault="00FC1D73" w:rsidP="00071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E054" w14:textId="5B56A5C1" w:rsidR="00181D67" w:rsidRPr="00992C85" w:rsidRDefault="00181D67" w:rsidP="00992C85">
    <w:pPr>
      <w:pBdr>
        <w:bottom w:val="single" w:sz="4" w:space="1" w:color="auto"/>
      </w:pBdr>
      <w:tabs>
        <w:tab w:val="center" w:pos="4677"/>
        <w:tab w:val="right" w:pos="9355"/>
      </w:tabs>
      <w:jc w:val="center"/>
      <w:rPr>
        <w:rFonts w:eastAsia="Calibri"/>
        <w:caps/>
        <w:sz w:val="16"/>
        <w:szCs w:val="16"/>
        <w:lang w:eastAsia="en-US"/>
      </w:rPr>
    </w:pPr>
    <w:r w:rsidRPr="00FE512C">
      <w:rPr>
        <w:rFonts w:eastAsia="Calibri"/>
        <w:caps/>
        <w:sz w:val="16"/>
        <w:szCs w:val="16"/>
        <w:lang w:eastAsia="en-US"/>
      </w:rPr>
      <w:t xml:space="preserve">ОБОСНОВЫВАЮЩИЕ МАТЕРИАЛЫ К СХЕМЕ ТЕПЛОСНАБЖЕНЯ МО ГО ГОРОД </w:t>
    </w:r>
    <w:r w:rsidR="00D852EA">
      <w:rPr>
        <w:rFonts w:eastAsia="Calibri"/>
        <w:caps/>
        <w:sz w:val="16"/>
        <w:szCs w:val="16"/>
        <w:lang w:eastAsia="en-US"/>
      </w:rPr>
      <w:t>Сургут</w:t>
    </w:r>
    <w:r w:rsidRPr="00FE512C">
      <w:rPr>
        <w:rFonts w:eastAsia="Calibri"/>
        <w:caps/>
        <w:sz w:val="16"/>
        <w:szCs w:val="16"/>
        <w:lang w:eastAsia="en-US"/>
      </w:rPr>
      <w:t xml:space="preserve"> НА ПЕРИОД ДО 2035 Г.</w:t>
    </w:r>
  </w:p>
  <w:p w14:paraId="2ED2C664" w14:textId="77777777" w:rsidR="00181D67" w:rsidRPr="00D44AD8" w:rsidRDefault="00181D67" w:rsidP="00D44AD8">
    <w:pPr>
      <w:pBdr>
        <w:bottom w:val="single" w:sz="4" w:space="1" w:color="auto"/>
      </w:pBdr>
      <w:tabs>
        <w:tab w:val="center" w:pos="4677"/>
        <w:tab w:val="right" w:pos="9355"/>
      </w:tabs>
      <w:jc w:val="center"/>
      <w:rPr>
        <w:rFonts w:eastAsia="Calibri"/>
        <w:caps/>
        <w:sz w:val="16"/>
        <w:szCs w:val="16"/>
        <w:lang w:eastAsia="en-US"/>
      </w:rPr>
    </w:pPr>
    <w:r w:rsidRPr="00D1221B">
      <w:rPr>
        <w:rFonts w:eastAsia="Calibri"/>
        <w:caps/>
        <w:sz w:val="16"/>
        <w:szCs w:val="16"/>
        <w:lang w:eastAsia="en-US"/>
      </w:rPr>
      <w:t xml:space="preserve">ГЛАВА </w:t>
    </w:r>
    <w:r>
      <w:rPr>
        <w:rFonts w:eastAsia="Calibri"/>
        <w:caps/>
        <w:sz w:val="16"/>
        <w:szCs w:val="16"/>
        <w:lang w:eastAsia="en-US"/>
      </w:rPr>
      <w:t>2</w:t>
    </w:r>
    <w:r w:rsidRPr="00D1221B">
      <w:rPr>
        <w:rFonts w:eastAsia="Calibri"/>
        <w:caps/>
        <w:sz w:val="16"/>
        <w:szCs w:val="16"/>
        <w:lang w:eastAsia="en-US"/>
      </w:rPr>
      <w:t xml:space="preserve">. Существующее </w:t>
    </w:r>
    <w:r>
      <w:rPr>
        <w:rFonts w:eastAsia="Calibri"/>
        <w:caps/>
        <w:sz w:val="16"/>
        <w:szCs w:val="16"/>
        <w:lang w:eastAsia="en-US"/>
      </w:rPr>
      <w:t>и перспективное потребление тепловой энергии на цели теплоснабжения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2EAB2" w14:textId="77777777" w:rsidR="00181D67" w:rsidRDefault="00181D67" w:rsidP="0073544C">
    <w:pPr>
      <w:pStyle w:val="aff"/>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9.2pt;height:9.2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10F81"/>
    <w:rsid w:val="0021110A"/>
    <w:rsid w:val="002119FB"/>
    <w:rsid w:val="0021376C"/>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A7C3C"/>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4AB2"/>
    <w:rsid w:val="00385DD4"/>
    <w:rsid w:val="00392105"/>
    <w:rsid w:val="003A1BA2"/>
    <w:rsid w:val="003A2660"/>
    <w:rsid w:val="003A6DC8"/>
    <w:rsid w:val="003B0813"/>
    <w:rsid w:val="003B15DF"/>
    <w:rsid w:val="003B3235"/>
    <w:rsid w:val="003B3AAA"/>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EF8"/>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3893"/>
    <w:rsid w:val="004C51B6"/>
    <w:rsid w:val="004C773D"/>
    <w:rsid w:val="004D00A1"/>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25B5"/>
    <w:rsid w:val="00AC6E1F"/>
    <w:rsid w:val="00AD19AD"/>
    <w:rsid w:val="00AD53C8"/>
    <w:rsid w:val="00AD7DF0"/>
    <w:rsid w:val="00AE0193"/>
    <w:rsid w:val="00AF1533"/>
    <w:rsid w:val="00AF3F8C"/>
    <w:rsid w:val="00AF4A30"/>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C58D4"/>
    <w:rsid w:val="00BD090D"/>
    <w:rsid w:val="00BD2456"/>
    <w:rsid w:val="00BE4B06"/>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371BD"/>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67815"/>
    <w:rsid w:val="00D72417"/>
    <w:rsid w:val="00D73F90"/>
    <w:rsid w:val="00D82FD5"/>
    <w:rsid w:val="00D8435E"/>
    <w:rsid w:val="00D852AD"/>
    <w:rsid w:val="00D852EA"/>
    <w:rsid w:val="00D9149E"/>
    <w:rsid w:val="00D915DF"/>
    <w:rsid w:val="00D96011"/>
    <w:rsid w:val="00D966D3"/>
    <w:rsid w:val="00D96EA0"/>
    <w:rsid w:val="00D97230"/>
    <w:rsid w:val="00DA2192"/>
    <w:rsid w:val="00DA24EE"/>
    <w:rsid w:val="00DB01F8"/>
    <w:rsid w:val="00DB1A04"/>
    <w:rsid w:val="00DB272A"/>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35DF"/>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1D73"/>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f7"/>
    <w:next w:val="aff5"/>
    <w:uiPriority w:val="39"/>
    <w:rsid w:val="00E910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Название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9"/>
      </w:numPr>
    </w:pPr>
  </w:style>
  <w:style w:type="numbering" w:customStyle="1" w:styleId="054">
    <w:name w:val="0.5 Список Заг.4"/>
    <w:uiPriority w:val="99"/>
    <w:rsid w:val="008F0F0F"/>
    <w:pPr>
      <w:numPr>
        <w:numId w:val="58"/>
      </w:numPr>
    </w:pPr>
  </w:style>
  <w:style w:type="numbering" w:customStyle="1" w:styleId="05130">
    <w:name w:val="0.5 Список Заг.13"/>
    <w:uiPriority w:val="99"/>
    <w:rsid w:val="008F0F0F"/>
  </w:style>
  <w:style w:type="table" w:customStyle="1" w:styleId="-5312">
    <w:name w:val="Таблица-сетка 5 темная — акцент 3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3310017">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09695545">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1247086">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9000B-159A-44C6-9D61-285D4E7A7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3342</TotalTime>
  <Pages>11</Pages>
  <Words>7600</Words>
  <Characters>43321</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Андрей Плахута</cp:lastModifiedBy>
  <cp:revision>19</cp:revision>
  <cp:lastPrinted>2023-04-13T15:57:00Z</cp:lastPrinted>
  <dcterms:created xsi:type="dcterms:W3CDTF">2020-11-21T22:56:00Z</dcterms:created>
  <dcterms:modified xsi:type="dcterms:W3CDTF">2023-04-27T11:43:00Z</dcterms:modified>
</cp:coreProperties>
</file>